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DBF8F7">
      <w:pPr>
        <w:spacing w:before="0" w:after="0" w:line="510" w:lineRule="exact"/>
        <w:ind w:left="206" w:right="0" w:firstLine="0"/>
        <w:jc w:val="left"/>
        <w:rPr>
          <w:rFonts w:ascii="Times New Roman"/>
          <w:color w:val="000000"/>
          <w:spacing w:val="0"/>
          <w:sz w:val="44"/>
        </w:rPr>
      </w:pPr>
      <w:r>
        <w:pict>
          <v:shape id="_x00000" o:spid="_x0000_s1026" o:spt="75" type="#_x0000_t75" style="position:absolute;left:0pt;margin-left:74pt;margin-top:59.1pt;height:356pt;width:448.25pt;mso-position-horizontal-relative:page;mso-position-vertical-relative:page;z-index:-251656192;mso-width-relative:page;mso-height-relative:page;" filled="f" coordsize="21600,21600">
            <v:path/>
            <v:fill on="f" focussize="0,0"/>
            <v:stroke/>
            <v:imagedata r:id="rId5" o:title=""/>
            <o:lock v:ext="edit" aspectratio="t"/>
          </v:shape>
        </w:pict>
      </w:r>
      <w:r>
        <w:rPr>
          <w:rFonts w:ascii="PVRLDF+STZhongsong" w:hAnsi="PVRLDF+STZhongsong" w:cs="PVRLDF+STZhongsong"/>
          <w:color w:val="000000"/>
          <w:spacing w:val="0"/>
          <w:sz w:val="44"/>
        </w:rPr>
        <w:t>兴</w:t>
      </w:r>
      <w:r>
        <w:rPr>
          <w:rFonts w:ascii="Times New Roman"/>
          <w:color w:val="000000"/>
          <w:spacing w:val="-10"/>
          <w:sz w:val="44"/>
        </w:rPr>
        <w:t xml:space="preserve"> </w:t>
      </w:r>
      <w:r>
        <w:rPr>
          <w:rFonts w:ascii="PVRLDF+STZhongsong" w:hAnsi="PVRLDF+STZhongsong" w:cs="PVRLDF+STZhongsong"/>
          <w:color w:val="000000"/>
          <w:spacing w:val="0"/>
          <w:sz w:val="44"/>
        </w:rPr>
        <w:t>县</w:t>
      </w:r>
      <w:r>
        <w:rPr>
          <w:rFonts w:ascii="Times New Roman"/>
          <w:color w:val="000000"/>
          <w:spacing w:val="-10"/>
          <w:sz w:val="44"/>
        </w:rPr>
        <w:t xml:space="preserve"> </w:t>
      </w:r>
      <w:r>
        <w:rPr>
          <w:rFonts w:ascii="PVRLDF+STZhongsong" w:hAnsi="PVRLDF+STZhongsong" w:cs="PVRLDF+STZhongsong"/>
          <w:color w:val="000000"/>
          <w:spacing w:val="0"/>
          <w:sz w:val="44"/>
        </w:rPr>
        <w:t>魏</w:t>
      </w:r>
      <w:r>
        <w:rPr>
          <w:rFonts w:ascii="Times New Roman"/>
          <w:color w:val="000000"/>
          <w:spacing w:val="-10"/>
          <w:sz w:val="44"/>
        </w:rPr>
        <w:t xml:space="preserve"> </w:t>
      </w:r>
      <w:r>
        <w:rPr>
          <w:rFonts w:ascii="PVRLDF+STZhongsong" w:hAnsi="PVRLDF+STZhongsong" w:cs="PVRLDF+STZhongsong"/>
          <w:color w:val="000000"/>
          <w:spacing w:val="0"/>
          <w:sz w:val="44"/>
        </w:rPr>
        <w:t>家</w:t>
      </w:r>
      <w:r>
        <w:rPr>
          <w:rFonts w:ascii="Times New Roman"/>
          <w:color w:val="000000"/>
          <w:spacing w:val="-10"/>
          <w:sz w:val="44"/>
        </w:rPr>
        <w:t xml:space="preserve"> </w:t>
      </w:r>
      <w:r>
        <w:rPr>
          <w:rFonts w:ascii="PVRLDF+STZhongsong" w:hAnsi="PVRLDF+STZhongsong" w:cs="PVRLDF+STZhongsong"/>
          <w:color w:val="000000"/>
          <w:spacing w:val="0"/>
          <w:sz w:val="44"/>
        </w:rPr>
        <w:t>滩</w:t>
      </w:r>
      <w:r>
        <w:rPr>
          <w:rFonts w:ascii="Times New Roman"/>
          <w:color w:val="000000"/>
          <w:spacing w:val="-10"/>
          <w:sz w:val="44"/>
        </w:rPr>
        <w:t xml:space="preserve"> </w:t>
      </w:r>
      <w:r>
        <w:rPr>
          <w:rFonts w:ascii="PVRLDF+STZhongsong" w:hAnsi="PVRLDF+STZhongsong" w:cs="PVRLDF+STZhongsong"/>
          <w:color w:val="000000"/>
          <w:spacing w:val="0"/>
          <w:sz w:val="44"/>
        </w:rPr>
        <w:t>镇</w:t>
      </w:r>
      <w:r>
        <w:rPr>
          <w:rFonts w:ascii="Times New Roman"/>
          <w:color w:val="000000"/>
          <w:spacing w:val="-10"/>
          <w:sz w:val="44"/>
        </w:rPr>
        <w:t xml:space="preserve"> </w:t>
      </w:r>
      <w:r>
        <w:rPr>
          <w:rFonts w:ascii="PVRLDF+STZhongsong" w:hAnsi="PVRLDF+STZhongsong" w:cs="PVRLDF+STZhongsong"/>
          <w:color w:val="000000"/>
          <w:spacing w:val="0"/>
          <w:sz w:val="44"/>
        </w:rPr>
        <w:t>人</w:t>
      </w:r>
      <w:r>
        <w:rPr>
          <w:rFonts w:ascii="Times New Roman"/>
          <w:color w:val="000000"/>
          <w:spacing w:val="-10"/>
          <w:sz w:val="44"/>
        </w:rPr>
        <w:t xml:space="preserve"> </w:t>
      </w:r>
      <w:r>
        <w:rPr>
          <w:rFonts w:ascii="PVRLDF+STZhongsong" w:hAnsi="PVRLDF+STZhongsong" w:cs="PVRLDF+STZhongsong"/>
          <w:color w:val="000000"/>
          <w:spacing w:val="0"/>
          <w:sz w:val="44"/>
        </w:rPr>
        <w:t>民</w:t>
      </w:r>
      <w:r>
        <w:rPr>
          <w:rFonts w:ascii="Times New Roman"/>
          <w:color w:val="000000"/>
          <w:spacing w:val="-10"/>
          <w:sz w:val="44"/>
        </w:rPr>
        <w:t xml:space="preserve"> </w:t>
      </w:r>
      <w:r>
        <w:rPr>
          <w:rFonts w:ascii="PVRLDF+STZhongsong" w:hAnsi="PVRLDF+STZhongsong" w:cs="PVRLDF+STZhongsong"/>
          <w:color w:val="000000"/>
          <w:spacing w:val="0"/>
          <w:sz w:val="44"/>
        </w:rPr>
        <w:t>政</w:t>
      </w:r>
      <w:r>
        <w:rPr>
          <w:rFonts w:ascii="Times New Roman"/>
          <w:color w:val="000000"/>
          <w:spacing w:val="-10"/>
          <w:sz w:val="44"/>
        </w:rPr>
        <w:t xml:space="preserve"> </w:t>
      </w:r>
      <w:r>
        <w:rPr>
          <w:rFonts w:ascii="PVRLDF+STZhongsong" w:hAnsi="PVRLDF+STZhongsong" w:cs="PVRLDF+STZhongsong"/>
          <w:color w:val="000000"/>
          <w:spacing w:val="0"/>
          <w:sz w:val="44"/>
        </w:rPr>
        <w:t>府</w:t>
      </w:r>
    </w:p>
    <w:p w14:paraId="387E01DF">
      <w:pPr>
        <w:spacing w:before="615" w:after="0" w:line="510" w:lineRule="exact"/>
        <w:ind w:left="0" w:right="0" w:firstLine="0"/>
        <w:jc w:val="left"/>
        <w:rPr>
          <w:rFonts w:ascii="Times New Roman"/>
          <w:color w:val="000000"/>
          <w:spacing w:val="0"/>
          <w:sz w:val="44"/>
        </w:rPr>
      </w:pPr>
      <w:r>
        <w:rPr>
          <w:rFonts w:ascii="PVRLDF+STZhongsong"/>
          <w:color w:val="000000"/>
          <w:spacing w:val="0"/>
          <w:sz w:val="44"/>
        </w:rPr>
        <w:t>2</w:t>
      </w:r>
      <w:r>
        <w:rPr>
          <w:rFonts w:ascii="Times New Roman"/>
          <w:color w:val="000000"/>
          <w:spacing w:val="-10"/>
          <w:sz w:val="44"/>
        </w:rPr>
        <w:t xml:space="preserve"> </w:t>
      </w:r>
      <w:r>
        <w:rPr>
          <w:rFonts w:ascii="PVRLDF+STZhongsong"/>
          <w:color w:val="000000"/>
          <w:spacing w:val="0"/>
          <w:sz w:val="44"/>
        </w:rPr>
        <w:t>0</w:t>
      </w:r>
      <w:r>
        <w:rPr>
          <w:rFonts w:ascii="Times New Roman"/>
          <w:color w:val="000000"/>
          <w:spacing w:val="-10"/>
          <w:sz w:val="44"/>
        </w:rPr>
        <w:t xml:space="preserve"> </w:t>
      </w:r>
      <w:r>
        <w:rPr>
          <w:rFonts w:ascii="PVRLDF+STZhongsong"/>
          <w:color w:val="000000"/>
          <w:spacing w:val="0"/>
          <w:sz w:val="44"/>
        </w:rPr>
        <w:t>2</w:t>
      </w:r>
      <w:r>
        <w:rPr>
          <w:rFonts w:ascii="Times New Roman"/>
          <w:color w:val="000000"/>
          <w:spacing w:val="-10"/>
          <w:sz w:val="44"/>
        </w:rPr>
        <w:t xml:space="preserve"> </w:t>
      </w:r>
      <w:r>
        <w:rPr>
          <w:rFonts w:ascii="PVRLDF+STZhongsong"/>
          <w:color w:val="000000"/>
          <w:spacing w:val="0"/>
          <w:sz w:val="44"/>
        </w:rPr>
        <w:t>3</w:t>
      </w:r>
      <w:r>
        <w:rPr>
          <w:rFonts w:ascii="Times New Roman"/>
          <w:color w:val="000000"/>
          <w:spacing w:val="-10"/>
          <w:sz w:val="44"/>
        </w:rPr>
        <w:t xml:space="preserve"> </w:t>
      </w:r>
      <w:r>
        <w:rPr>
          <w:rFonts w:ascii="PVRLDF+STZhongsong" w:hAnsi="PVRLDF+STZhongsong" w:cs="PVRLDF+STZhongsong"/>
          <w:color w:val="000000"/>
          <w:spacing w:val="0"/>
          <w:sz w:val="44"/>
        </w:rPr>
        <w:t>年</w:t>
      </w:r>
      <w:r>
        <w:rPr>
          <w:rFonts w:ascii="Times New Roman"/>
          <w:color w:val="000000"/>
          <w:spacing w:val="-10"/>
          <w:sz w:val="44"/>
        </w:rPr>
        <w:t xml:space="preserve"> </w:t>
      </w:r>
      <w:r>
        <w:rPr>
          <w:rFonts w:ascii="PVRLDF+STZhongsong" w:hAnsi="PVRLDF+STZhongsong" w:cs="PVRLDF+STZhongsong"/>
          <w:color w:val="000000"/>
          <w:spacing w:val="0"/>
          <w:sz w:val="44"/>
        </w:rPr>
        <w:t>度</w:t>
      </w:r>
      <w:r>
        <w:rPr>
          <w:rFonts w:ascii="Times New Roman"/>
          <w:color w:val="000000"/>
          <w:spacing w:val="-10"/>
          <w:sz w:val="44"/>
        </w:rPr>
        <w:t xml:space="preserve"> </w:t>
      </w:r>
      <w:r>
        <w:rPr>
          <w:rFonts w:ascii="PVRLDF+STZhongsong" w:hAnsi="PVRLDF+STZhongsong" w:cs="PVRLDF+STZhongsong"/>
          <w:color w:val="000000"/>
          <w:spacing w:val="0"/>
          <w:sz w:val="44"/>
        </w:rPr>
        <w:t>部</w:t>
      </w:r>
      <w:r>
        <w:rPr>
          <w:rFonts w:ascii="Times New Roman"/>
          <w:color w:val="000000"/>
          <w:spacing w:val="-10"/>
          <w:sz w:val="44"/>
        </w:rPr>
        <w:t xml:space="preserve"> </w:t>
      </w:r>
      <w:r>
        <w:rPr>
          <w:rFonts w:ascii="PVRLDF+STZhongsong" w:hAnsi="PVRLDF+STZhongsong" w:cs="PVRLDF+STZhongsong"/>
          <w:color w:val="000000"/>
          <w:spacing w:val="0"/>
          <w:sz w:val="44"/>
        </w:rPr>
        <w:t>门</w:t>
      </w:r>
      <w:r>
        <w:rPr>
          <w:rFonts w:ascii="Times New Roman"/>
          <w:color w:val="000000"/>
          <w:spacing w:val="-10"/>
          <w:sz w:val="44"/>
        </w:rPr>
        <w:t xml:space="preserve"> </w:t>
      </w:r>
      <w:r>
        <w:rPr>
          <w:rFonts w:ascii="PVRLDF+STZhongsong" w:hAnsi="PVRLDF+STZhongsong" w:cs="PVRLDF+STZhongsong"/>
          <w:color w:val="000000"/>
          <w:spacing w:val="0"/>
          <w:sz w:val="44"/>
        </w:rPr>
        <w:t>决</w:t>
      </w:r>
      <w:r>
        <w:rPr>
          <w:rFonts w:ascii="Times New Roman"/>
          <w:color w:val="000000"/>
          <w:spacing w:val="-10"/>
          <w:sz w:val="44"/>
        </w:rPr>
        <w:t xml:space="preserve"> </w:t>
      </w:r>
      <w:r>
        <w:rPr>
          <w:rFonts w:ascii="PVRLDF+STZhongsong" w:hAnsi="PVRLDF+STZhongsong" w:cs="PVRLDF+STZhongsong"/>
          <w:color w:val="000000"/>
          <w:spacing w:val="0"/>
          <w:sz w:val="44"/>
        </w:rPr>
        <w:t>算</w:t>
      </w:r>
      <w:r>
        <w:rPr>
          <w:rFonts w:ascii="Times New Roman"/>
          <w:color w:val="000000"/>
          <w:spacing w:val="-10"/>
          <w:sz w:val="44"/>
        </w:rPr>
        <w:t xml:space="preserve"> </w:t>
      </w:r>
      <w:r>
        <w:rPr>
          <w:rFonts w:ascii="PVRLDF+STZhongsong" w:hAnsi="PVRLDF+STZhongsong" w:cs="PVRLDF+STZhongsong"/>
          <w:color w:val="000000"/>
          <w:spacing w:val="0"/>
          <w:sz w:val="44"/>
        </w:rPr>
        <w:t>公</w:t>
      </w:r>
      <w:r>
        <w:rPr>
          <w:rFonts w:ascii="Times New Roman"/>
          <w:color w:val="000000"/>
          <w:spacing w:val="-10"/>
          <w:sz w:val="44"/>
        </w:rPr>
        <w:t xml:space="preserve"> </w:t>
      </w:r>
      <w:r>
        <w:rPr>
          <w:rFonts w:ascii="PVRLDF+STZhongsong" w:hAnsi="PVRLDF+STZhongsong" w:cs="PVRLDF+STZhongsong"/>
          <w:color w:val="000000"/>
          <w:spacing w:val="0"/>
          <w:sz w:val="44"/>
        </w:rPr>
        <w:t>开</w:t>
      </w:r>
    </w:p>
    <w:p w14:paraId="3E3CA487">
      <w:pPr>
        <w:spacing w:before="0" w:after="0" w:line="0" w:lineRule="exact"/>
        <w:ind w:left="0" w:right="0" w:firstLine="0"/>
        <w:jc w:val="left"/>
        <w:rPr>
          <w:rFonts w:ascii="Arial"/>
          <w:color w:val="FF0000"/>
          <w:spacing w:val="0"/>
          <w:sz w:val="2"/>
        </w:rPr>
      </w:pPr>
    </w:p>
    <w:p w14:paraId="4F9387D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813ACE1">
      <w:pPr>
        <w:sectPr>
          <w:pgSz w:w="11900" w:h="16840"/>
          <w:pgMar w:top="6635" w:right="100" w:bottom="0" w:left="3057" w:header="720" w:footer="720" w:gutter="0"/>
          <w:pgNumType w:start="1"/>
          <w:cols w:space="720" w:num="1"/>
          <w:docGrid w:linePitch="1" w:charSpace="0"/>
        </w:sectPr>
      </w:pPr>
    </w:p>
    <w:p w14:paraId="461AC7BF">
      <w:pPr>
        <w:spacing w:before="0" w:after="0" w:line="0" w:lineRule="exact"/>
        <w:ind w:left="0" w:right="0" w:firstLine="0"/>
        <w:jc w:val="left"/>
        <w:rPr>
          <w:rFonts w:ascii="Arial"/>
          <w:color w:val="FF0000"/>
          <w:spacing w:val="0"/>
          <w:sz w:val="2"/>
        </w:rPr>
      </w:pPr>
    </w:p>
    <w:p w14:paraId="51E01BD2">
      <w:pPr>
        <w:spacing w:before="0" w:after="0" w:line="510" w:lineRule="exact"/>
        <w:ind w:left="3880" w:right="0" w:firstLine="0"/>
        <w:jc w:val="left"/>
        <w:rPr>
          <w:rFonts w:ascii="仿宋"/>
          <w:color w:val="000000"/>
          <w:spacing w:val="0"/>
          <w:sz w:val="50"/>
        </w:rPr>
      </w:pPr>
      <w:r>
        <w:pict>
          <v:shape id="_x00001" o:spid="_x0000_s1027" o:spt="75" type="#_x0000_t75" style="position:absolute;left:0pt;margin-left:169pt;margin-top:122.5pt;height:3pt;width:353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2" o:spid="_x0000_s1028" o:spt="75" type="#_x0000_t75" style="position:absolute;left:0pt;margin-left:273pt;margin-top:147.5pt;height:3pt;width:249pt;mso-position-horizontal-relative:page;mso-position-vertical-relative:page;z-index:-251656192;mso-width-relative:page;mso-height-relative:page;" filled="f" coordsize="21600,21600">
            <v:path/>
            <v:fill on="f" focussize="0,0"/>
            <v:stroke/>
            <v:imagedata r:id="rId7" o:title=""/>
            <o:lock v:ext="edit" aspectratio="t"/>
          </v:shape>
        </w:pict>
      </w:r>
      <w:r>
        <w:pict>
          <v:shape id="_x00003" o:spid="_x0000_s1029" o:spt="75" type="#_x0000_t75" style="position:absolute;left:0pt;margin-left:225pt;margin-top:172.5pt;height:3pt;width:297pt;mso-position-horizontal-relative:page;mso-position-vertical-relative:page;z-index:-251656192;mso-width-relative:page;mso-height-relative:page;" filled="f" coordsize="21600,21600">
            <v:path/>
            <v:fill on="f" focussize="0,0"/>
            <v:stroke/>
            <v:imagedata r:id="rId8" o:title=""/>
            <o:lock v:ext="edit" aspectratio="t"/>
          </v:shape>
        </w:pict>
      </w:r>
      <w:r>
        <w:pict>
          <v:shape id="_x00004" o:spid="_x0000_s1030" o:spt="75" type="#_x0000_t75" style="position:absolute;left:0pt;margin-left:281pt;margin-top:197.5pt;height:3pt;width:241pt;mso-position-horizontal-relative:page;mso-position-vertical-relative:page;z-index:-251656192;mso-width-relative:page;mso-height-relative:page;" filled="f" coordsize="21600,21600">
            <v:path/>
            <v:fill on="f" focussize="0,0"/>
            <v:stroke/>
            <v:imagedata r:id="rId9" o:title=""/>
            <o:lock v:ext="edit" aspectratio="t"/>
          </v:shape>
        </w:pict>
      </w:r>
      <w:r>
        <w:pict>
          <v:shape id="_x00005" o:spid="_x0000_s1031" o:spt="75" type="#_x0000_t75" style="position:absolute;left:0pt;margin-left:257pt;margin-top:222.5pt;height:3pt;width:265pt;mso-position-horizontal-relative:page;mso-position-vertical-relative:page;z-index:-251656192;mso-width-relative:page;mso-height-relative:page;" filled="f" coordsize="21600,21600">
            <v:path/>
            <v:fill on="f" focussize="0,0"/>
            <v:stroke/>
            <v:imagedata r:id="rId10" o:title=""/>
            <o:lock v:ext="edit" aspectratio="t"/>
          </v:shape>
        </w:pict>
      </w:r>
      <w:r>
        <w:pict>
          <v:shape id="_x00006" o:spid="_x0000_s1032" o:spt="75" type="#_x0000_t75" style="position:absolute;left:0pt;margin-left:209pt;margin-top:247.5pt;height:3pt;width:313pt;mso-position-horizontal-relative:page;mso-position-vertical-relative:page;z-index:-251656192;mso-width-relative:page;mso-height-relative:page;" filled="f" coordsize="21600,21600">
            <v:path/>
            <v:fill on="f" focussize="0,0"/>
            <v:stroke/>
            <v:imagedata r:id="rId11" o:title=""/>
            <o:lock v:ext="edit" aspectratio="t"/>
          </v:shape>
        </w:pict>
      </w:r>
      <w:r>
        <w:pict>
          <v:shape id="_x00007" o:spid="_x0000_s1033" o:spt="75" type="#_x0000_t75" style="position:absolute;left:0pt;margin-left:209pt;margin-top:272.5pt;height:3pt;width:305pt;mso-position-horizontal-relative:page;mso-position-vertical-relative:page;z-index:-251656192;mso-width-relative:page;mso-height-relative:page;" filled="f" coordsize="21600,21600">
            <v:path/>
            <v:fill on="f" focussize="0,0"/>
            <v:stroke/>
            <v:imagedata r:id="rId12" o:title=""/>
            <o:lock v:ext="edit" aspectratio="t"/>
          </v:shape>
        </w:pict>
      </w:r>
      <w:r>
        <w:pict>
          <v:shape id="_x00008" o:spid="_x0000_s1034" o:spt="75" type="#_x0000_t75" style="position:absolute;left:0pt;margin-left:321pt;margin-top:297.5pt;height:3pt;width:193pt;mso-position-horizontal-relative:page;mso-position-vertical-relative:page;z-index:-251656192;mso-width-relative:page;mso-height-relative:page;" filled="f" coordsize="21600,21600">
            <v:path/>
            <v:fill on="f" focussize="0,0"/>
            <v:stroke/>
            <v:imagedata r:id="rId13" o:title=""/>
            <o:lock v:ext="edit" aspectratio="t"/>
          </v:shape>
        </w:pict>
      </w:r>
      <w:r>
        <w:pict>
          <v:shape id="_x00009" o:spid="_x0000_s1035" o:spt="75" type="#_x0000_t75" style="position:absolute;left:0pt;margin-left:369pt;margin-top:322.5pt;height:3pt;width:145pt;mso-position-horizontal-relative:page;mso-position-vertical-relative:page;z-index:-251656192;mso-width-relative:page;mso-height-relative:page;" filled="f" coordsize="21600,21600">
            <v:path/>
            <v:fill on="f" focussize="0,0"/>
            <v:stroke/>
            <v:imagedata r:id="rId14" o:title=""/>
            <o:lock v:ext="edit" aspectratio="t"/>
          </v:shape>
        </w:pict>
      </w:r>
      <w:r>
        <w:pict>
          <v:shape id="_x000010" o:spid="_x0000_s1036" o:spt="75" type="#_x0000_t75" style="position:absolute;left:0pt;margin-left:433pt;margin-top:347.5pt;height:3pt;width:81pt;mso-position-horizontal-relative:page;mso-position-vertical-relative:page;z-index:-251656192;mso-width-relative:page;mso-height-relative:page;" filled="f" coordsize="21600,21600">
            <v:path/>
            <v:fill on="f" focussize="0,0"/>
            <v:stroke/>
            <v:imagedata r:id="rId15" o:title=""/>
            <o:lock v:ext="edit" aspectratio="t"/>
          </v:shape>
        </w:pict>
      </w:r>
      <w:r>
        <w:pict>
          <v:shape id="_x000011" o:spid="_x0000_s1037" o:spt="75" type="#_x0000_t75" style="position:absolute;left:0pt;margin-left:417pt;margin-top:372.5pt;height:3pt;width:97pt;mso-position-horizontal-relative:page;mso-position-vertical-relative:page;z-index:-251656192;mso-width-relative:page;mso-height-relative:page;" filled="f" coordsize="21600,21600">
            <v:path/>
            <v:fill on="f" focussize="0,0"/>
            <v:stroke/>
            <v:imagedata r:id="rId16" o:title=""/>
            <o:lock v:ext="edit" aspectratio="t"/>
          </v:shape>
        </w:pict>
      </w:r>
      <w:r>
        <w:pict>
          <v:shape id="_x000012" o:spid="_x0000_s1038" o:spt="75" type="#_x0000_t75" style="position:absolute;left:0pt;margin-left:401pt;margin-top:397.5pt;height:3pt;width:113pt;mso-position-horizontal-relative:page;mso-position-vertical-relative:page;z-index:-251656192;mso-width-relative:page;mso-height-relative:page;" filled="f" coordsize="21600,21600">
            <v:path/>
            <v:fill on="f" focussize="0,0"/>
            <v:stroke/>
            <v:imagedata r:id="rId17" o:title=""/>
            <o:lock v:ext="edit" aspectratio="t"/>
          </v:shape>
        </w:pict>
      </w:r>
      <w:r>
        <w:pict>
          <v:shape id="_x000013" o:spid="_x0000_s1039" o:spt="75" type="#_x0000_t75" style="position:absolute;left:0pt;margin-left:369pt;margin-top:422.5pt;height:3pt;width:145pt;mso-position-horizontal-relative:page;mso-position-vertical-relative:page;z-index:-251656192;mso-width-relative:page;mso-height-relative:page;" filled="f" coordsize="21600,21600">
            <v:path/>
            <v:fill on="f" focussize="0,0"/>
            <v:stroke/>
            <v:imagedata r:id="rId18" o:title=""/>
            <o:lock v:ext="edit" aspectratio="t"/>
          </v:shape>
        </w:pict>
      </w:r>
      <w:r>
        <w:pict>
          <v:shape id="_x000014" o:spid="_x0000_s1040" o:spt="75" type="#_x0000_t75" style="position:absolute;left:0pt;margin-left:337pt;margin-top:447.5pt;height:3pt;width:177pt;mso-position-horizontal-relative:page;mso-position-vertical-relative:page;z-index:-251656192;mso-width-relative:page;mso-height-relative:page;" filled="f" coordsize="21600,21600">
            <v:path/>
            <v:fill on="f" focussize="0,0"/>
            <v:stroke/>
            <v:imagedata r:id="rId19" o:title=""/>
            <o:lock v:ext="edit" aspectratio="t"/>
          </v:shape>
        </w:pict>
      </w:r>
      <w:r>
        <w:pict>
          <v:shape id="_x000015" o:spid="_x0000_s1041" o:spt="75" type="#_x0000_t75" style="position:absolute;left:0pt;margin-left:209pt;margin-top:472.5pt;height:3pt;width:305pt;mso-position-horizontal-relative:page;mso-position-vertical-relative:page;z-index:-251656192;mso-width-relative:page;mso-height-relative:page;" filled="f" coordsize="21600,21600">
            <v:path/>
            <v:fill on="f" focussize="0,0"/>
            <v:stroke/>
            <v:imagedata r:id="rId12" o:title=""/>
            <o:lock v:ext="edit" aspectratio="t"/>
          </v:shape>
        </w:pict>
      </w:r>
      <w:r>
        <w:pict>
          <v:shape id="_x000016" o:spid="_x0000_s1042" o:spt="75" type="#_x0000_t75" style="position:absolute;left:0pt;margin-left:321pt;margin-top:497.5pt;height:3pt;width:193pt;mso-position-horizontal-relative:page;mso-position-vertical-relative:page;z-index:-251656192;mso-width-relative:page;mso-height-relative:page;" filled="f" coordsize="21600,21600">
            <v:path/>
            <v:fill on="f" focussize="0,0"/>
            <v:stroke/>
            <v:imagedata r:id="rId20" o:title=""/>
            <o:lock v:ext="edit" aspectratio="t"/>
          </v:shape>
        </w:pict>
      </w:r>
      <w:r>
        <w:pict>
          <v:shape id="_x000017" o:spid="_x0000_s1043" o:spt="75" type="#_x0000_t75" style="position:absolute;left:0pt;margin-left:257pt;margin-top:522.5pt;height:3pt;width:257pt;mso-position-horizontal-relative:page;mso-position-vertical-relative:page;z-index:-251656192;mso-width-relative:page;mso-height-relative:page;" filled="f" coordsize="21600,21600">
            <v:path/>
            <v:fill on="f" focussize="0,0"/>
            <v:stroke/>
            <v:imagedata r:id="rId21" o:title=""/>
            <o:lock v:ext="edit" aspectratio="t"/>
          </v:shape>
        </w:pict>
      </w:r>
      <w:r>
        <w:pict>
          <v:shape id="_x000018" o:spid="_x0000_s1044" o:spt="75" type="#_x0000_t75" style="position:absolute;left:0pt;margin-left:257pt;margin-top:547.5pt;height:3pt;width:257pt;mso-position-horizontal-relative:page;mso-position-vertical-relative:page;z-index:-251656192;mso-width-relative:page;mso-height-relative:page;" filled="f" coordsize="21600,21600">
            <v:path/>
            <v:fill on="f" focussize="0,0"/>
            <v:stroke/>
            <v:imagedata r:id="rId22" o:title=""/>
            <o:lock v:ext="edit" aspectratio="t"/>
          </v:shape>
        </w:pict>
      </w:r>
      <w:r>
        <w:pict>
          <v:shape id="_x000019" o:spid="_x0000_s1045" o:spt="75" type="#_x0000_t75" style="position:absolute;left:0pt;margin-left:353pt;margin-top:572.5pt;height:3pt;width:161pt;mso-position-horizontal-relative:page;mso-position-vertical-relative:page;z-index:-251656192;mso-width-relative:page;mso-height-relative:page;" filled="f" coordsize="21600,21600">
            <v:path/>
            <v:fill on="f" focussize="0,0"/>
            <v:stroke/>
            <v:imagedata r:id="rId23" o:title=""/>
            <o:lock v:ext="edit" aspectratio="t"/>
          </v:shape>
        </w:pict>
      </w:r>
      <w:r>
        <w:pict>
          <v:shape id="_x000020" o:spid="_x0000_s1046" o:spt="75" type="#_x0000_t75" style="position:absolute;left:0pt;margin-left:417pt;margin-top:597.5pt;height:3pt;width:97pt;mso-position-horizontal-relative:page;mso-position-vertical-relative:page;z-index:-251656192;mso-width-relative:page;mso-height-relative:page;" filled="f" coordsize="21600,21600">
            <v:path/>
            <v:fill on="f" focussize="0,0"/>
            <v:stroke/>
            <v:imagedata r:id="rId24" o:title=""/>
            <o:lock v:ext="edit" aspectratio="t"/>
          </v:shape>
        </w:pict>
      </w:r>
      <w:r>
        <w:pict>
          <v:shape id="_x000021" o:spid="_x0000_s1047" o:spt="75" type="#_x0000_t75" style="position:absolute;left:0pt;margin-left:449pt;margin-top:622.5pt;height:3pt;width:65pt;mso-position-horizontal-relative:page;mso-position-vertical-relative:page;z-index:-251656192;mso-width-relative:page;mso-height-relative:page;" filled="f" coordsize="21600,21600">
            <v:path/>
            <v:fill on="f" focussize="0,0"/>
            <v:stroke/>
            <v:imagedata r:id="rId25" o:title=""/>
            <o:lock v:ext="edit" aspectratio="t"/>
          </v:shape>
        </w:pict>
      </w:r>
      <w:r>
        <w:pict>
          <v:shape id="_x000022" o:spid="_x0000_s1048" o:spt="75" type="#_x0000_t75" style="position:absolute;left:0pt;margin-left:433pt;margin-top:647.5pt;height:3pt;width:81pt;mso-position-horizontal-relative:page;mso-position-vertical-relative:page;z-index:-251656192;mso-width-relative:page;mso-height-relative:page;" filled="f" coordsize="21600,21600">
            <v:path/>
            <v:fill on="f" focussize="0,0"/>
            <v:stroke/>
            <v:imagedata r:id="rId26" o:title=""/>
            <o:lock v:ext="edit" aspectratio="t"/>
          </v:shape>
        </w:pict>
      </w:r>
      <w:r>
        <w:pict>
          <v:shape id="_x000023" o:spid="_x0000_s1049" o:spt="75" type="#_x0000_t75" style="position:absolute;left:0pt;margin-left:449pt;margin-top:672.5pt;height:3pt;width:65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24" o:spid="_x0000_s1050" o:spt="75" type="#_x0000_t75" style="position:absolute;left:0pt;margin-left:417pt;margin-top:697.5pt;height:3pt;width:97pt;mso-position-horizontal-relative:page;mso-position-vertical-relative:page;z-index:-251656192;mso-width-relative:page;mso-height-relative:page;" filled="f" coordsize="21600,21600">
            <v:path/>
            <v:fill on="f" focussize="0,0"/>
            <v:stroke/>
            <v:imagedata r:id="rId28" o:title=""/>
            <o:lock v:ext="edit" aspectratio="t"/>
          </v:shape>
        </w:pict>
      </w:r>
      <w:r>
        <w:pict>
          <v:shape id="_x000025" o:spid="_x0000_s1051" o:spt="75" type="#_x0000_t75" style="position:absolute;left:0pt;margin-left:289pt;margin-top:722.5pt;height:3pt;width:225pt;mso-position-horizontal-relative:page;mso-position-vertical-relative:page;z-index:-251656192;mso-width-relative:page;mso-height-relative:page;" filled="f" coordsize="21600,21600">
            <v:path/>
            <v:fill on="f" focussize="0,0"/>
            <v:stroke/>
            <v:imagedata r:id="rId29" o:title=""/>
            <o:lock v:ext="edit" aspectratio="t"/>
          </v:shape>
        </w:pict>
      </w:r>
      <w:r>
        <w:pict>
          <v:shape id="_x000026" o:spid="_x0000_s1052" o:spt="75" type="#_x0000_t75" style="position:absolute;left:0pt;margin-left:209pt;margin-top:747.5pt;height:3pt;width:305pt;mso-position-horizontal-relative:page;mso-position-vertical-relative:page;z-index:-251656192;mso-width-relative:page;mso-height-relative:page;" filled="f" coordsize="21600,21600">
            <v:path/>
            <v:fill on="f" focussize="0,0"/>
            <v:stroke/>
            <v:imagedata r:id="rId30" o:title=""/>
            <o:lock v:ext="edit" aspectratio="t"/>
          </v:shape>
        </w:pict>
      </w:r>
      <w:r>
        <w:pict>
          <v:shape id="_x000027" o:spid="_x0000_s1053" o:spt="75" type="#_x0000_t75" style="position:absolute;left:0pt;margin-left:177pt;margin-top:772.5pt;height:3pt;width:337pt;mso-position-horizontal-relative:page;mso-position-vertical-relative:page;z-index:-251656192;mso-width-relative:page;mso-height-relative:page;" filled="f" coordsize="21600,21600">
            <v:path/>
            <v:fill on="f" focussize="0,0"/>
            <v:stroke/>
            <v:imagedata r:id="rId31" o:title=""/>
            <o:lock v:ext="edit" aspectratio="t"/>
          </v:shape>
        </w:pict>
      </w:r>
      <w:r>
        <w:rPr>
          <w:rFonts w:ascii="仿宋" w:hAnsi="仿宋" w:cs="仿宋"/>
          <w:color w:val="000000"/>
          <w:spacing w:val="0"/>
          <w:sz w:val="50"/>
        </w:rPr>
        <w:t>目</w:t>
      </w:r>
      <w:r>
        <w:rPr>
          <w:rFonts w:ascii="仿宋"/>
          <w:color w:val="000000"/>
          <w:spacing w:val="250"/>
          <w:sz w:val="50"/>
        </w:rPr>
        <w:t xml:space="preserve"> </w:t>
      </w:r>
      <w:r>
        <w:rPr>
          <w:rFonts w:ascii="仿宋" w:hAnsi="仿宋" w:cs="仿宋"/>
          <w:color w:val="000000"/>
          <w:spacing w:val="0"/>
          <w:sz w:val="50"/>
        </w:rPr>
        <w:t>录</w:t>
      </w:r>
    </w:p>
    <w:p w14:paraId="7F4AD23B">
      <w:pPr>
        <w:spacing w:before="475" w:after="0" w:line="500" w:lineRule="exact"/>
        <w:ind w:left="0" w:right="0" w:firstLine="0"/>
        <w:jc w:val="left"/>
        <w:rPr>
          <w:rFonts w:ascii="仿宋"/>
          <w:color w:val="000000"/>
          <w:spacing w:val="0"/>
          <w:sz w:val="32"/>
        </w:rPr>
      </w:pPr>
      <w:r>
        <w:rPr>
          <w:rFonts w:ascii="仿宋" w:hAnsi="仿宋" w:cs="仿宋"/>
          <w:color w:val="000000"/>
          <w:spacing w:val="0"/>
          <w:sz w:val="32"/>
        </w:rPr>
        <w:t>第一部分</w:t>
      </w:r>
      <w:r>
        <w:rPr>
          <w:rFonts w:ascii="仿宋"/>
          <w:color w:val="000000"/>
          <w:spacing w:val="0"/>
          <w:sz w:val="32"/>
        </w:rPr>
        <w:t xml:space="preserve"> </w:t>
      </w:r>
      <w:r>
        <w:rPr>
          <w:rFonts w:ascii="仿宋" w:hAnsi="仿宋" w:cs="仿宋"/>
          <w:color w:val="000000"/>
          <w:spacing w:val="0"/>
          <w:sz w:val="32"/>
        </w:rPr>
        <w:t>概况</w:t>
      </w:r>
      <w:r>
        <w:rPr>
          <w:rFonts w:ascii="仿宋"/>
          <w:color w:val="000000"/>
          <w:spacing w:val="6860"/>
          <w:sz w:val="32"/>
        </w:rPr>
        <w:t xml:space="preserve"> </w:t>
      </w:r>
      <w:r>
        <w:rPr>
          <w:rFonts w:ascii="仿宋" w:hAnsi="仿宋" w:cs="仿宋"/>
          <w:color w:val="000000"/>
          <w:spacing w:val="0"/>
          <w:sz w:val="32"/>
        </w:rPr>
        <w:t>1</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一、本部门（单位）职责</w:t>
      </w:r>
      <w:r>
        <w:rPr>
          <w:rFonts w:ascii="仿宋"/>
          <w:color w:val="000000"/>
          <w:spacing w:val="4780"/>
          <w:sz w:val="32"/>
        </w:rPr>
        <w:t xml:space="preserve"> </w:t>
      </w:r>
      <w:r>
        <w:rPr>
          <w:rFonts w:ascii="仿宋" w:hAnsi="仿宋" w:cs="仿宋"/>
          <w:color w:val="000000"/>
          <w:spacing w:val="0"/>
          <w:sz w:val="32"/>
        </w:rPr>
        <w:t>1</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二、机构设置情况</w:t>
      </w:r>
      <w:r>
        <w:rPr>
          <w:rFonts w:ascii="仿宋"/>
          <w:color w:val="000000"/>
          <w:spacing w:val="5740"/>
          <w:sz w:val="32"/>
        </w:rPr>
        <w:t xml:space="preserve"> </w:t>
      </w:r>
      <w:r>
        <w:rPr>
          <w:rFonts w:ascii="仿宋" w:hAnsi="仿宋" w:cs="仿宋"/>
          <w:color w:val="000000"/>
          <w:spacing w:val="0"/>
          <w:sz w:val="32"/>
        </w:rPr>
        <w:t>2</w:t>
      </w:r>
      <w:r>
        <w:rPr>
          <w:rFonts w:ascii="仿宋" w:hAnsi="仿宋" w:cs="仿宋"/>
          <w:color w:val="000000"/>
          <w:spacing w:val="0"/>
          <w:sz w:val="32"/>
        </w:rPr>
        <w:cr/>
      </w:r>
      <w:r>
        <w:rPr>
          <w:rFonts w:ascii="仿宋" w:hAnsi="仿宋" w:cs="仿宋"/>
          <w:color w:val="000000"/>
          <w:spacing w:val="0"/>
          <w:sz w:val="32"/>
        </w:rPr>
        <w:t>第二部分</w:t>
      </w:r>
      <w:r>
        <w:rPr>
          <w:rFonts w:ascii="仿宋"/>
          <w:color w:val="000000"/>
          <w:spacing w:val="320"/>
          <w:sz w:val="32"/>
        </w:rPr>
        <w:t xml:space="preserve"> </w:t>
      </w:r>
      <w:r>
        <w:rPr>
          <w:rFonts w:ascii="仿宋" w:hAnsi="仿宋" w:cs="仿宋"/>
          <w:color w:val="000000"/>
          <w:spacing w:val="0"/>
          <w:sz w:val="32"/>
        </w:rPr>
        <w:t>2023年部门决算表</w:t>
      </w:r>
      <w:r>
        <w:rPr>
          <w:rFonts w:ascii="仿宋"/>
          <w:color w:val="000000"/>
          <w:spacing w:val="4620"/>
          <w:sz w:val="32"/>
        </w:rPr>
        <w:t xml:space="preserve"> </w:t>
      </w:r>
      <w:r>
        <w:rPr>
          <w:rFonts w:ascii="仿宋" w:hAnsi="仿宋" w:cs="仿宋"/>
          <w:color w:val="000000"/>
          <w:spacing w:val="0"/>
          <w:sz w:val="32"/>
        </w:rPr>
        <w:t>6</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一、收入支出决算总表</w:t>
      </w:r>
      <w:r>
        <w:rPr>
          <w:rFonts w:ascii="仿宋"/>
          <w:color w:val="000000"/>
          <w:spacing w:val="5100"/>
          <w:sz w:val="32"/>
        </w:rPr>
        <w:t xml:space="preserve"> </w:t>
      </w:r>
      <w:r>
        <w:rPr>
          <w:rFonts w:ascii="仿宋" w:hAnsi="仿宋" w:cs="仿宋"/>
          <w:color w:val="000000"/>
          <w:spacing w:val="0"/>
          <w:sz w:val="32"/>
        </w:rPr>
        <w:t>6</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二、收入决算表</w:t>
      </w:r>
      <w:r>
        <w:rPr>
          <w:rFonts w:ascii="仿宋"/>
          <w:color w:val="000000"/>
          <w:spacing w:val="6060"/>
          <w:sz w:val="32"/>
        </w:rPr>
        <w:t xml:space="preserve"> </w:t>
      </w:r>
      <w:r>
        <w:rPr>
          <w:rFonts w:ascii="仿宋" w:hAnsi="仿宋" w:cs="仿宋"/>
          <w:color w:val="000000"/>
          <w:spacing w:val="0"/>
          <w:sz w:val="32"/>
        </w:rPr>
        <w:t>8</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三、支出决算表</w:t>
      </w:r>
      <w:r>
        <w:rPr>
          <w:rFonts w:ascii="仿宋"/>
          <w:color w:val="000000"/>
          <w:spacing w:val="5900"/>
          <w:sz w:val="32"/>
        </w:rPr>
        <w:t xml:space="preserve"> </w:t>
      </w:r>
      <w:r>
        <w:rPr>
          <w:rFonts w:ascii="仿宋" w:hAnsi="仿宋" w:cs="仿宋"/>
          <w:color w:val="000000"/>
          <w:spacing w:val="0"/>
          <w:sz w:val="32"/>
        </w:rPr>
        <w:t>11</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四、财政拨款收入支出决算总表</w:t>
      </w:r>
      <w:r>
        <w:rPr>
          <w:rFonts w:ascii="仿宋"/>
          <w:color w:val="000000"/>
          <w:spacing w:val="3660"/>
          <w:sz w:val="32"/>
        </w:rPr>
        <w:t xml:space="preserve"> </w:t>
      </w:r>
      <w:r>
        <w:rPr>
          <w:rFonts w:ascii="仿宋" w:hAnsi="仿宋" w:cs="仿宋"/>
          <w:color w:val="000000"/>
          <w:spacing w:val="0"/>
          <w:sz w:val="32"/>
        </w:rPr>
        <w:t>14</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五、一般公共预算财政拨款支出决算表</w:t>
      </w:r>
      <w:r>
        <w:rPr>
          <w:rFonts w:ascii="仿宋"/>
          <w:color w:val="000000"/>
          <w:spacing w:val="2700"/>
          <w:sz w:val="32"/>
        </w:rPr>
        <w:t xml:space="preserve"> </w:t>
      </w:r>
      <w:r>
        <w:rPr>
          <w:rFonts w:ascii="仿宋" w:hAnsi="仿宋" w:cs="仿宋"/>
          <w:color w:val="000000"/>
          <w:spacing w:val="0"/>
          <w:sz w:val="32"/>
        </w:rPr>
        <w:t>16</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六、一般公共预算财政拨款基本支出决算明细表</w:t>
      </w:r>
      <w:r>
        <w:rPr>
          <w:rFonts w:ascii="仿宋"/>
          <w:color w:val="000000"/>
          <w:spacing w:val="1420"/>
          <w:sz w:val="32"/>
        </w:rPr>
        <w:t xml:space="preserve"> </w:t>
      </w:r>
      <w:r>
        <w:rPr>
          <w:rFonts w:ascii="仿宋" w:hAnsi="仿宋" w:cs="仿宋"/>
          <w:color w:val="000000"/>
          <w:spacing w:val="0"/>
          <w:sz w:val="32"/>
        </w:rPr>
        <w:t>19</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七、政府性基金预算财政拨款收入支出决算表</w:t>
      </w:r>
      <w:r>
        <w:rPr>
          <w:rFonts w:ascii="仿宋"/>
          <w:color w:val="000000"/>
          <w:spacing w:val="1740"/>
          <w:sz w:val="32"/>
        </w:rPr>
        <w:t xml:space="preserve"> </w:t>
      </w:r>
      <w:r>
        <w:rPr>
          <w:rFonts w:ascii="仿宋" w:hAnsi="仿宋" w:cs="仿宋"/>
          <w:color w:val="000000"/>
          <w:spacing w:val="0"/>
          <w:sz w:val="32"/>
        </w:rPr>
        <w:t>21</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八、国有资本经营预算财政拨款支出决算表</w:t>
      </w:r>
      <w:r>
        <w:rPr>
          <w:rFonts w:ascii="仿宋"/>
          <w:color w:val="000000"/>
          <w:spacing w:val="2060"/>
          <w:sz w:val="32"/>
        </w:rPr>
        <w:t xml:space="preserve"> </w:t>
      </w:r>
      <w:r>
        <w:rPr>
          <w:rFonts w:ascii="仿宋" w:hAnsi="仿宋" w:cs="仿宋"/>
          <w:color w:val="000000"/>
          <w:spacing w:val="0"/>
          <w:sz w:val="32"/>
        </w:rPr>
        <w:t>22</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九、财政拨款“三公”经费支出决算表</w:t>
      </w:r>
      <w:r>
        <w:rPr>
          <w:rFonts w:ascii="仿宋"/>
          <w:color w:val="000000"/>
          <w:spacing w:val="2700"/>
          <w:sz w:val="32"/>
        </w:rPr>
        <w:t xml:space="preserve"> </w:t>
      </w:r>
      <w:r>
        <w:rPr>
          <w:rFonts w:ascii="仿宋" w:hAnsi="仿宋" w:cs="仿宋"/>
          <w:color w:val="000000"/>
          <w:spacing w:val="0"/>
          <w:sz w:val="32"/>
        </w:rPr>
        <w:t>23</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十、部门决算公开相关信息统计表</w:t>
      </w:r>
      <w:r>
        <w:rPr>
          <w:rFonts w:ascii="仿宋"/>
          <w:color w:val="000000"/>
          <w:spacing w:val="3340"/>
          <w:sz w:val="32"/>
        </w:rPr>
        <w:t xml:space="preserve"> </w:t>
      </w:r>
      <w:r>
        <w:rPr>
          <w:rFonts w:ascii="仿宋" w:hAnsi="仿宋" w:cs="仿宋"/>
          <w:color w:val="000000"/>
          <w:spacing w:val="0"/>
          <w:sz w:val="32"/>
        </w:rPr>
        <w:t>24</w:t>
      </w:r>
      <w:r>
        <w:rPr>
          <w:rFonts w:ascii="仿宋" w:hAnsi="仿宋" w:cs="仿宋"/>
          <w:color w:val="000000"/>
          <w:spacing w:val="0"/>
          <w:sz w:val="32"/>
        </w:rPr>
        <w:cr/>
      </w:r>
      <w:r>
        <w:rPr>
          <w:rFonts w:ascii="仿宋" w:hAnsi="仿宋" w:cs="仿宋"/>
          <w:color w:val="000000"/>
          <w:spacing w:val="0"/>
          <w:sz w:val="32"/>
        </w:rPr>
        <w:t>第三部分</w:t>
      </w:r>
      <w:r>
        <w:rPr>
          <w:rFonts w:ascii="仿宋"/>
          <w:color w:val="000000"/>
          <w:spacing w:val="160"/>
          <w:sz w:val="32"/>
        </w:rPr>
        <w:t xml:space="preserve"> </w:t>
      </w:r>
      <w:r>
        <w:rPr>
          <w:rFonts w:ascii="仿宋" w:hAnsi="仿宋" w:cs="仿宋"/>
          <w:color w:val="000000"/>
          <w:spacing w:val="0"/>
          <w:sz w:val="32"/>
        </w:rPr>
        <w:t>情况说明</w:t>
      </w:r>
      <w:r>
        <w:rPr>
          <w:rFonts w:ascii="仿宋"/>
          <w:color w:val="000000"/>
          <w:spacing w:val="5900"/>
          <w:sz w:val="32"/>
        </w:rPr>
        <w:t xml:space="preserve"> </w:t>
      </w:r>
      <w:r>
        <w:rPr>
          <w:rFonts w:ascii="仿宋" w:hAnsi="仿宋" w:cs="仿宋"/>
          <w:color w:val="000000"/>
          <w:spacing w:val="0"/>
          <w:sz w:val="32"/>
        </w:rPr>
        <w:t>25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一、收入支出决算总体情况说明</w:t>
      </w:r>
      <w:r>
        <w:rPr>
          <w:rFonts w:ascii="仿宋"/>
          <w:color w:val="000000"/>
          <w:spacing w:val="3660"/>
          <w:sz w:val="32"/>
        </w:rPr>
        <w:t xml:space="preserve"> </w:t>
      </w:r>
      <w:r>
        <w:rPr>
          <w:rFonts w:ascii="仿宋" w:hAnsi="仿宋" w:cs="仿宋"/>
          <w:color w:val="000000"/>
          <w:spacing w:val="0"/>
          <w:sz w:val="32"/>
        </w:rPr>
        <w:t>25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二、收入决算情况说明</w:t>
      </w:r>
      <w:r>
        <w:rPr>
          <w:rFonts w:ascii="仿宋"/>
          <w:color w:val="000000"/>
          <w:spacing w:val="4940"/>
          <w:sz w:val="32"/>
        </w:rPr>
        <w:t xml:space="preserve"> </w:t>
      </w:r>
      <w:r>
        <w:rPr>
          <w:rFonts w:ascii="仿宋" w:hAnsi="仿宋" w:cs="仿宋"/>
          <w:color w:val="000000"/>
          <w:spacing w:val="0"/>
          <w:sz w:val="32"/>
        </w:rPr>
        <w:t>25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三、支出决算情况说明</w:t>
      </w:r>
      <w:r>
        <w:rPr>
          <w:rFonts w:ascii="仿宋"/>
          <w:color w:val="000000"/>
          <w:spacing w:val="4940"/>
          <w:sz w:val="32"/>
        </w:rPr>
        <w:t xml:space="preserve"> </w:t>
      </w:r>
      <w:r>
        <w:rPr>
          <w:rFonts w:ascii="仿宋" w:hAnsi="仿宋" w:cs="仿宋"/>
          <w:color w:val="000000"/>
          <w:spacing w:val="0"/>
          <w:sz w:val="32"/>
        </w:rPr>
        <w:t>25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四、财政拨款收支决算总体情况说明</w:t>
      </w:r>
      <w:r>
        <w:rPr>
          <w:rFonts w:ascii="仿宋"/>
          <w:color w:val="000000"/>
          <w:spacing w:val="3020"/>
          <w:sz w:val="32"/>
        </w:rPr>
        <w:t xml:space="preserve"> </w:t>
      </w:r>
      <w:r>
        <w:rPr>
          <w:rFonts w:ascii="仿宋" w:hAnsi="仿宋" w:cs="仿宋"/>
          <w:color w:val="000000"/>
          <w:spacing w:val="0"/>
          <w:sz w:val="32"/>
        </w:rPr>
        <w:t>25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五、一般公共预算财政拨款支出决算情况说明</w:t>
      </w:r>
      <w:r>
        <w:rPr>
          <w:rFonts w:ascii="仿宋"/>
          <w:color w:val="000000"/>
          <w:spacing w:val="1740"/>
          <w:sz w:val="32"/>
        </w:rPr>
        <w:t xml:space="preserve"> </w:t>
      </w:r>
      <w:r>
        <w:rPr>
          <w:rFonts w:ascii="仿宋" w:hAnsi="仿宋" w:cs="仿宋"/>
          <w:color w:val="000000"/>
          <w:spacing w:val="0"/>
          <w:sz w:val="32"/>
        </w:rPr>
        <w:t>25</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六、一般公共预算财政拨款基本支出决算情况说明</w:t>
      </w:r>
      <w:r>
        <w:rPr>
          <w:rFonts w:ascii="仿宋"/>
          <w:color w:val="000000"/>
          <w:spacing w:val="1100"/>
          <w:sz w:val="32"/>
        </w:rPr>
        <w:t xml:space="preserve"> </w:t>
      </w:r>
      <w:r>
        <w:rPr>
          <w:rFonts w:ascii="仿宋" w:hAnsi="仿宋" w:cs="仿宋"/>
          <w:color w:val="000000"/>
          <w:spacing w:val="0"/>
          <w:sz w:val="32"/>
        </w:rPr>
        <w:t>27</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七、政府性基金预算财政拨款收支决算情况说明</w:t>
      </w:r>
      <w:r>
        <w:rPr>
          <w:rFonts w:ascii="仿宋"/>
          <w:color w:val="000000"/>
          <w:spacing w:val="1420"/>
          <w:sz w:val="32"/>
        </w:rPr>
        <w:t xml:space="preserve"> </w:t>
      </w:r>
      <w:r>
        <w:rPr>
          <w:rFonts w:ascii="仿宋" w:hAnsi="仿宋" w:cs="仿宋"/>
          <w:color w:val="000000"/>
          <w:spacing w:val="0"/>
          <w:sz w:val="32"/>
        </w:rPr>
        <w:t>27</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八、国有资本经营预算财政拨款支出决算情况说明</w:t>
      </w:r>
      <w:r>
        <w:rPr>
          <w:rFonts w:ascii="仿宋"/>
          <w:color w:val="000000"/>
          <w:spacing w:val="1100"/>
          <w:sz w:val="32"/>
        </w:rPr>
        <w:t xml:space="preserve"> </w:t>
      </w:r>
      <w:r>
        <w:rPr>
          <w:rFonts w:ascii="仿宋" w:hAnsi="仿宋" w:cs="仿宋"/>
          <w:color w:val="000000"/>
          <w:spacing w:val="0"/>
          <w:sz w:val="32"/>
        </w:rPr>
        <w:t>27</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九、财政拨款“三公”经费支出决算情况说明</w:t>
      </w:r>
      <w:r>
        <w:rPr>
          <w:rFonts w:ascii="仿宋"/>
          <w:color w:val="000000"/>
          <w:spacing w:val="1740"/>
          <w:sz w:val="32"/>
        </w:rPr>
        <w:t xml:space="preserve"> </w:t>
      </w:r>
      <w:r>
        <w:rPr>
          <w:rFonts w:ascii="仿宋" w:hAnsi="仿宋" w:cs="仿宋"/>
          <w:color w:val="000000"/>
          <w:spacing w:val="0"/>
          <w:sz w:val="32"/>
        </w:rPr>
        <w:t>27</w:t>
      </w:r>
      <w:r>
        <w:rPr>
          <w:rFonts w:ascii="仿宋" w:hAnsi="仿宋" w:cs="仿宋"/>
          <w:color w:val="000000"/>
          <w:spacing w:val="0"/>
          <w:sz w:val="32"/>
        </w:rPr>
        <w:cr/>
      </w:r>
      <w:r>
        <w:rPr>
          <w:rFonts w:ascii="仿宋"/>
          <w:color w:val="000000"/>
          <w:spacing w:val="480"/>
          <w:sz w:val="32"/>
        </w:rPr>
        <w:t xml:space="preserve"> </w:t>
      </w:r>
      <w:r>
        <w:rPr>
          <w:rFonts w:ascii="仿宋" w:hAnsi="仿宋" w:cs="仿宋"/>
          <w:color w:val="000000"/>
          <w:spacing w:val="0"/>
          <w:sz w:val="32"/>
        </w:rPr>
        <w:t>十、其他重要事项情况说明</w:t>
      </w:r>
      <w:r>
        <w:rPr>
          <w:rFonts w:ascii="仿宋"/>
          <w:color w:val="000000"/>
          <w:spacing w:val="4300"/>
          <w:sz w:val="32"/>
        </w:rPr>
        <w:t xml:space="preserve"> </w:t>
      </w:r>
      <w:r>
        <w:rPr>
          <w:rFonts w:ascii="仿宋" w:hAnsi="仿宋" w:cs="仿宋"/>
          <w:color w:val="000000"/>
          <w:spacing w:val="0"/>
          <w:sz w:val="32"/>
        </w:rPr>
        <w:t>28</w:t>
      </w:r>
      <w:r>
        <w:rPr>
          <w:rFonts w:ascii="仿宋" w:hAnsi="仿宋" w:cs="仿宋"/>
          <w:color w:val="000000"/>
          <w:spacing w:val="0"/>
          <w:sz w:val="32"/>
        </w:rPr>
        <w:cr/>
      </w:r>
      <w:r>
        <w:rPr>
          <w:rFonts w:ascii="仿宋" w:hAnsi="仿宋" w:cs="仿宋"/>
          <w:color w:val="000000"/>
          <w:spacing w:val="0"/>
          <w:sz w:val="32"/>
        </w:rPr>
        <w:t>第四部分</w:t>
      </w:r>
      <w:r>
        <w:rPr>
          <w:rFonts w:ascii="仿宋"/>
          <w:color w:val="000000"/>
          <w:spacing w:val="160"/>
          <w:sz w:val="32"/>
        </w:rPr>
        <w:t xml:space="preserve"> </w:t>
      </w:r>
      <w:r>
        <w:rPr>
          <w:rFonts w:ascii="仿宋" w:hAnsi="仿宋" w:cs="仿宋"/>
          <w:color w:val="000000"/>
          <w:spacing w:val="0"/>
          <w:sz w:val="32"/>
        </w:rPr>
        <w:t>名词解释</w:t>
      </w:r>
      <w:r>
        <w:rPr>
          <w:rFonts w:ascii="仿宋"/>
          <w:color w:val="000000"/>
          <w:spacing w:val="5900"/>
          <w:sz w:val="32"/>
        </w:rPr>
        <w:t xml:space="preserve"> </w:t>
      </w:r>
      <w:r>
        <w:rPr>
          <w:rFonts w:ascii="仿宋" w:hAnsi="仿宋" w:cs="仿宋"/>
          <w:color w:val="000000"/>
          <w:spacing w:val="0"/>
          <w:sz w:val="32"/>
        </w:rPr>
        <w:t>29</w:t>
      </w:r>
      <w:r>
        <w:rPr>
          <w:rFonts w:ascii="仿宋" w:hAnsi="仿宋" w:cs="仿宋"/>
          <w:color w:val="000000"/>
          <w:spacing w:val="0"/>
          <w:sz w:val="32"/>
        </w:rPr>
        <w:cr/>
      </w:r>
      <w:r>
        <w:rPr>
          <w:rFonts w:ascii="仿宋" w:hAnsi="仿宋" w:cs="仿宋"/>
          <w:color w:val="000000"/>
          <w:spacing w:val="0"/>
          <w:sz w:val="32"/>
        </w:rPr>
        <w:t>第五部分</w:t>
      </w:r>
      <w:r>
        <w:rPr>
          <w:rFonts w:ascii="仿宋"/>
          <w:color w:val="000000"/>
          <w:spacing w:val="160"/>
          <w:sz w:val="32"/>
        </w:rPr>
        <w:t xml:space="preserve"> </w:t>
      </w:r>
      <w:r>
        <w:rPr>
          <w:rFonts w:ascii="仿宋" w:hAnsi="仿宋" w:cs="仿宋"/>
          <w:color w:val="000000"/>
          <w:spacing w:val="0"/>
          <w:sz w:val="32"/>
        </w:rPr>
        <w:t>附件</w:t>
      </w:r>
      <w:r>
        <w:rPr>
          <w:rFonts w:ascii="仿宋"/>
          <w:color w:val="000000"/>
          <w:spacing w:val="6540"/>
          <w:sz w:val="32"/>
        </w:rPr>
        <w:t xml:space="preserve"> </w:t>
      </w:r>
      <w:r>
        <w:rPr>
          <w:rFonts w:ascii="仿宋"/>
          <w:color w:val="000000"/>
          <w:spacing w:val="0"/>
          <w:sz w:val="32"/>
        </w:rPr>
        <w:t>29</w:t>
      </w:r>
    </w:p>
    <w:p w14:paraId="68F17257">
      <w:pPr>
        <w:spacing w:before="0" w:after="0" w:line="0" w:lineRule="exact"/>
        <w:ind w:left="0" w:right="0" w:firstLine="0"/>
        <w:jc w:val="left"/>
        <w:rPr>
          <w:rFonts w:ascii="Arial"/>
          <w:color w:val="FF0000"/>
          <w:spacing w:val="0"/>
          <w:sz w:val="2"/>
        </w:rPr>
      </w:pPr>
    </w:p>
    <w:p w14:paraId="729F866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58E5BE4">
      <w:pPr>
        <w:sectPr>
          <w:pgSz w:w="11900" w:h="16840"/>
          <w:pgMar w:top="1040" w:right="100" w:bottom="0" w:left="1320" w:header="720" w:footer="720" w:gutter="0"/>
          <w:pgNumType w:start="1"/>
          <w:cols w:space="720" w:num="1"/>
          <w:docGrid w:linePitch="1" w:charSpace="0"/>
        </w:sectPr>
      </w:pPr>
    </w:p>
    <w:p w14:paraId="185DA854">
      <w:pPr>
        <w:spacing w:before="0" w:after="0" w:line="0" w:lineRule="exact"/>
        <w:ind w:left="0" w:right="0" w:firstLine="0"/>
        <w:jc w:val="left"/>
        <w:rPr>
          <w:rFonts w:ascii="Arial"/>
          <w:color w:val="FF0000"/>
          <w:spacing w:val="0"/>
          <w:sz w:val="2"/>
        </w:rPr>
      </w:pPr>
    </w:p>
    <w:p w14:paraId="3D58CE6C">
      <w:pPr>
        <w:spacing w:before="0" w:after="0" w:line="170" w:lineRule="exact"/>
        <w:ind w:left="0" w:right="0" w:firstLine="0"/>
        <w:jc w:val="left"/>
        <w:rPr>
          <w:rFonts w:ascii="Times New Roman"/>
          <w:color w:val="000000"/>
          <w:spacing w:val="0"/>
          <w:sz w:val="16"/>
        </w:rPr>
      </w:pPr>
      <w:r>
        <w:pict>
          <v:shape id="_x000028" o:spid="_x0000_s1054" o:spt="75" type="#_x0000_t75" style="position:absolute;left:0pt;margin-left:74pt;margin-top:59.1pt;height:754.25pt;width:448.25pt;mso-position-horizontal-relative:page;mso-position-vertical-relative:page;z-index:-251656192;mso-width-relative:page;mso-height-relative:page;" filled="f" coordsize="21600,21600">
            <v:path/>
            <v:fill on="f" focussize="0,0"/>
            <v:stroke/>
            <v:imagedata r:id="rId32" o:title=""/>
            <o:lock v:ext="edit" aspectratio="t"/>
          </v:shape>
        </w:pict>
      </w:r>
      <w:r>
        <w:pict>
          <v:shape id="_x000029" o:spid="_x0000_s105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296360A4">
      <w:pPr>
        <w:spacing w:before="1458" w:after="0" w:line="250" w:lineRule="exact"/>
        <w:ind w:left="4542" w:right="0" w:firstLine="0"/>
        <w:jc w:val="left"/>
        <w:rPr>
          <w:rFonts w:ascii="黑体"/>
          <w:color w:val="000000"/>
          <w:spacing w:val="0"/>
          <w:sz w:val="24"/>
        </w:rPr>
      </w:pPr>
      <w:r>
        <w:rPr>
          <w:rFonts w:ascii="黑体" w:hAnsi="黑体" w:cs="黑体"/>
          <w:color w:val="000000"/>
          <w:spacing w:val="0"/>
          <w:sz w:val="24"/>
        </w:rPr>
        <w:t>第一部分</w:t>
      </w:r>
      <w:r>
        <w:rPr>
          <w:rFonts w:ascii="黑体"/>
          <w:color w:val="000000"/>
          <w:spacing w:val="0"/>
          <w:sz w:val="24"/>
        </w:rPr>
        <w:t xml:space="preserve"> </w:t>
      </w:r>
      <w:r>
        <w:rPr>
          <w:rFonts w:ascii="黑体" w:hAnsi="黑体" w:cs="黑体"/>
          <w:color w:val="000000"/>
          <w:spacing w:val="0"/>
          <w:sz w:val="24"/>
        </w:rPr>
        <w:t>概况</w:t>
      </w:r>
    </w:p>
    <w:p w14:paraId="62F0B58C">
      <w:pPr>
        <w:spacing w:before="371" w:after="0" w:line="330" w:lineRule="exact"/>
        <w:ind w:left="1500" w:right="0" w:firstLine="0"/>
        <w:jc w:val="left"/>
        <w:rPr>
          <w:rFonts w:ascii="黑体"/>
          <w:color w:val="000000"/>
          <w:spacing w:val="0"/>
          <w:sz w:val="32"/>
        </w:rPr>
      </w:pPr>
      <w:r>
        <w:rPr>
          <w:rFonts w:ascii="黑体" w:hAnsi="黑体" w:cs="黑体"/>
          <w:color w:val="000000"/>
          <w:spacing w:val="0"/>
          <w:sz w:val="32"/>
        </w:rPr>
        <w:t>一、本部门（单位）职责</w:t>
      </w:r>
    </w:p>
    <w:p w14:paraId="193F26A6">
      <w:pPr>
        <w:spacing w:before="405" w:after="0" w:line="330" w:lineRule="exact"/>
        <w:ind w:left="860" w:right="0" w:firstLine="0"/>
        <w:jc w:val="left"/>
        <w:rPr>
          <w:rFonts w:ascii="Times New Roman"/>
          <w:color w:val="000000"/>
          <w:spacing w:val="0"/>
          <w:sz w:val="32"/>
        </w:rPr>
      </w:pPr>
      <w:r>
        <w:rPr>
          <w:rFonts w:ascii="仿宋" w:hAnsi="仿宋" w:cs="仿宋"/>
          <w:color w:val="000000"/>
          <w:spacing w:val="11"/>
          <w:sz w:val="32"/>
        </w:rPr>
        <w:t>（一）宣传贯彻执行党的路线方针政策和国家法律法规，落实</w:t>
      </w:r>
    </w:p>
    <w:p w14:paraId="2AE7FD27">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上级党委、政府的各项决策部署，执行上级党组织的决议、决</w:t>
      </w:r>
    </w:p>
    <w:p w14:paraId="513ECF15">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定和本镇党员代表大会（党员大会）的决议，保证上级安排的</w:t>
      </w:r>
    </w:p>
    <w:p w14:paraId="5FCD968F">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各项任务顺利完成。</w:t>
      </w:r>
    </w:p>
    <w:p w14:paraId="1C18F6F7">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（二）讨论和决定本镇经济建设、政治建设、文化建设、社会</w:t>
      </w:r>
    </w:p>
    <w:p w14:paraId="7D27A82E">
      <w:pPr>
        <w:spacing w:before="240" w:after="0" w:line="330" w:lineRule="exact"/>
        <w:ind w:left="860" w:right="0" w:firstLine="0"/>
        <w:jc w:val="left"/>
        <w:rPr>
          <w:rFonts w:ascii="Times New Roman"/>
          <w:color w:val="000000"/>
          <w:spacing w:val="0"/>
          <w:sz w:val="32"/>
        </w:rPr>
      </w:pPr>
      <w:r>
        <w:rPr>
          <w:rFonts w:ascii="仿宋" w:hAnsi="仿宋" w:cs="仿宋"/>
          <w:color w:val="000000"/>
          <w:spacing w:val="0"/>
          <w:sz w:val="32"/>
        </w:rPr>
        <w:t>建设、生态文明建设和党的建设以及乡村振兴中的重大问题。</w:t>
      </w:r>
    </w:p>
    <w:p w14:paraId="06C28BB3">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（三）执行本镇经济和社会发展计划、预算，管理本镇经济、</w:t>
      </w:r>
    </w:p>
    <w:p w14:paraId="25277213">
      <w:pPr>
        <w:spacing w:before="225" w:after="0" w:line="330" w:lineRule="exact"/>
        <w:ind w:left="860" w:right="0" w:firstLine="0"/>
        <w:jc w:val="left"/>
        <w:rPr>
          <w:rFonts w:ascii="Times New Roman"/>
          <w:color w:val="000000"/>
          <w:spacing w:val="0"/>
          <w:sz w:val="32"/>
        </w:rPr>
      </w:pPr>
      <w:r>
        <w:rPr>
          <w:rFonts w:ascii="仿宋" w:hAnsi="仿宋" w:cs="仿宋"/>
          <w:color w:val="000000"/>
          <w:spacing w:val="24"/>
          <w:sz w:val="32"/>
        </w:rPr>
        <w:t>教育、科学、文化、卫生健康、体育事业和财政、统计、民</w:t>
      </w:r>
    </w:p>
    <w:p w14:paraId="44B47B64">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政、司法行政等行政工作。落实本镇经济发展战略总体规划和</w:t>
      </w:r>
    </w:p>
    <w:p w14:paraId="0D61479A">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土地利用、城镇建设、产业发展等专项规划，组织发展区域特</w:t>
      </w:r>
    </w:p>
    <w:p w14:paraId="7704D5F3">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色经济，提供符合当地实际和群众需求的公共服务。</w:t>
      </w:r>
    </w:p>
    <w:p w14:paraId="51B601BF">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（四）镇党委领导镇政权机关、群团组织和其他各类组织，加</w:t>
      </w:r>
    </w:p>
    <w:p w14:paraId="76A58083">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强指导和规范，支持和保证这些机关和组织依照国家法律法规</w:t>
      </w:r>
    </w:p>
    <w:p w14:paraId="63926596">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以及各自章程履行职责。坚持党管武装的根本原则和制度，协</w:t>
      </w:r>
    </w:p>
    <w:p w14:paraId="033171FF">
      <w:pPr>
        <w:spacing w:before="240" w:after="0" w:line="330" w:lineRule="exact"/>
        <w:ind w:left="860" w:right="0" w:firstLine="0"/>
        <w:jc w:val="left"/>
        <w:rPr>
          <w:rFonts w:ascii="Times New Roman"/>
          <w:color w:val="000000"/>
          <w:spacing w:val="0"/>
          <w:sz w:val="32"/>
        </w:rPr>
      </w:pPr>
      <w:r>
        <w:rPr>
          <w:rFonts w:ascii="仿宋" w:hAnsi="仿宋" w:cs="仿宋"/>
          <w:color w:val="000000"/>
          <w:spacing w:val="0"/>
          <w:sz w:val="32"/>
        </w:rPr>
        <w:t>调各方力量，对镇人民武装工作实行统一领导。</w:t>
      </w:r>
    </w:p>
    <w:p w14:paraId="52CEDEF1">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（五）加强镇党委自身建设和村党组织建设，以及其它隶属镇</w:t>
      </w:r>
    </w:p>
    <w:p w14:paraId="2FB17FA1">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党委的党组织建设，抓好发展党员工作，加强党员队伍建设。</w:t>
      </w:r>
    </w:p>
    <w:p w14:paraId="67E8CA94">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履行党风廉政建设主体责任，维护和执行党的纪律，监督党员</w:t>
      </w:r>
    </w:p>
    <w:p w14:paraId="0F6B7C18">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干部和其他任何工作人员严格遵守国家法律法规。</w:t>
      </w:r>
    </w:p>
    <w:p w14:paraId="594C2EF3">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（六）按照干部管理权限，负责对干部的教育、培训、选拔、</w:t>
      </w:r>
    </w:p>
    <w:p w14:paraId="2DDBBB20">
      <w:pPr>
        <w:spacing w:before="240" w:after="0" w:line="330" w:lineRule="exact"/>
        <w:ind w:left="860" w:right="0" w:firstLine="0"/>
        <w:jc w:val="left"/>
        <w:rPr>
          <w:rFonts w:ascii="Times New Roman"/>
          <w:color w:val="000000"/>
          <w:spacing w:val="0"/>
          <w:sz w:val="32"/>
        </w:rPr>
      </w:pPr>
      <w:r>
        <w:rPr>
          <w:rFonts w:ascii="仿宋" w:hAnsi="仿宋" w:cs="仿宋"/>
          <w:color w:val="000000"/>
          <w:spacing w:val="24"/>
          <w:sz w:val="32"/>
        </w:rPr>
        <w:t>考核和监督工作。协助管理上级有关部门派驻乡镇单位的干</w:t>
      </w:r>
    </w:p>
    <w:p w14:paraId="2BF5B7BA">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部。做好人才服务和引进工作。</w:t>
      </w:r>
    </w:p>
    <w:p w14:paraId="30E3AA57">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（七）加强平安建设工作，依托村（社区）合理划分基本网格</w:t>
      </w:r>
    </w:p>
    <w:p w14:paraId="0F7014BF">
      <w:pPr>
        <w:spacing w:before="510" w:after="0" w:line="170" w:lineRule="exact"/>
        <w:ind w:left="5241" w:right="0" w:firstLine="0"/>
        <w:jc w:val="left"/>
        <w:rPr>
          <w:rFonts w:ascii="Times New Roman"/>
          <w:color w:val="000000"/>
          <w:spacing w:val="0"/>
          <w:sz w:val="16"/>
        </w:rPr>
      </w:pPr>
      <w:r>
        <w:rPr>
          <w:rFonts w:ascii="MingLiU"/>
          <w:color w:val="000000"/>
          <w:spacing w:val="-13"/>
          <w:sz w:val="16"/>
        </w:rPr>
        <w:t>-1-</w:t>
      </w:r>
    </w:p>
    <w:p w14:paraId="1A6C4C2C">
      <w:pPr>
        <w:spacing w:before="0" w:after="0" w:line="0" w:lineRule="exact"/>
        <w:ind w:left="0" w:right="0" w:firstLine="0"/>
        <w:jc w:val="left"/>
        <w:rPr>
          <w:rFonts w:ascii="Arial"/>
          <w:color w:val="FF0000"/>
          <w:spacing w:val="0"/>
          <w:sz w:val="2"/>
        </w:rPr>
      </w:pPr>
    </w:p>
    <w:p w14:paraId="4772B43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4E54FFF">
      <w:pPr>
        <w:spacing w:before="0" w:after="0" w:line="170" w:lineRule="exact"/>
        <w:ind w:left="0" w:right="0" w:firstLine="0"/>
        <w:jc w:val="left"/>
        <w:rPr>
          <w:rFonts w:ascii="Times New Roman"/>
          <w:color w:val="000000"/>
          <w:spacing w:val="0"/>
          <w:sz w:val="16"/>
        </w:rPr>
      </w:pPr>
      <w:r>
        <w:pict>
          <v:shape id="_x000030" o:spid="_x0000_s1056" o:spt="75" type="#_x0000_t75" style="position:absolute;left:0pt;margin-left:74pt;margin-top:59.1pt;height:754.25pt;width:448.25pt;mso-position-horizontal-relative:page;mso-position-vertical-relative:page;z-index:-251656192;mso-width-relative:page;mso-height-relative:page;" filled="f" coordsize="21600,21600">
            <v:path/>
            <v:fill on="f" focussize="0,0"/>
            <v:stroke/>
            <v:imagedata r:id="rId34" o:title=""/>
            <o:lock v:ext="edit" aspectratio="t"/>
          </v:shape>
        </w:pict>
      </w:r>
      <w:r>
        <w:pict>
          <v:shape id="_x000031" o:spid="_x0000_s105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E6AD4E0">
      <w:pPr>
        <w:spacing w:before="775" w:after="0" w:line="330" w:lineRule="exact"/>
        <w:ind w:left="860" w:right="0" w:firstLine="0"/>
        <w:jc w:val="left"/>
        <w:rPr>
          <w:rFonts w:ascii="Times New Roman"/>
          <w:color w:val="000000"/>
          <w:spacing w:val="0"/>
          <w:sz w:val="32"/>
        </w:rPr>
      </w:pPr>
      <w:r>
        <w:rPr>
          <w:rFonts w:ascii="仿宋" w:hAnsi="仿宋" w:cs="仿宋"/>
          <w:color w:val="000000"/>
          <w:spacing w:val="11"/>
          <w:sz w:val="32"/>
        </w:rPr>
        <w:t>单元，统筹网格内各项工作，推进网格标准化建设，构建公共</w:t>
      </w:r>
    </w:p>
    <w:p w14:paraId="317216D1">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安全防控体系。加强法制宣传，调解民事纠纷，化解农村社会</w:t>
      </w:r>
    </w:p>
    <w:p w14:paraId="3673C432">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矛盾，维护农村社会稳定。加强对突发事件的预警和管理，做</w:t>
      </w:r>
    </w:p>
    <w:p w14:paraId="3E62021E">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好应急管理、防灾减灾、生态环境保护、美丽乡村建设、民生</w:t>
      </w:r>
    </w:p>
    <w:p w14:paraId="7FFD1717">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保障、脱贫致富、民族宗教等工作。承担民兵预备役、征兵、</w:t>
      </w:r>
    </w:p>
    <w:p w14:paraId="6986D269">
      <w:pPr>
        <w:spacing w:before="240" w:after="0" w:line="330" w:lineRule="exact"/>
        <w:ind w:left="860" w:right="0" w:firstLine="0"/>
        <w:jc w:val="left"/>
        <w:rPr>
          <w:rFonts w:ascii="Times New Roman"/>
          <w:color w:val="000000"/>
          <w:spacing w:val="0"/>
          <w:sz w:val="32"/>
        </w:rPr>
      </w:pPr>
      <w:r>
        <w:rPr>
          <w:rFonts w:ascii="仿宋" w:hAnsi="仿宋" w:cs="仿宋"/>
          <w:color w:val="000000"/>
          <w:spacing w:val="0"/>
          <w:sz w:val="32"/>
        </w:rPr>
        <w:t>退役军人服务、拥军优属等工作。</w:t>
      </w:r>
    </w:p>
    <w:p w14:paraId="06E0F703">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（八）推进基层民主，指导村民自治，推动农村社区建设，完</w:t>
      </w:r>
    </w:p>
    <w:p w14:paraId="7B66A0AB">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善民主议事制度，推进农村村务公开，引导农民有序参与村级</w:t>
      </w:r>
    </w:p>
    <w:p w14:paraId="402F6576">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事务管理，促进社会组织健康发展。依法保护国家、集体、公</w:t>
      </w:r>
    </w:p>
    <w:p w14:paraId="12F14E86">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民财产和各类组织的合法权益，保障公民人身权利、民主权利</w:t>
      </w:r>
    </w:p>
    <w:p w14:paraId="713040F2">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和其他权利，维护社会秩序，构建农村和谐社会。</w:t>
      </w:r>
    </w:p>
    <w:p w14:paraId="3EBA311D">
      <w:pPr>
        <w:spacing w:before="240" w:after="0" w:line="330" w:lineRule="exact"/>
        <w:ind w:left="860" w:right="0" w:firstLine="0"/>
        <w:jc w:val="left"/>
        <w:rPr>
          <w:rFonts w:ascii="Times New Roman"/>
          <w:color w:val="000000"/>
          <w:spacing w:val="0"/>
          <w:sz w:val="32"/>
        </w:rPr>
      </w:pPr>
      <w:r>
        <w:rPr>
          <w:rFonts w:ascii="仿宋" w:hAnsi="仿宋" w:cs="仿宋"/>
          <w:color w:val="000000"/>
          <w:spacing w:val="0"/>
          <w:sz w:val="32"/>
        </w:rPr>
        <w:t>（九）完成上级党委、政府交办的其他事项。</w:t>
      </w:r>
    </w:p>
    <w:p w14:paraId="69189E44">
      <w:pPr>
        <w:spacing w:before="405" w:after="0" w:line="330" w:lineRule="exact"/>
        <w:ind w:left="1500" w:right="0" w:firstLine="0"/>
        <w:jc w:val="left"/>
        <w:rPr>
          <w:rFonts w:ascii="黑体"/>
          <w:color w:val="000000"/>
          <w:spacing w:val="0"/>
          <w:sz w:val="32"/>
        </w:rPr>
      </w:pPr>
      <w:r>
        <w:rPr>
          <w:rFonts w:ascii="黑体" w:hAnsi="黑体" w:cs="黑体"/>
          <w:color w:val="000000"/>
          <w:spacing w:val="0"/>
          <w:sz w:val="32"/>
        </w:rPr>
        <w:t>二、机构设置情况</w:t>
      </w:r>
    </w:p>
    <w:p w14:paraId="744E10FB">
      <w:pPr>
        <w:spacing w:before="405" w:after="0" w:line="330" w:lineRule="exact"/>
        <w:ind w:left="860" w:right="0" w:firstLine="0"/>
        <w:jc w:val="left"/>
        <w:rPr>
          <w:rFonts w:ascii="Times New Roman"/>
          <w:color w:val="000000"/>
          <w:spacing w:val="0"/>
          <w:sz w:val="32"/>
        </w:rPr>
      </w:pPr>
      <w:r>
        <w:rPr>
          <w:rFonts w:ascii="仿宋" w:hAnsi="仿宋" w:cs="仿宋"/>
          <w:color w:val="000000"/>
          <w:spacing w:val="0"/>
          <w:sz w:val="32"/>
        </w:rPr>
        <w:t>党政机构设置：</w:t>
      </w:r>
    </w:p>
    <w:p w14:paraId="425CBBEE">
      <w:pPr>
        <w:spacing w:before="240" w:after="0" w:line="330" w:lineRule="exact"/>
        <w:ind w:left="860" w:right="0" w:firstLine="0"/>
        <w:jc w:val="left"/>
        <w:rPr>
          <w:rFonts w:ascii="Times New Roman"/>
          <w:color w:val="000000"/>
          <w:spacing w:val="0"/>
          <w:sz w:val="32"/>
        </w:rPr>
      </w:pPr>
      <w:r>
        <w:rPr>
          <w:rFonts w:ascii="仿宋" w:hAnsi="仿宋" w:cs="仿宋"/>
          <w:color w:val="000000"/>
          <w:spacing w:val="0"/>
          <w:sz w:val="32"/>
        </w:rPr>
        <w:t>（一）党政综合办公室</w:t>
      </w:r>
    </w:p>
    <w:p w14:paraId="138914A5">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负责镇党委、政府机关日常工作；负责人大、政协、武装部具</w:t>
      </w:r>
    </w:p>
    <w:p w14:paraId="217E1DCF">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体事务；负责协调纪检监察、组织、宣传、统战、机构编制、</w:t>
      </w:r>
    </w:p>
    <w:p w14:paraId="1D28D42D">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巡察、老干部和工会、团委、妇联等方面工作；负责财务、人</w:t>
      </w:r>
    </w:p>
    <w:p w14:paraId="7C5DF81C">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事、保密、档案、固定资产管理和后勤服务。完成镇党委、政</w:t>
      </w:r>
    </w:p>
    <w:p w14:paraId="04B66095">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府和上级有关部门交办的其他任务。</w:t>
      </w:r>
    </w:p>
    <w:p w14:paraId="1E19FC87">
      <w:pPr>
        <w:spacing w:before="240" w:after="0" w:line="330" w:lineRule="exact"/>
        <w:ind w:left="860" w:right="0" w:firstLine="0"/>
        <w:jc w:val="left"/>
        <w:rPr>
          <w:rFonts w:ascii="Times New Roman"/>
          <w:color w:val="000000"/>
          <w:spacing w:val="0"/>
          <w:sz w:val="32"/>
        </w:rPr>
      </w:pPr>
      <w:r>
        <w:rPr>
          <w:rFonts w:ascii="仿宋" w:hAnsi="仿宋" w:cs="仿宋"/>
          <w:color w:val="000000"/>
          <w:spacing w:val="0"/>
          <w:sz w:val="32"/>
        </w:rPr>
        <w:t>（二）经济发展办公室</w:t>
      </w:r>
    </w:p>
    <w:p w14:paraId="51996247">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负责农业、工业、第三产业发展规划的制定实施及乡村振兴战</w:t>
      </w:r>
    </w:p>
    <w:p w14:paraId="215BF891">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略、区域协调发展战略的组织实施；负责协调发展和改革、科</w:t>
      </w:r>
    </w:p>
    <w:p w14:paraId="7580267A">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学技术、工业和信息化、财政、自然资源、村镇建设和管理、</w:t>
      </w:r>
    </w:p>
    <w:p w14:paraId="5EA8AC56">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交通运输、林业、水务、农业农村、审计、统计、能源等方面</w:t>
      </w:r>
    </w:p>
    <w:p w14:paraId="611B463F">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工作；协调配合生态环境保护相关工作。完成镇党委、政府和</w:t>
      </w:r>
    </w:p>
    <w:p w14:paraId="1EA4FD99">
      <w:pPr>
        <w:spacing w:before="510" w:after="0" w:line="170" w:lineRule="exact"/>
        <w:ind w:left="5241" w:right="0" w:firstLine="0"/>
        <w:jc w:val="left"/>
        <w:rPr>
          <w:rFonts w:ascii="Times New Roman"/>
          <w:color w:val="000000"/>
          <w:spacing w:val="0"/>
          <w:sz w:val="16"/>
        </w:rPr>
      </w:pPr>
      <w:r>
        <w:rPr>
          <w:rFonts w:ascii="MingLiU"/>
          <w:color w:val="000000"/>
          <w:spacing w:val="-13"/>
          <w:sz w:val="16"/>
        </w:rPr>
        <w:t>-2-</w:t>
      </w:r>
    </w:p>
    <w:p w14:paraId="0056F971">
      <w:pPr>
        <w:spacing w:before="0" w:after="0" w:line="0" w:lineRule="exact"/>
        <w:ind w:left="0" w:right="0" w:firstLine="0"/>
        <w:jc w:val="left"/>
        <w:rPr>
          <w:rFonts w:ascii="Arial"/>
          <w:color w:val="FF0000"/>
          <w:spacing w:val="0"/>
          <w:sz w:val="2"/>
        </w:rPr>
      </w:pPr>
    </w:p>
    <w:p w14:paraId="0D9A461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12F44EF">
      <w:pPr>
        <w:spacing w:before="0" w:after="0" w:line="170" w:lineRule="exact"/>
        <w:ind w:left="0" w:right="0" w:firstLine="0"/>
        <w:jc w:val="left"/>
        <w:rPr>
          <w:rFonts w:ascii="Times New Roman"/>
          <w:color w:val="000000"/>
          <w:spacing w:val="0"/>
          <w:sz w:val="16"/>
        </w:rPr>
      </w:pPr>
      <w:r>
        <w:pict>
          <v:shape id="_x000032" o:spid="_x0000_s1058" o:spt="75" type="#_x0000_t75" style="position:absolute;left:0pt;margin-left:74pt;margin-top:59.1pt;height:754.25pt;width:448.25pt;mso-position-horizontal-relative:page;mso-position-vertical-relative:page;z-index:-251656192;mso-width-relative:page;mso-height-relative:page;" filled="f" coordsize="21600,21600">
            <v:path/>
            <v:fill on="f" focussize="0,0"/>
            <v:stroke/>
            <v:imagedata r:id="rId35" o:title=""/>
            <o:lock v:ext="edit" aspectratio="t"/>
          </v:shape>
        </w:pict>
      </w:r>
      <w:r>
        <w:pict>
          <v:shape id="_x000033" o:spid="_x0000_s105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0BB51C1">
      <w:pPr>
        <w:spacing w:before="775" w:after="0" w:line="330" w:lineRule="exact"/>
        <w:ind w:left="860" w:right="0" w:firstLine="0"/>
        <w:jc w:val="left"/>
        <w:rPr>
          <w:rFonts w:ascii="Times New Roman"/>
          <w:color w:val="000000"/>
          <w:spacing w:val="0"/>
          <w:sz w:val="32"/>
        </w:rPr>
      </w:pPr>
      <w:r>
        <w:rPr>
          <w:rFonts w:ascii="仿宋" w:hAnsi="仿宋" w:cs="仿宋"/>
          <w:color w:val="000000"/>
          <w:spacing w:val="0"/>
          <w:sz w:val="32"/>
        </w:rPr>
        <w:t>上级有关部门交办的其他任务。</w:t>
      </w:r>
    </w:p>
    <w:p w14:paraId="5D87278A">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（三）社会事务办公室（挂平安建设办公室牌子）</w:t>
      </w:r>
    </w:p>
    <w:p w14:paraId="31B8BA57">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负责农村基层政权建设，指导村委会的民主选举、民主决策、</w:t>
      </w:r>
    </w:p>
    <w:p w14:paraId="43360464">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民主管理和民主监督工作，指导村务公开、村账乡管等工作；</w:t>
      </w:r>
    </w:p>
    <w:p w14:paraId="02292C6F">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负责信访、矛盾纠纷化解、特殊人群服务管理、公共安全风险</w:t>
      </w:r>
    </w:p>
    <w:p w14:paraId="152CDF56">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防控、法治宣传教育，基层平安创建、网格化服务管理和群防</w:t>
      </w:r>
    </w:p>
    <w:p w14:paraId="51100A29">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群治等相关工作；负责应急管理、安全生产和防灾减灾救灾相</w:t>
      </w:r>
    </w:p>
    <w:p w14:paraId="117D7C77">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关工作，督促检查工作落实；负责教育、民政、人力资源和社</w:t>
      </w:r>
    </w:p>
    <w:p w14:paraId="57084F78">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会保障、文化旅游、卫生健康和体育、退役军人事务、医疗保</w:t>
      </w:r>
    </w:p>
    <w:p w14:paraId="15FB9648">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障、行政审批服务、残疾人服务、慈善事务、红十字会事务等</w:t>
      </w:r>
    </w:p>
    <w:p w14:paraId="1FD552BE">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社会事务工作。完成镇党委、政府和上级有关部门交办的其他</w:t>
      </w:r>
    </w:p>
    <w:p w14:paraId="40ADEE75">
      <w:pPr>
        <w:spacing w:before="240" w:after="0" w:line="330" w:lineRule="exact"/>
        <w:ind w:left="860" w:right="0" w:firstLine="0"/>
        <w:jc w:val="left"/>
        <w:rPr>
          <w:rFonts w:ascii="Times New Roman"/>
          <w:color w:val="000000"/>
          <w:spacing w:val="0"/>
          <w:sz w:val="32"/>
        </w:rPr>
      </w:pPr>
      <w:r>
        <w:rPr>
          <w:rFonts w:ascii="仿宋" w:hAnsi="仿宋" w:cs="仿宋"/>
          <w:color w:val="000000"/>
          <w:spacing w:val="0"/>
          <w:sz w:val="32"/>
        </w:rPr>
        <w:t>任务。</w:t>
      </w:r>
    </w:p>
    <w:p w14:paraId="7ADA0C12">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（四）规划建设办公室</w:t>
      </w:r>
    </w:p>
    <w:p w14:paraId="242C769F">
      <w:pPr>
        <w:spacing w:before="225" w:after="0" w:line="330" w:lineRule="exact"/>
        <w:ind w:left="860" w:right="0" w:firstLine="0"/>
        <w:jc w:val="left"/>
        <w:rPr>
          <w:rFonts w:ascii="Times New Roman"/>
          <w:color w:val="000000"/>
          <w:spacing w:val="0"/>
          <w:sz w:val="32"/>
        </w:rPr>
      </w:pPr>
      <w:r>
        <w:rPr>
          <w:rFonts w:ascii="仿宋" w:hAnsi="仿宋" w:cs="仿宋"/>
          <w:color w:val="000000"/>
          <w:spacing w:val="24"/>
          <w:sz w:val="32"/>
        </w:rPr>
        <w:t>负责组织编制镇总体规划和村庄规划，根据镇总体规划的要</w:t>
      </w:r>
    </w:p>
    <w:p w14:paraId="074C73B2">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求，组织编制镇的控制性详细规划；组织规划编制单位依法修</w:t>
      </w:r>
    </w:p>
    <w:p w14:paraId="01B1BEB8">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改总体规划和修建性详细规划并依照审批程序报批；负责管理</w:t>
      </w:r>
    </w:p>
    <w:p w14:paraId="3BDC6E47">
      <w:pPr>
        <w:spacing w:before="225" w:after="0" w:line="330" w:lineRule="exact"/>
        <w:ind w:left="860" w:right="0" w:firstLine="0"/>
        <w:jc w:val="left"/>
        <w:rPr>
          <w:rFonts w:ascii="Times New Roman"/>
          <w:color w:val="000000"/>
          <w:spacing w:val="0"/>
          <w:sz w:val="32"/>
        </w:rPr>
      </w:pPr>
      <w:r>
        <w:rPr>
          <w:rFonts w:ascii="仿宋" w:hAnsi="仿宋" w:cs="仿宋"/>
          <w:color w:val="000000"/>
          <w:spacing w:val="24"/>
          <w:sz w:val="32"/>
        </w:rPr>
        <w:t>辖区内各项建筑活动和施工许可等初审工作；做好镇、村供</w:t>
      </w:r>
    </w:p>
    <w:p w14:paraId="0ABD36D9">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水、排水、垃圾和污水处理、燃气、园林绿化、环境卫生等建</w:t>
      </w:r>
    </w:p>
    <w:p w14:paraId="12B74F96">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设工作。完成镇党委、政府和上级有关部门交办的其他任务。</w:t>
      </w:r>
    </w:p>
    <w:p w14:paraId="37A6CDEC">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（五）综合行政执法办公室</w:t>
      </w:r>
    </w:p>
    <w:p w14:paraId="50564D62">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负责镇综合行政执法队伍的日常管理，组织开展对综合行政执</w:t>
      </w:r>
    </w:p>
    <w:p w14:paraId="083F4551">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法事项巡查上报、执法处置等日常执法工作；作为基层综合行</w:t>
      </w:r>
    </w:p>
    <w:p w14:paraId="26F0079C">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政执法平台，负责统筹协调辖区内市场监管、交通运输、农业</w:t>
      </w:r>
    </w:p>
    <w:p w14:paraId="1792E655">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农村、文化旅游、生态环境保护、城市管理等各领域派驻执法</w:t>
      </w:r>
    </w:p>
    <w:p w14:paraId="7076C407">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力量、公安等派出执法机构开展联合执法工作；组织开展对区</w:t>
      </w:r>
    </w:p>
    <w:p w14:paraId="60E0C295">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域内各类专业执法的群众监督和社会监督。完成镇党委、政府</w:t>
      </w:r>
    </w:p>
    <w:p w14:paraId="535FC6B3">
      <w:pPr>
        <w:spacing w:before="870" w:after="0" w:line="170" w:lineRule="exact"/>
        <w:ind w:left="5241" w:right="0" w:firstLine="0"/>
        <w:jc w:val="left"/>
        <w:rPr>
          <w:rFonts w:ascii="Times New Roman"/>
          <w:color w:val="000000"/>
          <w:spacing w:val="0"/>
          <w:sz w:val="16"/>
        </w:rPr>
      </w:pPr>
      <w:r>
        <w:rPr>
          <w:rFonts w:ascii="MingLiU"/>
          <w:color w:val="000000"/>
          <w:spacing w:val="-13"/>
          <w:sz w:val="16"/>
        </w:rPr>
        <w:t>-3-</w:t>
      </w:r>
    </w:p>
    <w:p w14:paraId="69EF2DF3">
      <w:pPr>
        <w:spacing w:before="0" w:after="0" w:line="0" w:lineRule="exact"/>
        <w:ind w:left="0" w:right="0" w:firstLine="0"/>
        <w:jc w:val="left"/>
        <w:rPr>
          <w:rFonts w:ascii="Arial"/>
          <w:color w:val="FF0000"/>
          <w:spacing w:val="0"/>
          <w:sz w:val="2"/>
        </w:rPr>
      </w:pPr>
    </w:p>
    <w:p w14:paraId="57AE7A8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3634CBD">
      <w:pPr>
        <w:spacing w:before="0" w:after="0" w:line="170" w:lineRule="exact"/>
        <w:ind w:left="0" w:right="0" w:firstLine="0"/>
        <w:jc w:val="left"/>
        <w:rPr>
          <w:rFonts w:ascii="Times New Roman"/>
          <w:color w:val="000000"/>
          <w:spacing w:val="0"/>
          <w:sz w:val="16"/>
        </w:rPr>
      </w:pPr>
      <w:r>
        <w:pict>
          <v:shape id="_x000034" o:spid="_x0000_s1060" o:spt="75" type="#_x0000_t75" style="position:absolute;left:0pt;margin-left:74pt;margin-top:59.1pt;height:754.25pt;width:448.25pt;mso-position-horizontal-relative:page;mso-position-vertical-relative:page;z-index:-251656192;mso-width-relative:page;mso-height-relative:page;" filled="f" coordsize="21600,21600">
            <v:path/>
            <v:fill on="f" focussize="0,0"/>
            <v:stroke/>
            <v:imagedata r:id="rId35" o:title=""/>
            <o:lock v:ext="edit" aspectratio="t"/>
          </v:shape>
        </w:pict>
      </w:r>
      <w:r>
        <w:pict>
          <v:shape id="_x000035" o:spid="_x0000_s106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1D1537F">
      <w:pPr>
        <w:spacing w:before="775" w:after="0" w:line="330" w:lineRule="exact"/>
        <w:ind w:left="860" w:right="0" w:firstLine="0"/>
        <w:jc w:val="left"/>
        <w:rPr>
          <w:rFonts w:ascii="Times New Roman"/>
          <w:color w:val="000000"/>
          <w:spacing w:val="0"/>
          <w:sz w:val="32"/>
        </w:rPr>
      </w:pPr>
      <w:r>
        <w:rPr>
          <w:rFonts w:ascii="仿宋" w:hAnsi="仿宋" w:cs="仿宋"/>
          <w:color w:val="000000"/>
          <w:spacing w:val="0"/>
          <w:sz w:val="32"/>
        </w:rPr>
        <w:t>和上级有关部门交办的其他任务。</w:t>
      </w:r>
    </w:p>
    <w:p w14:paraId="5B059147">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事业单位设置：</w:t>
      </w:r>
    </w:p>
    <w:p w14:paraId="030AACE5">
      <w:pPr>
        <w:spacing w:before="240" w:after="0" w:line="330" w:lineRule="exact"/>
        <w:ind w:left="860" w:right="0" w:firstLine="0"/>
        <w:jc w:val="left"/>
        <w:rPr>
          <w:rFonts w:ascii="Times New Roman"/>
          <w:color w:val="000000"/>
          <w:spacing w:val="0"/>
          <w:sz w:val="32"/>
        </w:rPr>
      </w:pPr>
      <w:r>
        <w:rPr>
          <w:rFonts w:ascii="仿宋" w:hAnsi="仿宋" w:cs="仿宋"/>
          <w:color w:val="000000"/>
          <w:spacing w:val="0"/>
          <w:sz w:val="32"/>
        </w:rPr>
        <w:t>（一）党群服务中心</w:t>
      </w:r>
    </w:p>
    <w:p w14:paraId="694A3ED7">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负责发挥服务党组织和党员群众的功能，开展宣传党的方针政</w:t>
      </w:r>
    </w:p>
    <w:p w14:paraId="1EEF83C5">
      <w:pPr>
        <w:spacing w:before="225" w:after="0" w:line="330" w:lineRule="exact"/>
        <w:ind w:left="860" w:right="0" w:firstLine="0"/>
        <w:jc w:val="left"/>
        <w:rPr>
          <w:rFonts w:ascii="Times New Roman"/>
          <w:color w:val="000000"/>
          <w:spacing w:val="0"/>
          <w:sz w:val="32"/>
        </w:rPr>
      </w:pPr>
      <w:r>
        <w:rPr>
          <w:rFonts w:ascii="仿宋" w:hAnsi="仿宋" w:cs="仿宋"/>
          <w:color w:val="000000"/>
          <w:spacing w:val="24"/>
          <w:sz w:val="32"/>
        </w:rPr>
        <w:t>策和理论知识、党务政策咨询等活动；提供党员培训活动场</w:t>
      </w:r>
    </w:p>
    <w:p w14:paraId="71D9CD20">
      <w:pPr>
        <w:spacing w:before="240" w:after="0" w:line="330" w:lineRule="exact"/>
        <w:ind w:left="860" w:right="0" w:firstLine="0"/>
        <w:jc w:val="left"/>
        <w:rPr>
          <w:rFonts w:ascii="Times New Roman"/>
          <w:color w:val="000000"/>
          <w:spacing w:val="0"/>
          <w:sz w:val="32"/>
        </w:rPr>
      </w:pPr>
      <w:r>
        <w:rPr>
          <w:rFonts w:ascii="仿宋" w:hAnsi="仿宋" w:cs="仿宋"/>
          <w:color w:val="000000"/>
          <w:spacing w:val="24"/>
          <w:sz w:val="32"/>
        </w:rPr>
        <w:t>所，做好区域内党建活动的日常组织、协调、联络和服务工</w:t>
      </w:r>
    </w:p>
    <w:p w14:paraId="644BD06B">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作；为村镇党组织、党员群众提供相关服务和资源保障；负责</w:t>
      </w:r>
    </w:p>
    <w:p w14:paraId="67FB0D29">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党群志愿者队伍建设和组织开展志愿服务活动。完成镇党委、</w:t>
      </w:r>
    </w:p>
    <w:p w14:paraId="5F4E666D">
      <w:pPr>
        <w:spacing w:before="240" w:after="0" w:line="330" w:lineRule="exact"/>
        <w:ind w:left="860" w:right="0" w:firstLine="0"/>
        <w:jc w:val="left"/>
        <w:rPr>
          <w:rFonts w:ascii="Times New Roman"/>
          <w:color w:val="000000"/>
          <w:spacing w:val="0"/>
          <w:sz w:val="32"/>
        </w:rPr>
      </w:pPr>
      <w:r>
        <w:rPr>
          <w:rFonts w:ascii="仿宋" w:hAnsi="仿宋" w:cs="仿宋"/>
          <w:color w:val="000000"/>
          <w:spacing w:val="0"/>
          <w:sz w:val="32"/>
        </w:rPr>
        <w:t>政府和上级有关部门交办的其他任务。</w:t>
      </w:r>
    </w:p>
    <w:p w14:paraId="48D69A30">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（二）综合便民服务中心</w:t>
      </w:r>
    </w:p>
    <w:p w14:paraId="3CE3C07A">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负责制定镇综合便民服务中心的管理制度并组织实施；结合实</w:t>
      </w:r>
    </w:p>
    <w:p w14:paraId="10D0255E">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际设置基层来信来访、乡村建设、农业农村服务、畜牧兽医、</w:t>
      </w:r>
    </w:p>
    <w:p w14:paraId="68329CEC">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卫生健康和体育、就业和社会保障、社会救助、户籍管理、不</w:t>
      </w:r>
    </w:p>
    <w:p w14:paraId="3C05A548">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动产登记、法律服务等便民服务专门窗口，集中办理面向群众</w:t>
      </w:r>
    </w:p>
    <w:p w14:paraId="5471597E">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的行政审批和服务事项；负责进驻中心事项的公开公示，对进</w:t>
      </w:r>
    </w:p>
    <w:p w14:paraId="78E6F62A">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入中心的各窗口及其工作人员进行日常管理和监督；受理群众</w:t>
      </w:r>
    </w:p>
    <w:p w14:paraId="2450CA1E">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对窗口工作人员及便民服务工作的投诉举报；指导村（社区）</w:t>
      </w:r>
    </w:p>
    <w:p w14:paraId="6C5A0079">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便民服务站点日常工作开展。完成镇党委、政府及上级有关部</w:t>
      </w:r>
    </w:p>
    <w:p w14:paraId="2A7424E7">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门交办的其他任务。</w:t>
      </w:r>
    </w:p>
    <w:p w14:paraId="27EB6E57">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（三）退役军人服务保障工作站</w:t>
      </w:r>
    </w:p>
    <w:p w14:paraId="64CB7146">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负责宣传贯彻有关退役军人法律、法规、政策；负责退役军人</w:t>
      </w:r>
    </w:p>
    <w:p w14:paraId="01DCB374">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信访服务相关工作；负责退役军人权益保障服务工作，对退役</w:t>
      </w:r>
    </w:p>
    <w:p w14:paraId="66E8DE76">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军人提供就业指导、帮扶救助、思想教育等帮助服务；组织开</w:t>
      </w:r>
    </w:p>
    <w:p w14:paraId="4FF36B27">
      <w:pPr>
        <w:spacing w:before="240" w:after="0" w:line="330" w:lineRule="exact"/>
        <w:ind w:left="860" w:right="0" w:firstLine="0"/>
        <w:jc w:val="left"/>
        <w:rPr>
          <w:rFonts w:ascii="Times New Roman"/>
          <w:color w:val="000000"/>
          <w:spacing w:val="0"/>
          <w:sz w:val="32"/>
        </w:rPr>
      </w:pPr>
      <w:r>
        <w:rPr>
          <w:rFonts w:ascii="仿宋" w:hAnsi="仿宋" w:cs="仿宋"/>
          <w:color w:val="000000"/>
          <w:spacing w:val="11"/>
          <w:sz w:val="32"/>
        </w:rPr>
        <w:t>展退役军人教育培训、优待抚恤等待遇保障工作；指导开展拥</w:t>
      </w:r>
    </w:p>
    <w:p w14:paraId="11331C55">
      <w:pPr>
        <w:spacing w:before="225" w:after="0" w:line="330" w:lineRule="exact"/>
        <w:ind w:left="860" w:right="0" w:firstLine="0"/>
        <w:jc w:val="left"/>
        <w:rPr>
          <w:rFonts w:ascii="Times New Roman"/>
          <w:color w:val="000000"/>
          <w:spacing w:val="0"/>
          <w:sz w:val="32"/>
        </w:rPr>
      </w:pPr>
      <w:r>
        <w:rPr>
          <w:rFonts w:ascii="仿宋" w:hAnsi="仿宋" w:cs="仿宋"/>
          <w:color w:val="000000"/>
          <w:spacing w:val="11"/>
          <w:sz w:val="32"/>
        </w:rPr>
        <w:t>军优属工作，负责烈士及退役军人走访慰问、荣誉奖励以及纪</w:t>
      </w:r>
    </w:p>
    <w:p w14:paraId="22984ED9">
      <w:pPr>
        <w:spacing w:before="1425" w:after="0" w:line="170" w:lineRule="exact"/>
        <w:ind w:left="5241" w:right="0" w:firstLine="0"/>
        <w:jc w:val="left"/>
        <w:rPr>
          <w:rFonts w:ascii="Times New Roman"/>
          <w:color w:val="000000"/>
          <w:spacing w:val="0"/>
          <w:sz w:val="16"/>
        </w:rPr>
      </w:pPr>
      <w:r>
        <w:rPr>
          <w:rFonts w:ascii="MingLiU"/>
          <w:color w:val="000000"/>
          <w:spacing w:val="-13"/>
          <w:sz w:val="16"/>
        </w:rPr>
        <w:t>-4-</w:t>
      </w:r>
    </w:p>
    <w:p w14:paraId="4A5DF5D4">
      <w:pPr>
        <w:spacing w:before="0" w:after="0" w:line="0" w:lineRule="exact"/>
        <w:ind w:left="0" w:right="0" w:firstLine="0"/>
        <w:jc w:val="left"/>
        <w:rPr>
          <w:rFonts w:ascii="Arial"/>
          <w:color w:val="FF0000"/>
          <w:spacing w:val="0"/>
          <w:sz w:val="2"/>
        </w:rPr>
      </w:pPr>
    </w:p>
    <w:p w14:paraId="28E535C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827EAD9">
      <w:pPr>
        <w:spacing w:before="0" w:after="0" w:line="170" w:lineRule="exact"/>
        <w:ind w:left="0" w:right="0" w:firstLine="0"/>
        <w:jc w:val="left"/>
        <w:rPr>
          <w:rFonts w:ascii="Times New Roman"/>
          <w:color w:val="000000"/>
          <w:spacing w:val="0"/>
          <w:sz w:val="16"/>
        </w:rPr>
      </w:pPr>
      <w:r>
        <w:pict>
          <v:shape id="_x000036" o:spid="_x0000_s1062" o:spt="75" type="#_x0000_t75" style="position:absolute;left:0pt;margin-left:74pt;margin-top:59.1pt;height:67.25pt;width:448.25pt;mso-position-horizontal-relative:page;mso-position-vertical-relative:page;z-index:-251656192;mso-width-relative:page;mso-height-relative:page;" filled="f" coordsize="21600,21600">
            <v:path/>
            <v:fill on="f" focussize="0,0"/>
            <v:stroke/>
            <v:imagedata r:id="rId36" o:title=""/>
            <o:lock v:ext="edit" aspectratio="t"/>
          </v:shape>
        </w:pict>
      </w:r>
      <w:r>
        <w:pict>
          <v:shape id="_x000037" o:spid="_x0000_s106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322CFBD">
      <w:pPr>
        <w:spacing w:before="775" w:after="0" w:line="330" w:lineRule="exact"/>
        <w:ind w:left="860" w:right="0" w:firstLine="0"/>
        <w:jc w:val="left"/>
        <w:rPr>
          <w:rFonts w:ascii="Times New Roman"/>
          <w:color w:val="000000"/>
          <w:spacing w:val="0"/>
          <w:sz w:val="32"/>
        </w:rPr>
      </w:pPr>
      <w:r>
        <w:rPr>
          <w:rFonts w:ascii="仿宋" w:hAnsi="仿宋" w:cs="仿宋"/>
          <w:color w:val="000000"/>
          <w:spacing w:val="24"/>
          <w:sz w:val="32"/>
        </w:rPr>
        <w:t>念活动等；承办镇党委、政府及上级有关部门交办的其他任</w:t>
      </w:r>
    </w:p>
    <w:p w14:paraId="75AF0356">
      <w:pPr>
        <w:spacing w:before="225" w:after="0" w:line="330" w:lineRule="exact"/>
        <w:ind w:left="860" w:right="0" w:firstLine="0"/>
        <w:jc w:val="left"/>
        <w:rPr>
          <w:rFonts w:ascii="Times New Roman"/>
          <w:color w:val="000000"/>
          <w:spacing w:val="0"/>
          <w:sz w:val="32"/>
        </w:rPr>
      </w:pPr>
      <w:r>
        <w:rPr>
          <w:rFonts w:ascii="仿宋" w:hAnsi="仿宋" w:cs="仿宋"/>
          <w:color w:val="000000"/>
          <w:spacing w:val="0"/>
          <w:sz w:val="32"/>
        </w:rPr>
        <w:t>务。</w:t>
      </w:r>
    </w:p>
    <w:p w14:paraId="230DDBFF">
      <w:pPr>
        <w:spacing w:before="14310" w:after="0" w:line="170" w:lineRule="exact"/>
        <w:ind w:left="5241" w:right="0" w:firstLine="0"/>
        <w:jc w:val="left"/>
        <w:rPr>
          <w:rFonts w:ascii="Times New Roman"/>
          <w:color w:val="000000"/>
          <w:spacing w:val="0"/>
          <w:sz w:val="16"/>
        </w:rPr>
      </w:pPr>
      <w:r>
        <w:rPr>
          <w:rFonts w:ascii="MingLiU"/>
          <w:color w:val="000000"/>
          <w:spacing w:val="-13"/>
          <w:sz w:val="16"/>
        </w:rPr>
        <w:t>-5-</w:t>
      </w:r>
    </w:p>
    <w:p w14:paraId="70D80AE9">
      <w:pPr>
        <w:spacing w:before="0" w:after="0" w:line="0" w:lineRule="exact"/>
        <w:ind w:left="0" w:right="0" w:firstLine="0"/>
        <w:jc w:val="left"/>
        <w:rPr>
          <w:rFonts w:ascii="Arial"/>
          <w:color w:val="FF0000"/>
          <w:spacing w:val="0"/>
          <w:sz w:val="2"/>
        </w:rPr>
      </w:pPr>
    </w:p>
    <w:p w14:paraId="2025CCE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589D10B">
      <w:pPr>
        <w:spacing w:before="0" w:after="0" w:line="170" w:lineRule="exact"/>
        <w:ind w:left="0" w:right="0" w:firstLine="0"/>
        <w:jc w:val="left"/>
        <w:rPr>
          <w:rFonts w:ascii="Times New Roman"/>
          <w:color w:val="000000"/>
          <w:spacing w:val="0"/>
          <w:sz w:val="16"/>
        </w:rPr>
      </w:pPr>
      <w:r>
        <w:pict>
          <v:shape id="_x000038" o:spid="_x0000_s1064" o:spt="75" type="#_x0000_t75" style="position:absolute;left:0pt;margin-left:83pt;margin-top:140.85pt;height:650.75pt;width:430.25pt;mso-position-horizontal-relative:page;mso-position-vertical-relative:page;z-index:-251656192;mso-width-relative:page;mso-height-relative:page;" filled="f" coordsize="21600,21600">
            <v:path/>
            <v:fill on="f" focussize="0,0"/>
            <v:stroke/>
            <v:imagedata r:id="rId37" o:title=""/>
            <o:lock v:ext="edit" aspectratio="t"/>
          </v:shape>
        </w:pict>
      </w:r>
      <w:r>
        <w:pict>
          <v:shape id="_x000039" o:spid="_x0000_s1065"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38" o:title=""/>
            <o:lock v:ext="edit" aspectratio="t"/>
          </v:shape>
        </w:pict>
      </w:r>
      <w:r>
        <w:pict>
          <v:shape id="_x000040" o:spid="_x0000_s1066" o:spt="75" type="#_x0000_t75" style="position:absolute;left:0pt;margin-left:74pt;margin-top:59.1pt;height:74.75pt;width:448.25pt;mso-position-horizontal-relative:page;mso-position-vertical-relative:page;z-index:-251656192;mso-width-relative:page;mso-height-relative:page;" filled="f" coordsize="21600,21600">
            <v:path/>
            <v:fill on="f" focussize="0,0"/>
            <v:stroke/>
            <v:imagedata r:id="rId39" o:title=""/>
            <o:lock v:ext="edit" aspectratio="t"/>
          </v:shape>
        </w:pict>
      </w:r>
      <w:r>
        <w:pict>
          <v:shape id="_x000041" o:spid="_x0000_s106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0E3DD61B">
      <w:pPr>
        <w:spacing w:before="1533" w:after="0" w:line="250" w:lineRule="exact"/>
        <w:ind w:left="3822" w:right="0" w:firstLine="0"/>
        <w:jc w:val="left"/>
        <w:rPr>
          <w:rFonts w:ascii="黑体"/>
          <w:color w:val="000000"/>
          <w:spacing w:val="0"/>
          <w:sz w:val="24"/>
        </w:rPr>
      </w:pPr>
      <w:r>
        <w:rPr>
          <w:rFonts w:ascii="黑体" w:hAnsi="黑体" w:cs="黑体"/>
          <w:color w:val="000000"/>
          <w:spacing w:val="0"/>
          <w:sz w:val="24"/>
        </w:rPr>
        <w:t>第二部分</w:t>
      </w:r>
      <w:r>
        <w:rPr>
          <w:rFonts w:ascii="黑体"/>
          <w:color w:val="000000"/>
          <w:spacing w:val="0"/>
          <w:sz w:val="24"/>
        </w:rPr>
        <w:t xml:space="preserve"> </w:t>
      </w:r>
      <w:r>
        <w:rPr>
          <w:rFonts w:ascii="黑体" w:hAnsi="黑体" w:cs="黑体"/>
          <w:color w:val="000000"/>
          <w:spacing w:val="0"/>
          <w:sz w:val="24"/>
        </w:rPr>
        <w:t>2023年部门决算表</w:t>
      </w:r>
    </w:p>
    <w:p w14:paraId="4C41BA33">
      <w:pPr>
        <w:spacing w:before="333"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1337"/>
          <w:sz w:val="18"/>
          <w:u w:val="single"/>
        </w:rPr>
        <w:t xml:space="preserve"> </w:t>
      </w:r>
      <w:r>
        <w:rPr>
          <w:rFonts w:ascii="Times New Roman"/>
          <w:color w:val="FFFFFF"/>
          <w:spacing w:val="193"/>
          <w:sz w:val="18"/>
        </w:rPr>
        <w:t xml:space="preserve"> </w:t>
      </w:r>
      <w:r>
        <w:rPr>
          <w:rFonts w:ascii="仿宋" w:hAnsi="仿宋" w:cs="仿宋"/>
          <w:color w:val="FFFFFF"/>
          <w:spacing w:val="0"/>
          <w:sz w:val="18"/>
        </w:rPr>
        <w:t>表</w:t>
      </w:r>
      <w:r>
        <w:rPr>
          <w:rFonts w:ascii="Arial"/>
          <w:color w:val="FFFFFF"/>
          <w:spacing w:val="0"/>
          <w:sz w:val="18"/>
        </w:rPr>
        <w:t>@#@#@</w:t>
      </w:r>
    </w:p>
    <w:p w14:paraId="1873119F">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一、收入支出决</w:t>
      </w:r>
      <w:r>
        <w:rPr>
          <w:rFonts w:ascii="仿宋" w:hAnsi="仿宋" w:cs="仿宋"/>
          <w:color w:val="FFFFFF"/>
          <w:spacing w:val="0"/>
          <w:sz w:val="18"/>
        </w:rPr>
        <w:t>算总</w:t>
      </w:r>
    </w:p>
    <w:p w14:paraId="387F2796">
      <w:pPr>
        <w:spacing w:before="114" w:after="0" w:line="290" w:lineRule="exact"/>
        <w:ind w:left="4188" w:right="0" w:firstLine="0"/>
        <w:jc w:val="left"/>
        <w:rPr>
          <w:rFonts w:ascii="Times New Roman"/>
          <w:color w:val="000000"/>
          <w:spacing w:val="0"/>
          <w:sz w:val="28"/>
        </w:rPr>
      </w:pPr>
      <w:r>
        <w:rPr>
          <w:rFonts w:ascii="宋体" w:hAnsi="宋体" w:cs="宋体"/>
          <w:color w:val="000000"/>
          <w:spacing w:val="0"/>
          <w:sz w:val="28"/>
        </w:rPr>
        <w:t>收入支出决算总表</w:t>
      </w:r>
    </w:p>
    <w:p w14:paraId="7332A257">
      <w:pPr>
        <w:spacing w:before="289" w:after="0" w:line="210" w:lineRule="exact"/>
        <w:ind w:left="8760" w:right="0" w:firstLine="0"/>
        <w:jc w:val="left"/>
        <w:rPr>
          <w:rFonts w:ascii="Times New Roman"/>
          <w:color w:val="000000"/>
          <w:spacing w:val="0"/>
          <w:sz w:val="20"/>
        </w:rPr>
      </w:pPr>
      <w:r>
        <w:rPr>
          <w:rFonts w:ascii="宋体" w:hAnsi="宋体" w:cs="宋体"/>
          <w:color w:val="212529"/>
          <w:spacing w:val="0"/>
          <w:sz w:val="20"/>
        </w:rPr>
        <w:t>公开01表</w:t>
      </w:r>
    </w:p>
    <w:p w14:paraId="6B138D21">
      <w:pPr>
        <w:spacing w:before="330" w:after="0" w:line="210" w:lineRule="exact"/>
        <w:ind w:left="1055" w:right="0" w:firstLine="0"/>
        <w:jc w:val="left"/>
        <w:rPr>
          <w:rFonts w:ascii="Times New Roman"/>
          <w:color w:val="000000"/>
          <w:spacing w:val="0"/>
          <w:sz w:val="20"/>
        </w:rPr>
      </w:pPr>
      <w:r>
        <w:rPr>
          <w:rFonts w:ascii="宋体" w:hAnsi="宋体" w:cs="宋体"/>
          <w:color w:val="212529"/>
          <w:spacing w:val="0"/>
          <w:sz w:val="20"/>
        </w:rPr>
        <w:t>部门名称：兴县魏家滩镇人民政府</w:t>
      </w:r>
      <w:r>
        <w:rPr>
          <w:rFonts w:ascii="Times New Roman"/>
          <w:color w:val="212529"/>
          <w:spacing w:val="1326"/>
          <w:sz w:val="20"/>
        </w:rPr>
        <w:t xml:space="preserve"> </w:t>
      </w:r>
      <w:r>
        <w:rPr>
          <w:rFonts w:ascii="宋体" w:hAnsi="宋体" w:cs="宋体"/>
          <w:color w:val="212529"/>
          <w:spacing w:val="0"/>
          <w:sz w:val="20"/>
        </w:rPr>
        <w:t>2023年度</w:t>
      </w:r>
      <w:r>
        <w:rPr>
          <w:rFonts w:ascii="Times New Roman"/>
          <w:color w:val="212529"/>
          <w:spacing w:val="1881"/>
          <w:sz w:val="20"/>
        </w:rPr>
        <w:t xml:space="preserve"> </w:t>
      </w:r>
      <w:r>
        <w:rPr>
          <w:rFonts w:ascii="宋体" w:hAnsi="宋体" w:cs="宋体"/>
          <w:color w:val="212529"/>
          <w:spacing w:val="0"/>
          <w:sz w:val="20"/>
        </w:rPr>
        <w:t>金额单位：万元</w:t>
      </w:r>
    </w:p>
    <w:p w14:paraId="4AB4CC87">
      <w:pPr>
        <w:spacing w:before="328" w:after="0" w:line="230" w:lineRule="exact"/>
        <w:ind w:left="2995" w:right="0" w:firstLine="0"/>
        <w:jc w:val="left"/>
        <w:rPr>
          <w:rFonts w:ascii="Times New Roman"/>
          <w:color w:val="000000"/>
          <w:spacing w:val="0"/>
          <w:sz w:val="22"/>
        </w:rPr>
      </w:pPr>
      <w:r>
        <w:rPr>
          <w:rFonts w:ascii="宋体" w:hAnsi="宋体" w:cs="宋体"/>
          <w:color w:val="000000"/>
          <w:spacing w:val="5"/>
          <w:sz w:val="22"/>
        </w:rPr>
        <w:t>收入</w:t>
      </w:r>
      <w:r>
        <w:rPr>
          <w:rFonts w:ascii="Times New Roman"/>
          <w:color w:val="000000"/>
          <w:spacing w:val="3770"/>
          <w:sz w:val="22"/>
        </w:rPr>
        <w:t xml:space="preserve"> </w:t>
      </w:r>
      <w:r>
        <w:rPr>
          <w:rFonts w:ascii="宋体" w:hAnsi="宋体" w:cs="宋体"/>
          <w:color w:val="000000"/>
          <w:spacing w:val="5"/>
          <w:sz w:val="22"/>
        </w:rPr>
        <w:t>支出</w:t>
      </w:r>
    </w:p>
    <w:p w14:paraId="1A9152F7">
      <w:pPr>
        <w:spacing w:before="310" w:after="0" w:line="230" w:lineRule="exact"/>
        <w:ind w:left="1868" w:right="0" w:firstLine="0"/>
        <w:jc w:val="left"/>
        <w:rPr>
          <w:rFonts w:ascii="Times New Roman"/>
          <w:color w:val="000000"/>
          <w:spacing w:val="0"/>
          <w:sz w:val="22"/>
        </w:rPr>
      </w:pPr>
      <w:r>
        <w:rPr>
          <w:rFonts w:ascii="宋体" w:hAnsi="宋体" w:cs="宋体"/>
          <w:color w:val="000000"/>
          <w:spacing w:val="5"/>
          <w:sz w:val="22"/>
        </w:rPr>
        <w:t>项目</w:t>
      </w:r>
      <w:r>
        <w:rPr>
          <w:rFonts w:ascii="Times New Roman"/>
          <w:color w:val="000000"/>
          <w:spacing w:val="816"/>
          <w:sz w:val="22"/>
        </w:rPr>
        <w:t xml:space="preserve"> </w:t>
      </w:r>
      <w:r>
        <w:rPr>
          <w:rFonts w:ascii="宋体" w:hAnsi="宋体" w:cs="宋体"/>
          <w:color w:val="000000"/>
          <w:spacing w:val="5"/>
          <w:sz w:val="22"/>
        </w:rPr>
        <w:t>行次</w:t>
      </w:r>
      <w:r>
        <w:rPr>
          <w:rFonts w:ascii="Times New Roman"/>
          <w:color w:val="000000"/>
          <w:spacing w:val="623"/>
          <w:sz w:val="22"/>
        </w:rPr>
        <w:t xml:space="preserve"> </w:t>
      </w:r>
      <w:r>
        <w:rPr>
          <w:rFonts w:ascii="宋体" w:hAnsi="宋体" w:cs="宋体"/>
          <w:color w:val="000000"/>
          <w:spacing w:val="5"/>
          <w:sz w:val="22"/>
        </w:rPr>
        <w:t>金额</w:t>
      </w:r>
      <w:r>
        <w:rPr>
          <w:rFonts w:ascii="Times New Roman"/>
          <w:color w:val="000000"/>
          <w:spacing w:val="1348"/>
          <w:sz w:val="22"/>
        </w:rPr>
        <w:t xml:space="preserve"> </w:t>
      </w:r>
      <w:r>
        <w:rPr>
          <w:rFonts w:ascii="宋体" w:hAnsi="宋体" w:cs="宋体"/>
          <w:color w:val="000000"/>
          <w:spacing w:val="5"/>
          <w:sz w:val="22"/>
        </w:rPr>
        <w:t>项目</w:t>
      </w:r>
      <w:r>
        <w:rPr>
          <w:rFonts w:ascii="Times New Roman"/>
          <w:color w:val="000000"/>
          <w:spacing w:val="742"/>
          <w:sz w:val="22"/>
        </w:rPr>
        <w:t xml:space="preserve"> </w:t>
      </w:r>
      <w:r>
        <w:rPr>
          <w:rFonts w:ascii="宋体" w:hAnsi="宋体" w:cs="宋体"/>
          <w:color w:val="000000"/>
          <w:spacing w:val="5"/>
          <w:sz w:val="22"/>
        </w:rPr>
        <w:t>行次</w:t>
      </w:r>
      <w:r>
        <w:rPr>
          <w:rFonts w:ascii="Times New Roman"/>
          <w:color w:val="000000"/>
          <w:spacing w:val="596"/>
          <w:sz w:val="22"/>
        </w:rPr>
        <w:t xml:space="preserve"> </w:t>
      </w:r>
      <w:r>
        <w:rPr>
          <w:rFonts w:ascii="宋体" w:hAnsi="宋体" w:cs="宋体"/>
          <w:color w:val="000000"/>
          <w:spacing w:val="5"/>
          <w:sz w:val="22"/>
        </w:rPr>
        <w:t>金额</w:t>
      </w:r>
    </w:p>
    <w:p w14:paraId="5A082651">
      <w:pPr>
        <w:spacing w:before="310" w:after="160" w:line="230" w:lineRule="exact"/>
        <w:ind w:left="1868" w:right="0" w:firstLine="0"/>
        <w:jc w:val="left"/>
        <w:rPr>
          <w:rFonts w:ascii="Times New Roman"/>
          <w:color w:val="000000"/>
          <w:spacing w:val="0"/>
          <w:sz w:val="22"/>
        </w:rPr>
      </w:pPr>
      <w:r>
        <w:rPr>
          <w:rFonts w:ascii="宋体" w:hAnsi="宋体" w:cs="宋体"/>
          <w:color w:val="000000"/>
          <w:spacing w:val="5"/>
          <w:sz w:val="22"/>
        </w:rPr>
        <w:t>栏次</w:t>
      </w:r>
      <w:r>
        <w:rPr>
          <w:rFonts w:ascii="Times New Roman"/>
          <w:color w:val="000000"/>
          <w:spacing w:val="2112"/>
          <w:sz w:val="22"/>
        </w:rPr>
        <w:t xml:space="preserve"> </w:t>
      </w:r>
      <w:r>
        <w:rPr>
          <w:rFonts w:ascii="宋体"/>
          <w:color w:val="000000"/>
          <w:spacing w:val="0"/>
          <w:sz w:val="22"/>
        </w:rPr>
        <w:t>1</w:t>
      </w:r>
      <w:r>
        <w:rPr>
          <w:rFonts w:ascii="Times New Roman"/>
          <w:color w:val="000000"/>
          <w:spacing w:val="1519"/>
          <w:sz w:val="22"/>
        </w:rPr>
        <w:t xml:space="preserve"> </w:t>
      </w:r>
      <w:r>
        <w:rPr>
          <w:rFonts w:ascii="宋体" w:hAnsi="宋体" w:cs="宋体"/>
          <w:color w:val="000000"/>
          <w:spacing w:val="5"/>
          <w:sz w:val="22"/>
        </w:rPr>
        <w:t>栏次</w:t>
      </w:r>
      <w:r>
        <w:rPr>
          <w:rFonts w:ascii="Times New Roman"/>
          <w:color w:val="000000"/>
          <w:spacing w:val="2012"/>
          <w:sz w:val="22"/>
        </w:rPr>
        <w:t xml:space="preserve"> </w:t>
      </w:r>
      <w:r>
        <w:rPr>
          <w:rFonts w:ascii="宋体"/>
          <w:color w:val="000000"/>
          <w:spacing w:val="0"/>
          <w:sz w:val="22"/>
        </w:rPr>
        <w:t>2</w:t>
      </w:r>
    </w:p>
    <w:tbl>
      <w:tblPr>
        <w:tblStyle w:val="2"/>
        <w:tblW w:w="0" w:type="auto"/>
        <w:tblInd w:w="0" w:type="dxa"/>
        <w:tblLayout w:type="autofit"/>
        <w:tblCellMar>
          <w:top w:w="0" w:type="dxa"/>
          <w:left w:w="0" w:type="dxa"/>
          <w:bottom w:w="0" w:type="dxa"/>
          <w:right w:w="0" w:type="dxa"/>
        </w:tblCellMar>
      </w:tblPr>
      <w:tblGrid>
        <w:gridCol w:w="1055"/>
        <w:gridCol w:w="2282"/>
        <w:gridCol w:w="20"/>
        <w:gridCol w:w="2108"/>
        <w:gridCol w:w="20"/>
        <w:gridCol w:w="2078"/>
        <w:gridCol w:w="20"/>
        <w:gridCol w:w="247"/>
        <w:gridCol w:w="1865"/>
      </w:tblGrid>
      <w:tr w14:paraId="1ECF3001">
        <w:tblPrEx>
          <w:tblCellMar>
            <w:top w:w="0" w:type="dxa"/>
            <w:left w:w="0" w:type="dxa"/>
            <w:bottom w:w="0" w:type="dxa"/>
            <w:right w:w="0" w:type="dxa"/>
          </w:tblCellMar>
        </w:tblPrEx>
        <w:trPr>
          <w:trHeight w:val="540" w:hRule="atLeast"/>
        </w:trPr>
        <w:tc>
          <w:tcPr>
            <w:tcW w:w="1055" w:type="dxa"/>
            <w:noWrap w:val="0"/>
            <w:vAlign w:val="top"/>
          </w:tcPr>
          <w:p w14:paraId="758C2B56">
            <w:pPr>
              <w:spacing w:before="0" w:after="0" w:line="0" w:lineRule="exact"/>
              <w:ind w:left="0" w:right="0" w:firstLine="0"/>
              <w:jc w:val="left"/>
              <w:rPr>
                <w:rFonts w:ascii="Times New Roman"/>
                <w:color w:val="000000"/>
                <w:spacing w:val="0"/>
                <w:sz w:val="22"/>
              </w:rPr>
            </w:pPr>
          </w:p>
        </w:tc>
        <w:tc>
          <w:tcPr>
            <w:tcW w:w="2282" w:type="dxa"/>
            <w:noWrap w:val="0"/>
            <w:vAlign w:val="top"/>
          </w:tcPr>
          <w:p w14:paraId="0EE2E8D6">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一、一般公共预算财</w:t>
            </w:r>
          </w:p>
          <w:p w14:paraId="0E873461">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政拨款收入</w:t>
            </w:r>
          </w:p>
        </w:tc>
        <w:tc>
          <w:tcPr>
            <w:tcW w:w="20" w:type="dxa"/>
            <w:noWrap w:val="0"/>
            <w:vAlign w:val="top"/>
          </w:tcPr>
          <w:p w14:paraId="0CA1C901">
            <w:pPr>
              <w:spacing w:before="0" w:after="0" w:line="0" w:lineRule="exact"/>
              <w:ind w:left="0" w:right="0" w:firstLine="0"/>
              <w:jc w:val="left"/>
              <w:rPr>
                <w:rFonts w:ascii="Times New Roman"/>
                <w:color w:val="000000"/>
                <w:spacing w:val="0"/>
                <w:sz w:val="22"/>
              </w:rPr>
            </w:pPr>
          </w:p>
        </w:tc>
        <w:tc>
          <w:tcPr>
            <w:tcW w:w="2108" w:type="dxa"/>
            <w:noWrap w:val="0"/>
            <w:vAlign w:val="top"/>
          </w:tcPr>
          <w:p w14:paraId="16B6499B">
            <w:pPr>
              <w:spacing w:before="120" w:after="0" w:line="220" w:lineRule="exact"/>
              <w:ind w:left="0" w:right="0" w:firstLine="0"/>
              <w:jc w:val="left"/>
              <w:rPr>
                <w:rFonts w:ascii="Times New Roman"/>
                <w:color w:val="000000"/>
                <w:spacing w:val="0"/>
                <w:sz w:val="20"/>
              </w:rPr>
            </w:pPr>
            <w:r>
              <w:rPr>
                <w:rFonts w:ascii="宋体"/>
                <w:color w:val="212529"/>
                <w:spacing w:val="0"/>
                <w:sz w:val="22"/>
              </w:rPr>
              <w:t>1</w:t>
            </w:r>
            <w:r>
              <w:rPr>
                <w:rFonts w:ascii="Times New Roman"/>
                <w:color w:val="212529"/>
                <w:spacing w:val="1064"/>
                <w:sz w:val="22"/>
              </w:rPr>
              <w:t xml:space="preserve"> </w:t>
            </w:r>
            <w:r>
              <w:rPr>
                <w:rFonts w:ascii="宋体"/>
                <w:color w:val="212529"/>
                <w:spacing w:val="0"/>
                <w:sz w:val="20"/>
              </w:rPr>
              <w:t>3,345.41</w:t>
            </w:r>
          </w:p>
        </w:tc>
        <w:tc>
          <w:tcPr>
            <w:tcW w:w="20" w:type="dxa"/>
            <w:noWrap w:val="0"/>
            <w:vAlign w:val="top"/>
          </w:tcPr>
          <w:p w14:paraId="3B0925BF">
            <w:pPr>
              <w:spacing w:before="0" w:after="0" w:line="0" w:lineRule="exact"/>
              <w:ind w:left="0" w:right="0" w:firstLine="0"/>
              <w:jc w:val="left"/>
              <w:rPr>
                <w:rFonts w:ascii="Times New Roman"/>
                <w:color w:val="000000"/>
                <w:spacing w:val="0"/>
                <w:sz w:val="20"/>
              </w:rPr>
            </w:pPr>
          </w:p>
        </w:tc>
        <w:tc>
          <w:tcPr>
            <w:tcW w:w="2078" w:type="dxa"/>
            <w:noWrap w:val="0"/>
            <w:vAlign w:val="top"/>
          </w:tcPr>
          <w:p w14:paraId="722D6C44">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一、一般公共服务</w:t>
            </w:r>
          </w:p>
          <w:p w14:paraId="770DB73C">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支出</w:t>
            </w:r>
          </w:p>
        </w:tc>
        <w:tc>
          <w:tcPr>
            <w:tcW w:w="20" w:type="dxa"/>
            <w:noWrap w:val="0"/>
            <w:vAlign w:val="top"/>
          </w:tcPr>
          <w:p w14:paraId="71AF992C">
            <w:pPr>
              <w:spacing w:before="0" w:after="0" w:line="0" w:lineRule="exact"/>
              <w:ind w:left="0" w:right="0" w:firstLine="0"/>
              <w:jc w:val="left"/>
              <w:rPr>
                <w:rFonts w:ascii="Times New Roman"/>
                <w:color w:val="000000"/>
                <w:spacing w:val="0"/>
                <w:sz w:val="22"/>
              </w:rPr>
            </w:pPr>
          </w:p>
        </w:tc>
        <w:tc>
          <w:tcPr>
            <w:tcW w:w="2112" w:type="dxa"/>
            <w:gridSpan w:val="2"/>
            <w:noWrap w:val="0"/>
            <w:vAlign w:val="top"/>
          </w:tcPr>
          <w:p w14:paraId="3B25D467">
            <w:pPr>
              <w:spacing w:before="120" w:after="0" w:line="220" w:lineRule="exact"/>
              <w:ind w:left="0" w:right="0" w:firstLine="0"/>
              <w:jc w:val="left"/>
              <w:rPr>
                <w:rFonts w:ascii="Times New Roman"/>
                <w:color w:val="000000"/>
                <w:spacing w:val="0"/>
                <w:sz w:val="20"/>
              </w:rPr>
            </w:pPr>
            <w:r>
              <w:rPr>
                <w:rFonts w:ascii="宋体"/>
                <w:color w:val="212529"/>
                <w:spacing w:val="2"/>
                <w:sz w:val="22"/>
              </w:rPr>
              <w:t>32</w:t>
            </w:r>
            <w:r>
              <w:rPr>
                <w:rFonts w:ascii="Times New Roman"/>
                <w:color w:val="212529"/>
                <w:spacing w:val="952"/>
                <w:sz w:val="22"/>
              </w:rPr>
              <w:t xml:space="preserve"> </w:t>
            </w:r>
            <w:r>
              <w:rPr>
                <w:rFonts w:ascii="宋体"/>
                <w:color w:val="212529"/>
                <w:spacing w:val="0"/>
                <w:sz w:val="20"/>
              </w:rPr>
              <w:t>1,101.01</w:t>
            </w:r>
          </w:p>
        </w:tc>
      </w:tr>
      <w:tr w14:paraId="2AED6FDB">
        <w:tblPrEx>
          <w:tblCellMar>
            <w:top w:w="0" w:type="dxa"/>
            <w:left w:w="0" w:type="dxa"/>
            <w:bottom w:w="0" w:type="dxa"/>
            <w:right w:w="0" w:type="dxa"/>
          </w:tblCellMar>
        </w:tblPrEx>
        <w:trPr>
          <w:gridAfter w:val="1"/>
          <w:trHeight w:val="540" w:hRule="atLeast"/>
        </w:trPr>
        <w:tc>
          <w:tcPr>
            <w:tcW w:w="1055" w:type="dxa"/>
            <w:noWrap w:val="0"/>
            <w:vAlign w:val="top"/>
          </w:tcPr>
          <w:p w14:paraId="6F4ADAB3">
            <w:pPr>
              <w:spacing w:before="0" w:after="0" w:line="0" w:lineRule="exact"/>
              <w:ind w:left="0" w:right="0" w:firstLine="0"/>
              <w:jc w:val="left"/>
              <w:rPr>
                <w:rFonts w:ascii="Times New Roman"/>
                <w:color w:val="000000"/>
                <w:spacing w:val="0"/>
                <w:sz w:val="20"/>
              </w:rPr>
            </w:pPr>
          </w:p>
        </w:tc>
        <w:tc>
          <w:tcPr>
            <w:tcW w:w="2282" w:type="dxa"/>
            <w:noWrap w:val="0"/>
            <w:vAlign w:val="top"/>
          </w:tcPr>
          <w:p w14:paraId="0AA34310">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二、政府性基金预算</w:t>
            </w:r>
          </w:p>
          <w:p w14:paraId="3D3041E9">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财政拨款收入</w:t>
            </w:r>
          </w:p>
        </w:tc>
        <w:tc>
          <w:tcPr>
            <w:tcW w:w="20" w:type="dxa"/>
            <w:noWrap w:val="0"/>
            <w:vAlign w:val="top"/>
          </w:tcPr>
          <w:p w14:paraId="02091A14">
            <w:pPr>
              <w:spacing w:before="0" w:after="0" w:line="0" w:lineRule="exact"/>
              <w:ind w:left="0" w:right="0" w:firstLine="0"/>
              <w:jc w:val="left"/>
              <w:rPr>
                <w:rFonts w:ascii="Times New Roman"/>
                <w:color w:val="000000"/>
                <w:spacing w:val="0"/>
                <w:sz w:val="22"/>
              </w:rPr>
            </w:pPr>
          </w:p>
        </w:tc>
        <w:tc>
          <w:tcPr>
            <w:tcW w:w="4473" w:type="dxa"/>
            <w:gridSpan w:val="5"/>
            <w:noWrap w:val="0"/>
            <w:vAlign w:val="top"/>
          </w:tcPr>
          <w:p w14:paraId="3FD67DBE">
            <w:pPr>
              <w:spacing w:before="120" w:after="0" w:line="220" w:lineRule="exact"/>
              <w:ind w:left="0" w:right="0" w:firstLine="0"/>
              <w:jc w:val="left"/>
              <w:rPr>
                <w:rFonts w:ascii="Times New Roman"/>
                <w:color w:val="000000"/>
                <w:spacing w:val="0"/>
                <w:sz w:val="22"/>
              </w:rPr>
            </w:pPr>
            <w:r>
              <w:rPr>
                <w:rFonts w:ascii="宋体"/>
                <w:color w:val="212529"/>
                <w:spacing w:val="0"/>
                <w:sz w:val="22"/>
              </w:rPr>
              <w:t>2</w:t>
            </w:r>
            <w:r>
              <w:rPr>
                <w:rFonts w:ascii="Times New Roman"/>
                <w:color w:val="212529"/>
                <w:spacing w:val="1363"/>
                <w:sz w:val="22"/>
              </w:rPr>
              <w:t xml:space="preserve"> </w:t>
            </w:r>
            <w:r>
              <w:rPr>
                <w:rFonts w:ascii="宋体"/>
                <w:color w:val="212529"/>
                <w:spacing w:val="0"/>
                <w:sz w:val="20"/>
              </w:rPr>
              <w:t>33.98</w:t>
            </w:r>
            <w:r>
              <w:rPr>
                <w:rFonts w:ascii="Times New Roman"/>
                <w:color w:val="212529"/>
                <w:spacing w:val="-5"/>
                <w:sz w:val="20"/>
              </w:rPr>
              <w:t xml:space="preserve"> </w:t>
            </w:r>
            <w:r>
              <w:rPr>
                <w:rFonts w:ascii="宋体" w:hAnsi="宋体" w:cs="宋体"/>
                <w:color w:val="212529"/>
                <w:spacing w:val="5"/>
                <w:sz w:val="22"/>
              </w:rPr>
              <w:t>二、外交支出</w:t>
            </w:r>
            <w:r>
              <w:rPr>
                <w:rFonts w:ascii="Times New Roman"/>
                <w:color w:val="212529"/>
                <w:spacing w:val="693"/>
                <w:sz w:val="22"/>
              </w:rPr>
              <w:t xml:space="preserve"> </w:t>
            </w:r>
            <w:r>
              <w:rPr>
                <w:rFonts w:ascii="宋体"/>
                <w:color w:val="212529"/>
                <w:spacing w:val="2"/>
                <w:sz w:val="22"/>
              </w:rPr>
              <w:t>33</w:t>
            </w:r>
          </w:p>
        </w:tc>
      </w:tr>
      <w:tr w14:paraId="3E7CADEB">
        <w:tblPrEx>
          <w:tblCellMar>
            <w:top w:w="0" w:type="dxa"/>
            <w:left w:w="0" w:type="dxa"/>
            <w:bottom w:w="0" w:type="dxa"/>
            <w:right w:w="0" w:type="dxa"/>
          </w:tblCellMar>
        </w:tblPrEx>
        <w:trPr>
          <w:gridAfter w:val="1"/>
          <w:trHeight w:val="475" w:hRule="atLeast"/>
        </w:trPr>
        <w:tc>
          <w:tcPr>
            <w:tcW w:w="1055" w:type="dxa"/>
            <w:noWrap w:val="0"/>
            <w:vAlign w:val="top"/>
          </w:tcPr>
          <w:p w14:paraId="4E155C30">
            <w:pPr>
              <w:spacing w:before="0" w:after="0" w:line="0" w:lineRule="exact"/>
              <w:ind w:left="0" w:right="0" w:firstLine="0"/>
              <w:jc w:val="left"/>
              <w:rPr>
                <w:rFonts w:ascii="Times New Roman"/>
                <w:color w:val="000000"/>
                <w:spacing w:val="0"/>
                <w:sz w:val="22"/>
              </w:rPr>
            </w:pPr>
          </w:p>
        </w:tc>
        <w:tc>
          <w:tcPr>
            <w:tcW w:w="2282" w:type="dxa"/>
            <w:noWrap w:val="0"/>
            <w:vAlign w:val="top"/>
          </w:tcPr>
          <w:p w14:paraId="0C162470">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三、国有资本经营预</w:t>
            </w:r>
          </w:p>
          <w:p w14:paraId="02B3919B">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算财政拨款收入</w:t>
            </w:r>
          </w:p>
        </w:tc>
        <w:tc>
          <w:tcPr>
            <w:tcW w:w="20" w:type="dxa"/>
            <w:noWrap w:val="0"/>
            <w:vAlign w:val="top"/>
          </w:tcPr>
          <w:p w14:paraId="0F4D49A3">
            <w:pPr>
              <w:spacing w:before="0" w:after="0" w:line="0" w:lineRule="exact"/>
              <w:ind w:left="0" w:right="0" w:firstLine="0"/>
              <w:jc w:val="left"/>
              <w:rPr>
                <w:rFonts w:ascii="Times New Roman"/>
                <w:color w:val="000000"/>
                <w:spacing w:val="0"/>
                <w:sz w:val="22"/>
              </w:rPr>
            </w:pPr>
          </w:p>
        </w:tc>
        <w:tc>
          <w:tcPr>
            <w:tcW w:w="4473" w:type="dxa"/>
            <w:gridSpan w:val="5"/>
            <w:noWrap w:val="0"/>
            <w:vAlign w:val="top"/>
          </w:tcPr>
          <w:p w14:paraId="7EC193F2">
            <w:pPr>
              <w:spacing w:before="120" w:after="0" w:line="220" w:lineRule="exact"/>
              <w:ind w:left="0" w:right="0" w:firstLine="0"/>
              <w:jc w:val="left"/>
              <w:rPr>
                <w:rFonts w:ascii="Times New Roman"/>
                <w:color w:val="000000"/>
                <w:spacing w:val="0"/>
                <w:sz w:val="22"/>
              </w:rPr>
            </w:pPr>
            <w:r>
              <w:rPr>
                <w:rFonts w:ascii="宋体"/>
                <w:color w:val="212529"/>
                <w:spacing w:val="0"/>
                <w:sz w:val="22"/>
              </w:rPr>
              <w:t>3</w:t>
            </w:r>
            <w:r>
              <w:rPr>
                <w:rFonts w:ascii="Times New Roman"/>
                <w:color w:val="212529"/>
                <w:spacing w:val="1908"/>
                <w:sz w:val="22"/>
              </w:rPr>
              <w:t xml:space="preserve"> </w:t>
            </w:r>
            <w:r>
              <w:rPr>
                <w:rFonts w:ascii="宋体" w:hAnsi="宋体" w:cs="宋体"/>
                <w:color w:val="212529"/>
                <w:spacing w:val="5"/>
                <w:sz w:val="22"/>
              </w:rPr>
              <w:t>三、国防支出</w:t>
            </w:r>
            <w:r>
              <w:rPr>
                <w:rFonts w:ascii="Times New Roman"/>
                <w:color w:val="212529"/>
                <w:spacing w:val="693"/>
                <w:sz w:val="22"/>
              </w:rPr>
              <w:t xml:space="preserve"> </w:t>
            </w:r>
            <w:r>
              <w:rPr>
                <w:rFonts w:ascii="宋体"/>
                <w:color w:val="212529"/>
                <w:spacing w:val="2"/>
                <w:sz w:val="22"/>
              </w:rPr>
              <w:t>34</w:t>
            </w:r>
          </w:p>
        </w:tc>
      </w:tr>
    </w:tbl>
    <w:p w14:paraId="56BE2967">
      <w:pPr>
        <w:spacing w:before="185" w:after="0" w:line="230" w:lineRule="exact"/>
        <w:ind w:left="1055" w:right="0" w:firstLine="0"/>
        <w:jc w:val="left"/>
        <w:rPr>
          <w:rFonts w:ascii="Times New Roman"/>
          <w:color w:val="000000"/>
          <w:spacing w:val="0"/>
          <w:sz w:val="22"/>
        </w:rPr>
      </w:pPr>
      <w:r>
        <w:rPr>
          <w:rFonts w:ascii="宋体" w:hAnsi="宋体" w:cs="宋体"/>
          <w:color w:val="212529"/>
          <w:spacing w:val="5"/>
          <w:sz w:val="22"/>
        </w:rPr>
        <w:t>四、上级补助收入</w:t>
      </w:r>
      <w:r>
        <w:rPr>
          <w:rFonts w:ascii="Times New Roman"/>
          <w:color w:val="212529"/>
          <w:spacing w:val="447"/>
          <w:sz w:val="22"/>
        </w:rPr>
        <w:t xml:space="preserve"> </w:t>
      </w:r>
      <w:r>
        <w:rPr>
          <w:rFonts w:ascii="宋体"/>
          <w:color w:val="212529"/>
          <w:spacing w:val="0"/>
          <w:sz w:val="22"/>
        </w:rPr>
        <w:t>4</w:t>
      </w:r>
      <w:r>
        <w:rPr>
          <w:rFonts w:ascii="Times New Roman"/>
          <w:color w:val="212529"/>
          <w:spacing w:val="1908"/>
          <w:sz w:val="22"/>
        </w:rPr>
        <w:t xml:space="preserve"> </w:t>
      </w:r>
      <w:r>
        <w:rPr>
          <w:rFonts w:ascii="宋体" w:hAnsi="宋体" w:cs="宋体"/>
          <w:color w:val="212529"/>
          <w:spacing w:val="5"/>
          <w:sz w:val="22"/>
        </w:rPr>
        <w:t>四、公共安全支出</w:t>
      </w:r>
      <w:r>
        <w:rPr>
          <w:rFonts w:ascii="Times New Roman"/>
          <w:color w:val="212529"/>
          <w:spacing w:val="243"/>
          <w:sz w:val="22"/>
        </w:rPr>
        <w:t xml:space="preserve"> </w:t>
      </w:r>
      <w:r>
        <w:rPr>
          <w:rFonts w:ascii="宋体"/>
          <w:color w:val="212529"/>
          <w:spacing w:val="2"/>
          <w:sz w:val="22"/>
        </w:rPr>
        <w:t>35</w:t>
      </w:r>
    </w:p>
    <w:p w14:paraId="7C73BEF2">
      <w:pPr>
        <w:spacing w:before="310" w:after="0" w:line="230" w:lineRule="exact"/>
        <w:ind w:left="1055" w:right="0" w:firstLine="0"/>
        <w:jc w:val="left"/>
        <w:rPr>
          <w:rFonts w:ascii="Times New Roman"/>
          <w:color w:val="000000"/>
          <w:spacing w:val="0"/>
          <w:sz w:val="22"/>
        </w:rPr>
      </w:pPr>
      <w:r>
        <w:rPr>
          <w:rFonts w:ascii="宋体" w:hAnsi="宋体" w:cs="宋体"/>
          <w:color w:val="212529"/>
          <w:spacing w:val="5"/>
          <w:sz w:val="22"/>
        </w:rPr>
        <w:t>五、事业收入</w:t>
      </w:r>
      <w:r>
        <w:rPr>
          <w:rFonts w:ascii="Times New Roman"/>
          <w:color w:val="212529"/>
          <w:spacing w:val="897"/>
          <w:sz w:val="22"/>
        </w:rPr>
        <w:t xml:space="preserve"> </w:t>
      </w:r>
      <w:r>
        <w:rPr>
          <w:rFonts w:ascii="宋体"/>
          <w:color w:val="212529"/>
          <w:spacing w:val="0"/>
          <w:sz w:val="22"/>
        </w:rPr>
        <w:t>5</w:t>
      </w:r>
      <w:r>
        <w:rPr>
          <w:rFonts w:ascii="Times New Roman"/>
          <w:color w:val="212529"/>
          <w:spacing w:val="1908"/>
          <w:sz w:val="22"/>
        </w:rPr>
        <w:t xml:space="preserve"> </w:t>
      </w:r>
      <w:r>
        <w:rPr>
          <w:rFonts w:ascii="宋体" w:hAnsi="宋体" w:cs="宋体"/>
          <w:color w:val="212529"/>
          <w:spacing w:val="5"/>
          <w:sz w:val="22"/>
        </w:rPr>
        <w:t>五、教育支出</w:t>
      </w:r>
      <w:r>
        <w:rPr>
          <w:rFonts w:ascii="Times New Roman"/>
          <w:color w:val="212529"/>
          <w:spacing w:val="693"/>
          <w:sz w:val="22"/>
        </w:rPr>
        <w:t xml:space="preserve"> </w:t>
      </w:r>
      <w:r>
        <w:rPr>
          <w:rFonts w:ascii="宋体"/>
          <w:color w:val="212529"/>
          <w:spacing w:val="2"/>
          <w:sz w:val="22"/>
        </w:rPr>
        <w:t>36</w:t>
      </w:r>
    </w:p>
    <w:p w14:paraId="11C626D0">
      <w:pPr>
        <w:spacing w:before="310" w:after="160" w:line="230" w:lineRule="exact"/>
        <w:ind w:left="1055" w:right="0" w:firstLine="0"/>
        <w:jc w:val="left"/>
        <w:rPr>
          <w:rFonts w:ascii="Times New Roman"/>
          <w:color w:val="000000"/>
          <w:spacing w:val="0"/>
          <w:sz w:val="22"/>
        </w:rPr>
      </w:pPr>
      <w:r>
        <w:rPr>
          <w:rFonts w:ascii="宋体" w:hAnsi="宋体" w:cs="宋体"/>
          <w:color w:val="212529"/>
          <w:spacing w:val="5"/>
          <w:sz w:val="22"/>
        </w:rPr>
        <w:t>六、经营收入</w:t>
      </w:r>
      <w:r>
        <w:rPr>
          <w:rFonts w:ascii="Times New Roman"/>
          <w:color w:val="212529"/>
          <w:spacing w:val="897"/>
          <w:sz w:val="22"/>
        </w:rPr>
        <w:t xml:space="preserve"> </w:t>
      </w:r>
      <w:r>
        <w:rPr>
          <w:rFonts w:ascii="宋体"/>
          <w:color w:val="212529"/>
          <w:spacing w:val="0"/>
          <w:sz w:val="22"/>
        </w:rPr>
        <w:t>6</w:t>
      </w:r>
      <w:r>
        <w:rPr>
          <w:rFonts w:ascii="Times New Roman"/>
          <w:color w:val="212529"/>
          <w:spacing w:val="1908"/>
          <w:sz w:val="22"/>
        </w:rPr>
        <w:t xml:space="preserve"> </w:t>
      </w:r>
      <w:r>
        <w:rPr>
          <w:rFonts w:ascii="宋体" w:hAnsi="宋体" w:cs="宋体"/>
          <w:color w:val="212529"/>
          <w:spacing w:val="5"/>
          <w:sz w:val="22"/>
        </w:rPr>
        <w:t>六、科学技术支出</w:t>
      </w:r>
      <w:r>
        <w:rPr>
          <w:rFonts w:ascii="Times New Roman"/>
          <w:color w:val="212529"/>
          <w:spacing w:val="243"/>
          <w:sz w:val="22"/>
        </w:rPr>
        <w:t xml:space="preserve"> </w:t>
      </w:r>
      <w:r>
        <w:rPr>
          <w:rFonts w:ascii="宋体"/>
          <w:color w:val="212529"/>
          <w:spacing w:val="2"/>
          <w:sz w:val="22"/>
        </w:rPr>
        <w:t>37</w:t>
      </w:r>
    </w:p>
    <w:tbl>
      <w:tblPr>
        <w:tblStyle w:val="2"/>
        <w:tblW w:w="0" w:type="auto"/>
        <w:tblInd w:w="0" w:type="dxa"/>
        <w:tblLayout w:type="autofit"/>
        <w:tblCellMar>
          <w:top w:w="0" w:type="dxa"/>
          <w:left w:w="0" w:type="dxa"/>
          <w:bottom w:w="0" w:type="dxa"/>
          <w:right w:w="0" w:type="dxa"/>
        </w:tblCellMar>
      </w:tblPr>
      <w:tblGrid>
        <w:gridCol w:w="1055"/>
        <w:gridCol w:w="2282"/>
        <w:gridCol w:w="20"/>
        <w:gridCol w:w="2053"/>
        <w:gridCol w:w="20"/>
        <w:gridCol w:w="2078"/>
        <w:gridCol w:w="20"/>
        <w:gridCol w:w="2112"/>
      </w:tblGrid>
      <w:tr w14:paraId="58694563">
        <w:tblPrEx>
          <w:tblCellMar>
            <w:top w:w="0" w:type="dxa"/>
            <w:left w:w="0" w:type="dxa"/>
            <w:bottom w:w="0" w:type="dxa"/>
            <w:right w:w="0" w:type="dxa"/>
          </w:tblCellMar>
        </w:tblPrEx>
        <w:trPr>
          <w:trHeight w:val="540" w:hRule="atLeast"/>
        </w:trPr>
        <w:tc>
          <w:tcPr>
            <w:tcW w:w="1055" w:type="dxa"/>
            <w:noWrap w:val="0"/>
            <w:vAlign w:val="top"/>
          </w:tcPr>
          <w:p w14:paraId="6376A803">
            <w:pPr>
              <w:spacing w:before="0" w:after="0" w:line="0" w:lineRule="exact"/>
              <w:ind w:left="0" w:right="0" w:firstLine="0"/>
              <w:jc w:val="left"/>
              <w:rPr>
                <w:rFonts w:ascii="Times New Roman"/>
                <w:color w:val="000000"/>
                <w:spacing w:val="0"/>
                <w:sz w:val="22"/>
              </w:rPr>
            </w:pPr>
          </w:p>
        </w:tc>
        <w:tc>
          <w:tcPr>
            <w:tcW w:w="2282" w:type="dxa"/>
            <w:noWrap w:val="0"/>
            <w:vAlign w:val="top"/>
          </w:tcPr>
          <w:p w14:paraId="294DAF8D">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七、附属单位上缴收</w:t>
            </w:r>
          </w:p>
          <w:p w14:paraId="26E9059C">
            <w:pPr>
              <w:spacing w:before="0" w:after="0" w:line="255" w:lineRule="exact"/>
              <w:ind w:left="0" w:right="0" w:firstLine="0"/>
              <w:jc w:val="left"/>
              <w:rPr>
                <w:rFonts w:ascii="Times New Roman"/>
                <w:color w:val="000000"/>
                <w:spacing w:val="0"/>
                <w:sz w:val="22"/>
              </w:rPr>
            </w:pPr>
            <w:r>
              <w:rPr>
                <w:rFonts w:ascii="宋体" w:hAnsi="宋体" w:cs="宋体"/>
                <w:color w:val="212529"/>
                <w:spacing w:val="0"/>
                <w:sz w:val="22"/>
              </w:rPr>
              <w:t>入</w:t>
            </w:r>
          </w:p>
        </w:tc>
        <w:tc>
          <w:tcPr>
            <w:tcW w:w="20" w:type="dxa"/>
            <w:noWrap w:val="0"/>
            <w:vAlign w:val="top"/>
          </w:tcPr>
          <w:p w14:paraId="1C742036">
            <w:pPr>
              <w:spacing w:before="0" w:after="0" w:line="0" w:lineRule="exact"/>
              <w:ind w:left="0" w:right="0" w:firstLine="0"/>
              <w:jc w:val="left"/>
              <w:rPr>
                <w:rFonts w:ascii="Times New Roman"/>
                <w:color w:val="000000"/>
                <w:spacing w:val="0"/>
                <w:sz w:val="22"/>
              </w:rPr>
            </w:pPr>
          </w:p>
        </w:tc>
        <w:tc>
          <w:tcPr>
            <w:tcW w:w="2053" w:type="dxa"/>
            <w:noWrap w:val="0"/>
            <w:vAlign w:val="top"/>
          </w:tcPr>
          <w:p w14:paraId="687D9B05">
            <w:pPr>
              <w:spacing w:before="120" w:after="0" w:line="220" w:lineRule="exact"/>
              <w:ind w:left="0" w:right="0" w:firstLine="0"/>
              <w:jc w:val="left"/>
              <w:rPr>
                <w:rFonts w:ascii="Times New Roman"/>
                <w:color w:val="000000"/>
                <w:spacing w:val="0"/>
                <w:sz w:val="22"/>
              </w:rPr>
            </w:pPr>
            <w:r>
              <w:rPr>
                <w:rFonts w:ascii="宋体"/>
                <w:color w:val="212529"/>
                <w:spacing w:val="0"/>
                <w:sz w:val="22"/>
              </w:rPr>
              <w:t>7</w:t>
            </w:r>
          </w:p>
        </w:tc>
        <w:tc>
          <w:tcPr>
            <w:tcW w:w="20" w:type="dxa"/>
            <w:noWrap w:val="0"/>
            <w:vAlign w:val="top"/>
          </w:tcPr>
          <w:p w14:paraId="3F65E28A">
            <w:pPr>
              <w:spacing w:before="0" w:after="0" w:line="0" w:lineRule="exact"/>
              <w:ind w:left="0" w:right="0" w:firstLine="0"/>
              <w:jc w:val="left"/>
              <w:rPr>
                <w:rFonts w:ascii="Times New Roman"/>
                <w:color w:val="000000"/>
                <w:spacing w:val="0"/>
                <w:sz w:val="22"/>
              </w:rPr>
            </w:pPr>
          </w:p>
        </w:tc>
        <w:tc>
          <w:tcPr>
            <w:tcW w:w="2078" w:type="dxa"/>
            <w:noWrap w:val="0"/>
            <w:vAlign w:val="top"/>
          </w:tcPr>
          <w:p w14:paraId="32BCE661">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七、文化旅游体育</w:t>
            </w:r>
          </w:p>
          <w:p w14:paraId="367E3B12">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与传媒支出</w:t>
            </w:r>
          </w:p>
        </w:tc>
        <w:tc>
          <w:tcPr>
            <w:tcW w:w="20" w:type="dxa"/>
            <w:noWrap w:val="0"/>
            <w:vAlign w:val="top"/>
          </w:tcPr>
          <w:p w14:paraId="7A1EDCC7">
            <w:pPr>
              <w:spacing w:before="0" w:after="0" w:line="0" w:lineRule="exact"/>
              <w:ind w:left="0" w:right="0" w:firstLine="0"/>
              <w:jc w:val="left"/>
              <w:rPr>
                <w:rFonts w:ascii="Times New Roman"/>
                <w:color w:val="000000"/>
                <w:spacing w:val="0"/>
                <w:sz w:val="22"/>
              </w:rPr>
            </w:pPr>
          </w:p>
        </w:tc>
        <w:tc>
          <w:tcPr>
            <w:tcW w:w="2112" w:type="dxa"/>
            <w:noWrap w:val="0"/>
            <w:vAlign w:val="top"/>
          </w:tcPr>
          <w:p w14:paraId="64E1946C">
            <w:pPr>
              <w:spacing w:before="120" w:after="0" w:line="220" w:lineRule="exact"/>
              <w:ind w:left="0" w:right="0" w:firstLine="0"/>
              <w:jc w:val="left"/>
              <w:rPr>
                <w:rFonts w:ascii="Times New Roman"/>
                <w:color w:val="000000"/>
                <w:spacing w:val="0"/>
                <w:sz w:val="20"/>
              </w:rPr>
            </w:pPr>
            <w:r>
              <w:rPr>
                <w:rFonts w:ascii="宋体"/>
                <w:color w:val="212529"/>
                <w:spacing w:val="2"/>
                <w:sz w:val="22"/>
              </w:rPr>
              <w:t>38</w:t>
            </w:r>
            <w:r>
              <w:rPr>
                <w:rFonts w:ascii="Times New Roman"/>
                <w:color w:val="212529"/>
                <w:spacing w:val="1352"/>
                <w:sz w:val="22"/>
              </w:rPr>
              <w:t xml:space="preserve"> </w:t>
            </w:r>
            <w:r>
              <w:rPr>
                <w:rFonts w:ascii="宋体"/>
                <w:color w:val="212529"/>
                <w:spacing w:val="0"/>
                <w:sz w:val="20"/>
              </w:rPr>
              <w:t>4.90</w:t>
            </w:r>
          </w:p>
        </w:tc>
      </w:tr>
      <w:tr w14:paraId="02FC8BA7">
        <w:tblPrEx>
          <w:tblCellMar>
            <w:top w:w="0" w:type="dxa"/>
            <w:left w:w="0" w:type="dxa"/>
            <w:bottom w:w="0" w:type="dxa"/>
            <w:right w:w="0" w:type="dxa"/>
          </w:tblCellMar>
        </w:tblPrEx>
        <w:trPr>
          <w:trHeight w:val="475" w:hRule="atLeast"/>
        </w:trPr>
        <w:tc>
          <w:tcPr>
            <w:tcW w:w="1055" w:type="dxa"/>
            <w:noWrap w:val="0"/>
            <w:vAlign w:val="top"/>
          </w:tcPr>
          <w:p w14:paraId="6682CAA2">
            <w:pPr>
              <w:spacing w:before="0" w:after="0" w:line="0" w:lineRule="exact"/>
              <w:ind w:left="0" w:right="0" w:firstLine="0"/>
              <w:jc w:val="left"/>
              <w:rPr>
                <w:rFonts w:ascii="Times New Roman"/>
                <w:color w:val="000000"/>
                <w:spacing w:val="0"/>
                <w:sz w:val="20"/>
              </w:rPr>
            </w:pPr>
          </w:p>
        </w:tc>
        <w:tc>
          <w:tcPr>
            <w:tcW w:w="4355" w:type="dxa"/>
            <w:gridSpan w:val="3"/>
            <w:noWrap w:val="0"/>
            <w:vAlign w:val="top"/>
          </w:tcPr>
          <w:p w14:paraId="339E921F">
            <w:pPr>
              <w:spacing w:before="120" w:after="0" w:line="220" w:lineRule="exact"/>
              <w:ind w:left="0" w:right="0" w:firstLine="0"/>
              <w:jc w:val="left"/>
              <w:rPr>
                <w:rFonts w:ascii="Times New Roman"/>
                <w:color w:val="000000"/>
                <w:spacing w:val="0"/>
                <w:sz w:val="22"/>
              </w:rPr>
            </w:pPr>
            <w:r>
              <w:rPr>
                <w:rFonts w:ascii="宋体" w:hAnsi="宋体" w:cs="宋体"/>
                <w:color w:val="212529"/>
                <w:spacing w:val="5"/>
                <w:sz w:val="22"/>
              </w:rPr>
              <w:t>八、其他收入</w:t>
            </w:r>
            <w:r>
              <w:rPr>
                <w:rFonts w:ascii="Times New Roman"/>
                <w:color w:val="212529"/>
                <w:spacing w:val="897"/>
                <w:sz w:val="22"/>
              </w:rPr>
              <w:t xml:space="preserve"> </w:t>
            </w:r>
            <w:r>
              <w:rPr>
                <w:rFonts w:ascii="宋体"/>
                <w:color w:val="212529"/>
                <w:spacing w:val="0"/>
                <w:sz w:val="22"/>
              </w:rPr>
              <w:t>8</w:t>
            </w:r>
          </w:p>
        </w:tc>
        <w:tc>
          <w:tcPr>
            <w:tcW w:w="20" w:type="dxa"/>
            <w:noWrap w:val="0"/>
            <w:vAlign w:val="top"/>
          </w:tcPr>
          <w:p w14:paraId="19E66EFE">
            <w:pPr>
              <w:spacing w:before="0" w:after="0" w:line="0" w:lineRule="exact"/>
              <w:ind w:left="0" w:right="0" w:firstLine="0"/>
              <w:jc w:val="left"/>
              <w:rPr>
                <w:rFonts w:ascii="Times New Roman"/>
                <w:color w:val="000000"/>
                <w:spacing w:val="0"/>
                <w:sz w:val="22"/>
              </w:rPr>
            </w:pPr>
          </w:p>
        </w:tc>
        <w:tc>
          <w:tcPr>
            <w:tcW w:w="2078" w:type="dxa"/>
            <w:noWrap w:val="0"/>
            <w:vAlign w:val="top"/>
          </w:tcPr>
          <w:p w14:paraId="09BC8468">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八、社会保障和就</w:t>
            </w:r>
          </w:p>
          <w:p w14:paraId="40ED0AF4">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业支出</w:t>
            </w:r>
          </w:p>
        </w:tc>
        <w:tc>
          <w:tcPr>
            <w:tcW w:w="20" w:type="dxa"/>
            <w:noWrap w:val="0"/>
            <w:vAlign w:val="top"/>
          </w:tcPr>
          <w:p w14:paraId="0F07292B">
            <w:pPr>
              <w:spacing w:before="0" w:after="0" w:line="0" w:lineRule="exact"/>
              <w:ind w:left="0" w:right="0" w:firstLine="0"/>
              <w:jc w:val="left"/>
              <w:rPr>
                <w:rFonts w:ascii="Times New Roman"/>
                <w:color w:val="000000"/>
                <w:spacing w:val="0"/>
                <w:sz w:val="22"/>
              </w:rPr>
            </w:pPr>
          </w:p>
        </w:tc>
        <w:tc>
          <w:tcPr>
            <w:tcW w:w="2112" w:type="dxa"/>
            <w:noWrap w:val="0"/>
            <w:vAlign w:val="top"/>
          </w:tcPr>
          <w:p w14:paraId="4938767B">
            <w:pPr>
              <w:spacing w:before="120" w:after="0" w:line="220" w:lineRule="exact"/>
              <w:ind w:left="0" w:right="0" w:firstLine="0"/>
              <w:jc w:val="left"/>
              <w:rPr>
                <w:rFonts w:ascii="Times New Roman"/>
                <w:color w:val="000000"/>
                <w:spacing w:val="0"/>
                <w:sz w:val="20"/>
              </w:rPr>
            </w:pPr>
            <w:r>
              <w:rPr>
                <w:rFonts w:ascii="宋体"/>
                <w:color w:val="212529"/>
                <w:spacing w:val="2"/>
                <w:sz w:val="22"/>
              </w:rPr>
              <w:t>39</w:t>
            </w:r>
            <w:r>
              <w:rPr>
                <w:rFonts w:ascii="Times New Roman"/>
                <w:color w:val="212529"/>
                <w:spacing w:val="1152"/>
                <w:sz w:val="22"/>
              </w:rPr>
              <w:t xml:space="preserve"> </w:t>
            </w:r>
            <w:r>
              <w:rPr>
                <w:rFonts w:ascii="宋体"/>
                <w:color w:val="212529"/>
                <w:spacing w:val="0"/>
                <w:sz w:val="20"/>
              </w:rPr>
              <w:t>151.25</w:t>
            </w:r>
          </w:p>
        </w:tc>
      </w:tr>
    </w:tbl>
    <w:p w14:paraId="276A5318">
      <w:pPr>
        <w:spacing w:before="185" w:after="0" w:line="230" w:lineRule="exact"/>
        <w:ind w:left="3357" w:right="0" w:firstLine="0"/>
        <w:jc w:val="left"/>
        <w:rPr>
          <w:rFonts w:ascii="Times New Roman"/>
          <w:color w:val="000000"/>
          <w:spacing w:val="0"/>
          <w:sz w:val="20"/>
        </w:rPr>
      </w:pPr>
      <w:r>
        <w:rPr>
          <w:rFonts w:ascii="宋体"/>
          <w:color w:val="212529"/>
          <w:spacing w:val="0"/>
          <w:sz w:val="22"/>
        </w:rPr>
        <w:t>9</w:t>
      </w:r>
      <w:r>
        <w:rPr>
          <w:rFonts w:ascii="Times New Roman"/>
          <w:color w:val="212529"/>
          <w:spacing w:val="1908"/>
          <w:sz w:val="22"/>
        </w:rPr>
        <w:t xml:space="preserve"> </w:t>
      </w:r>
      <w:r>
        <w:rPr>
          <w:rFonts w:ascii="宋体" w:hAnsi="宋体" w:cs="宋体"/>
          <w:color w:val="212529"/>
          <w:spacing w:val="5"/>
          <w:sz w:val="22"/>
        </w:rPr>
        <w:t>九、卫生健康支出</w:t>
      </w:r>
      <w:r>
        <w:rPr>
          <w:rFonts w:ascii="Times New Roman"/>
          <w:color w:val="212529"/>
          <w:spacing w:val="243"/>
          <w:sz w:val="22"/>
        </w:rPr>
        <w:t xml:space="preserve"> </w:t>
      </w:r>
      <w:r>
        <w:rPr>
          <w:rFonts w:ascii="宋体"/>
          <w:color w:val="212529"/>
          <w:spacing w:val="2"/>
          <w:sz w:val="22"/>
        </w:rPr>
        <w:t>40</w:t>
      </w:r>
      <w:r>
        <w:rPr>
          <w:rFonts w:ascii="Times New Roman"/>
          <w:color w:val="212529"/>
          <w:spacing w:val="1152"/>
          <w:sz w:val="22"/>
        </w:rPr>
        <w:t xml:space="preserve"> </w:t>
      </w:r>
      <w:r>
        <w:rPr>
          <w:rFonts w:ascii="宋体"/>
          <w:color w:val="212529"/>
          <w:spacing w:val="0"/>
          <w:sz w:val="20"/>
        </w:rPr>
        <w:t>142.68</w:t>
      </w:r>
    </w:p>
    <w:p w14:paraId="1959D066">
      <w:pPr>
        <w:spacing w:before="310" w:after="160" w:line="230" w:lineRule="exact"/>
        <w:ind w:left="3301" w:right="0" w:firstLine="0"/>
        <w:jc w:val="left"/>
        <w:rPr>
          <w:rFonts w:ascii="Times New Roman"/>
          <w:color w:val="000000"/>
          <w:spacing w:val="0"/>
          <w:sz w:val="22"/>
        </w:rPr>
      </w:pPr>
      <w:r>
        <w:rPr>
          <w:rFonts w:ascii="宋体"/>
          <w:color w:val="212529"/>
          <w:spacing w:val="2"/>
          <w:sz w:val="22"/>
        </w:rPr>
        <w:t>10</w:t>
      </w:r>
      <w:r>
        <w:rPr>
          <w:rFonts w:ascii="Times New Roman"/>
          <w:color w:val="212529"/>
          <w:spacing w:val="1850"/>
          <w:sz w:val="22"/>
        </w:rPr>
        <w:t xml:space="preserve"> </w:t>
      </w:r>
      <w:r>
        <w:rPr>
          <w:rFonts w:ascii="宋体" w:hAnsi="宋体" w:cs="宋体"/>
          <w:color w:val="212529"/>
          <w:spacing w:val="5"/>
          <w:sz w:val="22"/>
        </w:rPr>
        <w:t>十、节能环保支出</w:t>
      </w:r>
      <w:r>
        <w:rPr>
          <w:rFonts w:ascii="Times New Roman"/>
          <w:color w:val="212529"/>
          <w:spacing w:val="243"/>
          <w:sz w:val="22"/>
        </w:rPr>
        <w:t xml:space="preserve"> </w:t>
      </w:r>
      <w:r>
        <w:rPr>
          <w:rFonts w:ascii="宋体"/>
          <w:color w:val="212529"/>
          <w:spacing w:val="2"/>
          <w:sz w:val="22"/>
        </w:rPr>
        <w:t>41</w:t>
      </w:r>
    </w:p>
    <w:tbl>
      <w:tblPr>
        <w:tblStyle w:val="2"/>
        <w:tblW w:w="0" w:type="auto"/>
        <w:tblInd w:w="0" w:type="dxa"/>
        <w:tblLayout w:type="autofit"/>
        <w:tblCellMar>
          <w:top w:w="0" w:type="dxa"/>
          <w:left w:w="0" w:type="dxa"/>
          <w:bottom w:w="0" w:type="dxa"/>
          <w:right w:w="0" w:type="dxa"/>
        </w:tblCellMar>
      </w:tblPr>
      <w:tblGrid>
        <w:gridCol w:w="3301"/>
        <w:gridCol w:w="2110"/>
        <w:gridCol w:w="20"/>
        <w:gridCol w:w="2078"/>
        <w:gridCol w:w="20"/>
        <w:gridCol w:w="2112"/>
      </w:tblGrid>
      <w:tr w14:paraId="666C6486">
        <w:tblPrEx>
          <w:tblCellMar>
            <w:top w:w="0" w:type="dxa"/>
            <w:left w:w="0" w:type="dxa"/>
            <w:bottom w:w="0" w:type="dxa"/>
            <w:right w:w="0" w:type="dxa"/>
          </w:tblCellMar>
        </w:tblPrEx>
        <w:trPr>
          <w:trHeight w:val="475" w:hRule="atLeast"/>
        </w:trPr>
        <w:tc>
          <w:tcPr>
            <w:tcW w:w="3301" w:type="dxa"/>
            <w:noWrap w:val="0"/>
            <w:vAlign w:val="top"/>
          </w:tcPr>
          <w:p w14:paraId="29B61392">
            <w:pPr>
              <w:spacing w:before="0" w:after="0" w:line="0" w:lineRule="exact"/>
              <w:ind w:left="0" w:right="0" w:firstLine="0"/>
              <w:jc w:val="left"/>
              <w:rPr>
                <w:rFonts w:ascii="Times New Roman"/>
                <w:color w:val="000000"/>
                <w:spacing w:val="0"/>
                <w:sz w:val="22"/>
              </w:rPr>
            </w:pPr>
          </w:p>
        </w:tc>
        <w:tc>
          <w:tcPr>
            <w:tcW w:w="2110" w:type="dxa"/>
            <w:noWrap w:val="0"/>
            <w:vAlign w:val="top"/>
          </w:tcPr>
          <w:p w14:paraId="1E0D4491">
            <w:pPr>
              <w:spacing w:before="120" w:after="0" w:line="220" w:lineRule="exact"/>
              <w:ind w:left="0" w:right="0" w:firstLine="0"/>
              <w:jc w:val="left"/>
              <w:rPr>
                <w:rFonts w:ascii="Times New Roman"/>
                <w:color w:val="000000"/>
                <w:spacing w:val="0"/>
                <w:sz w:val="22"/>
              </w:rPr>
            </w:pPr>
            <w:r>
              <w:rPr>
                <w:rFonts w:ascii="宋体"/>
                <w:color w:val="212529"/>
                <w:spacing w:val="2"/>
                <w:sz w:val="22"/>
              </w:rPr>
              <w:t>11</w:t>
            </w:r>
          </w:p>
        </w:tc>
        <w:tc>
          <w:tcPr>
            <w:tcW w:w="20" w:type="dxa"/>
            <w:noWrap w:val="0"/>
            <w:vAlign w:val="top"/>
          </w:tcPr>
          <w:p w14:paraId="26244540">
            <w:pPr>
              <w:spacing w:before="0" w:after="0" w:line="0" w:lineRule="exact"/>
              <w:ind w:left="0" w:right="0" w:firstLine="0"/>
              <w:jc w:val="left"/>
              <w:rPr>
                <w:rFonts w:ascii="Times New Roman"/>
                <w:color w:val="000000"/>
                <w:spacing w:val="0"/>
                <w:sz w:val="22"/>
              </w:rPr>
            </w:pPr>
          </w:p>
        </w:tc>
        <w:tc>
          <w:tcPr>
            <w:tcW w:w="2078" w:type="dxa"/>
            <w:noWrap w:val="0"/>
            <w:vAlign w:val="top"/>
          </w:tcPr>
          <w:p w14:paraId="2808CD6D">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十一、城乡社区支</w:t>
            </w:r>
          </w:p>
          <w:p w14:paraId="41D1A0CC">
            <w:pPr>
              <w:spacing w:before="0" w:after="0" w:line="255" w:lineRule="exact"/>
              <w:ind w:left="0" w:right="0" w:firstLine="0"/>
              <w:jc w:val="left"/>
              <w:rPr>
                <w:rFonts w:ascii="Times New Roman"/>
                <w:color w:val="000000"/>
                <w:spacing w:val="0"/>
                <w:sz w:val="22"/>
              </w:rPr>
            </w:pPr>
            <w:r>
              <w:rPr>
                <w:rFonts w:ascii="宋体" w:hAnsi="宋体" w:cs="宋体"/>
                <w:color w:val="212529"/>
                <w:spacing w:val="0"/>
                <w:sz w:val="22"/>
              </w:rPr>
              <w:t>出</w:t>
            </w:r>
          </w:p>
        </w:tc>
        <w:tc>
          <w:tcPr>
            <w:tcW w:w="20" w:type="dxa"/>
            <w:noWrap w:val="0"/>
            <w:vAlign w:val="top"/>
          </w:tcPr>
          <w:p w14:paraId="698FE214">
            <w:pPr>
              <w:spacing w:before="0" w:after="0" w:line="0" w:lineRule="exact"/>
              <w:ind w:left="0" w:right="0" w:firstLine="0"/>
              <w:jc w:val="left"/>
              <w:rPr>
                <w:rFonts w:ascii="Times New Roman"/>
                <w:color w:val="000000"/>
                <w:spacing w:val="0"/>
                <w:sz w:val="22"/>
              </w:rPr>
            </w:pPr>
          </w:p>
        </w:tc>
        <w:tc>
          <w:tcPr>
            <w:tcW w:w="2112" w:type="dxa"/>
            <w:noWrap w:val="0"/>
            <w:vAlign w:val="top"/>
          </w:tcPr>
          <w:p w14:paraId="7E8D9E59">
            <w:pPr>
              <w:spacing w:before="120" w:after="0" w:line="220" w:lineRule="exact"/>
              <w:ind w:left="0" w:right="0" w:firstLine="0"/>
              <w:jc w:val="left"/>
              <w:rPr>
                <w:rFonts w:ascii="Times New Roman"/>
                <w:color w:val="000000"/>
                <w:spacing w:val="0"/>
                <w:sz w:val="20"/>
              </w:rPr>
            </w:pPr>
            <w:r>
              <w:rPr>
                <w:rFonts w:ascii="宋体"/>
                <w:color w:val="212529"/>
                <w:spacing w:val="2"/>
                <w:sz w:val="22"/>
              </w:rPr>
              <w:t>42</w:t>
            </w:r>
            <w:r>
              <w:rPr>
                <w:rFonts w:ascii="Times New Roman"/>
                <w:color w:val="212529"/>
                <w:spacing w:val="1252"/>
                <w:sz w:val="22"/>
              </w:rPr>
              <w:t xml:space="preserve"> </w:t>
            </w:r>
            <w:r>
              <w:rPr>
                <w:rFonts w:ascii="宋体"/>
                <w:color w:val="212529"/>
                <w:spacing w:val="0"/>
                <w:sz w:val="20"/>
              </w:rPr>
              <w:t>67.78</w:t>
            </w:r>
          </w:p>
        </w:tc>
      </w:tr>
    </w:tbl>
    <w:p w14:paraId="23AFF137">
      <w:pPr>
        <w:spacing w:before="185" w:after="160" w:line="230" w:lineRule="exact"/>
        <w:ind w:left="3301" w:right="0" w:firstLine="0"/>
        <w:jc w:val="left"/>
        <w:rPr>
          <w:rFonts w:ascii="Times New Roman"/>
          <w:color w:val="000000"/>
          <w:spacing w:val="0"/>
          <w:sz w:val="20"/>
        </w:rPr>
      </w:pPr>
      <w:r>
        <w:rPr>
          <w:rFonts w:ascii="宋体"/>
          <w:color w:val="212529"/>
          <w:spacing w:val="2"/>
          <w:sz w:val="22"/>
        </w:rPr>
        <w:t>12</w:t>
      </w:r>
      <w:r>
        <w:rPr>
          <w:rFonts w:ascii="Times New Roman"/>
          <w:color w:val="212529"/>
          <w:spacing w:val="1850"/>
          <w:sz w:val="22"/>
        </w:rPr>
        <w:t xml:space="preserve"> </w:t>
      </w:r>
      <w:r>
        <w:rPr>
          <w:rFonts w:ascii="宋体" w:hAnsi="宋体" w:cs="宋体"/>
          <w:color w:val="212529"/>
          <w:spacing w:val="5"/>
          <w:sz w:val="22"/>
        </w:rPr>
        <w:t>十二、农林水支出</w:t>
      </w:r>
      <w:r>
        <w:rPr>
          <w:rFonts w:ascii="Times New Roman"/>
          <w:color w:val="212529"/>
          <w:spacing w:val="243"/>
          <w:sz w:val="22"/>
        </w:rPr>
        <w:t xml:space="preserve"> </w:t>
      </w:r>
      <w:r>
        <w:rPr>
          <w:rFonts w:ascii="宋体"/>
          <w:color w:val="212529"/>
          <w:spacing w:val="2"/>
          <w:sz w:val="22"/>
        </w:rPr>
        <w:t>43</w:t>
      </w:r>
      <w:r>
        <w:rPr>
          <w:rFonts w:ascii="Times New Roman"/>
          <w:color w:val="212529"/>
          <w:spacing w:val="952"/>
          <w:sz w:val="22"/>
        </w:rPr>
        <w:t xml:space="preserve"> </w:t>
      </w:r>
      <w:r>
        <w:rPr>
          <w:rFonts w:ascii="宋体"/>
          <w:color w:val="212529"/>
          <w:spacing w:val="0"/>
          <w:sz w:val="20"/>
        </w:rPr>
        <w:t>1,655.57</w:t>
      </w:r>
    </w:p>
    <w:tbl>
      <w:tblPr>
        <w:tblStyle w:val="2"/>
        <w:tblW w:w="0" w:type="auto"/>
        <w:tblInd w:w="0" w:type="dxa"/>
        <w:tblLayout w:type="autofit"/>
        <w:tblCellMar>
          <w:top w:w="0" w:type="dxa"/>
          <w:left w:w="0" w:type="dxa"/>
          <w:bottom w:w="0" w:type="dxa"/>
          <w:right w:w="0" w:type="dxa"/>
        </w:tblCellMar>
      </w:tblPr>
      <w:tblGrid>
        <w:gridCol w:w="3301"/>
        <w:gridCol w:w="2110"/>
        <w:gridCol w:w="20"/>
        <w:gridCol w:w="2078"/>
        <w:gridCol w:w="20"/>
        <w:gridCol w:w="302"/>
        <w:gridCol w:w="1810"/>
      </w:tblGrid>
      <w:tr w14:paraId="262DABD7">
        <w:tblPrEx>
          <w:tblCellMar>
            <w:top w:w="0" w:type="dxa"/>
            <w:left w:w="0" w:type="dxa"/>
            <w:bottom w:w="0" w:type="dxa"/>
            <w:right w:w="0" w:type="dxa"/>
          </w:tblCellMar>
        </w:tblPrEx>
        <w:trPr>
          <w:trHeight w:val="540" w:hRule="atLeast"/>
        </w:trPr>
        <w:tc>
          <w:tcPr>
            <w:tcW w:w="3301" w:type="dxa"/>
            <w:noWrap w:val="0"/>
            <w:vAlign w:val="top"/>
          </w:tcPr>
          <w:p w14:paraId="4A039164">
            <w:pPr>
              <w:spacing w:before="0" w:after="0" w:line="0" w:lineRule="exact"/>
              <w:ind w:left="0" w:right="0" w:firstLine="0"/>
              <w:jc w:val="left"/>
              <w:rPr>
                <w:rFonts w:ascii="Times New Roman"/>
                <w:color w:val="000000"/>
                <w:spacing w:val="0"/>
                <w:sz w:val="20"/>
              </w:rPr>
            </w:pPr>
          </w:p>
        </w:tc>
        <w:tc>
          <w:tcPr>
            <w:tcW w:w="2110" w:type="dxa"/>
            <w:noWrap w:val="0"/>
            <w:vAlign w:val="top"/>
          </w:tcPr>
          <w:p w14:paraId="7EAB9E14">
            <w:pPr>
              <w:spacing w:before="120" w:after="0" w:line="220" w:lineRule="exact"/>
              <w:ind w:left="0" w:right="0" w:firstLine="0"/>
              <w:jc w:val="left"/>
              <w:rPr>
                <w:rFonts w:ascii="Times New Roman"/>
                <w:color w:val="000000"/>
                <w:spacing w:val="0"/>
                <w:sz w:val="22"/>
              </w:rPr>
            </w:pPr>
            <w:r>
              <w:rPr>
                <w:rFonts w:ascii="宋体"/>
                <w:color w:val="212529"/>
                <w:spacing w:val="2"/>
                <w:sz w:val="22"/>
              </w:rPr>
              <w:t>13</w:t>
            </w:r>
          </w:p>
        </w:tc>
        <w:tc>
          <w:tcPr>
            <w:tcW w:w="20" w:type="dxa"/>
            <w:noWrap w:val="0"/>
            <w:vAlign w:val="top"/>
          </w:tcPr>
          <w:p w14:paraId="37130022">
            <w:pPr>
              <w:spacing w:before="0" w:after="0" w:line="0" w:lineRule="exact"/>
              <w:ind w:left="0" w:right="0" w:firstLine="0"/>
              <w:jc w:val="left"/>
              <w:rPr>
                <w:rFonts w:ascii="Times New Roman"/>
                <w:color w:val="000000"/>
                <w:spacing w:val="0"/>
                <w:sz w:val="22"/>
              </w:rPr>
            </w:pPr>
          </w:p>
        </w:tc>
        <w:tc>
          <w:tcPr>
            <w:tcW w:w="2078" w:type="dxa"/>
            <w:noWrap w:val="0"/>
            <w:vAlign w:val="top"/>
          </w:tcPr>
          <w:p w14:paraId="5077B7F6">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十三、交通运输支</w:t>
            </w:r>
          </w:p>
          <w:p w14:paraId="45187160">
            <w:pPr>
              <w:spacing w:before="0" w:after="0" w:line="255" w:lineRule="exact"/>
              <w:ind w:left="0" w:right="0" w:firstLine="0"/>
              <w:jc w:val="left"/>
              <w:rPr>
                <w:rFonts w:ascii="Times New Roman"/>
                <w:color w:val="000000"/>
                <w:spacing w:val="0"/>
                <w:sz w:val="22"/>
              </w:rPr>
            </w:pPr>
            <w:r>
              <w:rPr>
                <w:rFonts w:ascii="宋体" w:hAnsi="宋体" w:cs="宋体"/>
                <w:color w:val="212529"/>
                <w:spacing w:val="0"/>
                <w:sz w:val="22"/>
              </w:rPr>
              <w:t>出</w:t>
            </w:r>
          </w:p>
        </w:tc>
        <w:tc>
          <w:tcPr>
            <w:tcW w:w="20" w:type="dxa"/>
            <w:noWrap w:val="0"/>
            <w:vAlign w:val="top"/>
          </w:tcPr>
          <w:p w14:paraId="6190A6BC">
            <w:pPr>
              <w:spacing w:before="0" w:after="0" w:line="0" w:lineRule="exact"/>
              <w:ind w:left="0" w:right="0" w:firstLine="0"/>
              <w:jc w:val="left"/>
              <w:rPr>
                <w:rFonts w:ascii="Times New Roman"/>
                <w:color w:val="000000"/>
                <w:spacing w:val="0"/>
                <w:sz w:val="22"/>
              </w:rPr>
            </w:pPr>
          </w:p>
        </w:tc>
        <w:tc>
          <w:tcPr>
            <w:tcW w:w="2112" w:type="dxa"/>
            <w:gridSpan w:val="2"/>
            <w:noWrap w:val="0"/>
            <w:vAlign w:val="top"/>
          </w:tcPr>
          <w:p w14:paraId="215DD42D">
            <w:pPr>
              <w:spacing w:before="120" w:after="0" w:line="220" w:lineRule="exact"/>
              <w:ind w:left="0" w:right="0" w:firstLine="0"/>
              <w:jc w:val="left"/>
              <w:rPr>
                <w:rFonts w:ascii="Times New Roman"/>
                <w:color w:val="000000"/>
                <w:spacing w:val="0"/>
                <w:sz w:val="20"/>
              </w:rPr>
            </w:pPr>
            <w:r>
              <w:rPr>
                <w:rFonts w:ascii="宋体"/>
                <w:color w:val="212529"/>
                <w:spacing w:val="2"/>
                <w:sz w:val="22"/>
              </w:rPr>
              <w:t>44</w:t>
            </w:r>
            <w:r>
              <w:rPr>
                <w:rFonts w:ascii="Times New Roman"/>
                <w:color w:val="212529"/>
                <w:spacing w:val="1252"/>
                <w:sz w:val="22"/>
              </w:rPr>
              <w:t xml:space="preserve"> </w:t>
            </w:r>
            <w:r>
              <w:rPr>
                <w:rFonts w:ascii="宋体"/>
                <w:color w:val="212529"/>
                <w:spacing w:val="0"/>
                <w:sz w:val="20"/>
              </w:rPr>
              <w:t>10.00</w:t>
            </w:r>
          </w:p>
        </w:tc>
      </w:tr>
      <w:tr w14:paraId="0E030E44">
        <w:tblPrEx>
          <w:tblCellMar>
            <w:top w:w="0" w:type="dxa"/>
            <w:left w:w="0" w:type="dxa"/>
            <w:bottom w:w="0" w:type="dxa"/>
            <w:right w:w="0" w:type="dxa"/>
          </w:tblCellMar>
        </w:tblPrEx>
        <w:trPr>
          <w:gridAfter w:val="1"/>
          <w:trHeight w:val="540" w:hRule="atLeast"/>
        </w:trPr>
        <w:tc>
          <w:tcPr>
            <w:tcW w:w="3301" w:type="dxa"/>
            <w:noWrap w:val="0"/>
            <w:vAlign w:val="top"/>
          </w:tcPr>
          <w:p w14:paraId="5C4F1E4E">
            <w:pPr>
              <w:spacing w:before="0" w:after="0" w:line="0" w:lineRule="exact"/>
              <w:ind w:left="0" w:right="0" w:firstLine="0"/>
              <w:jc w:val="left"/>
              <w:rPr>
                <w:rFonts w:ascii="Times New Roman"/>
                <w:color w:val="000000"/>
                <w:spacing w:val="0"/>
                <w:sz w:val="20"/>
              </w:rPr>
            </w:pPr>
          </w:p>
        </w:tc>
        <w:tc>
          <w:tcPr>
            <w:tcW w:w="2110" w:type="dxa"/>
            <w:noWrap w:val="0"/>
            <w:vAlign w:val="top"/>
          </w:tcPr>
          <w:p w14:paraId="6BC41421">
            <w:pPr>
              <w:spacing w:before="120" w:after="0" w:line="220" w:lineRule="exact"/>
              <w:ind w:left="0" w:right="0" w:firstLine="0"/>
              <w:jc w:val="left"/>
              <w:rPr>
                <w:rFonts w:ascii="Times New Roman"/>
                <w:color w:val="000000"/>
                <w:spacing w:val="0"/>
                <w:sz w:val="22"/>
              </w:rPr>
            </w:pPr>
            <w:r>
              <w:rPr>
                <w:rFonts w:ascii="宋体"/>
                <w:color w:val="212529"/>
                <w:spacing w:val="2"/>
                <w:sz w:val="22"/>
              </w:rPr>
              <w:t>14</w:t>
            </w:r>
          </w:p>
        </w:tc>
        <w:tc>
          <w:tcPr>
            <w:tcW w:w="20" w:type="dxa"/>
            <w:noWrap w:val="0"/>
            <w:vAlign w:val="top"/>
          </w:tcPr>
          <w:p w14:paraId="6D5E2CD3">
            <w:pPr>
              <w:spacing w:before="0" w:after="0" w:line="0" w:lineRule="exact"/>
              <w:ind w:left="0" w:right="0" w:firstLine="0"/>
              <w:jc w:val="left"/>
              <w:rPr>
                <w:rFonts w:ascii="Times New Roman"/>
                <w:color w:val="000000"/>
                <w:spacing w:val="0"/>
                <w:sz w:val="22"/>
              </w:rPr>
            </w:pPr>
          </w:p>
        </w:tc>
        <w:tc>
          <w:tcPr>
            <w:tcW w:w="2078" w:type="dxa"/>
            <w:noWrap w:val="0"/>
            <w:vAlign w:val="top"/>
          </w:tcPr>
          <w:p w14:paraId="56BD9C6F">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十四、资源勘探工</w:t>
            </w:r>
          </w:p>
          <w:p w14:paraId="13A15461">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业信息等支出</w:t>
            </w:r>
          </w:p>
        </w:tc>
        <w:tc>
          <w:tcPr>
            <w:tcW w:w="20" w:type="dxa"/>
            <w:noWrap w:val="0"/>
            <w:vAlign w:val="top"/>
          </w:tcPr>
          <w:p w14:paraId="159D2D5C">
            <w:pPr>
              <w:spacing w:before="0" w:after="0" w:line="0" w:lineRule="exact"/>
              <w:ind w:left="0" w:right="0" w:firstLine="0"/>
              <w:jc w:val="left"/>
              <w:rPr>
                <w:rFonts w:ascii="Times New Roman"/>
                <w:color w:val="000000"/>
                <w:spacing w:val="0"/>
                <w:sz w:val="22"/>
              </w:rPr>
            </w:pPr>
          </w:p>
        </w:tc>
        <w:tc>
          <w:tcPr>
            <w:tcW w:w="302" w:type="dxa"/>
            <w:noWrap w:val="0"/>
            <w:vAlign w:val="top"/>
          </w:tcPr>
          <w:p w14:paraId="4DBE61E2">
            <w:pPr>
              <w:spacing w:before="120" w:after="0" w:line="220" w:lineRule="exact"/>
              <w:ind w:left="0" w:right="0" w:firstLine="0"/>
              <w:jc w:val="left"/>
              <w:rPr>
                <w:rFonts w:ascii="Times New Roman"/>
                <w:color w:val="000000"/>
                <w:spacing w:val="0"/>
                <w:sz w:val="22"/>
              </w:rPr>
            </w:pPr>
            <w:r>
              <w:rPr>
                <w:rFonts w:ascii="宋体"/>
                <w:color w:val="212529"/>
                <w:spacing w:val="2"/>
                <w:sz w:val="22"/>
              </w:rPr>
              <w:t>45</w:t>
            </w:r>
          </w:p>
        </w:tc>
      </w:tr>
      <w:tr w14:paraId="249A7A36">
        <w:tblPrEx>
          <w:tblCellMar>
            <w:top w:w="0" w:type="dxa"/>
            <w:left w:w="0" w:type="dxa"/>
            <w:bottom w:w="0" w:type="dxa"/>
            <w:right w:w="0" w:type="dxa"/>
          </w:tblCellMar>
        </w:tblPrEx>
        <w:trPr>
          <w:gridAfter w:val="1"/>
          <w:trHeight w:val="475" w:hRule="atLeast"/>
        </w:trPr>
        <w:tc>
          <w:tcPr>
            <w:tcW w:w="3301" w:type="dxa"/>
            <w:noWrap w:val="0"/>
            <w:vAlign w:val="top"/>
          </w:tcPr>
          <w:p w14:paraId="3AC9706D">
            <w:pPr>
              <w:spacing w:before="0" w:after="0" w:line="0" w:lineRule="exact"/>
              <w:ind w:left="0" w:right="0" w:firstLine="0"/>
              <w:jc w:val="left"/>
              <w:rPr>
                <w:rFonts w:ascii="Times New Roman"/>
                <w:color w:val="000000"/>
                <w:spacing w:val="0"/>
                <w:sz w:val="22"/>
              </w:rPr>
            </w:pPr>
          </w:p>
        </w:tc>
        <w:tc>
          <w:tcPr>
            <w:tcW w:w="2110" w:type="dxa"/>
            <w:noWrap w:val="0"/>
            <w:vAlign w:val="top"/>
          </w:tcPr>
          <w:p w14:paraId="7454EF9A">
            <w:pPr>
              <w:spacing w:before="120" w:after="0" w:line="220" w:lineRule="exact"/>
              <w:ind w:left="0" w:right="0" w:firstLine="0"/>
              <w:jc w:val="left"/>
              <w:rPr>
                <w:rFonts w:ascii="Times New Roman"/>
                <w:color w:val="000000"/>
                <w:spacing w:val="0"/>
                <w:sz w:val="22"/>
              </w:rPr>
            </w:pPr>
            <w:r>
              <w:rPr>
                <w:rFonts w:ascii="宋体"/>
                <w:color w:val="212529"/>
                <w:spacing w:val="2"/>
                <w:sz w:val="22"/>
              </w:rPr>
              <w:t>15</w:t>
            </w:r>
          </w:p>
        </w:tc>
        <w:tc>
          <w:tcPr>
            <w:tcW w:w="20" w:type="dxa"/>
            <w:noWrap w:val="0"/>
            <w:vAlign w:val="top"/>
          </w:tcPr>
          <w:p w14:paraId="711142A7">
            <w:pPr>
              <w:spacing w:before="0" w:after="0" w:line="0" w:lineRule="exact"/>
              <w:ind w:left="0" w:right="0" w:firstLine="0"/>
              <w:jc w:val="left"/>
              <w:rPr>
                <w:rFonts w:ascii="Times New Roman"/>
                <w:color w:val="000000"/>
                <w:spacing w:val="0"/>
                <w:sz w:val="22"/>
              </w:rPr>
            </w:pPr>
          </w:p>
        </w:tc>
        <w:tc>
          <w:tcPr>
            <w:tcW w:w="2078" w:type="dxa"/>
            <w:noWrap w:val="0"/>
            <w:vAlign w:val="top"/>
          </w:tcPr>
          <w:p w14:paraId="3BE37159">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十五、商业服务业</w:t>
            </w:r>
          </w:p>
          <w:p w14:paraId="63C5D11F">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等支出</w:t>
            </w:r>
          </w:p>
        </w:tc>
        <w:tc>
          <w:tcPr>
            <w:tcW w:w="20" w:type="dxa"/>
            <w:noWrap w:val="0"/>
            <w:vAlign w:val="top"/>
          </w:tcPr>
          <w:p w14:paraId="27B4081F">
            <w:pPr>
              <w:spacing w:before="0" w:after="0" w:line="0" w:lineRule="exact"/>
              <w:ind w:left="0" w:right="0" w:firstLine="0"/>
              <w:jc w:val="left"/>
              <w:rPr>
                <w:rFonts w:ascii="Times New Roman"/>
                <w:color w:val="000000"/>
                <w:spacing w:val="0"/>
                <w:sz w:val="22"/>
              </w:rPr>
            </w:pPr>
          </w:p>
        </w:tc>
        <w:tc>
          <w:tcPr>
            <w:tcW w:w="302" w:type="dxa"/>
            <w:noWrap w:val="0"/>
            <w:vAlign w:val="top"/>
          </w:tcPr>
          <w:p w14:paraId="73087763">
            <w:pPr>
              <w:spacing w:before="120" w:after="0" w:line="220" w:lineRule="exact"/>
              <w:ind w:left="0" w:right="0" w:firstLine="0"/>
              <w:jc w:val="left"/>
              <w:rPr>
                <w:rFonts w:ascii="Times New Roman"/>
                <w:color w:val="000000"/>
                <w:spacing w:val="0"/>
                <w:sz w:val="22"/>
              </w:rPr>
            </w:pPr>
            <w:r>
              <w:rPr>
                <w:rFonts w:ascii="宋体"/>
                <w:color w:val="212529"/>
                <w:spacing w:val="2"/>
                <w:sz w:val="22"/>
              </w:rPr>
              <w:t>46</w:t>
            </w:r>
          </w:p>
        </w:tc>
      </w:tr>
    </w:tbl>
    <w:p w14:paraId="1695C138">
      <w:pPr>
        <w:spacing w:before="185" w:after="160" w:line="230" w:lineRule="exact"/>
        <w:ind w:left="3301" w:right="0" w:firstLine="0"/>
        <w:jc w:val="left"/>
        <w:rPr>
          <w:rFonts w:ascii="Times New Roman"/>
          <w:color w:val="000000"/>
          <w:spacing w:val="0"/>
          <w:sz w:val="22"/>
        </w:rPr>
      </w:pPr>
      <w:r>
        <w:rPr>
          <w:rFonts w:ascii="宋体"/>
          <w:color w:val="212529"/>
          <w:spacing w:val="2"/>
          <w:sz w:val="22"/>
        </w:rPr>
        <w:t>16</w:t>
      </w:r>
      <w:r>
        <w:rPr>
          <w:rFonts w:ascii="Times New Roman"/>
          <w:color w:val="212529"/>
          <w:spacing w:val="1850"/>
          <w:sz w:val="22"/>
        </w:rPr>
        <w:t xml:space="preserve"> </w:t>
      </w:r>
      <w:r>
        <w:rPr>
          <w:rFonts w:ascii="宋体" w:hAnsi="宋体" w:cs="宋体"/>
          <w:color w:val="212529"/>
          <w:spacing w:val="5"/>
          <w:sz w:val="22"/>
        </w:rPr>
        <w:t>十六、金融支出</w:t>
      </w:r>
      <w:r>
        <w:rPr>
          <w:rFonts w:ascii="Times New Roman"/>
          <w:color w:val="212529"/>
          <w:spacing w:val="468"/>
          <w:sz w:val="22"/>
        </w:rPr>
        <w:t xml:space="preserve"> </w:t>
      </w:r>
      <w:r>
        <w:rPr>
          <w:rFonts w:ascii="宋体"/>
          <w:color w:val="212529"/>
          <w:spacing w:val="2"/>
          <w:sz w:val="22"/>
        </w:rPr>
        <w:t>47</w:t>
      </w:r>
    </w:p>
    <w:tbl>
      <w:tblPr>
        <w:tblStyle w:val="2"/>
        <w:tblW w:w="0" w:type="auto"/>
        <w:tblInd w:w="0" w:type="dxa"/>
        <w:tblLayout w:type="autofit"/>
        <w:tblCellMar>
          <w:top w:w="0" w:type="dxa"/>
          <w:left w:w="0" w:type="dxa"/>
          <w:bottom w:w="0" w:type="dxa"/>
          <w:right w:w="0" w:type="dxa"/>
        </w:tblCellMar>
      </w:tblPr>
      <w:tblGrid>
        <w:gridCol w:w="3301"/>
        <w:gridCol w:w="2110"/>
        <w:gridCol w:w="20"/>
        <w:gridCol w:w="2078"/>
        <w:gridCol w:w="20"/>
        <w:gridCol w:w="302"/>
        <w:gridCol w:w="1810"/>
      </w:tblGrid>
      <w:tr w14:paraId="2C13233D">
        <w:tblPrEx>
          <w:tblCellMar>
            <w:top w:w="0" w:type="dxa"/>
            <w:left w:w="0" w:type="dxa"/>
            <w:bottom w:w="0" w:type="dxa"/>
            <w:right w:w="0" w:type="dxa"/>
          </w:tblCellMar>
        </w:tblPrEx>
        <w:trPr>
          <w:gridAfter w:val="1"/>
          <w:trHeight w:val="540" w:hRule="atLeast"/>
        </w:trPr>
        <w:tc>
          <w:tcPr>
            <w:tcW w:w="3301" w:type="dxa"/>
            <w:noWrap w:val="0"/>
            <w:vAlign w:val="top"/>
          </w:tcPr>
          <w:p w14:paraId="2244D2C1">
            <w:pPr>
              <w:spacing w:before="0" w:after="0" w:line="0" w:lineRule="exact"/>
              <w:ind w:left="0" w:right="0" w:firstLine="0"/>
              <w:jc w:val="left"/>
              <w:rPr>
                <w:rFonts w:ascii="Times New Roman"/>
                <w:color w:val="000000"/>
                <w:spacing w:val="0"/>
                <w:sz w:val="22"/>
              </w:rPr>
            </w:pPr>
          </w:p>
        </w:tc>
        <w:tc>
          <w:tcPr>
            <w:tcW w:w="2110" w:type="dxa"/>
            <w:noWrap w:val="0"/>
            <w:vAlign w:val="top"/>
          </w:tcPr>
          <w:p w14:paraId="64536EC9">
            <w:pPr>
              <w:spacing w:before="120" w:after="0" w:line="220" w:lineRule="exact"/>
              <w:ind w:left="0" w:right="0" w:firstLine="0"/>
              <w:jc w:val="left"/>
              <w:rPr>
                <w:rFonts w:ascii="Times New Roman"/>
                <w:color w:val="000000"/>
                <w:spacing w:val="0"/>
                <w:sz w:val="22"/>
              </w:rPr>
            </w:pPr>
            <w:r>
              <w:rPr>
                <w:rFonts w:ascii="宋体"/>
                <w:color w:val="212529"/>
                <w:spacing w:val="2"/>
                <w:sz w:val="22"/>
              </w:rPr>
              <w:t>17</w:t>
            </w:r>
          </w:p>
        </w:tc>
        <w:tc>
          <w:tcPr>
            <w:tcW w:w="20" w:type="dxa"/>
            <w:noWrap w:val="0"/>
            <w:vAlign w:val="top"/>
          </w:tcPr>
          <w:p w14:paraId="1E4E2BCD">
            <w:pPr>
              <w:spacing w:before="0" w:after="0" w:line="0" w:lineRule="exact"/>
              <w:ind w:left="0" w:right="0" w:firstLine="0"/>
              <w:jc w:val="left"/>
              <w:rPr>
                <w:rFonts w:ascii="Times New Roman"/>
                <w:color w:val="000000"/>
                <w:spacing w:val="0"/>
                <w:sz w:val="22"/>
              </w:rPr>
            </w:pPr>
          </w:p>
        </w:tc>
        <w:tc>
          <w:tcPr>
            <w:tcW w:w="2078" w:type="dxa"/>
            <w:noWrap w:val="0"/>
            <w:vAlign w:val="top"/>
          </w:tcPr>
          <w:p w14:paraId="1E9B12FC">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十七、援助其他地</w:t>
            </w:r>
          </w:p>
          <w:p w14:paraId="4A46FDBE">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区支出</w:t>
            </w:r>
          </w:p>
        </w:tc>
        <w:tc>
          <w:tcPr>
            <w:tcW w:w="20" w:type="dxa"/>
            <w:noWrap w:val="0"/>
            <w:vAlign w:val="top"/>
          </w:tcPr>
          <w:p w14:paraId="47C93AB7">
            <w:pPr>
              <w:spacing w:before="0" w:after="0" w:line="0" w:lineRule="exact"/>
              <w:ind w:left="0" w:right="0" w:firstLine="0"/>
              <w:jc w:val="left"/>
              <w:rPr>
                <w:rFonts w:ascii="Times New Roman"/>
                <w:color w:val="000000"/>
                <w:spacing w:val="0"/>
                <w:sz w:val="22"/>
              </w:rPr>
            </w:pPr>
          </w:p>
        </w:tc>
        <w:tc>
          <w:tcPr>
            <w:tcW w:w="302" w:type="dxa"/>
            <w:noWrap w:val="0"/>
            <w:vAlign w:val="top"/>
          </w:tcPr>
          <w:p w14:paraId="1FBA5543">
            <w:pPr>
              <w:spacing w:before="120" w:after="0" w:line="220" w:lineRule="exact"/>
              <w:ind w:left="0" w:right="0" w:firstLine="0"/>
              <w:jc w:val="left"/>
              <w:rPr>
                <w:rFonts w:ascii="Times New Roman"/>
                <w:color w:val="000000"/>
                <w:spacing w:val="0"/>
                <w:sz w:val="22"/>
              </w:rPr>
            </w:pPr>
            <w:r>
              <w:rPr>
                <w:rFonts w:ascii="宋体"/>
                <w:color w:val="212529"/>
                <w:spacing w:val="2"/>
                <w:sz w:val="22"/>
              </w:rPr>
              <w:t>48</w:t>
            </w:r>
          </w:p>
        </w:tc>
      </w:tr>
      <w:tr w14:paraId="7BCA7D18">
        <w:tblPrEx>
          <w:tblCellMar>
            <w:top w:w="0" w:type="dxa"/>
            <w:left w:w="0" w:type="dxa"/>
            <w:bottom w:w="0" w:type="dxa"/>
            <w:right w:w="0" w:type="dxa"/>
          </w:tblCellMar>
        </w:tblPrEx>
        <w:trPr>
          <w:trHeight w:val="475" w:hRule="atLeast"/>
        </w:trPr>
        <w:tc>
          <w:tcPr>
            <w:tcW w:w="3301" w:type="dxa"/>
            <w:noWrap w:val="0"/>
            <w:vAlign w:val="top"/>
          </w:tcPr>
          <w:p w14:paraId="6CA78784">
            <w:pPr>
              <w:spacing w:before="0" w:after="0" w:line="0" w:lineRule="exact"/>
              <w:ind w:left="0" w:right="0" w:firstLine="0"/>
              <w:jc w:val="left"/>
              <w:rPr>
                <w:rFonts w:ascii="Times New Roman"/>
                <w:color w:val="000000"/>
                <w:spacing w:val="0"/>
                <w:sz w:val="22"/>
              </w:rPr>
            </w:pPr>
          </w:p>
        </w:tc>
        <w:tc>
          <w:tcPr>
            <w:tcW w:w="2110" w:type="dxa"/>
            <w:noWrap w:val="0"/>
            <w:vAlign w:val="top"/>
          </w:tcPr>
          <w:p w14:paraId="254BAA0E">
            <w:pPr>
              <w:spacing w:before="120" w:after="0" w:line="220" w:lineRule="exact"/>
              <w:ind w:left="0" w:right="0" w:firstLine="0"/>
              <w:jc w:val="left"/>
              <w:rPr>
                <w:rFonts w:ascii="Times New Roman"/>
                <w:color w:val="000000"/>
                <w:spacing w:val="0"/>
                <w:sz w:val="22"/>
              </w:rPr>
            </w:pPr>
            <w:r>
              <w:rPr>
                <w:rFonts w:ascii="宋体"/>
                <w:color w:val="212529"/>
                <w:spacing w:val="2"/>
                <w:sz w:val="22"/>
              </w:rPr>
              <w:t>18</w:t>
            </w:r>
          </w:p>
        </w:tc>
        <w:tc>
          <w:tcPr>
            <w:tcW w:w="20" w:type="dxa"/>
            <w:noWrap w:val="0"/>
            <w:vAlign w:val="top"/>
          </w:tcPr>
          <w:p w14:paraId="7307F79C">
            <w:pPr>
              <w:spacing w:before="0" w:after="0" w:line="0" w:lineRule="exact"/>
              <w:ind w:left="0" w:right="0" w:firstLine="0"/>
              <w:jc w:val="left"/>
              <w:rPr>
                <w:rFonts w:ascii="Times New Roman"/>
                <w:color w:val="000000"/>
                <w:spacing w:val="0"/>
                <w:sz w:val="22"/>
              </w:rPr>
            </w:pPr>
          </w:p>
        </w:tc>
        <w:tc>
          <w:tcPr>
            <w:tcW w:w="2078" w:type="dxa"/>
            <w:noWrap w:val="0"/>
            <w:vAlign w:val="top"/>
          </w:tcPr>
          <w:p w14:paraId="6920F66F">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十八、自然资源海</w:t>
            </w:r>
          </w:p>
          <w:p w14:paraId="6999DB96">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洋气象等支出</w:t>
            </w:r>
          </w:p>
        </w:tc>
        <w:tc>
          <w:tcPr>
            <w:tcW w:w="20" w:type="dxa"/>
            <w:noWrap w:val="0"/>
            <w:vAlign w:val="top"/>
          </w:tcPr>
          <w:p w14:paraId="6D1346CC">
            <w:pPr>
              <w:spacing w:before="0" w:after="0" w:line="0" w:lineRule="exact"/>
              <w:ind w:left="0" w:right="0" w:firstLine="0"/>
              <w:jc w:val="left"/>
              <w:rPr>
                <w:rFonts w:ascii="Times New Roman"/>
                <w:color w:val="000000"/>
                <w:spacing w:val="0"/>
                <w:sz w:val="22"/>
              </w:rPr>
            </w:pPr>
          </w:p>
        </w:tc>
        <w:tc>
          <w:tcPr>
            <w:tcW w:w="2112" w:type="dxa"/>
            <w:gridSpan w:val="2"/>
            <w:noWrap w:val="0"/>
            <w:vAlign w:val="top"/>
          </w:tcPr>
          <w:p w14:paraId="5B1DA72A">
            <w:pPr>
              <w:spacing w:before="120" w:after="0" w:line="220" w:lineRule="exact"/>
              <w:ind w:left="0" w:right="0" w:firstLine="0"/>
              <w:jc w:val="left"/>
              <w:rPr>
                <w:rFonts w:ascii="Times New Roman"/>
                <w:color w:val="000000"/>
                <w:spacing w:val="0"/>
                <w:sz w:val="20"/>
              </w:rPr>
            </w:pPr>
            <w:r>
              <w:rPr>
                <w:rFonts w:ascii="宋体"/>
                <w:color w:val="212529"/>
                <w:spacing w:val="2"/>
                <w:sz w:val="22"/>
              </w:rPr>
              <w:t>49</w:t>
            </w:r>
            <w:r>
              <w:rPr>
                <w:rFonts w:ascii="Times New Roman"/>
                <w:color w:val="212529"/>
                <w:spacing w:val="1252"/>
                <w:sz w:val="22"/>
              </w:rPr>
              <w:t xml:space="preserve"> </w:t>
            </w:r>
            <w:r>
              <w:rPr>
                <w:rFonts w:ascii="宋体"/>
                <w:color w:val="212529"/>
                <w:spacing w:val="0"/>
                <w:sz w:val="20"/>
              </w:rPr>
              <w:t>69.55</w:t>
            </w:r>
          </w:p>
        </w:tc>
      </w:tr>
    </w:tbl>
    <w:p w14:paraId="79B5ED23">
      <w:pPr>
        <w:spacing w:before="729" w:after="0" w:line="170" w:lineRule="exact"/>
        <w:ind w:left="5241" w:right="0" w:firstLine="0"/>
        <w:jc w:val="left"/>
        <w:rPr>
          <w:rFonts w:ascii="Times New Roman"/>
          <w:color w:val="000000"/>
          <w:spacing w:val="0"/>
          <w:sz w:val="16"/>
        </w:rPr>
      </w:pPr>
      <w:r>
        <w:rPr>
          <w:rFonts w:ascii="MingLiU"/>
          <w:color w:val="000000"/>
          <w:spacing w:val="-13"/>
          <w:sz w:val="16"/>
        </w:rPr>
        <w:t>-6-</w:t>
      </w:r>
    </w:p>
    <w:p w14:paraId="4B06841B">
      <w:pPr>
        <w:spacing w:before="0" w:after="0" w:line="0" w:lineRule="exact"/>
        <w:ind w:left="0" w:right="0" w:firstLine="0"/>
        <w:jc w:val="left"/>
        <w:rPr>
          <w:rFonts w:ascii="Arial"/>
          <w:color w:val="FF0000"/>
          <w:spacing w:val="0"/>
          <w:sz w:val="2"/>
        </w:rPr>
      </w:pPr>
    </w:p>
    <w:p w14:paraId="00C9109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62399A0">
      <w:pPr>
        <w:spacing w:before="0" w:after="666" w:line="170" w:lineRule="exact"/>
        <w:ind w:left="0" w:right="0" w:firstLine="0"/>
        <w:jc w:val="left"/>
        <w:rPr>
          <w:rFonts w:ascii="Times New Roman"/>
          <w:color w:val="000000"/>
          <w:spacing w:val="0"/>
          <w:sz w:val="16"/>
        </w:rPr>
      </w:pPr>
      <w:r>
        <w:pict>
          <v:shape id="_x000042" o:spid="_x0000_s1068" o:spt="75" type="#_x0000_t75" style="position:absolute;left:0pt;margin-left:83pt;margin-top:59.1pt;height:408.5pt;width:430.25pt;mso-position-horizontal-relative:page;mso-position-vertical-relative:page;z-index:-251656192;mso-width-relative:page;mso-height-relative:page;" filled="f" coordsize="21600,21600">
            <v:path/>
            <v:fill on="f" focussize="0,0"/>
            <v:stroke/>
            <v:imagedata r:id="rId40" o:title=""/>
            <o:lock v:ext="edit" aspectratio="t"/>
          </v:shape>
        </w:pict>
      </w:r>
      <w:r>
        <w:pict>
          <v:shape id="_x000043" o:spid="_x0000_s106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tbl>
      <w:tblPr>
        <w:tblStyle w:val="2"/>
        <w:tblW w:w="0" w:type="auto"/>
        <w:tblInd w:w="0" w:type="dxa"/>
        <w:tblLayout w:type="autofit"/>
        <w:tblCellMar>
          <w:top w:w="0" w:type="dxa"/>
          <w:left w:w="0" w:type="dxa"/>
          <w:bottom w:w="0" w:type="dxa"/>
          <w:right w:w="0" w:type="dxa"/>
        </w:tblCellMar>
      </w:tblPr>
      <w:tblGrid>
        <w:gridCol w:w="3301"/>
        <w:gridCol w:w="2110"/>
        <w:gridCol w:w="20"/>
        <w:gridCol w:w="2078"/>
        <w:gridCol w:w="20"/>
        <w:gridCol w:w="302"/>
        <w:gridCol w:w="1810"/>
      </w:tblGrid>
      <w:tr w14:paraId="1EDB0CEC">
        <w:tblPrEx>
          <w:tblCellMar>
            <w:top w:w="0" w:type="dxa"/>
            <w:left w:w="0" w:type="dxa"/>
            <w:bottom w:w="0" w:type="dxa"/>
            <w:right w:w="0" w:type="dxa"/>
          </w:tblCellMar>
        </w:tblPrEx>
        <w:trPr>
          <w:trHeight w:val="540" w:hRule="atLeast"/>
        </w:trPr>
        <w:tc>
          <w:tcPr>
            <w:tcW w:w="3301" w:type="dxa"/>
            <w:noWrap w:val="0"/>
            <w:vAlign w:val="top"/>
          </w:tcPr>
          <w:p w14:paraId="39FEA30E">
            <w:pPr>
              <w:spacing w:before="0" w:after="0" w:line="0" w:lineRule="exact"/>
              <w:ind w:left="0" w:right="0" w:firstLine="0"/>
              <w:jc w:val="left"/>
              <w:rPr>
                <w:rFonts w:ascii="Times New Roman"/>
                <w:color w:val="000000"/>
                <w:spacing w:val="0"/>
                <w:sz w:val="16"/>
              </w:rPr>
            </w:pPr>
          </w:p>
        </w:tc>
        <w:tc>
          <w:tcPr>
            <w:tcW w:w="2110" w:type="dxa"/>
            <w:noWrap w:val="0"/>
            <w:vAlign w:val="top"/>
          </w:tcPr>
          <w:p w14:paraId="1623EE43">
            <w:pPr>
              <w:spacing w:before="135" w:after="0" w:line="220" w:lineRule="exact"/>
              <w:ind w:left="0" w:right="0" w:firstLine="0"/>
              <w:jc w:val="left"/>
              <w:rPr>
                <w:rFonts w:ascii="Times New Roman"/>
                <w:color w:val="000000"/>
                <w:spacing w:val="0"/>
                <w:sz w:val="22"/>
              </w:rPr>
            </w:pPr>
            <w:r>
              <w:rPr>
                <w:rFonts w:ascii="宋体"/>
                <w:color w:val="212529"/>
                <w:spacing w:val="2"/>
                <w:sz w:val="22"/>
              </w:rPr>
              <w:t>19</w:t>
            </w:r>
          </w:p>
        </w:tc>
        <w:tc>
          <w:tcPr>
            <w:tcW w:w="20" w:type="dxa"/>
            <w:noWrap w:val="0"/>
            <w:vAlign w:val="top"/>
          </w:tcPr>
          <w:p w14:paraId="1ACD973D">
            <w:pPr>
              <w:spacing w:before="0" w:after="0" w:line="0" w:lineRule="exact"/>
              <w:ind w:left="0" w:right="0" w:firstLine="0"/>
              <w:jc w:val="left"/>
              <w:rPr>
                <w:rFonts w:ascii="Times New Roman"/>
                <w:color w:val="000000"/>
                <w:spacing w:val="0"/>
                <w:sz w:val="22"/>
              </w:rPr>
            </w:pPr>
          </w:p>
        </w:tc>
        <w:tc>
          <w:tcPr>
            <w:tcW w:w="2078" w:type="dxa"/>
            <w:noWrap w:val="0"/>
            <w:vAlign w:val="top"/>
          </w:tcPr>
          <w:p w14:paraId="4AC9F6E0">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十九、住房保障支</w:t>
            </w:r>
          </w:p>
          <w:p w14:paraId="37A82FD0">
            <w:pPr>
              <w:spacing w:before="0" w:after="0" w:line="255" w:lineRule="exact"/>
              <w:ind w:left="0" w:right="0" w:firstLine="0"/>
              <w:jc w:val="left"/>
              <w:rPr>
                <w:rFonts w:ascii="Times New Roman"/>
                <w:color w:val="000000"/>
                <w:spacing w:val="0"/>
                <w:sz w:val="22"/>
              </w:rPr>
            </w:pPr>
            <w:r>
              <w:rPr>
                <w:rFonts w:ascii="宋体" w:hAnsi="宋体" w:cs="宋体"/>
                <w:color w:val="212529"/>
                <w:spacing w:val="0"/>
                <w:sz w:val="22"/>
              </w:rPr>
              <w:t>出</w:t>
            </w:r>
          </w:p>
        </w:tc>
        <w:tc>
          <w:tcPr>
            <w:tcW w:w="20" w:type="dxa"/>
            <w:noWrap w:val="0"/>
            <w:vAlign w:val="top"/>
          </w:tcPr>
          <w:p w14:paraId="7E961FE7">
            <w:pPr>
              <w:spacing w:before="0" w:after="0" w:line="0" w:lineRule="exact"/>
              <w:ind w:left="0" w:right="0" w:firstLine="0"/>
              <w:jc w:val="left"/>
              <w:rPr>
                <w:rFonts w:ascii="Times New Roman"/>
                <w:color w:val="000000"/>
                <w:spacing w:val="0"/>
                <w:sz w:val="22"/>
              </w:rPr>
            </w:pPr>
          </w:p>
        </w:tc>
        <w:tc>
          <w:tcPr>
            <w:tcW w:w="2112" w:type="dxa"/>
            <w:gridSpan w:val="2"/>
            <w:noWrap w:val="0"/>
            <w:vAlign w:val="top"/>
          </w:tcPr>
          <w:p w14:paraId="218D8C7C">
            <w:pPr>
              <w:spacing w:before="135" w:after="0" w:line="220" w:lineRule="exact"/>
              <w:ind w:left="0" w:right="0" w:firstLine="0"/>
              <w:jc w:val="left"/>
              <w:rPr>
                <w:rFonts w:ascii="Times New Roman"/>
                <w:color w:val="000000"/>
                <w:spacing w:val="0"/>
                <w:sz w:val="20"/>
              </w:rPr>
            </w:pPr>
            <w:r>
              <w:rPr>
                <w:rFonts w:ascii="宋体"/>
                <w:color w:val="212529"/>
                <w:spacing w:val="2"/>
                <w:sz w:val="22"/>
              </w:rPr>
              <w:t>50</w:t>
            </w:r>
            <w:r>
              <w:rPr>
                <w:rFonts w:ascii="Times New Roman"/>
                <w:color w:val="212529"/>
                <w:spacing w:val="1252"/>
                <w:sz w:val="22"/>
              </w:rPr>
              <w:t xml:space="preserve"> </w:t>
            </w:r>
            <w:r>
              <w:rPr>
                <w:rFonts w:ascii="宋体"/>
                <w:color w:val="212529"/>
                <w:spacing w:val="0"/>
                <w:sz w:val="20"/>
              </w:rPr>
              <w:t>60.18</w:t>
            </w:r>
          </w:p>
        </w:tc>
      </w:tr>
      <w:tr w14:paraId="5BEC53B4">
        <w:tblPrEx>
          <w:tblCellMar>
            <w:top w:w="0" w:type="dxa"/>
            <w:left w:w="0" w:type="dxa"/>
            <w:bottom w:w="0" w:type="dxa"/>
            <w:right w:w="0" w:type="dxa"/>
          </w:tblCellMar>
        </w:tblPrEx>
        <w:trPr>
          <w:gridAfter w:val="1"/>
          <w:trHeight w:val="540" w:hRule="atLeast"/>
        </w:trPr>
        <w:tc>
          <w:tcPr>
            <w:tcW w:w="3301" w:type="dxa"/>
            <w:noWrap w:val="0"/>
            <w:vAlign w:val="top"/>
          </w:tcPr>
          <w:p w14:paraId="57FF0EC0">
            <w:pPr>
              <w:spacing w:before="0" w:after="0" w:line="0" w:lineRule="exact"/>
              <w:ind w:left="0" w:right="0" w:firstLine="0"/>
              <w:jc w:val="left"/>
              <w:rPr>
                <w:rFonts w:ascii="Times New Roman"/>
                <w:color w:val="000000"/>
                <w:spacing w:val="0"/>
                <w:sz w:val="20"/>
              </w:rPr>
            </w:pPr>
          </w:p>
        </w:tc>
        <w:tc>
          <w:tcPr>
            <w:tcW w:w="2110" w:type="dxa"/>
            <w:noWrap w:val="0"/>
            <w:vAlign w:val="top"/>
          </w:tcPr>
          <w:p w14:paraId="3046B173">
            <w:pPr>
              <w:spacing w:before="135" w:after="0" w:line="220" w:lineRule="exact"/>
              <w:ind w:left="0" w:right="0" w:firstLine="0"/>
              <w:jc w:val="left"/>
              <w:rPr>
                <w:rFonts w:ascii="Times New Roman"/>
                <w:color w:val="000000"/>
                <w:spacing w:val="0"/>
                <w:sz w:val="22"/>
              </w:rPr>
            </w:pPr>
            <w:r>
              <w:rPr>
                <w:rFonts w:ascii="宋体"/>
                <w:color w:val="212529"/>
                <w:spacing w:val="2"/>
                <w:sz w:val="22"/>
              </w:rPr>
              <w:t>20</w:t>
            </w:r>
          </w:p>
        </w:tc>
        <w:tc>
          <w:tcPr>
            <w:tcW w:w="20" w:type="dxa"/>
            <w:noWrap w:val="0"/>
            <w:vAlign w:val="top"/>
          </w:tcPr>
          <w:p w14:paraId="11E83E19">
            <w:pPr>
              <w:spacing w:before="0" w:after="0" w:line="0" w:lineRule="exact"/>
              <w:ind w:left="0" w:right="0" w:firstLine="0"/>
              <w:jc w:val="left"/>
              <w:rPr>
                <w:rFonts w:ascii="Times New Roman"/>
                <w:color w:val="000000"/>
                <w:spacing w:val="0"/>
                <w:sz w:val="22"/>
              </w:rPr>
            </w:pPr>
          </w:p>
        </w:tc>
        <w:tc>
          <w:tcPr>
            <w:tcW w:w="2078" w:type="dxa"/>
            <w:noWrap w:val="0"/>
            <w:vAlign w:val="top"/>
          </w:tcPr>
          <w:p w14:paraId="1DE5EBE7">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二十、粮油物资储</w:t>
            </w:r>
          </w:p>
          <w:p w14:paraId="08054676">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备支出</w:t>
            </w:r>
          </w:p>
        </w:tc>
        <w:tc>
          <w:tcPr>
            <w:tcW w:w="20" w:type="dxa"/>
            <w:noWrap w:val="0"/>
            <w:vAlign w:val="top"/>
          </w:tcPr>
          <w:p w14:paraId="7C05FDE2">
            <w:pPr>
              <w:spacing w:before="0" w:after="0" w:line="0" w:lineRule="exact"/>
              <w:ind w:left="0" w:right="0" w:firstLine="0"/>
              <w:jc w:val="left"/>
              <w:rPr>
                <w:rFonts w:ascii="Times New Roman"/>
                <w:color w:val="000000"/>
                <w:spacing w:val="0"/>
                <w:sz w:val="22"/>
              </w:rPr>
            </w:pPr>
          </w:p>
        </w:tc>
        <w:tc>
          <w:tcPr>
            <w:tcW w:w="302" w:type="dxa"/>
            <w:noWrap w:val="0"/>
            <w:vAlign w:val="top"/>
          </w:tcPr>
          <w:p w14:paraId="1FE6CA5F">
            <w:pPr>
              <w:spacing w:before="135" w:after="0" w:line="220" w:lineRule="exact"/>
              <w:ind w:left="0" w:right="0" w:firstLine="0"/>
              <w:jc w:val="left"/>
              <w:rPr>
                <w:rFonts w:ascii="Times New Roman"/>
                <w:color w:val="000000"/>
                <w:spacing w:val="0"/>
                <w:sz w:val="22"/>
              </w:rPr>
            </w:pPr>
            <w:r>
              <w:rPr>
                <w:rFonts w:ascii="宋体"/>
                <w:color w:val="212529"/>
                <w:spacing w:val="2"/>
                <w:sz w:val="22"/>
              </w:rPr>
              <w:t>51</w:t>
            </w:r>
          </w:p>
        </w:tc>
      </w:tr>
      <w:tr w14:paraId="5171DFC4">
        <w:tblPrEx>
          <w:tblCellMar>
            <w:top w:w="0" w:type="dxa"/>
            <w:left w:w="0" w:type="dxa"/>
            <w:bottom w:w="0" w:type="dxa"/>
            <w:right w:w="0" w:type="dxa"/>
          </w:tblCellMar>
        </w:tblPrEx>
        <w:trPr>
          <w:gridAfter w:val="1"/>
          <w:trHeight w:val="540" w:hRule="atLeast"/>
        </w:trPr>
        <w:tc>
          <w:tcPr>
            <w:tcW w:w="3301" w:type="dxa"/>
            <w:noWrap w:val="0"/>
            <w:vAlign w:val="top"/>
          </w:tcPr>
          <w:p w14:paraId="005A5B63">
            <w:pPr>
              <w:spacing w:before="0" w:after="0" w:line="0" w:lineRule="exact"/>
              <w:ind w:left="0" w:right="0" w:firstLine="0"/>
              <w:jc w:val="left"/>
              <w:rPr>
                <w:rFonts w:ascii="Times New Roman"/>
                <w:color w:val="000000"/>
                <w:spacing w:val="0"/>
                <w:sz w:val="22"/>
              </w:rPr>
            </w:pPr>
          </w:p>
        </w:tc>
        <w:tc>
          <w:tcPr>
            <w:tcW w:w="2110" w:type="dxa"/>
            <w:noWrap w:val="0"/>
            <w:vAlign w:val="top"/>
          </w:tcPr>
          <w:p w14:paraId="336D8BE8">
            <w:pPr>
              <w:spacing w:before="135" w:after="0" w:line="220" w:lineRule="exact"/>
              <w:ind w:left="0" w:right="0" w:firstLine="0"/>
              <w:jc w:val="left"/>
              <w:rPr>
                <w:rFonts w:ascii="Times New Roman"/>
                <w:color w:val="000000"/>
                <w:spacing w:val="0"/>
                <w:sz w:val="22"/>
              </w:rPr>
            </w:pPr>
            <w:r>
              <w:rPr>
                <w:rFonts w:ascii="宋体"/>
                <w:color w:val="212529"/>
                <w:spacing w:val="2"/>
                <w:sz w:val="22"/>
              </w:rPr>
              <w:t>21</w:t>
            </w:r>
          </w:p>
        </w:tc>
        <w:tc>
          <w:tcPr>
            <w:tcW w:w="20" w:type="dxa"/>
            <w:noWrap w:val="0"/>
            <w:vAlign w:val="top"/>
          </w:tcPr>
          <w:p w14:paraId="5D45A62D">
            <w:pPr>
              <w:spacing w:before="0" w:after="0" w:line="0" w:lineRule="exact"/>
              <w:ind w:left="0" w:right="0" w:firstLine="0"/>
              <w:jc w:val="left"/>
              <w:rPr>
                <w:rFonts w:ascii="Times New Roman"/>
                <w:color w:val="000000"/>
                <w:spacing w:val="0"/>
                <w:sz w:val="22"/>
              </w:rPr>
            </w:pPr>
          </w:p>
        </w:tc>
        <w:tc>
          <w:tcPr>
            <w:tcW w:w="2078" w:type="dxa"/>
            <w:noWrap w:val="0"/>
            <w:vAlign w:val="top"/>
          </w:tcPr>
          <w:p w14:paraId="40867CAE">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二十一、国有资本</w:t>
            </w:r>
          </w:p>
          <w:p w14:paraId="15061F0D">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经营预算支出</w:t>
            </w:r>
          </w:p>
        </w:tc>
        <w:tc>
          <w:tcPr>
            <w:tcW w:w="20" w:type="dxa"/>
            <w:noWrap w:val="0"/>
            <w:vAlign w:val="top"/>
          </w:tcPr>
          <w:p w14:paraId="10B5760B">
            <w:pPr>
              <w:spacing w:before="0" w:after="0" w:line="0" w:lineRule="exact"/>
              <w:ind w:left="0" w:right="0" w:firstLine="0"/>
              <w:jc w:val="left"/>
              <w:rPr>
                <w:rFonts w:ascii="Times New Roman"/>
                <w:color w:val="000000"/>
                <w:spacing w:val="0"/>
                <w:sz w:val="22"/>
              </w:rPr>
            </w:pPr>
          </w:p>
        </w:tc>
        <w:tc>
          <w:tcPr>
            <w:tcW w:w="302" w:type="dxa"/>
            <w:noWrap w:val="0"/>
            <w:vAlign w:val="top"/>
          </w:tcPr>
          <w:p w14:paraId="3AC1D0F7">
            <w:pPr>
              <w:spacing w:before="135" w:after="0" w:line="220" w:lineRule="exact"/>
              <w:ind w:left="0" w:right="0" w:firstLine="0"/>
              <w:jc w:val="left"/>
              <w:rPr>
                <w:rFonts w:ascii="Times New Roman"/>
                <w:color w:val="000000"/>
                <w:spacing w:val="0"/>
                <w:sz w:val="22"/>
              </w:rPr>
            </w:pPr>
            <w:r>
              <w:rPr>
                <w:rFonts w:ascii="宋体"/>
                <w:color w:val="212529"/>
                <w:spacing w:val="2"/>
                <w:sz w:val="22"/>
              </w:rPr>
              <w:t>52</w:t>
            </w:r>
          </w:p>
        </w:tc>
      </w:tr>
      <w:tr w14:paraId="3C891055">
        <w:tblPrEx>
          <w:tblCellMar>
            <w:top w:w="0" w:type="dxa"/>
            <w:left w:w="0" w:type="dxa"/>
            <w:bottom w:w="0" w:type="dxa"/>
            <w:right w:w="0" w:type="dxa"/>
          </w:tblCellMar>
        </w:tblPrEx>
        <w:trPr>
          <w:trHeight w:val="475" w:hRule="atLeast"/>
        </w:trPr>
        <w:tc>
          <w:tcPr>
            <w:tcW w:w="3301" w:type="dxa"/>
            <w:noWrap w:val="0"/>
            <w:vAlign w:val="top"/>
          </w:tcPr>
          <w:p w14:paraId="55E20F5C">
            <w:pPr>
              <w:spacing w:before="0" w:after="0" w:line="0" w:lineRule="exact"/>
              <w:ind w:left="0" w:right="0" w:firstLine="0"/>
              <w:jc w:val="left"/>
              <w:rPr>
                <w:rFonts w:ascii="Times New Roman"/>
                <w:color w:val="000000"/>
                <w:spacing w:val="0"/>
                <w:sz w:val="22"/>
              </w:rPr>
            </w:pPr>
          </w:p>
        </w:tc>
        <w:tc>
          <w:tcPr>
            <w:tcW w:w="2110" w:type="dxa"/>
            <w:noWrap w:val="0"/>
            <w:vAlign w:val="top"/>
          </w:tcPr>
          <w:p w14:paraId="5F2C215E">
            <w:pPr>
              <w:spacing w:before="135" w:after="0" w:line="220" w:lineRule="exact"/>
              <w:ind w:left="0" w:right="0" w:firstLine="0"/>
              <w:jc w:val="left"/>
              <w:rPr>
                <w:rFonts w:ascii="Times New Roman"/>
                <w:color w:val="000000"/>
                <w:spacing w:val="0"/>
                <w:sz w:val="22"/>
              </w:rPr>
            </w:pPr>
            <w:r>
              <w:rPr>
                <w:rFonts w:ascii="宋体"/>
                <w:color w:val="212529"/>
                <w:spacing w:val="2"/>
                <w:sz w:val="22"/>
              </w:rPr>
              <w:t>22</w:t>
            </w:r>
          </w:p>
        </w:tc>
        <w:tc>
          <w:tcPr>
            <w:tcW w:w="20" w:type="dxa"/>
            <w:noWrap w:val="0"/>
            <w:vAlign w:val="top"/>
          </w:tcPr>
          <w:p w14:paraId="46E46C7D">
            <w:pPr>
              <w:spacing w:before="0" w:after="0" w:line="0" w:lineRule="exact"/>
              <w:ind w:left="0" w:right="0" w:firstLine="0"/>
              <w:jc w:val="left"/>
              <w:rPr>
                <w:rFonts w:ascii="Times New Roman"/>
                <w:color w:val="000000"/>
                <w:spacing w:val="0"/>
                <w:sz w:val="22"/>
              </w:rPr>
            </w:pPr>
          </w:p>
        </w:tc>
        <w:tc>
          <w:tcPr>
            <w:tcW w:w="2078" w:type="dxa"/>
            <w:noWrap w:val="0"/>
            <w:vAlign w:val="top"/>
          </w:tcPr>
          <w:p w14:paraId="20A60879">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二十二、灾害防治</w:t>
            </w:r>
          </w:p>
          <w:p w14:paraId="72B815F7">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及应急管理支出</w:t>
            </w:r>
          </w:p>
        </w:tc>
        <w:tc>
          <w:tcPr>
            <w:tcW w:w="20" w:type="dxa"/>
            <w:noWrap w:val="0"/>
            <w:vAlign w:val="top"/>
          </w:tcPr>
          <w:p w14:paraId="3118E6AB">
            <w:pPr>
              <w:spacing w:before="0" w:after="0" w:line="0" w:lineRule="exact"/>
              <w:ind w:left="0" w:right="0" w:firstLine="0"/>
              <w:jc w:val="left"/>
              <w:rPr>
                <w:rFonts w:ascii="Times New Roman"/>
                <w:color w:val="000000"/>
                <w:spacing w:val="0"/>
                <w:sz w:val="22"/>
              </w:rPr>
            </w:pPr>
          </w:p>
        </w:tc>
        <w:tc>
          <w:tcPr>
            <w:tcW w:w="2112" w:type="dxa"/>
            <w:gridSpan w:val="2"/>
            <w:noWrap w:val="0"/>
            <w:vAlign w:val="top"/>
          </w:tcPr>
          <w:p w14:paraId="0B7DF9BB">
            <w:pPr>
              <w:spacing w:before="135" w:after="0" w:line="220" w:lineRule="exact"/>
              <w:ind w:left="0" w:right="0" w:firstLine="0"/>
              <w:jc w:val="left"/>
              <w:rPr>
                <w:rFonts w:ascii="Times New Roman"/>
                <w:color w:val="000000"/>
                <w:spacing w:val="0"/>
                <w:sz w:val="20"/>
              </w:rPr>
            </w:pPr>
            <w:r>
              <w:rPr>
                <w:rFonts w:ascii="宋体"/>
                <w:color w:val="212529"/>
                <w:spacing w:val="2"/>
                <w:sz w:val="22"/>
              </w:rPr>
              <w:t>53</w:t>
            </w:r>
            <w:r>
              <w:rPr>
                <w:rFonts w:ascii="Times New Roman"/>
                <w:color w:val="212529"/>
                <w:spacing w:val="1152"/>
                <w:sz w:val="22"/>
              </w:rPr>
              <w:t xml:space="preserve"> </w:t>
            </w:r>
            <w:r>
              <w:rPr>
                <w:rFonts w:ascii="宋体"/>
                <w:color w:val="212529"/>
                <w:spacing w:val="0"/>
                <w:sz w:val="20"/>
              </w:rPr>
              <w:t>116.46</w:t>
            </w:r>
          </w:p>
        </w:tc>
      </w:tr>
    </w:tbl>
    <w:p w14:paraId="0ED431EA">
      <w:pPr>
        <w:spacing w:before="200" w:after="145" w:line="230" w:lineRule="exact"/>
        <w:ind w:left="3301" w:right="0" w:firstLine="0"/>
        <w:jc w:val="left"/>
        <w:rPr>
          <w:rFonts w:ascii="Times New Roman"/>
          <w:color w:val="000000"/>
          <w:spacing w:val="0"/>
          <w:sz w:val="22"/>
        </w:rPr>
      </w:pPr>
      <w:r>
        <w:rPr>
          <w:rFonts w:ascii="宋体"/>
          <w:color w:val="212529"/>
          <w:spacing w:val="2"/>
          <w:sz w:val="22"/>
        </w:rPr>
        <w:t>23</w:t>
      </w:r>
      <w:r>
        <w:rPr>
          <w:rFonts w:ascii="Times New Roman"/>
          <w:color w:val="212529"/>
          <w:spacing w:val="1850"/>
          <w:sz w:val="22"/>
        </w:rPr>
        <w:t xml:space="preserve"> </w:t>
      </w:r>
      <w:r>
        <w:rPr>
          <w:rFonts w:ascii="宋体" w:hAnsi="宋体" w:cs="宋体"/>
          <w:color w:val="212529"/>
          <w:spacing w:val="5"/>
          <w:sz w:val="22"/>
        </w:rPr>
        <w:t>二十三、其他支出</w:t>
      </w:r>
      <w:r>
        <w:rPr>
          <w:rFonts w:ascii="Times New Roman"/>
          <w:color w:val="212529"/>
          <w:spacing w:val="243"/>
          <w:sz w:val="22"/>
        </w:rPr>
        <w:t xml:space="preserve"> </w:t>
      </w:r>
      <w:r>
        <w:rPr>
          <w:rFonts w:ascii="宋体"/>
          <w:color w:val="212529"/>
          <w:spacing w:val="2"/>
          <w:sz w:val="22"/>
        </w:rPr>
        <w:t>54</w:t>
      </w:r>
    </w:p>
    <w:tbl>
      <w:tblPr>
        <w:tblStyle w:val="2"/>
        <w:tblW w:w="0" w:type="auto"/>
        <w:tblInd w:w="0" w:type="dxa"/>
        <w:tblLayout w:type="autofit"/>
        <w:tblCellMar>
          <w:top w:w="0" w:type="dxa"/>
          <w:left w:w="0" w:type="dxa"/>
          <w:bottom w:w="0" w:type="dxa"/>
          <w:right w:w="0" w:type="dxa"/>
        </w:tblCellMar>
      </w:tblPr>
      <w:tblGrid>
        <w:gridCol w:w="3301"/>
        <w:gridCol w:w="2110"/>
        <w:gridCol w:w="20"/>
        <w:gridCol w:w="2078"/>
        <w:gridCol w:w="20"/>
        <w:gridCol w:w="302"/>
      </w:tblGrid>
      <w:tr w14:paraId="2D430AFB">
        <w:tblPrEx>
          <w:tblCellMar>
            <w:top w:w="0" w:type="dxa"/>
            <w:left w:w="0" w:type="dxa"/>
            <w:bottom w:w="0" w:type="dxa"/>
            <w:right w:w="0" w:type="dxa"/>
          </w:tblCellMar>
        </w:tblPrEx>
        <w:trPr>
          <w:trHeight w:val="540" w:hRule="atLeast"/>
        </w:trPr>
        <w:tc>
          <w:tcPr>
            <w:tcW w:w="3301" w:type="dxa"/>
            <w:noWrap w:val="0"/>
            <w:vAlign w:val="top"/>
          </w:tcPr>
          <w:p w14:paraId="67082BEB">
            <w:pPr>
              <w:spacing w:before="0" w:after="0" w:line="0" w:lineRule="exact"/>
              <w:ind w:left="0" w:right="0" w:firstLine="0"/>
              <w:jc w:val="left"/>
              <w:rPr>
                <w:rFonts w:ascii="Times New Roman"/>
                <w:color w:val="000000"/>
                <w:spacing w:val="0"/>
                <w:sz w:val="22"/>
              </w:rPr>
            </w:pPr>
          </w:p>
        </w:tc>
        <w:tc>
          <w:tcPr>
            <w:tcW w:w="2110" w:type="dxa"/>
            <w:noWrap w:val="0"/>
            <w:vAlign w:val="top"/>
          </w:tcPr>
          <w:p w14:paraId="128FFAE7">
            <w:pPr>
              <w:spacing w:before="135" w:after="0" w:line="220" w:lineRule="exact"/>
              <w:ind w:left="0" w:right="0" w:firstLine="0"/>
              <w:jc w:val="left"/>
              <w:rPr>
                <w:rFonts w:ascii="Times New Roman"/>
                <w:color w:val="000000"/>
                <w:spacing w:val="0"/>
                <w:sz w:val="22"/>
              </w:rPr>
            </w:pPr>
            <w:r>
              <w:rPr>
                <w:rFonts w:ascii="宋体"/>
                <w:color w:val="212529"/>
                <w:spacing w:val="2"/>
                <w:sz w:val="22"/>
              </w:rPr>
              <w:t>24</w:t>
            </w:r>
          </w:p>
        </w:tc>
        <w:tc>
          <w:tcPr>
            <w:tcW w:w="20" w:type="dxa"/>
            <w:noWrap w:val="0"/>
            <w:vAlign w:val="top"/>
          </w:tcPr>
          <w:p w14:paraId="3ED25612">
            <w:pPr>
              <w:spacing w:before="0" w:after="0" w:line="0" w:lineRule="exact"/>
              <w:ind w:left="0" w:right="0" w:firstLine="0"/>
              <w:jc w:val="left"/>
              <w:rPr>
                <w:rFonts w:ascii="Times New Roman"/>
                <w:color w:val="000000"/>
                <w:spacing w:val="0"/>
                <w:sz w:val="22"/>
              </w:rPr>
            </w:pPr>
          </w:p>
        </w:tc>
        <w:tc>
          <w:tcPr>
            <w:tcW w:w="2078" w:type="dxa"/>
            <w:noWrap w:val="0"/>
            <w:vAlign w:val="top"/>
          </w:tcPr>
          <w:p w14:paraId="51E4535E">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二十四、债务还本</w:t>
            </w:r>
          </w:p>
          <w:p w14:paraId="07881B21">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支出</w:t>
            </w:r>
          </w:p>
        </w:tc>
        <w:tc>
          <w:tcPr>
            <w:tcW w:w="20" w:type="dxa"/>
            <w:noWrap w:val="0"/>
            <w:vAlign w:val="top"/>
          </w:tcPr>
          <w:p w14:paraId="1838D449">
            <w:pPr>
              <w:spacing w:before="0" w:after="0" w:line="0" w:lineRule="exact"/>
              <w:ind w:left="0" w:right="0" w:firstLine="0"/>
              <w:jc w:val="left"/>
              <w:rPr>
                <w:rFonts w:ascii="Times New Roman"/>
                <w:color w:val="000000"/>
                <w:spacing w:val="0"/>
                <w:sz w:val="22"/>
              </w:rPr>
            </w:pPr>
          </w:p>
        </w:tc>
        <w:tc>
          <w:tcPr>
            <w:tcW w:w="302" w:type="dxa"/>
            <w:noWrap w:val="0"/>
            <w:vAlign w:val="top"/>
          </w:tcPr>
          <w:p w14:paraId="27DB6082">
            <w:pPr>
              <w:spacing w:before="135" w:after="0" w:line="220" w:lineRule="exact"/>
              <w:ind w:left="0" w:right="0" w:firstLine="0"/>
              <w:jc w:val="left"/>
              <w:rPr>
                <w:rFonts w:ascii="Times New Roman"/>
                <w:color w:val="000000"/>
                <w:spacing w:val="0"/>
                <w:sz w:val="22"/>
              </w:rPr>
            </w:pPr>
            <w:r>
              <w:rPr>
                <w:rFonts w:ascii="宋体"/>
                <w:color w:val="212529"/>
                <w:spacing w:val="2"/>
                <w:sz w:val="22"/>
              </w:rPr>
              <w:t>55</w:t>
            </w:r>
          </w:p>
        </w:tc>
      </w:tr>
      <w:tr w14:paraId="223EC080">
        <w:tblPrEx>
          <w:tblCellMar>
            <w:top w:w="0" w:type="dxa"/>
            <w:left w:w="0" w:type="dxa"/>
            <w:bottom w:w="0" w:type="dxa"/>
            <w:right w:w="0" w:type="dxa"/>
          </w:tblCellMar>
        </w:tblPrEx>
        <w:trPr>
          <w:trHeight w:val="540" w:hRule="atLeast"/>
        </w:trPr>
        <w:tc>
          <w:tcPr>
            <w:tcW w:w="3301" w:type="dxa"/>
            <w:noWrap w:val="0"/>
            <w:vAlign w:val="top"/>
          </w:tcPr>
          <w:p w14:paraId="6A3143E0">
            <w:pPr>
              <w:spacing w:before="0" w:after="0" w:line="0" w:lineRule="exact"/>
              <w:ind w:left="0" w:right="0" w:firstLine="0"/>
              <w:jc w:val="left"/>
              <w:rPr>
                <w:rFonts w:ascii="Times New Roman"/>
                <w:color w:val="000000"/>
                <w:spacing w:val="0"/>
                <w:sz w:val="22"/>
              </w:rPr>
            </w:pPr>
          </w:p>
        </w:tc>
        <w:tc>
          <w:tcPr>
            <w:tcW w:w="2110" w:type="dxa"/>
            <w:noWrap w:val="0"/>
            <w:vAlign w:val="top"/>
          </w:tcPr>
          <w:p w14:paraId="2BC14A35">
            <w:pPr>
              <w:spacing w:before="135" w:after="0" w:line="220" w:lineRule="exact"/>
              <w:ind w:left="0" w:right="0" w:firstLine="0"/>
              <w:jc w:val="left"/>
              <w:rPr>
                <w:rFonts w:ascii="Times New Roman"/>
                <w:color w:val="000000"/>
                <w:spacing w:val="0"/>
                <w:sz w:val="22"/>
              </w:rPr>
            </w:pPr>
            <w:r>
              <w:rPr>
                <w:rFonts w:ascii="宋体"/>
                <w:color w:val="212529"/>
                <w:spacing w:val="2"/>
                <w:sz w:val="22"/>
              </w:rPr>
              <w:t>25</w:t>
            </w:r>
          </w:p>
        </w:tc>
        <w:tc>
          <w:tcPr>
            <w:tcW w:w="20" w:type="dxa"/>
            <w:noWrap w:val="0"/>
            <w:vAlign w:val="top"/>
          </w:tcPr>
          <w:p w14:paraId="4021C127">
            <w:pPr>
              <w:spacing w:before="0" w:after="0" w:line="0" w:lineRule="exact"/>
              <w:ind w:left="0" w:right="0" w:firstLine="0"/>
              <w:jc w:val="left"/>
              <w:rPr>
                <w:rFonts w:ascii="Times New Roman"/>
                <w:color w:val="000000"/>
                <w:spacing w:val="0"/>
                <w:sz w:val="22"/>
              </w:rPr>
            </w:pPr>
          </w:p>
        </w:tc>
        <w:tc>
          <w:tcPr>
            <w:tcW w:w="2078" w:type="dxa"/>
            <w:noWrap w:val="0"/>
            <w:vAlign w:val="top"/>
          </w:tcPr>
          <w:p w14:paraId="45BBD554">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二十五、债务付息</w:t>
            </w:r>
          </w:p>
          <w:p w14:paraId="1FBA9D3F">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支出</w:t>
            </w:r>
          </w:p>
        </w:tc>
        <w:tc>
          <w:tcPr>
            <w:tcW w:w="20" w:type="dxa"/>
            <w:noWrap w:val="0"/>
            <w:vAlign w:val="top"/>
          </w:tcPr>
          <w:p w14:paraId="694DBFCE">
            <w:pPr>
              <w:spacing w:before="0" w:after="0" w:line="0" w:lineRule="exact"/>
              <w:ind w:left="0" w:right="0" w:firstLine="0"/>
              <w:jc w:val="left"/>
              <w:rPr>
                <w:rFonts w:ascii="Times New Roman"/>
                <w:color w:val="000000"/>
                <w:spacing w:val="0"/>
                <w:sz w:val="22"/>
              </w:rPr>
            </w:pPr>
          </w:p>
        </w:tc>
        <w:tc>
          <w:tcPr>
            <w:tcW w:w="302" w:type="dxa"/>
            <w:noWrap w:val="0"/>
            <w:vAlign w:val="top"/>
          </w:tcPr>
          <w:p w14:paraId="1D373F7C">
            <w:pPr>
              <w:spacing w:before="135" w:after="0" w:line="220" w:lineRule="exact"/>
              <w:ind w:left="0" w:right="0" w:firstLine="0"/>
              <w:jc w:val="left"/>
              <w:rPr>
                <w:rFonts w:ascii="Times New Roman"/>
                <w:color w:val="000000"/>
                <w:spacing w:val="0"/>
                <w:sz w:val="22"/>
              </w:rPr>
            </w:pPr>
            <w:r>
              <w:rPr>
                <w:rFonts w:ascii="宋体"/>
                <w:color w:val="212529"/>
                <w:spacing w:val="2"/>
                <w:sz w:val="22"/>
              </w:rPr>
              <w:t>56</w:t>
            </w:r>
          </w:p>
        </w:tc>
      </w:tr>
      <w:tr w14:paraId="23947475">
        <w:tblPrEx>
          <w:tblCellMar>
            <w:top w:w="0" w:type="dxa"/>
            <w:left w:w="0" w:type="dxa"/>
            <w:bottom w:w="0" w:type="dxa"/>
            <w:right w:w="0" w:type="dxa"/>
          </w:tblCellMar>
        </w:tblPrEx>
        <w:trPr>
          <w:trHeight w:val="475" w:hRule="atLeast"/>
        </w:trPr>
        <w:tc>
          <w:tcPr>
            <w:tcW w:w="3301" w:type="dxa"/>
            <w:noWrap w:val="0"/>
            <w:vAlign w:val="top"/>
          </w:tcPr>
          <w:p w14:paraId="571AD8E8">
            <w:pPr>
              <w:spacing w:before="0" w:after="0" w:line="0" w:lineRule="exact"/>
              <w:ind w:left="0" w:right="0" w:firstLine="0"/>
              <w:jc w:val="left"/>
              <w:rPr>
                <w:rFonts w:ascii="Times New Roman"/>
                <w:color w:val="000000"/>
                <w:spacing w:val="0"/>
                <w:sz w:val="22"/>
              </w:rPr>
            </w:pPr>
          </w:p>
        </w:tc>
        <w:tc>
          <w:tcPr>
            <w:tcW w:w="2110" w:type="dxa"/>
            <w:noWrap w:val="0"/>
            <w:vAlign w:val="top"/>
          </w:tcPr>
          <w:p w14:paraId="7F491152">
            <w:pPr>
              <w:spacing w:before="135" w:after="0" w:line="220" w:lineRule="exact"/>
              <w:ind w:left="0" w:right="0" w:firstLine="0"/>
              <w:jc w:val="left"/>
              <w:rPr>
                <w:rFonts w:ascii="Times New Roman"/>
                <w:color w:val="000000"/>
                <w:spacing w:val="0"/>
                <w:sz w:val="22"/>
              </w:rPr>
            </w:pPr>
            <w:r>
              <w:rPr>
                <w:rFonts w:ascii="宋体"/>
                <w:color w:val="212529"/>
                <w:spacing w:val="2"/>
                <w:sz w:val="22"/>
              </w:rPr>
              <w:t>26</w:t>
            </w:r>
          </w:p>
        </w:tc>
        <w:tc>
          <w:tcPr>
            <w:tcW w:w="20" w:type="dxa"/>
            <w:noWrap w:val="0"/>
            <w:vAlign w:val="top"/>
          </w:tcPr>
          <w:p w14:paraId="4246AFB4">
            <w:pPr>
              <w:spacing w:before="0" w:after="0" w:line="0" w:lineRule="exact"/>
              <w:ind w:left="0" w:right="0" w:firstLine="0"/>
              <w:jc w:val="left"/>
              <w:rPr>
                <w:rFonts w:ascii="Times New Roman"/>
                <w:color w:val="000000"/>
                <w:spacing w:val="0"/>
                <w:sz w:val="22"/>
              </w:rPr>
            </w:pPr>
          </w:p>
        </w:tc>
        <w:tc>
          <w:tcPr>
            <w:tcW w:w="2078" w:type="dxa"/>
            <w:noWrap w:val="0"/>
            <w:vAlign w:val="top"/>
          </w:tcPr>
          <w:p w14:paraId="6882F502">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二十六、抗疫特别</w:t>
            </w:r>
          </w:p>
          <w:p w14:paraId="6A166F21">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国债安排的支出</w:t>
            </w:r>
          </w:p>
        </w:tc>
        <w:tc>
          <w:tcPr>
            <w:tcW w:w="20" w:type="dxa"/>
            <w:noWrap w:val="0"/>
            <w:vAlign w:val="top"/>
          </w:tcPr>
          <w:p w14:paraId="68ADB627">
            <w:pPr>
              <w:spacing w:before="0" w:after="0" w:line="0" w:lineRule="exact"/>
              <w:ind w:left="0" w:right="0" w:firstLine="0"/>
              <w:jc w:val="left"/>
              <w:rPr>
                <w:rFonts w:ascii="Times New Roman"/>
                <w:color w:val="000000"/>
                <w:spacing w:val="0"/>
                <w:sz w:val="22"/>
              </w:rPr>
            </w:pPr>
          </w:p>
        </w:tc>
        <w:tc>
          <w:tcPr>
            <w:tcW w:w="302" w:type="dxa"/>
            <w:noWrap w:val="0"/>
            <w:vAlign w:val="top"/>
          </w:tcPr>
          <w:p w14:paraId="2253ED16">
            <w:pPr>
              <w:spacing w:before="135" w:after="0" w:line="220" w:lineRule="exact"/>
              <w:ind w:left="0" w:right="0" w:firstLine="0"/>
              <w:jc w:val="left"/>
              <w:rPr>
                <w:rFonts w:ascii="Times New Roman"/>
                <w:color w:val="000000"/>
                <w:spacing w:val="0"/>
                <w:sz w:val="22"/>
              </w:rPr>
            </w:pPr>
            <w:r>
              <w:rPr>
                <w:rFonts w:ascii="宋体"/>
                <w:color w:val="212529"/>
                <w:spacing w:val="2"/>
                <w:sz w:val="22"/>
              </w:rPr>
              <w:t>57</w:t>
            </w:r>
          </w:p>
        </w:tc>
      </w:tr>
    </w:tbl>
    <w:p w14:paraId="33F977F3">
      <w:pPr>
        <w:spacing w:before="200" w:after="145" w:line="230" w:lineRule="exact"/>
        <w:ind w:left="1418" w:right="0" w:firstLine="0"/>
        <w:jc w:val="left"/>
        <w:rPr>
          <w:rFonts w:ascii="Times New Roman"/>
          <w:color w:val="000000"/>
          <w:spacing w:val="0"/>
          <w:sz w:val="22"/>
        </w:rPr>
      </w:pPr>
      <w:r>
        <w:rPr>
          <w:rFonts w:ascii="宋体" w:hAnsi="宋体" w:cs="宋体"/>
          <w:color w:val="000000"/>
          <w:spacing w:val="5"/>
          <w:sz w:val="22"/>
        </w:rPr>
        <w:t>本年收入合计</w:t>
      </w:r>
      <w:r>
        <w:rPr>
          <w:rFonts w:ascii="Times New Roman"/>
          <w:color w:val="000000"/>
          <w:spacing w:val="478"/>
          <w:sz w:val="22"/>
        </w:rPr>
        <w:t xml:space="preserve"> </w:t>
      </w:r>
      <w:r>
        <w:rPr>
          <w:rFonts w:ascii="宋体"/>
          <w:color w:val="212529"/>
          <w:spacing w:val="2"/>
          <w:sz w:val="22"/>
        </w:rPr>
        <w:t>27</w:t>
      </w:r>
      <w:r>
        <w:rPr>
          <w:rFonts w:ascii="Times New Roman"/>
          <w:color w:val="212529"/>
          <w:spacing w:val="905"/>
          <w:sz w:val="22"/>
        </w:rPr>
        <w:t xml:space="preserve"> </w:t>
      </w:r>
      <w:r>
        <w:rPr>
          <w:rFonts w:ascii="宋体"/>
          <w:color w:val="212529"/>
          <w:spacing w:val="2"/>
          <w:sz w:val="22"/>
        </w:rPr>
        <w:t>3,379.38</w:t>
      </w:r>
      <w:r>
        <w:rPr>
          <w:rFonts w:ascii="Times New Roman"/>
          <w:color w:val="212529"/>
          <w:spacing w:val="279"/>
          <w:sz w:val="22"/>
        </w:rPr>
        <w:t xml:space="preserve"> </w:t>
      </w:r>
      <w:r>
        <w:rPr>
          <w:rFonts w:ascii="宋体" w:hAnsi="宋体" w:cs="宋体"/>
          <w:color w:val="000000"/>
          <w:spacing w:val="5"/>
          <w:sz w:val="22"/>
        </w:rPr>
        <w:t>本年支出合计</w:t>
      </w:r>
      <w:r>
        <w:rPr>
          <w:rFonts w:ascii="Times New Roman"/>
          <w:color w:val="000000"/>
          <w:spacing w:val="404"/>
          <w:sz w:val="22"/>
        </w:rPr>
        <w:t xml:space="preserve"> </w:t>
      </w:r>
      <w:r>
        <w:rPr>
          <w:rFonts w:ascii="宋体"/>
          <w:color w:val="212529"/>
          <w:spacing w:val="2"/>
          <w:sz w:val="22"/>
        </w:rPr>
        <w:t>58</w:t>
      </w:r>
      <w:r>
        <w:rPr>
          <w:rFonts w:ascii="Times New Roman"/>
          <w:color w:val="212529"/>
          <w:spacing w:val="852"/>
          <w:sz w:val="22"/>
        </w:rPr>
        <w:t xml:space="preserve"> </w:t>
      </w:r>
      <w:r>
        <w:rPr>
          <w:rFonts w:ascii="宋体"/>
          <w:color w:val="212529"/>
          <w:spacing w:val="2"/>
          <w:sz w:val="22"/>
        </w:rPr>
        <w:t>3,379.38</w:t>
      </w:r>
    </w:p>
    <w:tbl>
      <w:tblPr>
        <w:tblStyle w:val="2"/>
        <w:tblW w:w="0" w:type="auto"/>
        <w:tblInd w:w="0" w:type="dxa"/>
        <w:tblLayout w:type="autofit"/>
        <w:tblCellMar>
          <w:top w:w="0" w:type="dxa"/>
          <w:left w:w="0" w:type="dxa"/>
          <w:bottom w:w="0" w:type="dxa"/>
          <w:right w:w="0" w:type="dxa"/>
        </w:tblCellMar>
      </w:tblPr>
      <w:tblGrid>
        <w:gridCol w:w="1055"/>
        <w:gridCol w:w="2226"/>
        <w:gridCol w:w="20"/>
        <w:gridCol w:w="4530"/>
      </w:tblGrid>
      <w:tr w14:paraId="2B7317E1">
        <w:tblPrEx>
          <w:tblCellMar>
            <w:top w:w="0" w:type="dxa"/>
            <w:left w:w="0" w:type="dxa"/>
            <w:bottom w:w="0" w:type="dxa"/>
            <w:right w:w="0" w:type="dxa"/>
          </w:tblCellMar>
        </w:tblPrEx>
        <w:trPr>
          <w:trHeight w:val="475" w:hRule="atLeast"/>
        </w:trPr>
        <w:tc>
          <w:tcPr>
            <w:tcW w:w="1055" w:type="dxa"/>
            <w:noWrap w:val="0"/>
            <w:vAlign w:val="top"/>
          </w:tcPr>
          <w:p w14:paraId="64F78084">
            <w:pPr>
              <w:spacing w:before="0" w:after="0" w:line="0" w:lineRule="exact"/>
              <w:ind w:left="0" w:right="0" w:firstLine="0"/>
              <w:jc w:val="left"/>
              <w:rPr>
                <w:rFonts w:ascii="Times New Roman"/>
                <w:color w:val="000000"/>
                <w:spacing w:val="0"/>
                <w:sz w:val="22"/>
              </w:rPr>
            </w:pPr>
          </w:p>
        </w:tc>
        <w:tc>
          <w:tcPr>
            <w:tcW w:w="2226" w:type="dxa"/>
            <w:noWrap w:val="0"/>
            <w:vAlign w:val="top"/>
          </w:tcPr>
          <w:p w14:paraId="42900B28">
            <w:pPr>
              <w:spacing w:before="0" w:after="0" w:line="220" w:lineRule="exact"/>
              <w:ind w:left="0" w:right="0" w:firstLine="0"/>
              <w:jc w:val="left"/>
              <w:rPr>
                <w:rFonts w:ascii="Times New Roman"/>
                <w:color w:val="000000"/>
                <w:spacing w:val="0"/>
                <w:sz w:val="22"/>
              </w:rPr>
            </w:pPr>
            <w:r>
              <w:rPr>
                <w:rFonts w:ascii="宋体" w:hAnsi="宋体" w:cs="宋体"/>
                <w:color w:val="212529"/>
                <w:spacing w:val="5"/>
                <w:sz w:val="22"/>
              </w:rPr>
              <w:t>使用非财政拨款结余</w:t>
            </w:r>
          </w:p>
          <w:p w14:paraId="69AC4611">
            <w:pPr>
              <w:spacing w:before="0" w:after="0" w:line="255" w:lineRule="exact"/>
              <w:ind w:left="0" w:right="0" w:firstLine="0"/>
              <w:jc w:val="left"/>
              <w:rPr>
                <w:rFonts w:ascii="Times New Roman"/>
                <w:color w:val="000000"/>
                <w:spacing w:val="0"/>
                <w:sz w:val="22"/>
              </w:rPr>
            </w:pPr>
            <w:r>
              <w:rPr>
                <w:rFonts w:ascii="宋体" w:hAnsi="宋体" w:cs="宋体"/>
                <w:color w:val="212529"/>
                <w:spacing w:val="5"/>
                <w:sz w:val="22"/>
              </w:rPr>
              <w:t>和专用结余</w:t>
            </w:r>
          </w:p>
        </w:tc>
        <w:tc>
          <w:tcPr>
            <w:tcW w:w="20" w:type="dxa"/>
            <w:noWrap w:val="0"/>
            <w:vAlign w:val="top"/>
          </w:tcPr>
          <w:p w14:paraId="24396B8A">
            <w:pPr>
              <w:spacing w:before="0" w:after="0" w:line="0" w:lineRule="exact"/>
              <w:ind w:left="0" w:right="0" w:firstLine="0"/>
              <w:jc w:val="left"/>
              <w:rPr>
                <w:rFonts w:ascii="Times New Roman"/>
                <w:color w:val="000000"/>
                <w:spacing w:val="0"/>
                <w:sz w:val="22"/>
              </w:rPr>
            </w:pPr>
          </w:p>
        </w:tc>
        <w:tc>
          <w:tcPr>
            <w:tcW w:w="4530" w:type="dxa"/>
            <w:noWrap w:val="0"/>
            <w:vAlign w:val="top"/>
          </w:tcPr>
          <w:p w14:paraId="2C1CA91D">
            <w:pPr>
              <w:spacing w:before="135" w:after="0" w:line="220" w:lineRule="exact"/>
              <w:ind w:left="0" w:right="0" w:firstLine="0"/>
              <w:jc w:val="left"/>
              <w:rPr>
                <w:rFonts w:ascii="Times New Roman"/>
                <w:color w:val="000000"/>
                <w:spacing w:val="0"/>
                <w:sz w:val="22"/>
              </w:rPr>
            </w:pPr>
            <w:r>
              <w:rPr>
                <w:rFonts w:ascii="宋体"/>
                <w:color w:val="212529"/>
                <w:spacing w:val="2"/>
                <w:sz w:val="22"/>
              </w:rPr>
              <w:t>28</w:t>
            </w:r>
            <w:r>
              <w:rPr>
                <w:rFonts w:ascii="Times New Roman"/>
                <w:color w:val="212529"/>
                <w:spacing w:val="1850"/>
                <w:sz w:val="22"/>
              </w:rPr>
              <w:t xml:space="preserve"> </w:t>
            </w:r>
            <w:r>
              <w:rPr>
                <w:rFonts w:ascii="宋体" w:hAnsi="宋体" w:cs="宋体"/>
                <w:color w:val="212529"/>
                <w:spacing w:val="5"/>
                <w:sz w:val="22"/>
              </w:rPr>
              <w:t>结余分配</w:t>
            </w:r>
            <w:r>
              <w:rPr>
                <w:rFonts w:ascii="Times New Roman"/>
                <w:color w:val="212529"/>
                <w:spacing w:val="1143"/>
                <w:sz w:val="22"/>
              </w:rPr>
              <w:t xml:space="preserve"> </w:t>
            </w:r>
            <w:r>
              <w:rPr>
                <w:rFonts w:ascii="宋体"/>
                <w:color w:val="212529"/>
                <w:spacing w:val="2"/>
                <w:sz w:val="22"/>
              </w:rPr>
              <w:t>59</w:t>
            </w:r>
          </w:p>
        </w:tc>
      </w:tr>
    </w:tbl>
    <w:p w14:paraId="27E36DA7">
      <w:pPr>
        <w:spacing w:before="200" w:after="0" w:line="230" w:lineRule="exact"/>
        <w:ind w:left="1055" w:right="0" w:firstLine="0"/>
        <w:jc w:val="left"/>
        <w:rPr>
          <w:rFonts w:ascii="Times New Roman"/>
          <w:color w:val="000000"/>
          <w:spacing w:val="0"/>
          <w:sz w:val="22"/>
        </w:rPr>
      </w:pPr>
      <w:r>
        <w:rPr>
          <w:rFonts w:ascii="宋体" w:hAnsi="宋体" w:cs="宋体"/>
          <w:color w:val="212529"/>
          <w:spacing w:val="5"/>
          <w:sz w:val="22"/>
        </w:rPr>
        <w:t>年初结转和结余</w:t>
      </w:r>
      <w:r>
        <w:rPr>
          <w:rFonts w:ascii="Times New Roman"/>
          <w:color w:val="212529"/>
          <w:spacing w:val="616"/>
          <w:sz w:val="22"/>
        </w:rPr>
        <w:t xml:space="preserve"> </w:t>
      </w:r>
      <w:r>
        <w:rPr>
          <w:rFonts w:ascii="宋体"/>
          <w:color w:val="212529"/>
          <w:spacing w:val="2"/>
          <w:sz w:val="22"/>
        </w:rPr>
        <w:t>29</w:t>
      </w:r>
      <w:r>
        <w:rPr>
          <w:rFonts w:ascii="Times New Roman"/>
          <w:color w:val="212529"/>
          <w:spacing w:val="1850"/>
          <w:sz w:val="22"/>
        </w:rPr>
        <w:t xml:space="preserve"> </w:t>
      </w:r>
      <w:r>
        <w:rPr>
          <w:rFonts w:ascii="宋体" w:hAnsi="宋体" w:cs="宋体"/>
          <w:color w:val="212529"/>
          <w:spacing w:val="5"/>
          <w:sz w:val="22"/>
        </w:rPr>
        <w:t>年末结转和结余</w:t>
      </w:r>
      <w:r>
        <w:rPr>
          <w:rFonts w:ascii="Times New Roman"/>
          <w:color w:val="212529"/>
          <w:spacing w:val="468"/>
          <w:sz w:val="22"/>
        </w:rPr>
        <w:t xml:space="preserve"> </w:t>
      </w:r>
      <w:r>
        <w:rPr>
          <w:rFonts w:ascii="宋体"/>
          <w:color w:val="212529"/>
          <w:spacing w:val="2"/>
          <w:sz w:val="22"/>
        </w:rPr>
        <w:t>60</w:t>
      </w:r>
    </w:p>
    <w:p w14:paraId="4C2954D1">
      <w:pPr>
        <w:spacing w:before="310" w:after="0" w:line="230" w:lineRule="exact"/>
        <w:ind w:left="3301" w:right="0" w:firstLine="0"/>
        <w:jc w:val="left"/>
        <w:rPr>
          <w:rFonts w:ascii="Times New Roman"/>
          <w:color w:val="000000"/>
          <w:spacing w:val="0"/>
          <w:sz w:val="22"/>
        </w:rPr>
      </w:pPr>
      <w:r>
        <w:rPr>
          <w:rFonts w:ascii="宋体"/>
          <w:color w:val="212529"/>
          <w:spacing w:val="2"/>
          <w:sz w:val="22"/>
        </w:rPr>
        <w:t>30</w:t>
      </w:r>
      <w:r>
        <w:rPr>
          <w:rFonts w:ascii="Times New Roman"/>
          <w:color w:val="212529"/>
          <w:spacing w:val="3947"/>
          <w:sz w:val="22"/>
        </w:rPr>
        <w:t xml:space="preserve"> </w:t>
      </w:r>
      <w:r>
        <w:rPr>
          <w:rFonts w:ascii="宋体"/>
          <w:color w:val="212529"/>
          <w:spacing w:val="2"/>
          <w:sz w:val="22"/>
        </w:rPr>
        <w:t>61</w:t>
      </w:r>
    </w:p>
    <w:p w14:paraId="6C1186C8">
      <w:pPr>
        <w:spacing w:before="310" w:after="0" w:line="230" w:lineRule="exact"/>
        <w:ind w:left="1868" w:right="0" w:firstLine="0"/>
        <w:jc w:val="left"/>
        <w:rPr>
          <w:rFonts w:ascii="Times New Roman"/>
          <w:color w:val="000000"/>
          <w:spacing w:val="0"/>
          <w:sz w:val="22"/>
        </w:rPr>
      </w:pPr>
      <w:r>
        <w:rPr>
          <w:rFonts w:ascii="宋体" w:hAnsi="宋体" w:cs="宋体"/>
          <w:color w:val="000000"/>
          <w:spacing w:val="5"/>
          <w:sz w:val="22"/>
        </w:rPr>
        <w:t>总计</w:t>
      </w:r>
      <w:r>
        <w:rPr>
          <w:rFonts w:ascii="Times New Roman"/>
          <w:color w:val="000000"/>
          <w:spacing w:val="928"/>
          <w:sz w:val="22"/>
        </w:rPr>
        <w:t xml:space="preserve"> </w:t>
      </w:r>
      <w:r>
        <w:rPr>
          <w:rFonts w:ascii="宋体"/>
          <w:color w:val="212529"/>
          <w:spacing w:val="2"/>
          <w:sz w:val="22"/>
        </w:rPr>
        <w:t>31</w:t>
      </w:r>
      <w:r>
        <w:rPr>
          <w:rFonts w:ascii="Times New Roman"/>
          <w:color w:val="212529"/>
          <w:spacing w:val="905"/>
          <w:sz w:val="22"/>
        </w:rPr>
        <w:t xml:space="preserve"> </w:t>
      </w:r>
      <w:r>
        <w:rPr>
          <w:rFonts w:ascii="宋体"/>
          <w:color w:val="212529"/>
          <w:spacing w:val="2"/>
          <w:sz w:val="22"/>
        </w:rPr>
        <w:t>3,379.38</w:t>
      </w:r>
      <w:r>
        <w:rPr>
          <w:rFonts w:ascii="Times New Roman"/>
          <w:color w:val="212529"/>
          <w:spacing w:val="729"/>
          <w:sz w:val="22"/>
        </w:rPr>
        <w:t xml:space="preserve"> </w:t>
      </w:r>
      <w:r>
        <w:rPr>
          <w:rFonts w:ascii="宋体" w:hAnsi="宋体" w:cs="宋体"/>
          <w:color w:val="000000"/>
          <w:spacing w:val="5"/>
          <w:sz w:val="22"/>
        </w:rPr>
        <w:t>总计</w:t>
      </w:r>
      <w:r>
        <w:rPr>
          <w:rFonts w:ascii="Times New Roman"/>
          <w:color w:val="000000"/>
          <w:spacing w:val="854"/>
          <w:sz w:val="22"/>
        </w:rPr>
        <w:t xml:space="preserve"> </w:t>
      </w:r>
      <w:r>
        <w:rPr>
          <w:rFonts w:ascii="宋体"/>
          <w:color w:val="212529"/>
          <w:spacing w:val="2"/>
          <w:sz w:val="22"/>
        </w:rPr>
        <w:t>62</w:t>
      </w:r>
      <w:r>
        <w:rPr>
          <w:rFonts w:ascii="Times New Roman"/>
          <w:color w:val="212529"/>
          <w:spacing w:val="852"/>
          <w:sz w:val="22"/>
        </w:rPr>
        <w:t xml:space="preserve"> </w:t>
      </w:r>
      <w:r>
        <w:rPr>
          <w:rFonts w:ascii="宋体"/>
          <w:color w:val="212529"/>
          <w:spacing w:val="2"/>
          <w:sz w:val="22"/>
        </w:rPr>
        <w:t>3,379.38</w:t>
      </w:r>
    </w:p>
    <w:p w14:paraId="7EFAABE9">
      <w:pPr>
        <w:spacing w:before="135" w:after="0" w:line="27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注：本表反映部门本年度的总收支和年末结转结余情况。本套报表金额单位转换时可能</w:t>
      </w:r>
      <w:r>
        <w:rPr>
          <w:rFonts w:ascii="仿宋" w:hAnsi="仿宋" w:cs="仿宋"/>
          <w:color w:val="212529"/>
          <w:spacing w:val="0"/>
          <w:sz w:val="22"/>
        </w:rPr>
        <w:cr/>
      </w:r>
      <w:r>
        <w:rPr>
          <w:rFonts w:ascii="仿宋" w:hAnsi="仿宋" w:cs="仿宋"/>
          <w:color w:val="212529"/>
          <w:spacing w:val="0"/>
          <w:sz w:val="22"/>
        </w:rPr>
        <w:t>存在尾数误差。</w:t>
      </w:r>
    </w:p>
    <w:p w14:paraId="57E89680">
      <w:pPr>
        <w:spacing w:before="7754" w:after="0" w:line="170" w:lineRule="exact"/>
        <w:ind w:left="5241" w:right="0" w:firstLine="0"/>
        <w:jc w:val="left"/>
        <w:rPr>
          <w:rFonts w:ascii="Times New Roman"/>
          <w:color w:val="000000"/>
          <w:spacing w:val="0"/>
          <w:sz w:val="16"/>
        </w:rPr>
      </w:pPr>
      <w:r>
        <w:rPr>
          <w:rFonts w:ascii="MingLiU"/>
          <w:color w:val="000000"/>
          <w:spacing w:val="-13"/>
          <w:sz w:val="16"/>
        </w:rPr>
        <w:t>-7-</w:t>
      </w:r>
    </w:p>
    <w:p w14:paraId="64CEFABA">
      <w:pPr>
        <w:spacing w:before="0" w:after="0" w:line="0" w:lineRule="exact"/>
        <w:ind w:left="0" w:right="0" w:firstLine="0"/>
        <w:jc w:val="left"/>
        <w:rPr>
          <w:rFonts w:ascii="Arial"/>
          <w:color w:val="FF0000"/>
          <w:spacing w:val="0"/>
          <w:sz w:val="2"/>
        </w:rPr>
      </w:pPr>
    </w:p>
    <w:p w14:paraId="352AE7A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8DFB440">
      <w:pPr>
        <w:spacing w:before="0" w:after="0" w:line="170" w:lineRule="exact"/>
        <w:ind w:left="0" w:right="0" w:firstLine="0"/>
        <w:jc w:val="left"/>
        <w:rPr>
          <w:rFonts w:ascii="Times New Roman"/>
          <w:color w:val="000000"/>
          <w:spacing w:val="0"/>
          <w:sz w:val="16"/>
        </w:rPr>
      </w:pPr>
      <w:r>
        <w:pict>
          <v:shape id="_x000044" o:spid="_x0000_s1070" o:spt="75" type="#_x0000_t75" style="position:absolute;left:0pt;margin-left:83pt;margin-top:68.1pt;height:726.5pt;width:430.25pt;mso-position-horizontal-relative:page;mso-position-vertical-relative:page;z-index:-251656192;mso-width-relative:page;mso-height-relative:page;" filled="f" coordsize="21600,21600">
            <v:path/>
            <v:fill on="f" focussize="0,0"/>
            <v:stroke/>
            <v:imagedata r:id="rId41" o:title=""/>
            <o:lock v:ext="edit" aspectratio="t"/>
          </v:shape>
        </w:pict>
      </w:r>
      <w:r>
        <w:pict>
          <v:shape id="_x000045" o:spid="_x0000_s1071"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2" o:title=""/>
            <o:lock v:ext="edit" aspectratio="t"/>
          </v:shape>
        </w:pict>
      </w:r>
      <w:r>
        <w:pict>
          <v:shape id="_x000046" o:spid="_x0000_s107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E3422C3">
      <w:pPr>
        <w:spacing w:before="66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302"/>
          <w:sz w:val="18"/>
          <w:u w:val="single"/>
        </w:rPr>
        <w:t xml:space="preserve"> </w:t>
      </w:r>
      <w:r>
        <w:rPr>
          <w:rFonts w:ascii="Times New Roman"/>
          <w:color w:val="FFFFFF"/>
          <w:spacing w:val="868"/>
          <w:sz w:val="18"/>
          <w:u w:val="single"/>
        </w:rPr>
        <w:t xml:space="preserve"> </w:t>
      </w:r>
      <w:r>
        <w:rPr>
          <w:rFonts w:ascii="Arial"/>
          <w:color w:val="FFFFFF"/>
          <w:spacing w:val="0"/>
          <w:sz w:val="18"/>
          <w:u w:val="single"/>
        </w:rPr>
        <w:t>@#</w:t>
      </w:r>
      <w:r>
        <w:rPr>
          <w:rFonts w:ascii="Arial"/>
          <w:color w:val="FFFFFF"/>
          <w:spacing w:val="0"/>
          <w:sz w:val="18"/>
        </w:rPr>
        <w:t>@#@</w:t>
      </w:r>
    </w:p>
    <w:p w14:paraId="371C7EE3">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二、收入决算表</w:t>
      </w:r>
    </w:p>
    <w:p w14:paraId="07F7B8CB">
      <w:pPr>
        <w:spacing w:before="54" w:after="0" w:line="290" w:lineRule="exact"/>
        <w:ind w:left="4608" w:right="0" w:firstLine="0"/>
        <w:jc w:val="left"/>
        <w:rPr>
          <w:rFonts w:ascii="Times New Roman"/>
          <w:color w:val="000000"/>
          <w:spacing w:val="0"/>
          <w:sz w:val="28"/>
        </w:rPr>
      </w:pPr>
      <w:r>
        <w:rPr>
          <w:rFonts w:ascii="宋体" w:hAnsi="宋体" w:cs="宋体"/>
          <w:color w:val="000000"/>
          <w:spacing w:val="0"/>
          <w:sz w:val="28"/>
        </w:rPr>
        <w:t>收入决算表</w:t>
      </w:r>
    </w:p>
    <w:p w14:paraId="0C42DF36">
      <w:pPr>
        <w:spacing w:before="61" w:after="45" w:line="210" w:lineRule="exact"/>
        <w:ind w:left="9020" w:right="0" w:firstLine="0"/>
        <w:jc w:val="left"/>
        <w:rPr>
          <w:rFonts w:ascii="Times New Roman"/>
          <w:color w:val="000000"/>
          <w:spacing w:val="0"/>
          <w:sz w:val="18"/>
        </w:rPr>
      </w:pPr>
      <w:r>
        <w:rPr>
          <w:rFonts w:ascii="EEGAIA+SimSun" w:hAnsi="EEGAIA+SimSun" w:cs="EEGAIA+SimSun"/>
          <w:color w:val="212529"/>
          <w:spacing w:val="0"/>
          <w:sz w:val="18"/>
        </w:rPr>
        <w:t>公开02</w:t>
      </w:r>
      <w:r>
        <w:rPr>
          <w:rFonts w:ascii="EEGAIA+SimSun" w:hAnsi="EEGAIA+SimSun" w:cs="EEGAIA+SimSun"/>
          <w:color w:val="212529"/>
          <w:spacing w:val="0"/>
          <w:sz w:val="18"/>
        </w:rPr>
        <w:cr/>
      </w:r>
      <w:r>
        <w:rPr>
          <w:rFonts w:ascii="Times New Roman"/>
          <w:color w:val="212529"/>
          <w:spacing w:val="315"/>
          <w:sz w:val="18"/>
        </w:rPr>
        <w:t xml:space="preserve"> </w:t>
      </w:r>
      <w:r>
        <w:rPr>
          <w:rFonts w:ascii="EEGAIA+SimSun" w:hAnsi="EEGAIA+SimSun" w:cs="EEGAIA+SimSun"/>
          <w:color w:val="212529"/>
          <w:spacing w:val="0"/>
          <w:sz w:val="18"/>
        </w:rPr>
        <w:t>表</w:t>
      </w:r>
    </w:p>
    <w:tbl>
      <w:tblPr>
        <w:tblStyle w:val="2"/>
        <w:tblW w:w="0" w:type="auto"/>
        <w:tblInd w:w="0" w:type="dxa"/>
        <w:tblLayout w:type="autofit"/>
        <w:tblCellMar>
          <w:top w:w="0" w:type="dxa"/>
          <w:left w:w="0" w:type="dxa"/>
          <w:bottom w:w="0" w:type="dxa"/>
          <w:right w:w="0" w:type="dxa"/>
        </w:tblCellMar>
      </w:tblPr>
      <w:tblGrid>
        <w:gridCol w:w="1055"/>
        <w:gridCol w:w="900"/>
        <w:gridCol w:w="1382"/>
        <w:gridCol w:w="20"/>
        <w:gridCol w:w="5069"/>
        <w:gridCol w:w="20"/>
        <w:gridCol w:w="14"/>
        <w:gridCol w:w="20"/>
        <w:gridCol w:w="491"/>
        <w:gridCol w:w="669"/>
      </w:tblGrid>
      <w:tr w14:paraId="7CA67EF6">
        <w:tblPrEx>
          <w:tblCellMar>
            <w:top w:w="0" w:type="dxa"/>
            <w:left w:w="0" w:type="dxa"/>
            <w:bottom w:w="0" w:type="dxa"/>
            <w:right w:w="0" w:type="dxa"/>
          </w:tblCellMar>
        </w:tblPrEx>
        <w:trPr>
          <w:trHeight w:val="446" w:hRule="atLeast"/>
        </w:trPr>
        <w:tc>
          <w:tcPr>
            <w:tcW w:w="1055" w:type="dxa"/>
            <w:noWrap w:val="0"/>
            <w:vAlign w:val="top"/>
          </w:tcPr>
          <w:p w14:paraId="45CF47F0">
            <w:pPr>
              <w:spacing w:before="0" w:after="0" w:line="0" w:lineRule="exact"/>
              <w:ind w:left="0" w:right="0" w:firstLine="0"/>
              <w:jc w:val="left"/>
              <w:rPr>
                <w:rFonts w:ascii="Times New Roman"/>
                <w:color w:val="000000"/>
                <w:spacing w:val="0"/>
                <w:sz w:val="18"/>
              </w:rPr>
            </w:pPr>
          </w:p>
        </w:tc>
        <w:tc>
          <w:tcPr>
            <w:tcW w:w="7405" w:type="dxa"/>
            <w:gridSpan w:val="6"/>
            <w:noWrap w:val="0"/>
            <w:vAlign w:val="top"/>
          </w:tcPr>
          <w:p w14:paraId="2F0BF621">
            <w:pPr>
              <w:spacing w:before="103" w:after="0" w:line="200" w:lineRule="exact"/>
              <w:ind w:left="0" w:right="0" w:firstLine="0"/>
              <w:jc w:val="left"/>
              <w:rPr>
                <w:rFonts w:ascii="Times New Roman"/>
                <w:color w:val="000000"/>
                <w:spacing w:val="0"/>
                <w:sz w:val="20"/>
              </w:rPr>
            </w:pPr>
            <w:r>
              <w:rPr>
                <w:rFonts w:ascii="宋体" w:hAnsi="宋体" w:cs="宋体"/>
                <w:color w:val="212529"/>
                <w:spacing w:val="0"/>
                <w:sz w:val="18"/>
              </w:rPr>
              <w:t>部门名称：兴县魏家滩镇人民政府</w:t>
            </w:r>
            <w:r>
              <w:rPr>
                <w:rFonts w:ascii="Times New Roman"/>
                <w:color w:val="212529"/>
                <w:spacing w:val="1331"/>
                <w:sz w:val="18"/>
              </w:rPr>
              <w:t xml:space="preserve"> </w:t>
            </w:r>
            <w:r>
              <w:rPr>
                <w:rFonts w:ascii="宋体" w:hAnsi="宋体" w:cs="宋体"/>
                <w:color w:val="212529"/>
                <w:spacing w:val="0"/>
                <w:sz w:val="20"/>
              </w:rPr>
              <w:t>2023年度</w:t>
            </w:r>
          </w:p>
        </w:tc>
        <w:tc>
          <w:tcPr>
            <w:tcW w:w="20" w:type="dxa"/>
            <w:noWrap w:val="0"/>
            <w:vAlign w:val="top"/>
          </w:tcPr>
          <w:p w14:paraId="14C1B27B">
            <w:pPr>
              <w:spacing w:before="0" w:after="0" w:line="0" w:lineRule="exact"/>
              <w:ind w:left="0" w:right="0" w:firstLine="0"/>
              <w:jc w:val="left"/>
              <w:rPr>
                <w:rFonts w:ascii="Times New Roman"/>
                <w:color w:val="000000"/>
                <w:spacing w:val="0"/>
                <w:sz w:val="20"/>
              </w:rPr>
            </w:pPr>
          </w:p>
        </w:tc>
        <w:tc>
          <w:tcPr>
            <w:tcW w:w="1160" w:type="dxa"/>
            <w:gridSpan w:val="2"/>
            <w:noWrap w:val="0"/>
            <w:vAlign w:val="top"/>
          </w:tcPr>
          <w:p w14:paraId="371543DE">
            <w:pPr>
              <w:spacing w:before="0" w:after="0" w:line="180" w:lineRule="exact"/>
              <w:ind w:left="0" w:right="0" w:firstLine="0"/>
              <w:jc w:val="left"/>
              <w:rPr>
                <w:rFonts w:ascii="Times New Roman"/>
                <w:color w:val="000000"/>
                <w:spacing w:val="0"/>
                <w:sz w:val="18"/>
              </w:rPr>
            </w:pPr>
            <w:r>
              <w:rPr>
                <w:rFonts w:ascii="EEGAIA+SimSun" w:hAnsi="EEGAIA+SimSun" w:cs="EEGAIA+SimSun"/>
                <w:color w:val="212529"/>
                <w:spacing w:val="0"/>
                <w:sz w:val="18"/>
              </w:rPr>
              <w:t>金额单位：万</w:t>
            </w:r>
          </w:p>
          <w:p w14:paraId="7D1782FC">
            <w:pPr>
              <w:spacing w:before="0" w:after="0" w:line="210" w:lineRule="exact"/>
              <w:ind w:left="0" w:right="0" w:firstLine="0"/>
              <w:jc w:val="left"/>
              <w:rPr>
                <w:rFonts w:ascii="Times New Roman"/>
                <w:color w:val="000000"/>
                <w:spacing w:val="0"/>
                <w:sz w:val="18"/>
              </w:rPr>
            </w:pPr>
            <w:r>
              <w:rPr>
                <w:rFonts w:ascii="Times New Roman"/>
                <w:color w:val="212529"/>
                <w:spacing w:val="855"/>
                <w:sz w:val="18"/>
              </w:rPr>
              <w:t xml:space="preserve"> </w:t>
            </w:r>
            <w:r>
              <w:rPr>
                <w:rFonts w:ascii="EEGAIA+SimSun" w:hAnsi="EEGAIA+SimSun" w:cs="EEGAIA+SimSun"/>
                <w:color w:val="212529"/>
                <w:spacing w:val="0"/>
                <w:sz w:val="18"/>
              </w:rPr>
              <w:t>元</w:t>
            </w:r>
          </w:p>
        </w:tc>
      </w:tr>
      <w:tr w14:paraId="5FDDD168">
        <w:tblPrEx>
          <w:tblCellMar>
            <w:top w:w="0" w:type="dxa"/>
            <w:left w:w="0" w:type="dxa"/>
            <w:bottom w:w="0" w:type="dxa"/>
            <w:right w:w="0" w:type="dxa"/>
          </w:tblCellMar>
        </w:tblPrEx>
        <w:trPr>
          <w:gridAfter w:val="1"/>
          <w:trHeight w:val="475" w:hRule="atLeast"/>
        </w:trPr>
        <w:tc>
          <w:tcPr>
            <w:tcW w:w="1955" w:type="dxa"/>
            <w:gridSpan w:val="2"/>
            <w:noWrap w:val="0"/>
            <w:vAlign w:val="top"/>
          </w:tcPr>
          <w:p w14:paraId="0919F2A7">
            <w:pPr>
              <w:spacing w:before="0" w:after="0" w:line="0" w:lineRule="exact"/>
              <w:ind w:left="0" w:right="0" w:firstLine="0"/>
              <w:jc w:val="left"/>
              <w:rPr>
                <w:rFonts w:ascii="Times New Roman"/>
                <w:color w:val="000000"/>
                <w:spacing w:val="0"/>
                <w:sz w:val="18"/>
              </w:rPr>
            </w:pPr>
          </w:p>
        </w:tc>
        <w:tc>
          <w:tcPr>
            <w:tcW w:w="1382" w:type="dxa"/>
            <w:noWrap w:val="0"/>
            <w:vAlign w:val="top"/>
          </w:tcPr>
          <w:p w14:paraId="2C3F4A51">
            <w:pPr>
              <w:spacing w:before="120" w:after="0" w:line="220" w:lineRule="exact"/>
              <w:ind w:left="0" w:right="0" w:firstLine="0"/>
              <w:jc w:val="left"/>
              <w:rPr>
                <w:rFonts w:ascii="Times New Roman"/>
                <w:color w:val="000000"/>
                <w:spacing w:val="0"/>
                <w:sz w:val="22"/>
              </w:rPr>
            </w:pPr>
            <w:r>
              <w:rPr>
                <w:rFonts w:ascii="EEGAIA+SimSun" w:hAnsi="EEGAIA+SimSun" w:cs="EEGAIA+SimSun"/>
                <w:color w:val="000000"/>
                <w:spacing w:val="5"/>
                <w:sz w:val="22"/>
              </w:rPr>
              <w:t>项目</w:t>
            </w:r>
          </w:p>
        </w:tc>
        <w:tc>
          <w:tcPr>
            <w:tcW w:w="20" w:type="dxa"/>
            <w:noWrap w:val="0"/>
            <w:vAlign w:val="top"/>
          </w:tcPr>
          <w:p w14:paraId="07DCBEF5">
            <w:pPr>
              <w:spacing w:before="0" w:after="0" w:line="0" w:lineRule="exact"/>
              <w:ind w:left="0" w:right="0" w:firstLine="0"/>
              <w:jc w:val="left"/>
              <w:rPr>
                <w:rFonts w:ascii="Times New Roman"/>
                <w:color w:val="000000"/>
                <w:spacing w:val="0"/>
                <w:sz w:val="22"/>
              </w:rPr>
            </w:pPr>
          </w:p>
        </w:tc>
        <w:tc>
          <w:tcPr>
            <w:tcW w:w="5069" w:type="dxa"/>
            <w:noWrap w:val="0"/>
            <w:vAlign w:val="top"/>
          </w:tcPr>
          <w:p w14:paraId="7CB70767">
            <w:pPr>
              <w:spacing w:before="255" w:after="0" w:line="220" w:lineRule="exact"/>
              <w:ind w:left="0" w:right="0" w:firstLine="0"/>
              <w:jc w:val="left"/>
              <w:rPr>
                <w:rFonts w:ascii="Times New Roman"/>
                <w:color w:val="000000"/>
                <w:spacing w:val="0"/>
                <w:sz w:val="22"/>
              </w:rPr>
            </w:pPr>
            <w:r>
              <w:rPr>
                <w:rFonts w:ascii="EEGAIA+SimSun" w:hAnsi="EEGAIA+SimSun" w:cs="EEGAIA+SimSun"/>
                <w:color w:val="000000"/>
                <w:spacing w:val="5"/>
                <w:sz w:val="22"/>
              </w:rPr>
              <w:t>本年收入合</w:t>
            </w:r>
            <w:r>
              <w:rPr>
                <w:rFonts w:ascii="Times New Roman"/>
                <w:color w:val="000000"/>
                <w:spacing w:val="108"/>
                <w:sz w:val="22"/>
              </w:rPr>
              <w:t xml:space="preserve"> </w:t>
            </w:r>
            <w:r>
              <w:rPr>
                <w:rFonts w:ascii="EEGAIA+SimSun" w:hAnsi="EEGAIA+SimSun" w:cs="EEGAIA+SimSun"/>
                <w:color w:val="000000"/>
                <w:spacing w:val="5"/>
                <w:sz w:val="22"/>
              </w:rPr>
              <w:t>财政拨款</w:t>
            </w:r>
            <w:r>
              <w:rPr>
                <w:rFonts w:ascii="Times New Roman"/>
                <w:color w:val="000000"/>
                <w:spacing w:val="178"/>
                <w:sz w:val="22"/>
              </w:rPr>
              <w:t xml:space="preserve"> </w:t>
            </w:r>
            <w:r>
              <w:rPr>
                <w:rFonts w:ascii="EEGAIA+SimSun" w:hAnsi="EEGAIA+SimSun" w:cs="EEGAIA+SimSun"/>
                <w:color w:val="000000"/>
                <w:spacing w:val="5"/>
                <w:sz w:val="22"/>
              </w:rPr>
              <w:t>上级补</w:t>
            </w:r>
            <w:r>
              <w:rPr>
                <w:rFonts w:ascii="Times New Roman"/>
                <w:color w:val="000000"/>
                <w:spacing w:val="145"/>
                <w:sz w:val="22"/>
              </w:rPr>
              <w:t xml:space="preserve"> </w:t>
            </w:r>
            <w:r>
              <w:rPr>
                <w:rFonts w:ascii="EEGAIA+SimSun" w:hAnsi="EEGAIA+SimSun" w:cs="EEGAIA+SimSun"/>
                <w:color w:val="000000"/>
                <w:spacing w:val="5"/>
                <w:sz w:val="22"/>
              </w:rPr>
              <w:t>事业收</w:t>
            </w:r>
            <w:r>
              <w:rPr>
                <w:rFonts w:ascii="Times New Roman"/>
                <w:color w:val="000000"/>
                <w:spacing w:val="179"/>
                <w:sz w:val="22"/>
              </w:rPr>
              <w:t xml:space="preserve"> </w:t>
            </w:r>
            <w:r>
              <w:rPr>
                <w:rFonts w:ascii="EEGAIA+SimSun" w:hAnsi="EEGAIA+SimSun" w:cs="EEGAIA+SimSun"/>
                <w:color w:val="000000"/>
                <w:spacing w:val="5"/>
                <w:sz w:val="22"/>
              </w:rPr>
              <w:t>经营收</w:t>
            </w:r>
          </w:p>
        </w:tc>
        <w:tc>
          <w:tcPr>
            <w:tcW w:w="20" w:type="dxa"/>
            <w:noWrap w:val="0"/>
            <w:vAlign w:val="top"/>
          </w:tcPr>
          <w:p w14:paraId="6D235719">
            <w:pPr>
              <w:spacing w:before="0" w:after="0" w:line="0" w:lineRule="exact"/>
              <w:ind w:left="0" w:right="0" w:firstLine="0"/>
              <w:jc w:val="left"/>
              <w:rPr>
                <w:rFonts w:ascii="Times New Roman"/>
                <w:color w:val="000000"/>
                <w:spacing w:val="0"/>
                <w:sz w:val="22"/>
              </w:rPr>
            </w:pPr>
          </w:p>
        </w:tc>
        <w:tc>
          <w:tcPr>
            <w:tcW w:w="525" w:type="dxa"/>
            <w:gridSpan w:val="3"/>
            <w:noWrap w:val="0"/>
            <w:vAlign w:val="top"/>
          </w:tcPr>
          <w:p w14:paraId="127EE6A9">
            <w:pPr>
              <w:spacing w:before="0" w:after="0" w:line="220" w:lineRule="exact"/>
              <w:ind w:left="0" w:right="0" w:firstLine="0"/>
              <w:jc w:val="left"/>
              <w:rPr>
                <w:rFonts w:ascii="Times New Roman"/>
                <w:color w:val="000000"/>
                <w:spacing w:val="0"/>
                <w:sz w:val="22"/>
              </w:rPr>
            </w:pPr>
            <w:r>
              <w:rPr>
                <w:rFonts w:ascii="EEGAIA+SimSun" w:hAnsi="EEGAIA+SimSun" w:cs="EEGAIA+SimSun"/>
                <w:color w:val="000000"/>
                <w:spacing w:val="5"/>
                <w:sz w:val="22"/>
              </w:rPr>
              <w:t>附属</w:t>
            </w:r>
          </w:p>
          <w:p w14:paraId="14D22885">
            <w:pPr>
              <w:spacing w:before="0" w:after="0" w:line="255" w:lineRule="exact"/>
              <w:ind w:left="0" w:right="0" w:firstLine="0"/>
              <w:jc w:val="left"/>
              <w:rPr>
                <w:rFonts w:ascii="Times New Roman"/>
                <w:color w:val="000000"/>
                <w:spacing w:val="0"/>
                <w:sz w:val="22"/>
              </w:rPr>
            </w:pPr>
            <w:r>
              <w:rPr>
                <w:rFonts w:ascii="EEGAIA+SimSun" w:hAnsi="EEGAIA+SimSun" w:cs="EEGAIA+SimSun"/>
                <w:color w:val="000000"/>
                <w:spacing w:val="5"/>
                <w:sz w:val="22"/>
              </w:rPr>
              <w:t>单位</w:t>
            </w:r>
          </w:p>
        </w:tc>
      </w:tr>
    </w:tbl>
    <w:p w14:paraId="2656191C">
      <w:pPr>
        <w:spacing w:before="0" w:after="35" w:line="230" w:lineRule="exact"/>
        <w:ind w:left="9051" w:right="0" w:firstLine="0"/>
        <w:jc w:val="left"/>
        <w:rPr>
          <w:rFonts w:ascii="Times New Roman"/>
          <w:color w:val="000000"/>
          <w:spacing w:val="0"/>
          <w:sz w:val="22"/>
        </w:rPr>
      </w:pPr>
      <w:r>
        <w:rPr>
          <w:rFonts w:ascii="EEGAIA+SimSun" w:hAnsi="EEGAIA+SimSun" w:cs="EEGAIA+SimSun"/>
          <w:color w:val="000000"/>
          <w:spacing w:val="5"/>
          <w:sz w:val="22"/>
        </w:rPr>
        <w:t>其他</w:t>
      </w:r>
    </w:p>
    <w:tbl>
      <w:tblPr>
        <w:tblStyle w:val="2"/>
        <w:tblW w:w="0" w:type="auto"/>
        <w:tblInd w:w="0" w:type="dxa"/>
        <w:tblLayout w:type="autofit"/>
        <w:tblCellMar>
          <w:top w:w="0" w:type="dxa"/>
          <w:left w:w="0" w:type="dxa"/>
          <w:bottom w:w="0" w:type="dxa"/>
          <w:right w:w="0" w:type="dxa"/>
        </w:tblCellMar>
      </w:tblPr>
      <w:tblGrid>
        <w:gridCol w:w="1125"/>
        <w:gridCol w:w="2662"/>
        <w:gridCol w:w="20"/>
        <w:gridCol w:w="4619"/>
        <w:gridCol w:w="20"/>
        <w:gridCol w:w="586"/>
        <w:gridCol w:w="20"/>
        <w:gridCol w:w="525"/>
      </w:tblGrid>
      <w:tr w14:paraId="510221F1">
        <w:tblPrEx>
          <w:tblCellMar>
            <w:top w:w="0" w:type="dxa"/>
            <w:left w:w="0" w:type="dxa"/>
            <w:bottom w:w="0" w:type="dxa"/>
            <w:right w:w="0" w:type="dxa"/>
          </w:tblCellMar>
        </w:tblPrEx>
        <w:trPr>
          <w:trHeight w:val="475" w:hRule="atLeast"/>
        </w:trPr>
        <w:tc>
          <w:tcPr>
            <w:tcW w:w="1125" w:type="dxa"/>
            <w:noWrap w:val="0"/>
            <w:vAlign w:val="top"/>
          </w:tcPr>
          <w:p w14:paraId="0E886016">
            <w:pPr>
              <w:spacing w:before="0" w:after="0" w:line="0" w:lineRule="exact"/>
              <w:ind w:left="0" w:right="0" w:firstLine="0"/>
              <w:jc w:val="left"/>
              <w:rPr>
                <w:rFonts w:ascii="Times New Roman"/>
                <w:color w:val="000000"/>
                <w:spacing w:val="0"/>
                <w:sz w:val="22"/>
              </w:rPr>
            </w:pPr>
          </w:p>
        </w:tc>
        <w:tc>
          <w:tcPr>
            <w:tcW w:w="2662" w:type="dxa"/>
            <w:noWrap w:val="0"/>
            <w:vAlign w:val="top"/>
          </w:tcPr>
          <w:p w14:paraId="66C581A2">
            <w:pPr>
              <w:spacing w:before="135" w:after="0" w:line="220" w:lineRule="exact"/>
              <w:ind w:left="0" w:right="0" w:firstLine="0"/>
              <w:jc w:val="left"/>
              <w:rPr>
                <w:rFonts w:ascii="Times New Roman"/>
                <w:color w:val="000000"/>
                <w:spacing w:val="0"/>
                <w:sz w:val="22"/>
              </w:rPr>
            </w:pPr>
            <w:r>
              <w:rPr>
                <w:rFonts w:ascii="EEGAIA+SimSun" w:hAnsi="EEGAIA+SimSun" w:cs="EEGAIA+SimSun"/>
                <w:color w:val="000000"/>
                <w:spacing w:val="5"/>
                <w:sz w:val="22"/>
              </w:rPr>
              <w:t>科目代码</w:t>
            </w:r>
            <w:r>
              <w:rPr>
                <w:rFonts w:ascii="Times New Roman"/>
                <w:color w:val="000000"/>
                <w:spacing w:val="192"/>
                <w:sz w:val="22"/>
              </w:rPr>
              <w:t xml:space="preserve"> </w:t>
            </w:r>
            <w:r>
              <w:rPr>
                <w:rFonts w:ascii="EEGAIA+SimSun" w:hAnsi="EEGAIA+SimSun" w:cs="EEGAIA+SimSun"/>
                <w:color w:val="000000"/>
                <w:spacing w:val="5"/>
                <w:sz w:val="22"/>
              </w:rPr>
              <w:t>科目名称</w:t>
            </w:r>
          </w:p>
        </w:tc>
        <w:tc>
          <w:tcPr>
            <w:tcW w:w="20" w:type="dxa"/>
            <w:noWrap w:val="0"/>
            <w:vAlign w:val="top"/>
          </w:tcPr>
          <w:p w14:paraId="04B22031">
            <w:pPr>
              <w:spacing w:before="0" w:after="0" w:line="0" w:lineRule="exact"/>
              <w:ind w:left="0" w:right="0" w:firstLine="0"/>
              <w:jc w:val="left"/>
              <w:rPr>
                <w:rFonts w:ascii="Times New Roman"/>
                <w:color w:val="000000"/>
                <w:spacing w:val="0"/>
                <w:sz w:val="22"/>
              </w:rPr>
            </w:pPr>
          </w:p>
        </w:tc>
        <w:tc>
          <w:tcPr>
            <w:tcW w:w="4619" w:type="dxa"/>
            <w:noWrap w:val="0"/>
            <w:vAlign w:val="top"/>
          </w:tcPr>
          <w:p w14:paraId="5E947C5F">
            <w:pPr>
              <w:spacing w:before="0" w:after="0" w:line="220" w:lineRule="exact"/>
              <w:ind w:left="0" w:right="0" w:firstLine="0"/>
              <w:jc w:val="left"/>
              <w:rPr>
                <w:rFonts w:ascii="Times New Roman"/>
                <w:color w:val="000000"/>
                <w:spacing w:val="0"/>
                <w:sz w:val="22"/>
              </w:rPr>
            </w:pPr>
            <w:r>
              <w:rPr>
                <w:rFonts w:ascii="EEGAIA+SimSun" w:hAnsi="EEGAIA+SimSun" w:cs="EEGAIA+SimSun"/>
                <w:color w:val="000000"/>
                <w:spacing w:val="0"/>
                <w:sz w:val="22"/>
              </w:rPr>
              <w:t>计</w:t>
            </w:r>
            <w:r>
              <w:rPr>
                <w:rFonts w:ascii="Times New Roman"/>
                <w:color w:val="000000"/>
                <w:spacing w:val="788"/>
                <w:sz w:val="22"/>
              </w:rPr>
              <w:t xml:space="preserve"> </w:t>
            </w:r>
            <w:r>
              <w:rPr>
                <w:rFonts w:ascii="EEGAIA+SimSun" w:hAnsi="EEGAIA+SimSun" w:cs="EEGAIA+SimSun"/>
                <w:color w:val="000000"/>
                <w:spacing w:val="5"/>
                <w:sz w:val="22"/>
              </w:rPr>
              <w:t>收入</w:t>
            </w:r>
            <w:r>
              <w:rPr>
                <w:rFonts w:ascii="Times New Roman"/>
                <w:color w:val="000000"/>
                <w:spacing w:val="403"/>
                <w:sz w:val="22"/>
              </w:rPr>
              <w:t xml:space="preserve"> </w:t>
            </w:r>
            <w:r>
              <w:rPr>
                <w:rFonts w:ascii="EEGAIA+SimSun" w:hAnsi="EEGAIA+SimSun" w:cs="EEGAIA+SimSun"/>
                <w:color w:val="000000"/>
                <w:spacing w:val="5"/>
                <w:sz w:val="22"/>
              </w:rPr>
              <w:t>助收入</w:t>
            </w:r>
            <w:r>
              <w:rPr>
                <w:rFonts w:ascii="Times New Roman"/>
                <w:color w:val="000000"/>
                <w:spacing w:val="370"/>
                <w:sz w:val="22"/>
              </w:rPr>
              <w:t xml:space="preserve"> </w:t>
            </w:r>
            <w:r>
              <w:rPr>
                <w:rFonts w:ascii="EEGAIA+SimSun" w:hAnsi="EEGAIA+SimSun" w:cs="EEGAIA+SimSun"/>
                <w:color w:val="000000"/>
                <w:spacing w:val="0"/>
                <w:sz w:val="22"/>
              </w:rPr>
              <w:t>入</w:t>
            </w:r>
            <w:r>
              <w:rPr>
                <w:rFonts w:ascii="Times New Roman"/>
                <w:color w:val="000000"/>
                <w:spacing w:val="634"/>
                <w:sz w:val="22"/>
              </w:rPr>
              <w:t xml:space="preserve"> </w:t>
            </w:r>
            <w:r>
              <w:rPr>
                <w:rFonts w:ascii="EEGAIA+SimSun" w:hAnsi="EEGAIA+SimSun" w:cs="EEGAIA+SimSun"/>
                <w:color w:val="000000"/>
                <w:spacing w:val="0"/>
                <w:sz w:val="22"/>
              </w:rPr>
              <w:t>入</w:t>
            </w:r>
          </w:p>
        </w:tc>
        <w:tc>
          <w:tcPr>
            <w:tcW w:w="20" w:type="dxa"/>
            <w:noWrap w:val="0"/>
            <w:vAlign w:val="top"/>
          </w:tcPr>
          <w:p w14:paraId="66CE13D8">
            <w:pPr>
              <w:spacing w:before="0" w:after="0" w:line="0" w:lineRule="exact"/>
              <w:ind w:left="0" w:right="0" w:firstLine="0"/>
              <w:jc w:val="left"/>
              <w:rPr>
                <w:rFonts w:ascii="Times New Roman"/>
                <w:color w:val="000000"/>
                <w:spacing w:val="0"/>
                <w:sz w:val="22"/>
              </w:rPr>
            </w:pPr>
          </w:p>
        </w:tc>
        <w:tc>
          <w:tcPr>
            <w:tcW w:w="586" w:type="dxa"/>
            <w:noWrap w:val="0"/>
            <w:vAlign w:val="top"/>
          </w:tcPr>
          <w:p w14:paraId="6FB7F477">
            <w:pPr>
              <w:spacing w:before="0" w:after="0" w:line="220" w:lineRule="exact"/>
              <w:ind w:left="0" w:right="0" w:firstLine="0"/>
              <w:jc w:val="left"/>
              <w:rPr>
                <w:rFonts w:ascii="Times New Roman"/>
                <w:color w:val="000000"/>
                <w:spacing w:val="0"/>
                <w:sz w:val="22"/>
              </w:rPr>
            </w:pPr>
            <w:r>
              <w:rPr>
                <w:rFonts w:ascii="EEGAIA+SimSun" w:hAnsi="EEGAIA+SimSun" w:cs="EEGAIA+SimSun"/>
                <w:color w:val="000000"/>
                <w:spacing w:val="5"/>
                <w:sz w:val="22"/>
              </w:rPr>
              <w:t>上缴</w:t>
            </w:r>
          </w:p>
          <w:p w14:paraId="6EBDF3EA">
            <w:pPr>
              <w:spacing w:before="0" w:after="0" w:line="255" w:lineRule="exact"/>
              <w:ind w:left="0" w:right="0" w:firstLine="0"/>
              <w:jc w:val="left"/>
              <w:rPr>
                <w:rFonts w:ascii="Times New Roman"/>
                <w:color w:val="000000"/>
                <w:spacing w:val="0"/>
                <w:sz w:val="22"/>
              </w:rPr>
            </w:pPr>
            <w:r>
              <w:rPr>
                <w:rFonts w:ascii="EEGAIA+SimSun" w:hAnsi="EEGAIA+SimSun" w:cs="EEGAIA+SimSun"/>
                <w:color w:val="000000"/>
                <w:spacing w:val="5"/>
                <w:sz w:val="22"/>
              </w:rPr>
              <w:t>收入</w:t>
            </w:r>
          </w:p>
        </w:tc>
        <w:tc>
          <w:tcPr>
            <w:tcW w:w="20" w:type="dxa"/>
            <w:noWrap w:val="0"/>
            <w:vAlign w:val="top"/>
          </w:tcPr>
          <w:p w14:paraId="07A7C8B2">
            <w:pPr>
              <w:spacing w:before="0" w:after="0" w:line="0" w:lineRule="exact"/>
              <w:ind w:left="0" w:right="0" w:firstLine="0"/>
              <w:jc w:val="left"/>
              <w:rPr>
                <w:rFonts w:ascii="Times New Roman"/>
                <w:color w:val="000000"/>
                <w:spacing w:val="0"/>
                <w:sz w:val="22"/>
              </w:rPr>
            </w:pPr>
          </w:p>
        </w:tc>
        <w:tc>
          <w:tcPr>
            <w:tcW w:w="525" w:type="dxa"/>
            <w:noWrap w:val="0"/>
            <w:vAlign w:val="top"/>
          </w:tcPr>
          <w:p w14:paraId="6C0978DF">
            <w:pPr>
              <w:spacing w:before="0" w:after="0" w:line="220" w:lineRule="exact"/>
              <w:ind w:left="0" w:right="0" w:firstLine="0"/>
              <w:jc w:val="left"/>
              <w:rPr>
                <w:rFonts w:ascii="Times New Roman"/>
                <w:color w:val="000000"/>
                <w:spacing w:val="0"/>
                <w:sz w:val="22"/>
              </w:rPr>
            </w:pPr>
            <w:r>
              <w:rPr>
                <w:rFonts w:ascii="EEGAIA+SimSun" w:hAnsi="EEGAIA+SimSun" w:cs="EEGAIA+SimSun"/>
                <w:color w:val="000000"/>
                <w:spacing w:val="5"/>
                <w:sz w:val="22"/>
              </w:rPr>
              <w:t>收入</w:t>
            </w:r>
          </w:p>
        </w:tc>
      </w:tr>
    </w:tbl>
    <w:p w14:paraId="1A120545">
      <w:pPr>
        <w:spacing w:before="103" w:after="0" w:line="254" w:lineRule="exact"/>
        <w:ind w:left="1960" w:right="0" w:firstLine="0"/>
        <w:jc w:val="left"/>
        <w:rPr>
          <w:rFonts w:ascii="Times New Roman"/>
          <w:color w:val="000000"/>
          <w:spacing w:val="0"/>
          <w:sz w:val="22"/>
        </w:rPr>
      </w:pPr>
      <w:r>
        <w:rPr>
          <w:rFonts w:ascii="仿宋" w:hAnsi="仿宋" w:cs="仿宋"/>
          <w:color w:val="000000"/>
          <w:spacing w:val="0"/>
          <w:sz w:val="22"/>
        </w:rPr>
        <w:t>栏次</w:t>
      </w:r>
      <w:r>
        <w:rPr>
          <w:rFonts w:ascii="Times New Roman"/>
          <w:color w:val="000000"/>
          <w:spacing w:val="1409"/>
          <w:sz w:val="22"/>
        </w:rPr>
        <w:t xml:space="preserve"> </w:t>
      </w:r>
      <w:r>
        <w:rPr>
          <w:rFonts w:ascii="Times New Roman"/>
          <w:b/>
          <w:color w:val="212529"/>
          <w:spacing w:val="0"/>
          <w:sz w:val="22"/>
        </w:rPr>
        <w:t>1</w:t>
      </w:r>
      <w:r>
        <w:rPr>
          <w:rFonts w:ascii="Times New Roman"/>
          <w:b/>
          <w:color w:val="212529"/>
          <w:spacing w:val="1010"/>
          <w:sz w:val="22"/>
        </w:rPr>
        <w:t xml:space="preserve"> </w:t>
      </w:r>
      <w:r>
        <w:rPr>
          <w:rFonts w:ascii="Times New Roman"/>
          <w:b/>
          <w:color w:val="212529"/>
          <w:spacing w:val="0"/>
          <w:sz w:val="22"/>
        </w:rPr>
        <w:t>2</w:t>
      </w:r>
      <w:r>
        <w:rPr>
          <w:rFonts w:ascii="Times New Roman"/>
          <w:b/>
          <w:color w:val="212529"/>
          <w:spacing w:val="856"/>
          <w:sz w:val="22"/>
        </w:rPr>
        <w:t xml:space="preserve"> </w:t>
      </w:r>
      <w:r>
        <w:rPr>
          <w:rFonts w:ascii="Times New Roman"/>
          <w:b/>
          <w:color w:val="212529"/>
          <w:spacing w:val="0"/>
          <w:sz w:val="22"/>
        </w:rPr>
        <w:t>3</w:t>
      </w:r>
      <w:r>
        <w:rPr>
          <w:rFonts w:ascii="Times New Roman"/>
          <w:b/>
          <w:color w:val="212529"/>
          <w:spacing w:val="710"/>
          <w:sz w:val="22"/>
        </w:rPr>
        <w:t xml:space="preserve"> </w:t>
      </w:r>
      <w:r>
        <w:rPr>
          <w:rFonts w:ascii="Times New Roman"/>
          <w:b/>
          <w:color w:val="212529"/>
          <w:spacing w:val="0"/>
          <w:sz w:val="22"/>
        </w:rPr>
        <w:t>4</w:t>
      </w:r>
      <w:r>
        <w:rPr>
          <w:rFonts w:ascii="Times New Roman"/>
          <w:b/>
          <w:color w:val="212529"/>
          <w:spacing w:val="744"/>
          <w:sz w:val="22"/>
        </w:rPr>
        <w:t xml:space="preserve"> </w:t>
      </w:r>
      <w:r>
        <w:rPr>
          <w:rFonts w:ascii="Times New Roman"/>
          <w:b/>
          <w:color w:val="212529"/>
          <w:spacing w:val="0"/>
          <w:sz w:val="22"/>
        </w:rPr>
        <w:t>5</w:t>
      </w:r>
      <w:r>
        <w:rPr>
          <w:rFonts w:ascii="Times New Roman"/>
          <w:b/>
          <w:color w:val="212529"/>
          <w:spacing w:val="606"/>
          <w:sz w:val="22"/>
        </w:rPr>
        <w:t xml:space="preserve"> </w:t>
      </w:r>
      <w:r>
        <w:rPr>
          <w:rFonts w:ascii="Times New Roman"/>
          <w:b/>
          <w:color w:val="212529"/>
          <w:spacing w:val="0"/>
          <w:sz w:val="22"/>
        </w:rPr>
        <w:t>6</w:t>
      </w:r>
      <w:r>
        <w:rPr>
          <w:rFonts w:ascii="Times New Roman"/>
          <w:b/>
          <w:color w:val="212529"/>
          <w:spacing w:val="441"/>
          <w:sz w:val="22"/>
        </w:rPr>
        <w:t xml:space="preserve"> </w:t>
      </w:r>
      <w:r>
        <w:rPr>
          <w:rFonts w:ascii="Times New Roman"/>
          <w:b/>
          <w:color w:val="212529"/>
          <w:spacing w:val="0"/>
          <w:sz w:val="22"/>
        </w:rPr>
        <w:t>7</w:t>
      </w:r>
    </w:p>
    <w:p w14:paraId="56ECFC64">
      <w:pPr>
        <w:spacing w:before="188" w:after="85" w:line="230" w:lineRule="exact"/>
        <w:ind w:left="1960" w:right="0" w:firstLine="0"/>
        <w:jc w:val="left"/>
        <w:rPr>
          <w:rFonts w:ascii="Times New Roman"/>
          <w:color w:val="000000"/>
          <w:spacing w:val="0"/>
          <w:sz w:val="22"/>
        </w:rPr>
      </w:pPr>
      <w:r>
        <w:rPr>
          <w:rFonts w:ascii="仿宋" w:hAnsi="仿宋" w:cs="仿宋"/>
          <w:color w:val="000000"/>
          <w:spacing w:val="0"/>
          <w:sz w:val="22"/>
        </w:rPr>
        <w:t>合计</w:t>
      </w:r>
      <w:r>
        <w:rPr>
          <w:rFonts w:ascii="Times New Roman"/>
          <w:color w:val="000000"/>
          <w:spacing w:val="1133"/>
          <w:sz w:val="22"/>
        </w:rPr>
        <w:t xml:space="preserve"> </w:t>
      </w:r>
      <w:r>
        <w:rPr>
          <w:rFonts w:ascii="EEGAIA+SimSun"/>
          <w:color w:val="212529"/>
          <w:spacing w:val="2"/>
          <w:sz w:val="22"/>
        </w:rPr>
        <w:t>3,379.38</w:t>
      </w:r>
      <w:r>
        <w:rPr>
          <w:rFonts w:ascii="Times New Roman"/>
          <w:color w:val="212529"/>
          <w:spacing w:val="213"/>
          <w:sz w:val="22"/>
        </w:rPr>
        <w:t xml:space="preserve"> </w:t>
      </w:r>
      <w:r>
        <w:rPr>
          <w:rFonts w:ascii="EEGAIA+SimSun"/>
          <w:color w:val="212529"/>
          <w:spacing w:val="2"/>
          <w:sz w:val="22"/>
        </w:rPr>
        <w:t>3,379.38</w:t>
      </w:r>
    </w:p>
    <w:tbl>
      <w:tblPr>
        <w:tblStyle w:val="2"/>
        <w:tblW w:w="0" w:type="auto"/>
        <w:tblInd w:w="0" w:type="dxa"/>
        <w:tblLayout w:type="autofit"/>
        <w:tblCellMar>
          <w:top w:w="0" w:type="dxa"/>
          <w:left w:w="0" w:type="dxa"/>
          <w:bottom w:w="0" w:type="dxa"/>
          <w:right w:w="0" w:type="dxa"/>
        </w:tblCellMar>
      </w:tblPr>
      <w:tblGrid>
        <w:gridCol w:w="1055"/>
        <w:gridCol w:w="1064"/>
        <w:gridCol w:w="20"/>
        <w:gridCol w:w="1428"/>
        <w:gridCol w:w="20"/>
        <w:gridCol w:w="2145"/>
      </w:tblGrid>
      <w:tr w14:paraId="5FA8BDE1">
        <w:tblPrEx>
          <w:tblCellMar>
            <w:top w:w="0" w:type="dxa"/>
            <w:left w:w="0" w:type="dxa"/>
            <w:bottom w:w="0" w:type="dxa"/>
            <w:right w:w="0" w:type="dxa"/>
          </w:tblCellMar>
        </w:tblPrEx>
        <w:trPr>
          <w:trHeight w:val="475" w:hRule="atLeast"/>
        </w:trPr>
        <w:tc>
          <w:tcPr>
            <w:tcW w:w="1055" w:type="dxa"/>
            <w:noWrap w:val="0"/>
            <w:vAlign w:val="top"/>
          </w:tcPr>
          <w:p w14:paraId="2C76F582">
            <w:pPr>
              <w:spacing w:before="0" w:after="0" w:line="0" w:lineRule="exact"/>
              <w:ind w:left="0" w:right="0" w:firstLine="0"/>
              <w:jc w:val="left"/>
              <w:rPr>
                <w:rFonts w:ascii="Times New Roman"/>
                <w:color w:val="000000"/>
                <w:spacing w:val="0"/>
                <w:sz w:val="22"/>
              </w:rPr>
            </w:pPr>
          </w:p>
        </w:tc>
        <w:tc>
          <w:tcPr>
            <w:tcW w:w="1064" w:type="dxa"/>
            <w:noWrap w:val="0"/>
            <w:vAlign w:val="top"/>
          </w:tcPr>
          <w:p w14:paraId="55A92F2F">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201</w:t>
            </w:r>
          </w:p>
        </w:tc>
        <w:tc>
          <w:tcPr>
            <w:tcW w:w="20" w:type="dxa"/>
            <w:noWrap w:val="0"/>
            <w:vAlign w:val="top"/>
          </w:tcPr>
          <w:p w14:paraId="2D177873">
            <w:pPr>
              <w:spacing w:before="0" w:after="0" w:line="0" w:lineRule="exact"/>
              <w:ind w:left="0" w:right="0" w:firstLine="0"/>
              <w:jc w:val="left"/>
              <w:rPr>
                <w:rFonts w:ascii="Times New Roman"/>
                <w:color w:val="000000"/>
                <w:spacing w:val="0"/>
                <w:sz w:val="22"/>
              </w:rPr>
            </w:pPr>
          </w:p>
        </w:tc>
        <w:tc>
          <w:tcPr>
            <w:tcW w:w="1428" w:type="dxa"/>
            <w:noWrap w:val="0"/>
            <w:vAlign w:val="top"/>
          </w:tcPr>
          <w:p w14:paraId="35474618">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一般公共服</w:t>
            </w:r>
          </w:p>
          <w:p w14:paraId="337BBFE2">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务支出</w:t>
            </w:r>
          </w:p>
        </w:tc>
        <w:tc>
          <w:tcPr>
            <w:tcW w:w="20" w:type="dxa"/>
            <w:noWrap w:val="0"/>
            <w:vAlign w:val="top"/>
          </w:tcPr>
          <w:p w14:paraId="54A92B1E">
            <w:pPr>
              <w:spacing w:before="0" w:after="0" w:line="0" w:lineRule="exact"/>
              <w:ind w:left="0" w:right="0" w:firstLine="0"/>
              <w:jc w:val="left"/>
              <w:rPr>
                <w:rFonts w:ascii="Times New Roman"/>
                <w:color w:val="000000"/>
                <w:spacing w:val="0"/>
                <w:sz w:val="22"/>
              </w:rPr>
            </w:pPr>
          </w:p>
        </w:tc>
        <w:tc>
          <w:tcPr>
            <w:tcW w:w="2145" w:type="dxa"/>
            <w:noWrap w:val="0"/>
            <w:vAlign w:val="top"/>
          </w:tcPr>
          <w:p w14:paraId="3B2D5FE7">
            <w:pPr>
              <w:spacing w:before="135" w:after="0" w:line="220" w:lineRule="exact"/>
              <w:ind w:left="0" w:right="0" w:firstLine="0"/>
              <w:jc w:val="left"/>
              <w:rPr>
                <w:rFonts w:ascii="Times New Roman"/>
                <w:color w:val="000000"/>
                <w:spacing w:val="0"/>
                <w:sz w:val="22"/>
              </w:rPr>
            </w:pPr>
            <w:r>
              <w:rPr>
                <w:rFonts w:ascii="EEGAIA+SimSun"/>
                <w:color w:val="212529"/>
                <w:spacing w:val="2"/>
                <w:sz w:val="22"/>
              </w:rPr>
              <w:t>1,101.01</w:t>
            </w:r>
            <w:r>
              <w:rPr>
                <w:rFonts w:ascii="Times New Roman"/>
                <w:color w:val="212529"/>
                <w:spacing w:val="213"/>
                <w:sz w:val="22"/>
              </w:rPr>
              <w:t xml:space="preserve"> </w:t>
            </w:r>
            <w:r>
              <w:rPr>
                <w:rFonts w:ascii="EEGAIA+SimSun"/>
                <w:color w:val="212529"/>
                <w:spacing w:val="2"/>
                <w:sz w:val="22"/>
              </w:rPr>
              <w:t>1,101.01</w:t>
            </w:r>
          </w:p>
        </w:tc>
      </w:tr>
    </w:tbl>
    <w:p w14:paraId="32D553BF">
      <w:pPr>
        <w:spacing w:before="125" w:after="0" w:line="230" w:lineRule="exact"/>
        <w:ind w:left="1055" w:right="0" w:firstLine="0"/>
        <w:jc w:val="left"/>
        <w:rPr>
          <w:rFonts w:ascii="Times New Roman"/>
          <w:color w:val="000000"/>
          <w:spacing w:val="0"/>
          <w:sz w:val="22"/>
        </w:rPr>
      </w:pPr>
      <w:r>
        <w:rPr>
          <w:rFonts w:ascii="EEGAIA+SimSun"/>
          <w:color w:val="212529"/>
          <w:spacing w:val="2"/>
          <w:sz w:val="22"/>
        </w:rPr>
        <w:t>20101</w:t>
      </w:r>
      <w:r>
        <w:rPr>
          <w:rFonts w:ascii="Times New Roman"/>
          <w:color w:val="212529"/>
          <w:spacing w:val="467"/>
          <w:sz w:val="22"/>
        </w:rPr>
        <w:t xml:space="preserve"> </w:t>
      </w:r>
      <w:r>
        <w:rPr>
          <w:rFonts w:ascii="EEGAIA+SimSun" w:hAnsi="EEGAIA+SimSun" w:cs="EEGAIA+SimSun"/>
          <w:color w:val="212529"/>
          <w:spacing w:val="5"/>
          <w:sz w:val="22"/>
        </w:rPr>
        <w:t>人大事务</w:t>
      </w:r>
      <w:r>
        <w:rPr>
          <w:rFonts w:ascii="Times New Roman"/>
          <w:color w:val="212529"/>
          <w:spacing w:val="943"/>
          <w:sz w:val="22"/>
        </w:rPr>
        <w:t xml:space="preserve"> </w:t>
      </w:r>
      <w:r>
        <w:rPr>
          <w:rFonts w:ascii="EEGAIA+SimSun"/>
          <w:color w:val="212529"/>
          <w:spacing w:val="2"/>
          <w:sz w:val="22"/>
        </w:rPr>
        <w:t>0.48</w:t>
      </w:r>
      <w:r>
        <w:rPr>
          <w:rFonts w:ascii="Times New Roman"/>
          <w:color w:val="212529"/>
          <w:spacing w:val="663"/>
          <w:sz w:val="22"/>
        </w:rPr>
        <w:t xml:space="preserve"> </w:t>
      </w:r>
      <w:r>
        <w:rPr>
          <w:rFonts w:ascii="EEGAIA+SimSun"/>
          <w:color w:val="212529"/>
          <w:spacing w:val="2"/>
          <w:sz w:val="22"/>
        </w:rPr>
        <w:t>0.48</w:t>
      </w:r>
    </w:p>
    <w:p w14:paraId="3A1BD1F2">
      <w:pPr>
        <w:spacing w:before="190" w:after="0" w:line="230" w:lineRule="exact"/>
        <w:ind w:left="1055" w:right="0" w:firstLine="0"/>
        <w:jc w:val="left"/>
        <w:rPr>
          <w:rFonts w:ascii="Times New Roman"/>
          <w:color w:val="000000"/>
          <w:spacing w:val="0"/>
          <w:sz w:val="22"/>
        </w:rPr>
      </w:pPr>
      <w:r>
        <w:rPr>
          <w:rFonts w:ascii="EEGAIA+SimSun"/>
          <w:color w:val="212529"/>
          <w:spacing w:val="2"/>
          <w:sz w:val="22"/>
        </w:rPr>
        <w:t>2010101</w:t>
      </w:r>
      <w:r>
        <w:rPr>
          <w:rFonts w:ascii="Times New Roman"/>
          <w:color w:val="212529"/>
          <w:spacing w:val="242"/>
          <w:sz w:val="22"/>
        </w:rPr>
        <w:t xml:space="preserve"> </w:t>
      </w:r>
      <w:r>
        <w:rPr>
          <w:rFonts w:ascii="EEGAIA+SimSun" w:hAnsi="EEGAIA+SimSun" w:cs="EEGAIA+SimSun"/>
          <w:color w:val="212529"/>
          <w:spacing w:val="5"/>
          <w:sz w:val="22"/>
        </w:rPr>
        <w:t>行政运行</w:t>
      </w:r>
      <w:r>
        <w:rPr>
          <w:rFonts w:ascii="Times New Roman"/>
          <w:color w:val="212529"/>
          <w:spacing w:val="943"/>
          <w:sz w:val="22"/>
        </w:rPr>
        <w:t xml:space="preserve"> </w:t>
      </w:r>
      <w:r>
        <w:rPr>
          <w:rFonts w:ascii="EEGAIA+SimSun"/>
          <w:color w:val="212529"/>
          <w:spacing w:val="2"/>
          <w:sz w:val="22"/>
        </w:rPr>
        <w:t>0.48</w:t>
      </w:r>
      <w:r>
        <w:rPr>
          <w:rFonts w:ascii="Times New Roman"/>
          <w:color w:val="212529"/>
          <w:spacing w:val="663"/>
          <w:sz w:val="22"/>
        </w:rPr>
        <w:t xml:space="preserve"> </w:t>
      </w:r>
      <w:r>
        <w:rPr>
          <w:rFonts w:ascii="EEGAIA+SimSun"/>
          <w:color w:val="212529"/>
          <w:spacing w:val="2"/>
          <w:sz w:val="22"/>
        </w:rPr>
        <w:t>0.48</w:t>
      </w:r>
    </w:p>
    <w:p w14:paraId="3C004472">
      <w:pPr>
        <w:spacing w:before="115"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政府办公厅</w:t>
      </w:r>
    </w:p>
    <w:p w14:paraId="791EF0A6">
      <w:pPr>
        <w:spacing w:before="25" w:after="0" w:line="230" w:lineRule="exact"/>
        <w:ind w:left="1055" w:right="0" w:firstLine="0"/>
        <w:jc w:val="left"/>
        <w:rPr>
          <w:rFonts w:ascii="Times New Roman"/>
          <w:color w:val="000000"/>
          <w:spacing w:val="0"/>
          <w:sz w:val="22"/>
        </w:rPr>
      </w:pPr>
      <w:r>
        <w:rPr>
          <w:rFonts w:ascii="EEGAIA+SimSun"/>
          <w:color w:val="212529"/>
          <w:spacing w:val="2"/>
          <w:sz w:val="22"/>
        </w:rPr>
        <w:t>20103</w:t>
      </w:r>
      <w:r>
        <w:rPr>
          <w:rFonts w:ascii="Times New Roman"/>
          <w:color w:val="212529"/>
          <w:spacing w:val="467"/>
          <w:sz w:val="22"/>
        </w:rPr>
        <w:t xml:space="preserve"> </w:t>
      </w:r>
      <w:r>
        <w:rPr>
          <w:rFonts w:ascii="EEGAIA+SimSun" w:hAnsi="EEGAIA+SimSun" w:cs="EEGAIA+SimSun"/>
          <w:color w:val="212529"/>
          <w:spacing w:val="5"/>
          <w:sz w:val="22"/>
        </w:rPr>
        <w:t>（室）及相</w:t>
      </w:r>
      <w:r>
        <w:rPr>
          <w:rFonts w:ascii="Times New Roman"/>
          <w:color w:val="212529"/>
          <w:spacing w:val="493"/>
          <w:sz w:val="22"/>
        </w:rPr>
        <w:t xml:space="preserve"> </w:t>
      </w:r>
      <w:r>
        <w:rPr>
          <w:rFonts w:ascii="EEGAIA+SimSun"/>
          <w:color w:val="212529"/>
          <w:spacing w:val="2"/>
          <w:sz w:val="22"/>
        </w:rPr>
        <w:t>843.02</w:t>
      </w:r>
      <w:r>
        <w:rPr>
          <w:rFonts w:ascii="Times New Roman"/>
          <w:color w:val="212529"/>
          <w:spacing w:val="438"/>
          <w:sz w:val="22"/>
        </w:rPr>
        <w:t xml:space="preserve"> </w:t>
      </w:r>
      <w:r>
        <w:rPr>
          <w:rFonts w:ascii="EEGAIA+SimSun"/>
          <w:color w:val="212529"/>
          <w:spacing w:val="2"/>
          <w:sz w:val="22"/>
        </w:rPr>
        <w:t>843.02</w:t>
      </w:r>
    </w:p>
    <w:p w14:paraId="46DE7C1E">
      <w:pPr>
        <w:spacing w:before="25"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关机构事务</w:t>
      </w:r>
    </w:p>
    <w:p w14:paraId="37360BE0">
      <w:pPr>
        <w:spacing w:before="115" w:after="0" w:line="230" w:lineRule="exact"/>
        <w:ind w:left="1055" w:right="0" w:firstLine="0"/>
        <w:jc w:val="left"/>
        <w:rPr>
          <w:rFonts w:ascii="Times New Roman"/>
          <w:color w:val="000000"/>
          <w:spacing w:val="0"/>
          <w:sz w:val="22"/>
        </w:rPr>
      </w:pPr>
      <w:r>
        <w:rPr>
          <w:rFonts w:ascii="EEGAIA+SimSun"/>
          <w:color w:val="212529"/>
          <w:spacing w:val="2"/>
          <w:sz w:val="22"/>
        </w:rPr>
        <w:t>2010301</w:t>
      </w:r>
      <w:r>
        <w:rPr>
          <w:rFonts w:ascii="Times New Roman"/>
          <w:color w:val="212529"/>
          <w:spacing w:val="242"/>
          <w:sz w:val="22"/>
        </w:rPr>
        <w:t xml:space="preserve"> </w:t>
      </w:r>
      <w:r>
        <w:rPr>
          <w:rFonts w:ascii="EEGAIA+SimSun" w:hAnsi="EEGAIA+SimSun" w:cs="EEGAIA+SimSun"/>
          <w:color w:val="212529"/>
          <w:spacing w:val="5"/>
          <w:sz w:val="22"/>
        </w:rPr>
        <w:t>行政运行</w:t>
      </w:r>
      <w:r>
        <w:rPr>
          <w:rFonts w:ascii="Times New Roman"/>
          <w:color w:val="212529"/>
          <w:spacing w:val="718"/>
          <w:sz w:val="22"/>
        </w:rPr>
        <w:t xml:space="preserve"> </w:t>
      </w:r>
      <w:r>
        <w:rPr>
          <w:rFonts w:ascii="EEGAIA+SimSun"/>
          <w:color w:val="212529"/>
          <w:spacing w:val="2"/>
          <w:sz w:val="22"/>
        </w:rPr>
        <w:t>529.16</w:t>
      </w:r>
      <w:r>
        <w:rPr>
          <w:rFonts w:ascii="Times New Roman"/>
          <w:color w:val="212529"/>
          <w:spacing w:val="438"/>
          <w:sz w:val="22"/>
        </w:rPr>
        <w:t xml:space="preserve"> </w:t>
      </w:r>
      <w:r>
        <w:rPr>
          <w:rFonts w:ascii="EEGAIA+SimSun"/>
          <w:color w:val="212529"/>
          <w:spacing w:val="2"/>
          <w:sz w:val="22"/>
        </w:rPr>
        <w:t>529.16</w:t>
      </w:r>
    </w:p>
    <w:p w14:paraId="2AB1F92E">
      <w:pPr>
        <w:spacing w:before="190" w:after="85" w:line="230" w:lineRule="exact"/>
        <w:ind w:left="1055" w:right="0" w:firstLine="0"/>
        <w:jc w:val="left"/>
        <w:rPr>
          <w:rFonts w:ascii="Times New Roman"/>
          <w:color w:val="000000"/>
          <w:spacing w:val="0"/>
          <w:sz w:val="22"/>
        </w:rPr>
      </w:pPr>
      <w:r>
        <w:rPr>
          <w:rFonts w:ascii="EEGAIA+SimSun"/>
          <w:color w:val="212529"/>
          <w:spacing w:val="2"/>
          <w:sz w:val="22"/>
        </w:rPr>
        <w:t>2010350</w:t>
      </w:r>
      <w:r>
        <w:rPr>
          <w:rFonts w:ascii="Times New Roman"/>
          <w:color w:val="212529"/>
          <w:spacing w:val="242"/>
          <w:sz w:val="22"/>
        </w:rPr>
        <w:t xml:space="preserve"> </w:t>
      </w:r>
      <w:r>
        <w:rPr>
          <w:rFonts w:ascii="EEGAIA+SimSun" w:hAnsi="EEGAIA+SimSun" w:cs="EEGAIA+SimSun"/>
          <w:color w:val="212529"/>
          <w:spacing w:val="5"/>
          <w:sz w:val="22"/>
        </w:rPr>
        <w:t>事业运行</w:t>
      </w:r>
      <w:r>
        <w:rPr>
          <w:rFonts w:ascii="Times New Roman"/>
          <w:color w:val="212529"/>
          <w:spacing w:val="718"/>
          <w:sz w:val="22"/>
        </w:rPr>
        <w:t xml:space="preserve"> </w:t>
      </w:r>
      <w:r>
        <w:rPr>
          <w:rFonts w:ascii="EEGAIA+SimSun"/>
          <w:color w:val="212529"/>
          <w:spacing w:val="2"/>
          <w:sz w:val="22"/>
        </w:rPr>
        <w:t>313.86</w:t>
      </w:r>
      <w:r>
        <w:rPr>
          <w:rFonts w:ascii="Times New Roman"/>
          <w:color w:val="212529"/>
          <w:spacing w:val="438"/>
          <w:sz w:val="22"/>
        </w:rPr>
        <w:t xml:space="preserve"> </w:t>
      </w:r>
      <w:r>
        <w:rPr>
          <w:rFonts w:ascii="EEGAIA+SimSun"/>
          <w:color w:val="212529"/>
          <w:spacing w:val="2"/>
          <w:sz w:val="22"/>
        </w:rPr>
        <w:t>313.86</w:t>
      </w:r>
    </w:p>
    <w:tbl>
      <w:tblPr>
        <w:tblStyle w:val="2"/>
        <w:tblW w:w="0" w:type="auto"/>
        <w:tblInd w:w="0" w:type="dxa"/>
        <w:tblLayout w:type="autofit"/>
        <w:tblCellMar>
          <w:top w:w="0" w:type="dxa"/>
          <w:left w:w="0" w:type="dxa"/>
          <w:bottom w:w="0" w:type="dxa"/>
          <w:right w:w="0" w:type="dxa"/>
        </w:tblCellMar>
      </w:tblPr>
      <w:tblGrid>
        <w:gridCol w:w="1055"/>
        <w:gridCol w:w="1064"/>
        <w:gridCol w:w="20"/>
        <w:gridCol w:w="1766"/>
        <w:gridCol w:w="20"/>
        <w:gridCol w:w="1808"/>
      </w:tblGrid>
      <w:tr w14:paraId="46766A7E">
        <w:tblPrEx>
          <w:tblCellMar>
            <w:top w:w="0" w:type="dxa"/>
            <w:left w:w="0" w:type="dxa"/>
            <w:bottom w:w="0" w:type="dxa"/>
            <w:right w:w="0" w:type="dxa"/>
          </w:tblCellMar>
        </w:tblPrEx>
        <w:trPr>
          <w:trHeight w:val="475" w:hRule="atLeast"/>
        </w:trPr>
        <w:tc>
          <w:tcPr>
            <w:tcW w:w="1055" w:type="dxa"/>
            <w:noWrap w:val="0"/>
            <w:vAlign w:val="top"/>
          </w:tcPr>
          <w:p w14:paraId="1FD5093E">
            <w:pPr>
              <w:spacing w:before="0" w:after="0" w:line="0" w:lineRule="exact"/>
              <w:ind w:left="0" w:right="0" w:firstLine="0"/>
              <w:jc w:val="left"/>
              <w:rPr>
                <w:rFonts w:ascii="Times New Roman"/>
                <w:color w:val="000000"/>
                <w:spacing w:val="0"/>
                <w:sz w:val="22"/>
              </w:rPr>
            </w:pPr>
          </w:p>
        </w:tc>
        <w:tc>
          <w:tcPr>
            <w:tcW w:w="1064" w:type="dxa"/>
            <w:noWrap w:val="0"/>
            <w:vAlign w:val="top"/>
          </w:tcPr>
          <w:p w14:paraId="09E1B259">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20104</w:t>
            </w:r>
          </w:p>
        </w:tc>
        <w:tc>
          <w:tcPr>
            <w:tcW w:w="20" w:type="dxa"/>
            <w:noWrap w:val="0"/>
            <w:vAlign w:val="top"/>
          </w:tcPr>
          <w:p w14:paraId="25A2156C">
            <w:pPr>
              <w:spacing w:before="0" w:after="0" w:line="0" w:lineRule="exact"/>
              <w:ind w:left="0" w:right="0" w:firstLine="0"/>
              <w:jc w:val="left"/>
              <w:rPr>
                <w:rFonts w:ascii="Times New Roman"/>
                <w:color w:val="000000"/>
                <w:spacing w:val="0"/>
                <w:sz w:val="22"/>
              </w:rPr>
            </w:pPr>
          </w:p>
        </w:tc>
        <w:tc>
          <w:tcPr>
            <w:tcW w:w="1766" w:type="dxa"/>
            <w:noWrap w:val="0"/>
            <w:vAlign w:val="top"/>
          </w:tcPr>
          <w:p w14:paraId="3FF29123">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发展与改革</w:t>
            </w:r>
          </w:p>
          <w:p w14:paraId="271FCC4D">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事务</w:t>
            </w:r>
          </w:p>
        </w:tc>
        <w:tc>
          <w:tcPr>
            <w:tcW w:w="20" w:type="dxa"/>
            <w:noWrap w:val="0"/>
            <w:vAlign w:val="top"/>
          </w:tcPr>
          <w:p w14:paraId="60AD5169">
            <w:pPr>
              <w:spacing w:before="0" w:after="0" w:line="0" w:lineRule="exact"/>
              <w:ind w:left="0" w:right="0" w:firstLine="0"/>
              <w:jc w:val="left"/>
              <w:rPr>
                <w:rFonts w:ascii="Times New Roman"/>
                <w:color w:val="000000"/>
                <w:spacing w:val="0"/>
                <w:sz w:val="22"/>
              </w:rPr>
            </w:pPr>
          </w:p>
        </w:tc>
        <w:tc>
          <w:tcPr>
            <w:tcW w:w="1808" w:type="dxa"/>
            <w:noWrap w:val="0"/>
            <w:vAlign w:val="top"/>
          </w:tcPr>
          <w:p w14:paraId="14641B10">
            <w:pPr>
              <w:spacing w:before="135" w:after="0" w:line="220" w:lineRule="exact"/>
              <w:ind w:left="0" w:right="0" w:firstLine="0"/>
              <w:jc w:val="left"/>
              <w:rPr>
                <w:rFonts w:ascii="Times New Roman"/>
                <w:color w:val="000000"/>
                <w:spacing w:val="0"/>
                <w:sz w:val="22"/>
              </w:rPr>
            </w:pPr>
            <w:r>
              <w:rPr>
                <w:rFonts w:ascii="EEGAIA+SimSun"/>
                <w:color w:val="212529"/>
                <w:spacing w:val="2"/>
                <w:sz w:val="22"/>
              </w:rPr>
              <w:t>13.77</w:t>
            </w:r>
            <w:r>
              <w:rPr>
                <w:rFonts w:ascii="Times New Roman"/>
                <w:color w:val="212529"/>
                <w:spacing w:val="550"/>
                <w:sz w:val="22"/>
              </w:rPr>
              <w:t xml:space="preserve"> </w:t>
            </w:r>
            <w:r>
              <w:rPr>
                <w:rFonts w:ascii="EEGAIA+SimSun"/>
                <w:color w:val="212529"/>
                <w:spacing w:val="2"/>
                <w:sz w:val="22"/>
              </w:rPr>
              <w:t>13.77</w:t>
            </w:r>
          </w:p>
        </w:tc>
      </w:tr>
    </w:tbl>
    <w:p w14:paraId="5F9BB75F">
      <w:pPr>
        <w:spacing w:before="125" w:after="85" w:line="230" w:lineRule="exact"/>
        <w:ind w:left="1055" w:right="0" w:firstLine="0"/>
        <w:jc w:val="left"/>
        <w:rPr>
          <w:rFonts w:ascii="Times New Roman"/>
          <w:color w:val="000000"/>
          <w:spacing w:val="0"/>
          <w:sz w:val="22"/>
        </w:rPr>
      </w:pPr>
      <w:r>
        <w:rPr>
          <w:rFonts w:ascii="EEGAIA+SimSun"/>
          <w:color w:val="212529"/>
          <w:spacing w:val="2"/>
          <w:sz w:val="22"/>
        </w:rPr>
        <w:t>2010450</w:t>
      </w:r>
      <w:r>
        <w:rPr>
          <w:rFonts w:ascii="Times New Roman"/>
          <w:color w:val="212529"/>
          <w:spacing w:val="242"/>
          <w:sz w:val="22"/>
        </w:rPr>
        <w:t xml:space="preserve"> </w:t>
      </w:r>
      <w:r>
        <w:rPr>
          <w:rFonts w:ascii="EEGAIA+SimSun" w:hAnsi="EEGAIA+SimSun" w:cs="EEGAIA+SimSun"/>
          <w:color w:val="212529"/>
          <w:spacing w:val="5"/>
          <w:sz w:val="22"/>
        </w:rPr>
        <w:t>事业运行</w:t>
      </w:r>
      <w:r>
        <w:rPr>
          <w:rFonts w:ascii="Times New Roman"/>
          <w:color w:val="212529"/>
          <w:spacing w:val="831"/>
          <w:sz w:val="22"/>
        </w:rPr>
        <w:t xml:space="preserve"> </w:t>
      </w:r>
      <w:r>
        <w:rPr>
          <w:rFonts w:ascii="EEGAIA+SimSun"/>
          <w:color w:val="212529"/>
          <w:spacing w:val="2"/>
          <w:sz w:val="22"/>
        </w:rPr>
        <w:t>13.77</w:t>
      </w:r>
      <w:r>
        <w:rPr>
          <w:rFonts w:ascii="Times New Roman"/>
          <w:color w:val="212529"/>
          <w:spacing w:val="550"/>
          <w:sz w:val="22"/>
        </w:rPr>
        <w:t xml:space="preserve"> </w:t>
      </w:r>
      <w:r>
        <w:rPr>
          <w:rFonts w:ascii="EEGAIA+SimSun"/>
          <w:color w:val="212529"/>
          <w:spacing w:val="2"/>
          <w:sz w:val="22"/>
        </w:rPr>
        <w:t>13.77</w:t>
      </w:r>
    </w:p>
    <w:tbl>
      <w:tblPr>
        <w:tblStyle w:val="2"/>
        <w:tblW w:w="0" w:type="auto"/>
        <w:tblInd w:w="0" w:type="dxa"/>
        <w:tblLayout w:type="autofit"/>
        <w:tblCellMar>
          <w:top w:w="0" w:type="dxa"/>
          <w:left w:w="0" w:type="dxa"/>
          <w:bottom w:w="0" w:type="dxa"/>
          <w:right w:w="0" w:type="dxa"/>
        </w:tblCellMar>
      </w:tblPr>
      <w:tblGrid>
        <w:gridCol w:w="1055"/>
        <w:gridCol w:w="1064"/>
        <w:gridCol w:w="20"/>
        <w:gridCol w:w="1878"/>
        <w:gridCol w:w="20"/>
        <w:gridCol w:w="1695"/>
      </w:tblGrid>
      <w:tr w14:paraId="64895301">
        <w:tblPrEx>
          <w:tblCellMar>
            <w:top w:w="0" w:type="dxa"/>
            <w:left w:w="0" w:type="dxa"/>
            <w:bottom w:w="0" w:type="dxa"/>
            <w:right w:w="0" w:type="dxa"/>
          </w:tblCellMar>
        </w:tblPrEx>
        <w:trPr>
          <w:trHeight w:val="525" w:hRule="atLeast"/>
        </w:trPr>
        <w:tc>
          <w:tcPr>
            <w:tcW w:w="1055" w:type="dxa"/>
            <w:noWrap w:val="0"/>
            <w:vAlign w:val="top"/>
          </w:tcPr>
          <w:p w14:paraId="00E09B70">
            <w:pPr>
              <w:spacing w:before="0" w:after="0" w:line="0" w:lineRule="exact"/>
              <w:ind w:left="0" w:right="0" w:firstLine="0"/>
              <w:jc w:val="left"/>
              <w:rPr>
                <w:rFonts w:ascii="Times New Roman"/>
                <w:color w:val="000000"/>
                <w:spacing w:val="0"/>
                <w:sz w:val="22"/>
              </w:rPr>
            </w:pPr>
          </w:p>
        </w:tc>
        <w:tc>
          <w:tcPr>
            <w:tcW w:w="1064" w:type="dxa"/>
            <w:noWrap w:val="0"/>
            <w:vAlign w:val="top"/>
          </w:tcPr>
          <w:p w14:paraId="5C407C1C">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20105</w:t>
            </w:r>
          </w:p>
        </w:tc>
        <w:tc>
          <w:tcPr>
            <w:tcW w:w="20" w:type="dxa"/>
            <w:noWrap w:val="0"/>
            <w:vAlign w:val="top"/>
          </w:tcPr>
          <w:p w14:paraId="2554AFEF">
            <w:pPr>
              <w:spacing w:before="0" w:after="0" w:line="0" w:lineRule="exact"/>
              <w:ind w:left="0" w:right="0" w:firstLine="0"/>
              <w:jc w:val="left"/>
              <w:rPr>
                <w:rFonts w:ascii="Times New Roman"/>
                <w:color w:val="000000"/>
                <w:spacing w:val="0"/>
                <w:sz w:val="22"/>
              </w:rPr>
            </w:pPr>
          </w:p>
        </w:tc>
        <w:tc>
          <w:tcPr>
            <w:tcW w:w="1878" w:type="dxa"/>
            <w:noWrap w:val="0"/>
            <w:vAlign w:val="top"/>
          </w:tcPr>
          <w:p w14:paraId="49169B2D">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统计信息事</w:t>
            </w:r>
          </w:p>
          <w:p w14:paraId="0A5F348B">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务</w:t>
            </w:r>
          </w:p>
        </w:tc>
        <w:tc>
          <w:tcPr>
            <w:tcW w:w="20" w:type="dxa"/>
            <w:noWrap w:val="0"/>
            <w:vAlign w:val="top"/>
          </w:tcPr>
          <w:p w14:paraId="09C7417D">
            <w:pPr>
              <w:spacing w:before="0" w:after="0" w:line="0" w:lineRule="exact"/>
              <w:ind w:left="0" w:right="0" w:firstLine="0"/>
              <w:jc w:val="left"/>
              <w:rPr>
                <w:rFonts w:ascii="Times New Roman"/>
                <w:color w:val="000000"/>
                <w:spacing w:val="0"/>
                <w:sz w:val="22"/>
              </w:rPr>
            </w:pPr>
          </w:p>
        </w:tc>
        <w:tc>
          <w:tcPr>
            <w:tcW w:w="1695" w:type="dxa"/>
            <w:noWrap w:val="0"/>
            <w:vAlign w:val="top"/>
          </w:tcPr>
          <w:p w14:paraId="5CC0494A">
            <w:pPr>
              <w:spacing w:before="135" w:after="0" w:line="220" w:lineRule="exact"/>
              <w:ind w:left="0" w:right="0" w:firstLine="0"/>
              <w:jc w:val="left"/>
              <w:rPr>
                <w:rFonts w:ascii="Times New Roman"/>
                <w:color w:val="000000"/>
                <w:spacing w:val="0"/>
                <w:sz w:val="22"/>
              </w:rPr>
            </w:pPr>
            <w:r>
              <w:rPr>
                <w:rFonts w:ascii="EEGAIA+SimSun"/>
                <w:color w:val="212529"/>
                <w:spacing w:val="2"/>
                <w:sz w:val="22"/>
              </w:rPr>
              <w:t>7.12</w:t>
            </w:r>
            <w:r>
              <w:rPr>
                <w:rFonts w:ascii="Times New Roman"/>
                <w:color w:val="212529"/>
                <w:spacing w:val="663"/>
                <w:sz w:val="22"/>
              </w:rPr>
              <w:t xml:space="preserve"> </w:t>
            </w:r>
            <w:r>
              <w:rPr>
                <w:rFonts w:ascii="EEGAIA+SimSun"/>
                <w:color w:val="212529"/>
                <w:spacing w:val="2"/>
                <w:sz w:val="22"/>
              </w:rPr>
              <w:t>7.12</w:t>
            </w:r>
          </w:p>
        </w:tc>
      </w:tr>
      <w:tr w14:paraId="1B96F32D">
        <w:tblPrEx>
          <w:tblCellMar>
            <w:top w:w="0" w:type="dxa"/>
            <w:left w:w="0" w:type="dxa"/>
            <w:bottom w:w="0" w:type="dxa"/>
            <w:right w:w="0" w:type="dxa"/>
          </w:tblCellMar>
        </w:tblPrEx>
        <w:trPr>
          <w:trHeight w:val="475" w:hRule="atLeast"/>
        </w:trPr>
        <w:tc>
          <w:tcPr>
            <w:tcW w:w="1055" w:type="dxa"/>
            <w:noWrap w:val="0"/>
            <w:vAlign w:val="top"/>
          </w:tcPr>
          <w:p w14:paraId="487CB9B3">
            <w:pPr>
              <w:spacing w:before="0" w:after="0" w:line="0" w:lineRule="exact"/>
              <w:ind w:left="0" w:right="0" w:firstLine="0"/>
              <w:jc w:val="left"/>
              <w:rPr>
                <w:rFonts w:ascii="Times New Roman"/>
                <w:color w:val="000000"/>
                <w:spacing w:val="0"/>
                <w:sz w:val="22"/>
              </w:rPr>
            </w:pPr>
          </w:p>
        </w:tc>
        <w:tc>
          <w:tcPr>
            <w:tcW w:w="1064" w:type="dxa"/>
            <w:noWrap w:val="0"/>
            <w:vAlign w:val="top"/>
          </w:tcPr>
          <w:p w14:paraId="3446105B">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2010507</w:t>
            </w:r>
          </w:p>
        </w:tc>
        <w:tc>
          <w:tcPr>
            <w:tcW w:w="20" w:type="dxa"/>
            <w:noWrap w:val="0"/>
            <w:vAlign w:val="top"/>
          </w:tcPr>
          <w:p w14:paraId="1B26BB47">
            <w:pPr>
              <w:spacing w:before="0" w:after="0" w:line="0" w:lineRule="exact"/>
              <w:ind w:left="0" w:right="0" w:firstLine="0"/>
              <w:jc w:val="left"/>
              <w:rPr>
                <w:rFonts w:ascii="Times New Roman"/>
                <w:color w:val="000000"/>
                <w:spacing w:val="0"/>
                <w:sz w:val="22"/>
              </w:rPr>
            </w:pPr>
          </w:p>
        </w:tc>
        <w:tc>
          <w:tcPr>
            <w:tcW w:w="1878" w:type="dxa"/>
            <w:noWrap w:val="0"/>
            <w:vAlign w:val="top"/>
          </w:tcPr>
          <w:p w14:paraId="701FF0F1">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专项普查活</w:t>
            </w:r>
          </w:p>
          <w:p w14:paraId="12C559F8">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动</w:t>
            </w:r>
          </w:p>
        </w:tc>
        <w:tc>
          <w:tcPr>
            <w:tcW w:w="20" w:type="dxa"/>
            <w:noWrap w:val="0"/>
            <w:vAlign w:val="top"/>
          </w:tcPr>
          <w:p w14:paraId="4392E6BF">
            <w:pPr>
              <w:spacing w:before="0" w:after="0" w:line="0" w:lineRule="exact"/>
              <w:ind w:left="0" w:right="0" w:firstLine="0"/>
              <w:jc w:val="left"/>
              <w:rPr>
                <w:rFonts w:ascii="Times New Roman"/>
                <w:color w:val="000000"/>
                <w:spacing w:val="0"/>
                <w:sz w:val="22"/>
              </w:rPr>
            </w:pPr>
          </w:p>
        </w:tc>
        <w:tc>
          <w:tcPr>
            <w:tcW w:w="1695" w:type="dxa"/>
            <w:noWrap w:val="0"/>
            <w:vAlign w:val="top"/>
          </w:tcPr>
          <w:p w14:paraId="19CD63FD">
            <w:pPr>
              <w:spacing w:before="135" w:after="0" w:line="220" w:lineRule="exact"/>
              <w:ind w:left="0" w:right="0" w:firstLine="0"/>
              <w:jc w:val="left"/>
              <w:rPr>
                <w:rFonts w:ascii="Times New Roman"/>
                <w:color w:val="000000"/>
                <w:spacing w:val="0"/>
                <w:sz w:val="22"/>
              </w:rPr>
            </w:pPr>
            <w:r>
              <w:rPr>
                <w:rFonts w:ascii="EEGAIA+SimSun"/>
                <w:color w:val="212529"/>
                <w:spacing w:val="2"/>
                <w:sz w:val="22"/>
              </w:rPr>
              <w:t>7.12</w:t>
            </w:r>
            <w:r>
              <w:rPr>
                <w:rFonts w:ascii="Times New Roman"/>
                <w:color w:val="212529"/>
                <w:spacing w:val="663"/>
                <w:sz w:val="22"/>
              </w:rPr>
              <w:t xml:space="preserve"> </w:t>
            </w:r>
            <w:r>
              <w:rPr>
                <w:rFonts w:ascii="EEGAIA+SimSun"/>
                <w:color w:val="212529"/>
                <w:spacing w:val="2"/>
                <w:sz w:val="22"/>
              </w:rPr>
              <w:t>7.12</w:t>
            </w:r>
          </w:p>
        </w:tc>
      </w:tr>
    </w:tbl>
    <w:p w14:paraId="326A9F49">
      <w:pPr>
        <w:spacing w:before="125" w:after="85" w:line="230" w:lineRule="exact"/>
        <w:ind w:left="1055" w:right="0" w:firstLine="0"/>
        <w:jc w:val="left"/>
        <w:rPr>
          <w:rFonts w:ascii="Times New Roman"/>
          <w:color w:val="000000"/>
          <w:spacing w:val="0"/>
          <w:sz w:val="22"/>
        </w:rPr>
      </w:pPr>
      <w:r>
        <w:rPr>
          <w:rFonts w:ascii="EEGAIA+SimSun"/>
          <w:color w:val="212529"/>
          <w:spacing w:val="2"/>
          <w:sz w:val="22"/>
        </w:rPr>
        <w:t>20113</w:t>
      </w:r>
      <w:r>
        <w:rPr>
          <w:rFonts w:ascii="Times New Roman"/>
          <w:color w:val="212529"/>
          <w:spacing w:val="467"/>
          <w:sz w:val="22"/>
        </w:rPr>
        <w:t xml:space="preserve"> </w:t>
      </w:r>
      <w:r>
        <w:rPr>
          <w:rFonts w:ascii="EEGAIA+SimSun" w:hAnsi="EEGAIA+SimSun" w:cs="EEGAIA+SimSun"/>
          <w:color w:val="212529"/>
          <w:spacing w:val="5"/>
          <w:sz w:val="22"/>
        </w:rPr>
        <w:t>商贸事务</w:t>
      </w:r>
      <w:r>
        <w:rPr>
          <w:rFonts w:ascii="Times New Roman"/>
          <w:color w:val="212529"/>
          <w:spacing w:val="831"/>
          <w:sz w:val="22"/>
        </w:rPr>
        <w:t xml:space="preserve"> </w:t>
      </w:r>
      <w:r>
        <w:rPr>
          <w:rFonts w:ascii="EEGAIA+SimSun"/>
          <w:color w:val="212529"/>
          <w:spacing w:val="2"/>
          <w:sz w:val="22"/>
        </w:rPr>
        <w:t>50.58</w:t>
      </w:r>
      <w:r>
        <w:rPr>
          <w:rFonts w:ascii="Times New Roman"/>
          <w:color w:val="212529"/>
          <w:spacing w:val="550"/>
          <w:sz w:val="22"/>
        </w:rPr>
        <w:t xml:space="preserve"> </w:t>
      </w:r>
      <w:r>
        <w:rPr>
          <w:rFonts w:ascii="EEGAIA+SimSun"/>
          <w:color w:val="212529"/>
          <w:spacing w:val="2"/>
          <w:sz w:val="22"/>
        </w:rPr>
        <w:t>50.58</w:t>
      </w:r>
    </w:p>
    <w:tbl>
      <w:tblPr>
        <w:tblStyle w:val="2"/>
        <w:tblW w:w="0" w:type="auto"/>
        <w:tblInd w:w="0" w:type="dxa"/>
        <w:tblLayout w:type="autofit"/>
        <w:tblCellMar>
          <w:top w:w="0" w:type="dxa"/>
          <w:left w:w="0" w:type="dxa"/>
          <w:bottom w:w="0" w:type="dxa"/>
          <w:right w:w="0" w:type="dxa"/>
        </w:tblCellMar>
      </w:tblPr>
      <w:tblGrid>
        <w:gridCol w:w="1055"/>
        <w:gridCol w:w="1064"/>
        <w:gridCol w:w="20"/>
        <w:gridCol w:w="1766"/>
        <w:gridCol w:w="20"/>
        <w:gridCol w:w="1808"/>
      </w:tblGrid>
      <w:tr w14:paraId="59B184D2">
        <w:tblPrEx>
          <w:tblCellMar>
            <w:top w:w="0" w:type="dxa"/>
            <w:left w:w="0" w:type="dxa"/>
            <w:bottom w:w="0" w:type="dxa"/>
            <w:right w:w="0" w:type="dxa"/>
          </w:tblCellMar>
        </w:tblPrEx>
        <w:trPr>
          <w:trHeight w:val="475" w:hRule="atLeast"/>
        </w:trPr>
        <w:tc>
          <w:tcPr>
            <w:tcW w:w="1055" w:type="dxa"/>
            <w:noWrap w:val="0"/>
            <w:vAlign w:val="top"/>
          </w:tcPr>
          <w:p w14:paraId="66987B33">
            <w:pPr>
              <w:spacing w:before="0" w:after="0" w:line="0" w:lineRule="exact"/>
              <w:ind w:left="0" w:right="0" w:firstLine="0"/>
              <w:jc w:val="left"/>
              <w:rPr>
                <w:rFonts w:ascii="Times New Roman"/>
                <w:color w:val="000000"/>
                <w:spacing w:val="0"/>
                <w:sz w:val="22"/>
              </w:rPr>
            </w:pPr>
          </w:p>
        </w:tc>
        <w:tc>
          <w:tcPr>
            <w:tcW w:w="1064" w:type="dxa"/>
            <w:noWrap w:val="0"/>
            <w:vAlign w:val="top"/>
          </w:tcPr>
          <w:p w14:paraId="763184E3">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2011399</w:t>
            </w:r>
          </w:p>
        </w:tc>
        <w:tc>
          <w:tcPr>
            <w:tcW w:w="20" w:type="dxa"/>
            <w:noWrap w:val="0"/>
            <w:vAlign w:val="top"/>
          </w:tcPr>
          <w:p w14:paraId="21DDF564">
            <w:pPr>
              <w:spacing w:before="0" w:after="0" w:line="0" w:lineRule="exact"/>
              <w:ind w:left="0" w:right="0" w:firstLine="0"/>
              <w:jc w:val="left"/>
              <w:rPr>
                <w:rFonts w:ascii="Times New Roman"/>
                <w:color w:val="000000"/>
                <w:spacing w:val="0"/>
                <w:sz w:val="22"/>
              </w:rPr>
            </w:pPr>
          </w:p>
        </w:tc>
        <w:tc>
          <w:tcPr>
            <w:tcW w:w="1766" w:type="dxa"/>
            <w:noWrap w:val="0"/>
            <w:vAlign w:val="top"/>
          </w:tcPr>
          <w:p w14:paraId="5D56BA90">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其他商贸事</w:t>
            </w:r>
          </w:p>
          <w:p w14:paraId="0339399E">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务支出</w:t>
            </w:r>
          </w:p>
        </w:tc>
        <w:tc>
          <w:tcPr>
            <w:tcW w:w="20" w:type="dxa"/>
            <w:noWrap w:val="0"/>
            <w:vAlign w:val="top"/>
          </w:tcPr>
          <w:p w14:paraId="39F86457">
            <w:pPr>
              <w:spacing w:before="0" w:after="0" w:line="0" w:lineRule="exact"/>
              <w:ind w:left="0" w:right="0" w:firstLine="0"/>
              <w:jc w:val="left"/>
              <w:rPr>
                <w:rFonts w:ascii="Times New Roman"/>
                <w:color w:val="000000"/>
                <w:spacing w:val="0"/>
                <w:sz w:val="22"/>
              </w:rPr>
            </w:pPr>
          </w:p>
        </w:tc>
        <w:tc>
          <w:tcPr>
            <w:tcW w:w="1808" w:type="dxa"/>
            <w:noWrap w:val="0"/>
            <w:vAlign w:val="top"/>
          </w:tcPr>
          <w:p w14:paraId="50660BF9">
            <w:pPr>
              <w:spacing w:before="135" w:after="0" w:line="220" w:lineRule="exact"/>
              <w:ind w:left="0" w:right="0" w:firstLine="0"/>
              <w:jc w:val="left"/>
              <w:rPr>
                <w:rFonts w:ascii="Times New Roman"/>
                <w:color w:val="000000"/>
                <w:spacing w:val="0"/>
                <w:sz w:val="22"/>
              </w:rPr>
            </w:pPr>
            <w:r>
              <w:rPr>
                <w:rFonts w:ascii="EEGAIA+SimSun"/>
                <w:color w:val="212529"/>
                <w:spacing w:val="2"/>
                <w:sz w:val="22"/>
              </w:rPr>
              <w:t>50.58</w:t>
            </w:r>
            <w:r>
              <w:rPr>
                <w:rFonts w:ascii="Times New Roman"/>
                <w:color w:val="212529"/>
                <w:spacing w:val="550"/>
                <w:sz w:val="22"/>
              </w:rPr>
              <w:t xml:space="preserve"> </w:t>
            </w:r>
            <w:r>
              <w:rPr>
                <w:rFonts w:ascii="EEGAIA+SimSun"/>
                <w:color w:val="212529"/>
                <w:spacing w:val="2"/>
                <w:sz w:val="22"/>
              </w:rPr>
              <w:t>50.58</w:t>
            </w:r>
          </w:p>
        </w:tc>
      </w:tr>
    </w:tbl>
    <w:p w14:paraId="10704FC5">
      <w:pPr>
        <w:spacing w:before="125" w:after="85" w:line="230" w:lineRule="exact"/>
        <w:ind w:left="1055" w:right="0" w:firstLine="0"/>
        <w:jc w:val="left"/>
        <w:rPr>
          <w:rFonts w:ascii="Times New Roman"/>
          <w:color w:val="000000"/>
          <w:spacing w:val="0"/>
          <w:sz w:val="22"/>
        </w:rPr>
      </w:pPr>
      <w:r>
        <w:rPr>
          <w:rFonts w:ascii="EEGAIA+SimSun"/>
          <w:color w:val="212529"/>
          <w:spacing w:val="2"/>
          <w:sz w:val="22"/>
        </w:rPr>
        <w:t>20132</w:t>
      </w:r>
      <w:r>
        <w:rPr>
          <w:rFonts w:ascii="Times New Roman"/>
          <w:color w:val="212529"/>
          <w:spacing w:val="467"/>
          <w:sz w:val="22"/>
        </w:rPr>
        <w:t xml:space="preserve"> </w:t>
      </w:r>
      <w:r>
        <w:rPr>
          <w:rFonts w:ascii="EEGAIA+SimSun" w:hAnsi="EEGAIA+SimSun" w:cs="EEGAIA+SimSun"/>
          <w:color w:val="212529"/>
          <w:spacing w:val="5"/>
          <w:sz w:val="22"/>
        </w:rPr>
        <w:t>组织事务</w:t>
      </w:r>
      <w:r>
        <w:rPr>
          <w:rFonts w:ascii="Times New Roman"/>
          <w:color w:val="212529"/>
          <w:spacing w:val="718"/>
          <w:sz w:val="22"/>
        </w:rPr>
        <w:t xml:space="preserve"> </w:t>
      </w:r>
      <w:r>
        <w:rPr>
          <w:rFonts w:ascii="EEGAIA+SimSun"/>
          <w:color w:val="212529"/>
          <w:spacing w:val="2"/>
          <w:sz w:val="22"/>
        </w:rPr>
        <w:t>181.83</w:t>
      </w:r>
      <w:r>
        <w:rPr>
          <w:rFonts w:ascii="Times New Roman"/>
          <w:color w:val="212529"/>
          <w:spacing w:val="438"/>
          <w:sz w:val="22"/>
        </w:rPr>
        <w:t xml:space="preserve"> </w:t>
      </w:r>
      <w:r>
        <w:rPr>
          <w:rFonts w:ascii="EEGAIA+SimSun"/>
          <w:color w:val="212529"/>
          <w:spacing w:val="2"/>
          <w:sz w:val="22"/>
        </w:rPr>
        <w:t>181.83</w:t>
      </w:r>
    </w:p>
    <w:tbl>
      <w:tblPr>
        <w:tblStyle w:val="2"/>
        <w:tblW w:w="0" w:type="auto"/>
        <w:tblInd w:w="0" w:type="dxa"/>
        <w:tblLayout w:type="autofit"/>
        <w:tblCellMar>
          <w:top w:w="0" w:type="dxa"/>
          <w:left w:w="0" w:type="dxa"/>
          <w:bottom w:w="0" w:type="dxa"/>
          <w:right w:w="0" w:type="dxa"/>
        </w:tblCellMar>
      </w:tblPr>
      <w:tblGrid>
        <w:gridCol w:w="1055"/>
        <w:gridCol w:w="1064"/>
        <w:gridCol w:w="20"/>
        <w:gridCol w:w="1653"/>
        <w:gridCol w:w="20"/>
        <w:gridCol w:w="205"/>
        <w:gridCol w:w="20"/>
        <w:gridCol w:w="1695"/>
      </w:tblGrid>
      <w:tr w14:paraId="4FC83FCE">
        <w:trPr>
          <w:trHeight w:val="525" w:hRule="atLeast"/>
        </w:trPr>
        <w:tc>
          <w:tcPr>
            <w:tcW w:w="1055" w:type="dxa"/>
            <w:noWrap w:val="0"/>
            <w:vAlign w:val="top"/>
          </w:tcPr>
          <w:p w14:paraId="5AD45CFA">
            <w:pPr>
              <w:spacing w:before="0" w:after="0" w:line="0" w:lineRule="exact"/>
              <w:ind w:left="0" w:right="0" w:firstLine="0"/>
              <w:jc w:val="left"/>
              <w:rPr>
                <w:rFonts w:ascii="Times New Roman"/>
                <w:color w:val="000000"/>
                <w:spacing w:val="0"/>
                <w:sz w:val="22"/>
              </w:rPr>
            </w:pPr>
          </w:p>
        </w:tc>
        <w:tc>
          <w:tcPr>
            <w:tcW w:w="1064" w:type="dxa"/>
            <w:noWrap w:val="0"/>
            <w:vAlign w:val="top"/>
          </w:tcPr>
          <w:p w14:paraId="26A2F41C">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2013299</w:t>
            </w:r>
          </w:p>
        </w:tc>
        <w:tc>
          <w:tcPr>
            <w:tcW w:w="20" w:type="dxa"/>
            <w:noWrap w:val="0"/>
            <w:vAlign w:val="top"/>
          </w:tcPr>
          <w:p w14:paraId="3254EF9D">
            <w:pPr>
              <w:spacing w:before="0" w:after="0" w:line="0" w:lineRule="exact"/>
              <w:ind w:left="0" w:right="0" w:firstLine="0"/>
              <w:jc w:val="left"/>
              <w:rPr>
                <w:rFonts w:ascii="Times New Roman"/>
                <w:color w:val="000000"/>
                <w:spacing w:val="0"/>
                <w:sz w:val="22"/>
              </w:rPr>
            </w:pPr>
          </w:p>
        </w:tc>
        <w:tc>
          <w:tcPr>
            <w:tcW w:w="1653" w:type="dxa"/>
            <w:noWrap w:val="0"/>
            <w:vAlign w:val="top"/>
          </w:tcPr>
          <w:p w14:paraId="48118251">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其他组织事</w:t>
            </w:r>
          </w:p>
          <w:p w14:paraId="08C764D5">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务支出</w:t>
            </w:r>
          </w:p>
        </w:tc>
        <w:tc>
          <w:tcPr>
            <w:tcW w:w="20" w:type="dxa"/>
            <w:noWrap w:val="0"/>
            <w:vAlign w:val="top"/>
          </w:tcPr>
          <w:p w14:paraId="7DFEF358">
            <w:pPr>
              <w:spacing w:before="0" w:after="0" w:line="0" w:lineRule="exact"/>
              <w:ind w:left="0" w:right="0" w:firstLine="0"/>
              <w:jc w:val="left"/>
              <w:rPr>
                <w:rFonts w:ascii="Times New Roman"/>
                <w:color w:val="000000"/>
                <w:spacing w:val="0"/>
                <w:sz w:val="22"/>
              </w:rPr>
            </w:pPr>
          </w:p>
        </w:tc>
        <w:tc>
          <w:tcPr>
            <w:tcW w:w="1920" w:type="dxa"/>
            <w:gridSpan w:val="3"/>
            <w:noWrap w:val="0"/>
            <w:vAlign w:val="top"/>
          </w:tcPr>
          <w:p w14:paraId="68F1FDFF">
            <w:pPr>
              <w:spacing w:before="135" w:after="0" w:line="220" w:lineRule="exact"/>
              <w:ind w:left="0" w:right="0" w:firstLine="0"/>
              <w:jc w:val="left"/>
              <w:rPr>
                <w:rFonts w:ascii="Times New Roman"/>
                <w:color w:val="000000"/>
                <w:spacing w:val="0"/>
                <w:sz w:val="22"/>
              </w:rPr>
            </w:pPr>
            <w:r>
              <w:rPr>
                <w:rFonts w:ascii="EEGAIA+SimSun"/>
                <w:color w:val="212529"/>
                <w:spacing w:val="2"/>
                <w:sz w:val="22"/>
              </w:rPr>
              <w:t>181.83</w:t>
            </w:r>
            <w:r>
              <w:rPr>
                <w:rFonts w:ascii="Times New Roman"/>
                <w:color w:val="212529"/>
                <w:spacing w:val="438"/>
                <w:sz w:val="22"/>
              </w:rPr>
              <w:t xml:space="preserve"> </w:t>
            </w:r>
            <w:r>
              <w:rPr>
                <w:rFonts w:ascii="EEGAIA+SimSun"/>
                <w:color w:val="212529"/>
                <w:spacing w:val="2"/>
                <w:sz w:val="22"/>
              </w:rPr>
              <w:t>181.83</w:t>
            </w:r>
          </w:p>
        </w:tc>
      </w:tr>
      <w:tr w14:paraId="3E75C580">
        <w:tblPrEx>
          <w:tblCellMar>
            <w:top w:w="0" w:type="dxa"/>
            <w:left w:w="0" w:type="dxa"/>
            <w:bottom w:w="0" w:type="dxa"/>
            <w:right w:w="0" w:type="dxa"/>
          </w:tblCellMar>
        </w:tblPrEx>
        <w:trPr>
          <w:trHeight w:val="525" w:hRule="atLeast"/>
        </w:trPr>
        <w:tc>
          <w:tcPr>
            <w:tcW w:w="1055" w:type="dxa"/>
            <w:noWrap w:val="0"/>
            <w:vAlign w:val="top"/>
          </w:tcPr>
          <w:p w14:paraId="5C792DA1">
            <w:pPr>
              <w:spacing w:before="0" w:after="0" w:line="0" w:lineRule="exact"/>
              <w:ind w:left="0" w:right="0" w:firstLine="0"/>
              <w:jc w:val="left"/>
              <w:rPr>
                <w:rFonts w:ascii="Times New Roman"/>
                <w:color w:val="000000"/>
                <w:spacing w:val="0"/>
                <w:sz w:val="22"/>
              </w:rPr>
            </w:pPr>
          </w:p>
        </w:tc>
        <w:tc>
          <w:tcPr>
            <w:tcW w:w="1064" w:type="dxa"/>
            <w:noWrap w:val="0"/>
            <w:vAlign w:val="top"/>
          </w:tcPr>
          <w:p w14:paraId="38FE789D">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20136</w:t>
            </w:r>
          </w:p>
        </w:tc>
        <w:tc>
          <w:tcPr>
            <w:tcW w:w="20" w:type="dxa"/>
            <w:noWrap w:val="0"/>
            <w:vAlign w:val="top"/>
          </w:tcPr>
          <w:p w14:paraId="6601F918">
            <w:pPr>
              <w:spacing w:before="0" w:after="0" w:line="0" w:lineRule="exact"/>
              <w:ind w:left="0" w:right="0" w:firstLine="0"/>
              <w:jc w:val="left"/>
              <w:rPr>
                <w:rFonts w:ascii="Times New Roman"/>
                <w:color w:val="000000"/>
                <w:spacing w:val="0"/>
                <w:sz w:val="22"/>
              </w:rPr>
            </w:pPr>
          </w:p>
        </w:tc>
        <w:tc>
          <w:tcPr>
            <w:tcW w:w="1878" w:type="dxa"/>
            <w:gridSpan w:val="3"/>
            <w:noWrap w:val="0"/>
            <w:vAlign w:val="top"/>
          </w:tcPr>
          <w:p w14:paraId="7486F577">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其他共产党</w:t>
            </w:r>
          </w:p>
          <w:p w14:paraId="1B324546">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事务支出</w:t>
            </w:r>
          </w:p>
        </w:tc>
        <w:tc>
          <w:tcPr>
            <w:tcW w:w="20" w:type="dxa"/>
            <w:noWrap w:val="0"/>
            <w:vAlign w:val="top"/>
          </w:tcPr>
          <w:p w14:paraId="4160324C">
            <w:pPr>
              <w:spacing w:before="0" w:after="0" w:line="0" w:lineRule="exact"/>
              <w:ind w:left="0" w:right="0" w:firstLine="0"/>
              <w:jc w:val="left"/>
              <w:rPr>
                <w:rFonts w:ascii="Times New Roman"/>
                <w:color w:val="000000"/>
                <w:spacing w:val="0"/>
                <w:sz w:val="22"/>
              </w:rPr>
            </w:pPr>
          </w:p>
        </w:tc>
        <w:tc>
          <w:tcPr>
            <w:tcW w:w="1695" w:type="dxa"/>
            <w:noWrap w:val="0"/>
            <w:vAlign w:val="top"/>
          </w:tcPr>
          <w:p w14:paraId="237FC81E">
            <w:pPr>
              <w:spacing w:before="135" w:after="0" w:line="220" w:lineRule="exact"/>
              <w:ind w:left="0" w:right="0" w:firstLine="0"/>
              <w:jc w:val="left"/>
              <w:rPr>
                <w:rFonts w:ascii="Times New Roman"/>
                <w:color w:val="000000"/>
                <w:spacing w:val="0"/>
                <w:sz w:val="22"/>
              </w:rPr>
            </w:pPr>
            <w:r>
              <w:rPr>
                <w:rFonts w:ascii="EEGAIA+SimSun"/>
                <w:color w:val="212529"/>
                <w:spacing w:val="2"/>
                <w:sz w:val="22"/>
              </w:rPr>
              <w:t>4.20</w:t>
            </w:r>
            <w:r>
              <w:rPr>
                <w:rFonts w:ascii="Times New Roman"/>
                <w:color w:val="212529"/>
                <w:spacing w:val="663"/>
                <w:sz w:val="22"/>
              </w:rPr>
              <w:t xml:space="preserve"> </w:t>
            </w:r>
            <w:r>
              <w:rPr>
                <w:rFonts w:ascii="EEGAIA+SimSun"/>
                <w:color w:val="212529"/>
                <w:spacing w:val="2"/>
                <w:sz w:val="22"/>
              </w:rPr>
              <w:t>4.20</w:t>
            </w:r>
          </w:p>
        </w:tc>
      </w:tr>
      <w:tr w14:paraId="03A26222">
        <w:tblPrEx>
          <w:tblCellMar>
            <w:top w:w="0" w:type="dxa"/>
            <w:left w:w="0" w:type="dxa"/>
            <w:bottom w:w="0" w:type="dxa"/>
            <w:right w:w="0" w:type="dxa"/>
          </w:tblCellMar>
        </w:tblPrEx>
        <w:trPr>
          <w:trHeight w:val="475" w:hRule="atLeast"/>
        </w:trPr>
        <w:tc>
          <w:tcPr>
            <w:tcW w:w="1055" w:type="dxa"/>
            <w:noWrap w:val="0"/>
            <w:vAlign w:val="top"/>
          </w:tcPr>
          <w:p w14:paraId="3BF9281D">
            <w:pPr>
              <w:spacing w:before="0" w:after="0" w:line="0" w:lineRule="exact"/>
              <w:ind w:left="0" w:right="0" w:firstLine="0"/>
              <w:jc w:val="left"/>
              <w:rPr>
                <w:rFonts w:ascii="Times New Roman"/>
                <w:color w:val="000000"/>
                <w:spacing w:val="0"/>
                <w:sz w:val="22"/>
              </w:rPr>
            </w:pPr>
          </w:p>
        </w:tc>
        <w:tc>
          <w:tcPr>
            <w:tcW w:w="1064" w:type="dxa"/>
            <w:noWrap w:val="0"/>
            <w:vAlign w:val="top"/>
          </w:tcPr>
          <w:p w14:paraId="67955BAF">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2013699</w:t>
            </w:r>
          </w:p>
        </w:tc>
        <w:tc>
          <w:tcPr>
            <w:tcW w:w="20" w:type="dxa"/>
            <w:noWrap w:val="0"/>
            <w:vAlign w:val="top"/>
          </w:tcPr>
          <w:p w14:paraId="0EBD8D9F">
            <w:pPr>
              <w:spacing w:before="0" w:after="0" w:line="0" w:lineRule="exact"/>
              <w:ind w:left="0" w:right="0" w:firstLine="0"/>
              <w:jc w:val="left"/>
              <w:rPr>
                <w:rFonts w:ascii="Times New Roman"/>
                <w:color w:val="000000"/>
                <w:spacing w:val="0"/>
                <w:sz w:val="22"/>
              </w:rPr>
            </w:pPr>
          </w:p>
        </w:tc>
        <w:tc>
          <w:tcPr>
            <w:tcW w:w="1878" w:type="dxa"/>
            <w:gridSpan w:val="3"/>
            <w:noWrap w:val="0"/>
            <w:vAlign w:val="top"/>
          </w:tcPr>
          <w:p w14:paraId="454C488A">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其他共产党</w:t>
            </w:r>
          </w:p>
          <w:p w14:paraId="5B8C67E3">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事务支出</w:t>
            </w:r>
          </w:p>
        </w:tc>
        <w:tc>
          <w:tcPr>
            <w:tcW w:w="20" w:type="dxa"/>
            <w:noWrap w:val="0"/>
            <w:vAlign w:val="top"/>
          </w:tcPr>
          <w:p w14:paraId="0D8B1F4D">
            <w:pPr>
              <w:spacing w:before="0" w:after="0" w:line="0" w:lineRule="exact"/>
              <w:ind w:left="0" w:right="0" w:firstLine="0"/>
              <w:jc w:val="left"/>
              <w:rPr>
                <w:rFonts w:ascii="Times New Roman"/>
                <w:color w:val="000000"/>
                <w:spacing w:val="0"/>
                <w:sz w:val="22"/>
              </w:rPr>
            </w:pPr>
          </w:p>
        </w:tc>
        <w:tc>
          <w:tcPr>
            <w:tcW w:w="1695" w:type="dxa"/>
            <w:noWrap w:val="0"/>
            <w:vAlign w:val="top"/>
          </w:tcPr>
          <w:p w14:paraId="4E1E554F">
            <w:pPr>
              <w:spacing w:before="135" w:after="0" w:line="220" w:lineRule="exact"/>
              <w:ind w:left="0" w:right="0" w:firstLine="0"/>
              <w:jc w:val="left"/>
              <w:rPr>
                <w:rFonts w:ascii="Times New Roman"/>
                <w:color w:val="000000"/>
                <w:spacing w:val="0"/>
                <w:sz w:val="22"/>
              </w:rPr>
            </w:pPr>
            <w:r>
              <w:rPr>
                <w:rFonts w:ascii="EEGAIA+SimSun"/>
                <w:color w:val="212529"/>
                <w:spacing w:val="2"/>
                <w:sz w:val="22"/>
              </w:rPr>
              <w:t>4.20</w:t>
            </w:r>
            <w:r>
              <w:rPr>
                <w:rFonts w:ascii="Times New Roman"/>
                <w:color w:val="212529"/>
                <w:spacing w:val="663"/>
                <w:sz w:val="22"/>
              </w:rPr>
              <w:t xml:space="preserve"> </w:t>
            </w:r>
            <w:r>
              <w:rPr>
                <w:rFonts w:ascii="EEGAIA+SimSun"/>
                <w:color w:val="212529"/>
                <w:spacing w:val="2"/>
                <w:sz w:val="22"/>
              </w:rPr>
              <w:t>4.20</w:t>
            </w:r>
          </w:p>
        </w:tc>
      </w:tr>
    </w:tbl>
    <w:p w14:paraId="07EBBE6D">
      <w:pPr>
        <w:spacing w:before="50"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文化旅游体</w:t>
      </w:r>
    </w:p>
    <w:p w14:paraId="624D82AA">
      <w:pPr>
        <w:spacing w:before="25" w:after="0" w:line="230" w:lineRule="exact"/>
        <w:ind w:left="1055" w:right="0" w:firstLine="0"/>
        <w:jc w:val="left"/>
        <w:rPr>
          <w:rFonts w:ascii="Times New Roman"/>
          <w:color w:val="000000"/>
          <w:spacing w:val="0"/>
          <w:sz w:val="22"/>
        </w:rPr>
      </w:pPr>
      <w:r>
        <w:rPr>
          <w:rFonts w:ascii="EEGAIA+SimSun"/>
          <w:color w:val="212529"/>
          <w:spacing w:val="2"/>
          <w:sz w:val="22"/>
        </w:rPr>
        <w:t>207</w:t>
      </w:r>
      <w:r>
        <w:rPr>
          <w:rFonts w:ascii="Times New Roman"/>
          <w:color w:val="212529"/>
          <w:spacing w:val="692"/>
          <w:sz w:val="22"/>
        </w:rPr>
        <w:t xml:space="preserve"> </w:t>
      </w:r>
      <w:r>
        <w:rPr>
          <w:rFonts w:ascii="EEGAIA+SimSun" w:hAnsi="EEGAIA+SimSun" w:cs="EEGAIA+SimSun"/>
          <w:color w:val="212529"/>
          <w:spacing w:val="5"/>
          <w:sz w:val="22"/>
        </w:rPr>
        <w:t>育与传媒支</w:t>
      </w:r>
      <w:r>
        <w:rPr>
          <w:rFonts w:ascii="Times New Roman"/>
          <w:color w:val="212529"/>
          <w:spacing w:val="718"/>
          <w:sz w:val="22"/>
        </w:rPr>
        <w:t xml:space="preserve"> </w:t>
      </w:r>
      <w:r>
        <w:rPr>
          <w:rFonts w:ascii="EEGAIA+SimSun"/>
          <w:color w:val="212529"/>
          <w:spacing w:val="2"/>
          <w:sz w:val="22"/>
        </w:rPr>
        <w:t>4.90</w:t>
      </w:r>
      <w:r>
        <w:rPr>
          <w:rFonts w:ascii="Times New Roman"/>
          <w:color w:val="212529"/>
          <w:spacing w:val="663"/>
          <w:sz w:val="22"/>
        </w:rPr>
        <w:t xml:space="preserve"> </w:t>
      </w:r>
      <w:r>
        <w:rPr>
          <w:rFonts w:ascii="EEGAIA+SimSun"/>
          <w:color w:val="212529"/>
          <w:spacing w:val="2"/>
          <w:sz w:val="22"/>
        </w:rPr>
        <w:t>4.90</w:t>
      </w:r>
    </w:p>
    <w:p w14:paraId="4CB54E15">
      <w:pPr>
        <w:spacing w:before="0" w:after="0" w:line="270" w:lineRule="exact"/>
        <w:ind w:left="2139" w:right="7859" w:firstLine="0"/>
        <w:jc w:val="left"/>
        <w:rPr>
          <w:rFonts w:ascii="Times New Roman"/>
          <w:color w:val="000000"/>
          <w:spacing w:val="0"/>
          <w:sz w:val="22"/>
        </w:rPr>
      </w:pPr>
      <w:r>
        <w:rPr>
          <w:rFonts w:ascii="EEGAIA+SimSun" w:hAnsi="EEGAIA+SimSun" w:cs="EEGAIA+SimSun"/>
          <w:color w:val="212529"/>
          <w:spacing w:val="0"/>
          <w:sz w:val="22"/>
        </w:rPr>
        <w:t xml:space="preserve">出 </w:t>
      </w:r>
      <w:r>
        <w:rPr>
          <w:rFonts w:ascii="EEGAIA+SimSun" w:hAnsi="EEGAIA+SimSun" w:cs="EEGAIA+SimSun"/>
          <w:color w:val="212529"/>
          <w:spacing w:val="5"/>
          <w:sz w:val="22"/>
        </w:rPr>
        <w:t>其他文化旅</w:t>
      </w:r>
    </w:p>
    <w:p w14:paraId="78EB9BED">
      <w:pPr>
        <w:spacing w:before="25" w:after="0" w:line="230" w:lineRule="exact"/>
        <w:ind w:left="1055" w:right="0" w:firstLine="0"/>
        <w:jc w:val="left"/>
        <w:rPr>
          <w:rFonts w:ascii="Times New Roman"/>
          <w:color w:val="000000"/>
          <w:spacing w:val="0"/>
          <w:sz w:val="22"/>
        </w:rPr>
      </w:pPr>
      <w:r>
        <w:rPr>
          <w:rFonts w:ascii="EEGAIA+SimSun"/>
          <w:color w:val="212529"/>
          <w:spacing w:val="2"/>
          <w:sz w:val="22"/>
        </w:rPr>
        <w:t>20799</w:t>
      </w:r>
      <w:r>
        <w:rPr>
          <w:rFonts w:ascii="Times New Roman"/>
          <w:color w:val="212529"/>
          <w:spacing w:val="467"/>
          <w:sz w:val="22"/>
        </w:rPr>
        <w:t xml:space="preserve"> </w:t>
      </w:r>
      <w:r>
        <w:rPr>
          <w:rFonts w:ascii="EEGAIA+SimSun" w:hAnsi="EEGAIA+SimSun" w:cs="EEGAIA+SimSun"/>
          <w:color w:val="212529"/>
          <w:spacing w:val="5"/>
          <w:sz w:val="22"/>
        </w:rPr>
        <w:t>游体育与传</w:t>
      </w:r>
      <w:r>
        <w:rPr>
          <w:rFonts w:ascii="Times New Roman"/>
          <w:color w:val="212529"/>
          <w:spacing w:val="718"/>
          <w:sz w:val="22"/>
        </w:rPr>
        <w:t xml:space="preserve"> </w:t>
      </w:r>
      <w:r>
        <w:rPr>
          <w:rFonts w:ascii="EEGAIA+SimSun"/>
          <w:color w:val="212529"/>
          <w:spacing w:val="2"/>
          <w:sz w:val="22"/>
        </w:rPr>
        <w:t>4.90</w:t>
      </w:r>
      <w:r>
        <w:rPr>
          <w:rFonts w:ascii="Times New Roman"/>
          <w:color w:val="212529"/>
          <w:spacing w:val="663"/>
          <w:sz w:val="22"/>
        </w:rPr>
        <w:t xml:space="preserve"> </w:t>
      </w:r>
      <w:r>
        <w:rPr>
          <w:rFonts w:ascii="EEGAIA+SimSun"/>
          <w:color w:val="212529"/>
          <w:spacing w:val="2"/>
          <w:sz w:val="22"/>
        </w:rPr>
        <w:t>4.90</w:t>
      </w:r>
    </w:p>
    <w:p w14:paraId="3A683E4F">
      <w:pPr>
        <w:spacing w:before="0" w:after="0" w:line="270" w:lineRule="exact"/>
        <w:ind w:left="2139" w:right="7859" w:firstLine="0"/>
        <w:jc w:val="left"/>
        <w:rPr>
          <w:rFonts w:ascii="Times New Roman"/>
          <w:color w:val="000000"/>
          <w:spacing w:val="0"/>
          <w:sz w:val="22"/>
        </w:rPr>
      </w:pPr>
      <w:r>
        <w:rPr>
          <w:rFonts w:ascii="EEGAIA+SimSun" w:hAnsi="EEGAIA+SimSun" w:cs="EEGAIA+SimSun"/>
          <w:color w:val="212529"/>
          <w:spacing w:val="5"/>
          <w:sz w:val="22"/>
        </w:rPr>
        <w:t>媒支出 其他文化旅</w:t>
      </w:r>
    </w:p>
    <w:p w14:paraId="7645D7C0">
      <w:pPr>
        <w:spacing w:before="0" w:after="50" w:line="255" w:lineRule="exact"/>
        <w:ind w:left="1055" w:right="0" w:firstLine="0"/>
        <w:jc w:val="left"/>
        <w:rPr>
          <w:rFonts w:ascii="Times New Roman"/>
          <w:color w:val="000000"/>
          <w:spacing w:val="0"/>
          <w:sz w:val="22"/>
        </w:rPr>
      </w:pPr>
      <w:r>
        <w:rPr>
          <w:rFonts w:ascii="EEGAIA+SimSun"/>
          <w:color w:val="212529"/>
          <w:spacing w:val="2"/>
          <w:sz w:val="22"/>
        </w:rPr>
        <w:t>2079999</w:t>
      </w:r>
      <w:r>
        <w:rPr>
          <w:rFonts w:ascii="Times New Roman"/>
          <w:color w:val="212529"/>
          <w:spacing w:val="242"/>
          <w:sz w:val="22"/>
        </w:rPr>
        <w:t xml:space="preserve"> </w:t>
      </w:r>
      <w:r>
        <w:rPr>
          <w:rFonts w:ascii="EEGAIA+SimSun" w:hAnsi="EEGAIA+SimSun" w:cs="EEGAIA+SimSun"/>
          <w:color w:val="212529"/>
          <w:spacing w:val="5"/>
          <w:sz w:val="22"/>
        </w:rPr>
        <w:t>游体育与传</w:t>
      </w:r>
      <w:r>
        <w:rPr>
          <w:rFonts w:ascii="Times New Roman"/>
          <w:color w:val="212529"/>
          <w:spacing w:val="718"/>
          <w:sz w:val="22"/>
        </w:rPr>
        <w:t xml:space="preserve"> </w:t>
      </w:r>
      <w:r>
        <w:rPr>
          <w:rFonts w:ascii="EEGAIA+SimSun"/>
          <w:color w:val="212529"/>
          <w:spacing w:val="2"/>
          <w:sz w:val="22"/>
        </w:rPr>
        <w:t>4.90</w:t>
      </w:r>
      <w:r>
        <w:rPr>
          <w:rFonts w:ascii="Times New Roman"/>
          <w:color w:val="212529"/>
          <w:spacing w:val="663"/>
          <w:sz w:val="22"/>
        </w:rPr>
        <w:t xml:space="preserve"> </w:t>
      </w:r>
      <w:r>
        <w:rPr>
          <w:rFonts w:ascii="EEGAIA+SimSun" w:hAnsi="EEGAIA+SimSun" w:cs="EEGAIA+SimSun"/>
          <w:color w:val="212529"/>
          <w:spacing w:val="2"/>
          <w:sz w:val="22"/>
        </w:rPr>
        <w:t>4.90</w:t>
      </w:r>
      <w:r>
        <w:rPr>
          <w:rFonts w:ascii="EEGAIA+SimSun" w:hAnsi="EEGAIA+SimSun" w:cs="EEGAIA+SimSun"/>
          <w:color w:val="212529"/>
          <w:spacing w:val="2"/>
          <w:sz w:val="22"/>
        </w:rPr>
        <w:cr/>
      </w:r>
      <w:r>
        <w:rPr>
          <w:rFonts w:ascii="Times New Roman"/>
          <w:color w:val="212529"/>
          <w:spacing w:val="1029"/>
          <w:sz w:val="22"/>
        </w:rPr>
        <w:t xml:space="preserve"> </w:t>
      </w:r>
      <w:r>
        <w:rPr>
          <w:rFonts w:ascii="EEGAIA+SimSun" w:hAnsi="EEGAIA+SimSun" w:cs="EEGAIA+SimSun"/>
          <w:color w:val="212529"/>
          <w:spacing w:val="5"/>
          <w:sz w:val="22"/>
        </w:rPr>
        <w:t>媒支出</w:t>
      </w:r>
    </w:p>
    <w:tbl>
      <w:tblPr>
        <w:tblStyle w:val="2"/>
        <w:tblW w:w="0" w:type="auto"/>
        <w:tblInd w:w="0" w:type="dxa"/>
        <w:tblLayout w:type="autofit"/>
        <w:tblCellMar>
          <w:top w:w="0" w:type="dxa"/>
          <w:left w:w="0" w:type="dxa"/>
          <w:bottom w:w="0" w:type="dxa"/>
          <w:right w:w="0" w:type="dxa"/>
        </w:tblCellMar>
      </w:tblPr>
      <w:tblGrid>
        <w:gridCol w:w="1055"/>
        <w:gridCol w:w="1064"/>
        <w:gridCol w:w="20"/>
        <w:gridCol w:w="1653"/>
        <w:gridCol w:w="20"/>
        <w:gridCol w:w="93"/>
        <w:gridCol w:w="20"/>
        <w:gridCol w:w="1808"/>
      </w:tblGrid>
      <w:tr w14:paraId="2E35C2D8">
        <w:tblPrEx>
          <w:tblCellMar>
            <w:top w:w="0" w:type="dxa"/>
            <w:left w:w="0" w:type="dxa"/>
            <w:bottom w:w="0" w:type="dxa"/>
            <w:right w:w="0" w:type="dxa"/>
          </w:tblCellMar>
        </w:tblPrEx>
        <w:trPr>
          <w:trHeight w:val="525" w:hRule="atLeast"/>
        </w:trPr>
        <w:tc>
          <w:tcPr>
            <w:tcW w:w="1055" w:type="dxa"/>
            <w:noWrap w:val="0"/>
            <w:vAlign w:val="top"/>
          </w:tcPr>
          <w:p w14:paraId="7A6307AC">
            <w:pPr>
              <w:spacing w:before="0" w:after="0" w:line="0" w:lineRule="exact"/>
              <w:ind w:left="0" w:right="0" w:firstLine="0"/>
              <w:jc w:val="left"/>
              <w:rPr>
                <w:rFonts w:ascii="Times New Roman"/>
                <w:color w:val="000000"/>
                <w:spacing w:val="0"/>
                <w:sz w:val="22"/>
              </w:rPr>
            </w:pPr>
          </w:p>
        </w:tc>
        <w:tc>
          <w:tcPr>
            <w:tcW w:w="1064" w:type="dxa"/>
            <w:noWrap w:val="0"/>
            <w:vAlign w:val="top"/>
          </w:tcPr>
          <w:p w14:paraId="2008E906">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208</w:t>
            </w:r>
          </w:p>
        </w:tc>
        <w:tc>
          <w:tcPr>
            <w:tcW w:w="20" w:type="dxa"/>
            <w:noWrap w:val="0"/>
            <w:vAlign w:val="top"/>
          </w:tcPr>
          <w:p w14:paraId="2B902613">
            <w:pPr>
              <w:spacing w:before="0" w:after="0" w:line="0" w:lineRule="exact"/>
              <w:ind w:left="0" w:right="0" w:firstLine="0"/>
              <w:jc w:val="left"/>
              <w:rPr>
                <w:rFonts w:ascii="Times New Roman"/>
                <w:color w:val="000000"/>
                <w:spacing w:val="0"/>
                <w:sz w:val="22"/>
              </w:rPr>
            </w:pPr>
          </w:p>
        </w:tc>
        <w:tc>
          <w:tcPr>
            <w:tcW w:w="1653" w:type="dxa"/>
            <w:noWrap w:val="0"/>
            <w:vAlign w:val="top"/>
          </w:tcPr>
          <w:p w14:paraId="265B44DF">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社会保障和</w:t>
            </w:r>
          </w:p>
          <w:p w14:paraId="096AC8AA">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就业支出</w:t>
            </w:r>
          </w:p>
        </w:tc>
        <w:tc>
          <w:tcPr>
            <w:tcW w:w="20" w:type="dxa"/>
            <w:noWrap w:val="0"/>
            <w:vAlign w:val="top"/>
          </w:tcPr>
          <w:p w14:paraId="1E068EE6">
            <w:pPr>
              <w:spacing w:before="0" w:after="0" w:line="0" w:lineRule="exact"/>
              <w:ind w:left="0" w:right="0" w:firstLine="0"/>
              <w:jc w:val="left"/>
              <w:rPr>
                <w:rFonts w:ascii="Times New Roman"/>
                <w:color w:val="000000"/>
                <w:spacing w:val="0"/>
                <w:sz w:val="22"/>
              </w:rPr>
            </w:pPr>
          </w:p>
        </w:tc>
        <w:tc>
          <w:tcPr>
            <w:tcW w:w="1920" w:type="dxa"/>
            <w:gridSpan w:val="3"/>
            <w:noWrap w:val="0"/>
            <w:vAlign w:val="top"/>
          </w:tcPr>
          <w:p w14:paraId="55839D06">
            <w:pPr>
              <w:spacing w:before="135" w:after="0" w:line="220" w:lineRule="exact"/>
              <w:ind w:left="0" w:right="0" w:firstLine="0"/>
              <w:jc w:val="left"/>
              <w:rPr>
                <w:rFonts w:ascii="Times New Roman"/>
                <w:color w:val="000000"/>
                <w:spacing w:val="0"/>
                <w:sz w:val="22"/>
              </w:rPr>
            </w:pPr>
            <w:r>
              <w:rPr>
                <w:rFonts w:ascii="EEGAIA+SimSun"/>
                <w:color w:val="212529"/>
                <w:spacing w:val="2"/>
                <w:sz w:val="22"/>
              </w:rPr>
              <w:t>151.25</w:t>
            </w:r>
            <w:r>
              <w:rPr>
                <w:rFonts w:ascii="Times New Roman"/>
                <w:color w:val="212529"/>
                <w:spacing w:val="438"/>
                <w:sz w:val="22"/>
              </w:rPr>
              <w:t xml:space="preserve"> </w:t>
            </w:r>
            <w:r>
              <w:rPr>
                <w:rFonts w:ascii="EEGAIA+SimSun"/>
                <w:color w:val="212529"/>
                <w:spacing w:val="2"/>
                <w:sz w:val="22"/>
              </w:rPr>
              <w:t>151.25</w:t>
            </w:r>
          </w:p>
        </w:tc>
      </w:tr>
      <w:tr w14:paraId="244139A6">
        <w:tblPrEx>
          <w:tblCellMar>
            <w:top w:w="0" w:type="dxa"/>
            <w:left w:w="0" w:type="dxa"/>
            <w:bottom w:w="0" w:type="dxa"/>
            <w:right w:w="0" w:type="dxa"/>
          </w:tblCellMar>
        </w:tblPrEx>
        <w:trPr>
          <w:trHeight w:val="475" w:hRule="atLeast"/>
        </w:trPr>
        <w:tc>
          <w:tcPr>
            <w:tcW w:w="1055" w:type="dxa"/>
            <w:noWrap w:val="0"/>
            <w:vAlign w:val="top"/>
          </w:tcPr>
          <w:p w14:paraId="27179532">
            <w:pPr>
              <w:spacing w:before="0" w:after="0" w:line="0" w:lineRule="exact"/>
              <w:ind w:left="0" w:right="0" w:firstLine="0"/>
              <w:jc w:val="left"/>
              <w:rPr>
                <w:rFonts w:ascii="Times New Roman"/>
                <w:color w:val="000000"/>
                <w:spacing w:val="0"/>
                <w:sz w:val="22"/>
              </w:rPr>
            </w:pPr>
          </w:p>
        </w:tc>
        <w:tc>
          <w:tcPr>
            <w:tcW w:w="1064" w:type="dxa"/>
            <w:noWrap w:val="0"/>
            <w:vAlign w:val="top"/>
          </w:tcPr>
          <w:p w14:paraId="19D38B14">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20805</w:t>
            </w:r>
          </w:p>
        </w:tc>
        <w:tc>
          <w:tcPr>
            <w:tcW w:w="20" w:type="dxa"/>
            <w:noWrap w:val="0"/>
            <w:vAlign w:val="top"/>
          </w:tcPr>
          <w:p w14:paraId="16D2C722">
            <w:pPr>
              <w:spacing w:before="0" w:after="0" w:line="0" w:lineRule="exact"/>
              <w:ind w:left="0" w:right="0" w:firstLine="0"/>
              <w:jc w:val="left"/>
              <w:rPr>
                <w:rFonts w:ascii="Times New Roman"/>
                <w:color w:val="000000"/>
                <w:spacing w:val="0"/>
                <w:sz w:val="22"/>
              </w:rPr>
            </w:pPr>
          </w:p>
        </w:tc>
        <w:tc>
          <w:tcPr>
            <w:tcW w:w="1766" w:type="dxa"/>
            <w:gridSpan w:val="3"/>
            <w:noWrap w:val="0"/>
            <w:vAlign w:val="top"/>
          </w:tcPr>
          <w:p w14:paraId="7AF75BB0">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行政事业单</w:t>
            </w:r>
          </w:p>
          <w:p w14:paraId="44F0A86F">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位养老支出</w:t>
            </w:r>
          </w:p>
        </w:tc>
        <w:tc>
          <w:tcPr>
            <w:tcW w:w="20" w:type="dxa"/>
            <w:noWrap w:val="0"/>
            <w:vAlign w:val="top"/>
          </w:tcPr>
          <w:p w14:paraId="118735CD">
            <w:pPr>
              <w:spacing w:before="0" w:after="0" w:line="0" w:lineRule="exact"/>
              <w:ind w:left="0" w:right="0" w:firstLine="0"/>
              <w:jc w:val="left"/>
              <w:rPr>
                <w:rFonts w:ascii="Times New Roman"/>
                <w:color w:val="000000"/>
                <w:spacing w:val="0"/>
                <w:sz w:val="22"/>
              </w:rPr>
            </w:pPr>
          </w:p>
        </w:tc>
        <w:tc>
          <w:tcPr>
            <w:tcW w:w="1808" w:type="dxa"/>
            <w:noWrap w:val="0"/>
            <w:vAlign w:val="top"/>
          </w:tcPr>
          <w:p w14:paraId="15A2917D">
            <w:pPr>
              <w:spacing w:before="135" w:after="0" w:line="220" w:lineRule="exact"/>
              <w:ind w:left="0" w:right="0" w:firstLine="0"/>
              <w:jc w:val="left"/>
              <w:rPr>
                <w:rFonts w:ascii="Times New Roman"/>
                <w:color w:val="000000"/>
                <w:spacing w:val="0"/>
                <w:sz w:val="22"/>
              </w:rPr>
            </w:pPr>
            <w:r>
              <w:rPr>
                <w:rFonts w:ascii="EEGAIA+SimSun"/>
                <w:color w:val="212529"/>
                <w:spacing w:val="2"/>
                <w:sz w:val="22"/>
              </w:rPr>
              <w:t>86.38</w:t>
            </w:r>
            <w:r>
              <w:rPr>
                <w:rFonts w:ascii="Times New Roman"/>
                <w:color w:val="212529"/>
                <w:spacing w:val="550"/>
                <w:sz w:val="22"/>
              </w:rPr>
              <w:t xml:space="preserve"> </w:t>
            </w:r>
            <w:r>
              <w:rPr>
                <w:rFonts w:ascii="EEGAIA+SimSun"/>
                <w:color w:val="212529"/>
                <w:spacing w:val="2"/>
                <w:sz w:val="22"/>
              </w:rPr>
              <w:t>86.38</w:t>
            </w:r>
          </w:p>
        </w:tc>
      </w:tr>
    </w:tbl>
    <w:p w14:paraId="354B9563">
      <w:pPr>
        <w:spacing w:before="669" w:after="0" w:line="170" w:lineRule="exact"/>
        <w:ind w:left="5241" w:right="0" w:firstLine="0"/>
        <w:jc w:val="left"/>
        <w:rPr>
          <w:rFonts w:ascii="Times New Roman"/>
          <w:color w:val="000000"/>
          <w:spacing w:val="0"/>
          <w:sz w:val="16"/>
        </w:rPr>
      </w:pPr>
      <w:r>
        <w:rPr>
          <w:rFonts w:ascii="MingLiU"/>
          <w:color w:val="000000"/>
          <w:spacing w:val="-13"/>
          <w:sz w:val="16"/>
        </w:rPr>
        <w:t>-8-</w:t>
      </w:r>
    </w:p>
    <w:p w14:paraId="12644FF1">
      <w:pPr>
        <w:spacing w:before="0" w:after="0" w:line="0" w:lineRule="exact"/>
        <w:ind w:left="0" w:right="0" w:firstLine="0"/>
        <w:jc w:val="left"/>
        <w:rPr>
          <w:rFonts w:ascii="Arial"/>
          <w:color w:val="FF0000"/>
          <w:spacing w:val="0"/>
          <w:sz w:val="2"/>
        </w:rPr>
      </w:pPr>
    </w:p>
    <w:p w14:paraId="1812BD1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1F7A4C6">
      <w:pPr>
        <w:spacing w:before="0" w:after="0" w:line="170" w:lineRule="exact"/>
        <w:ind w:left="0" w:right="0" w:firstLine="0"/>
        <w:jc w:val="left"/>
        <w:rPr>
          <w:rFonts w:ascii="Times New Roman"/>
          <w:color w:val="000000"/>
          <w:spacing w:val="0"/>
          <w:sz w:val="16"/>
        </w:rPr>
      </w:pPr>
      <w:r>
        <w:pict>
          <v:shape id="_x000047" o:spid="_x0000_s1073" o:spt="75" type="#_x0000_t75" style="position:absolute;left:0pt;margin-left:83pt;margin-top:59.1pt;height:734.75pt;width:430.25pt;mso-position-horizontal-relative:page;mso-position-vertical-relative:page;z-index:-251656192;mso-width-relative:page;mso-height-relative:page;" filled="f" coordsize="21600,21600">
            <v:path/>
            <v:fill on="f" focussize="0,0"/>
            <v:stroke/>
            <v:imagedata r:id="rId43" o:title=""/>
            <o:lock v:ext="edit" aspectratio="t"/>
          </v:shape>
        </w:pict>
      </w:r>
      <w:r>
        <w:pict>
          <v:shape id="_x000048" o:spid="_x0000_s107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5E8AE8E6">
      <w:pPr>
        <w:spacing w:before="696" w:after="35"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机关事业单</w:t>
      </w:r>
    </w:p>
    <w:tbl>
      <w:tblPr>
        <w:tblStyle w:val="2"/>
        <w:tblW w:w="0" w:type="auto"/>
        <w:tblInd w:w="0" w:type="dxa"/>
        <w:tblLayout w:type="autofit"/>
        <w:tblCellMar>
          <w:top w:w="0" w:type="dxa"/>
          <w:left w:w="0" w:type="dxa"/>
          <w:bottom w:w="0" w:type="dxa"/>
          <w:right w:w="0" w:type="dxa"/>
        </w:tblCellMar>
      </w:tblPr>
      <w:tblGrid>
        <w:gridCol w:w="1055"/>
        <w:gridCol w:w="1064"/>
        <w:gridCol w:w="20"/>
        <w:gridCol w:w="1766"/>
        <w:gridCol w:w="20"/>
        <w:gridCol w:w="1808"/>
      </w:tblGrid>
      <w:tr w14:paraId="2C78F856">
        <w:tblPrEx>
          <w:tblCellMar>
            <w:top w:w="0" w:type="dxa"/>
            <w:left w:w="0" w:type="dxa"/>
            <w:bottom w:w="0" w:type="dxa"/>
            <w:right w:w="0" w:type="dxa"/>
          </w:tblCellMar>
        </w:tblPrEx>
        <w:trPr>
          <w:trHeight w:val="730" w:hRule="atLeast"/>
        </w:trPr>
        <w:tc>
          <w:tcPr>
            <w:tcW w:w="1055" w:type="dxa"/>
            <w:noWrap w:val="0"/>
            <w:vAlign w:val="top"/>
          </w:tcPr>
          <w:p w14:paraId="14286841">
            <w:pPr>
              <w:spacing w:before="0" w:after="0" w:line="0" w:lineRule="exact"/>
              <w:ind w:left="0" w:right="0" w:firstLine="0"/>
              <w:jc w:val="left"/>
              <w:rPr>
                <w:rFonts w:ascii="Times New Roman"/>
                <w:color w:val="000000"/>
                <w:spacing w:val="0"/>
                <w:sz w:val="22"/>
              </w:rPr>
            </w:pPr>
          </w:p>
        </w:tc>
        <w:tc>
          <w:tcPr>
            <w:tcW w:w="1064" w:type="dxa"/>
            <w:noWrap w:val="0"/>
            <w:vAlign w:val="top"/>
          </w:tcPr>
          <w:p w14:paraId="65B16121">
            <w:pPr>
              <w:spacing w:before="120" w:after="0" w:line="220" w:lineRule="exact"/>
              <w:ind w:left="0" w:right="0" w:firstLine="0"/>
              <w:jc w:val="left"/>
              <w:rPr>
                <w:rFonts w:ascii="Times New Roman"/>
                <w:color w:val="000000"/>
                <w:spacing w:val="0"/>
                <w:sz w:val="22"/>
              </w:rPr>
            </w:pPr>
            <w:r>
              <w:rPr>
                <w:rFonts w:ascii="EEGAIA+SimSun"/>
                <w:color w:val="212529"/>
                <w:spacing w:val="2"/>
                <w:sz w:val="22"/>
              </w:rPr>
              <w:t>2080505</w:t>
            </w:r>
          </w:p>
        </w:tc>
        <w:tc>
          <w:tcPr>
            <w:tcW w:w="20" w:type="dxa"/>
            <w:noWrap w:val="0"/>
            <w:vAlign w:val="top"/>
          </w:tcPr>
          <w:p w14:paraId="23D94CD1">
            <w:pPr>
              <w:spacing w:before="0" w:after="0" w:line="0" w:lineRule="exact"/>
              <w:ind w:left="0" w:right="0" w:firstLine="0"/>
              <w:jc w:val="left"/>
              <w:rPr>
                <w:rFonts w:ascii="Times New Roman"/>
                <w:color w:val="000000"/>
                <w:spacing w:val="0"/>
                <w:sz w:val="22"/>
              </w:rPr>
            </w:pPr>
          </w:p>
        </w:tc>
        <w:tc>
          <w:tcPr>
            <w:tcW w:w="1766" w:type="dxa"/>
            <w:noWrap w:val="0"/>
            <w:vAlign w:val="top"/>
          </w:tcPr>
          <w:p w14:paraId="0ABE081D">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位基本养老</w:t>
            </w:r>
          </w:p>
          <w:p w14:paraId="03251C05">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保险缴费支</w:t>
            </w:r>
          </w:p>
          <w:p w14:paraId="165F61E9">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出</w:t>
            </w:r>
          </w:p>
        </w:tc>
        <w:tc>
          <w:tcPr>
            <w:tcW w:w="20" w:type="dxa"/>
            <w:noWrap w:val="0"/>
            <w:vAlign w:val="top"/>
          </w:tcPr>
          <w:p w14:paraId="6DA02110">
            <w:pPr>
              <w:spacing w:before="0" w:after="0" w:line="0" w:lineRule="exact"/>
              <w:ind w:left="0" w:right="0" w:firstLine="0"/>
              <w:jc w:val="left"/>
              <w:rPr>
                <w:rFonts w:ascii="Times New Roman"/>
                <w:color w:val="000000"/>
                <w:spacing w:val="0"/>
                <w:sz w:val="22"/>
              </w:rPr>
            </w:pPr>
          </w:p>
        </w:tc>
        <w:tc>
          <w:tcPr>
            <w:tcW w:w="1808" w:type="dxa"/>
            <w:noWrap w:val="0"/>
            <w:vAlign w:val="top"/>
          </w:tcPr>
          <w:p w14:paraId="11A16DEB">
            <w:pPr>
              <w:spacing w:before="120" w:after="0" w:line="220" w:lineRule="exact"/>
              <w:ind w:left="0" w:right="0" w:firstLine="0"/>
              <w:jc w:val="left"/>
              <w:rPr>
                <w:rFonts w:ascii="Times New Roman"/>
                <w:color w:val="000000"/>
                <w:spacing w:val="0"/>
                <w:sz w:val="22"/>
              </w:rPr>
            </w:pPr>
            <w:r>
              <w:rPr>
                <w:rFonts w:ascii="EEGAIA+SimSun"/>
                <w:color w:val="212529"/>
                <w:spacing w:val="2"/>
                <w:sz w:val="22"/>
              </w:rPr>
              <w:t>61.51</w:t>
            </w:r>
            <w:r>
              <w:rPr>
                <w:rFonts w:ascii="Times New Roman"/>
                <w:color w:val="212529"/>
                <w:spacing w:val="550"/>
                <w:sz w:val="22"/>
              </w:rPr>
              <w:t xml:space="preserve"> </w:t>
            </w:r>
            <w:r>
              <w:rPr>
                <w:rFonts w:ascii="EEGAIA+SimSun"/>
                <w:color w:val="212529"/>
                <w:spacing w:val="2"/>
                <w:sz w:val="22"/>
              </w:rPr>
              <w:t>61.51</w:t>
            </w:r>
          </w:p>
        </w:tc>
      </w:tr>
    </w:tbl>
    <w:p w14:paraId="34894592">
      <w:pPr>
        <w:spacing w:before="50"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机关事业单</w:t>
      </w:r>
    </w:p>
    <w:p w14:paraId="492E421E">
      <w:pPr>
        <w:spacing w:before="25" w:after="0" w:line="230" w:lineRule="exact"/>
        <w:ind w:left="1055" w:right="0" w:firstLine="0"/>
        <w:jc w:val="left"/>
        <w:rPr>
          <w:rFonts w:ascii="Times New Roman"/>
          <w:color w:val="000000"/>
          <w:spacing w:val="0"/>
          <w:sz w:val="22"/>
        </w:rPr>
      </w:pPr>
      <w:r>
        <w:rPr>
          <w:rFonts w:ascii="EEGAIA+SimSun"/>
          <w:color w:val="212529"/>
          <w:spacing w:val="2"/>
          <w:sz w:val="22"/>
        </w:rPr>
        <w:t>2080506</w:t>
      </w:r>
      <w:r>
        <w:rPr>
          <w:rFonts w:ascii="Times New Roman"/>
          <w:color w:val="212529"/>
          <w:spacing w:val="242"/>
          <w:sz w:val="22"/>
        </w:rPr>
        <w:t xml:space="preserve"> </w:t>
      </w:r>
      <w:r>
        <w:rPr>
          <w:rFonts w:ascii="EEGAIA+SimSun" w:hAnsi="EEGAIA+SimSun" w:cs="EEGAIA+SimSun"/>
          <w:color w:val="212529"/>
          <w:spacing w:val="5"/>
          <w:sz w:val="22"/>
        </w:rPr>
        <w:t>位职业年金</w:t>
      </w:r>
      <w:r>
        <w:rPr>
          <w:rFonts w:ascii="Times New Roman"/>
          <w:color w:val="212529"/>
          <w:spacing w:val="718"/>
          <w:sz w:val="22"/>
        </w:rPr>
        <w:t xml:space="preserve"> </w:t>
      </w:r>
      <w:r>
        <w:rPr>
          <w:rFonts w:ascii="EEGAIA+SimSun"/>
          <w:color w:val="212529"/>
          <w:spacing w:val="2"/>
          <w:sz w:val="22"/>
        </w:rPr>
        <w:t>9.59</w:t>
      </w:r>
      <w:r>
        <w:rPr>
          <w:rFonts w:ascii="Times New Roman"/>
          <w:color w:val="212529"/>
          <w:spacing w:val="663"/>
          <w:sz w:val="22"/>
        </w:rPr>
        <w:t xml:space="preserve"> </w:t>
      </w:r>
      <w:r>
        <w:rPr>
          <w:rFonts w:ascii="EEGAIA+SimSun"/>
          <w:color w:val="212529"/>
          <w:spacing w:val="2"/>
          <w:sz w:val="22"/>
        </w:rPr>
        <w:t>9.59</w:t>
      </w:r>
    </w:p>
    <w:p w14:paraId="2CF68898">
      <w:pPr>
        <w:spacing w:before="0" w:after="0" w:line="270" w:lineRule="exact"/>
        <w:ind w:left="2139" w:right="7859" w:firstLine="0"/>
        <w:jc w:val="left"/>
        <w:rPr>
          <w:rFonts w:ascii="Times New Roman"/>
          <w:color w:val="000000"/>
          <w:spacing w:val="0"/>
          <w:sz w:val="22"/>
        </w:rPr>
      </w:pPr>
      <w:r>
        <w:rPr>
          <w:rFonts w:ascii="EEGAIA+SimSun" w:hAnsi="EEGAIA+SimSun" w:cs="EEGAIA+SimSun"/>
          <w:color w:val="212529"/>
          <w:spacing w:val="5"/>
          <w:sz w:val="22"/>
        </w:rPr>
        <w:t>缴费支出 其他行政事</w:t>
      </w:r>
    </w:p>
    <w:p w14:paraId="216C9348">
      <w:pPr>
        <w:spacing w:before="0" w:after="0" w:line="255" w:lineRule="exact"/>
        <w:ind w:left="1055" w:right="0" w:firstLine="0"/>
        <w:jc w:val="left"/>
        <w:rPr>
          <w:rFonts w:ascii="Times New Roman"/>
          <w:color w:val="000000"/>
          <w:spacing w:val="0"/>
          <w:sz w:val="22"/>
        </w:rPr>
      </w:pPr>
      <w:r>
        <w:rPr>
          <w:rFonts w:ascii="EEGAIA+SimSun"/>
          <w:color w:val="212529"/>
          <w:spacing w:val="2"/>
          <w:sz w:val="22"/>
        </w:rPr>
        <w:t>2080599</w:t>
      </w:r>
      <w:r>
        <w:rPr>
          <w:rFonts w:ascii="Times New Roman"/>
          <w:color w:val="212529"/>
          <w:spacing w:val="242"/>
          <w:sz w:val="22"/>
        </w:rPr>
        <w:t xml:space="preserve"> </w:t>
      </w:r>
      <w:r>
        <w:rPr>
          <w:rFonts w:ascii="EEGAIA+SimSun" w:hAnsi="EEGAIA+SimSun" w:cs="EEGAIA+SimSun"/>
          <w:color w:val="212529"/>
          <w:spacing w:val="5"/>
          <w:sz w:val="22"/>
        </w:rPr>
        <w:t>业单位养老</w:t>
      </w:r>
      <w:r>
        <w:rPr>
          <w:rFonts w:ascii="Times New Roman"/>
          <w:color w:val="212529"/>
          <w:spacing w:val="606"/>
          <w:sz w:val="22"/>
        </w:rPr>
        <w:t xml:space="preserve"> </w:t>
      </w:r>
      <w:r>
        <w:rPr>
          <w:rFonts w:ascii="EEGAIA+SimSun"/>
          <w:color w:val="212529"/>
          <w:spacing w:val="2"/>
          <w:sz w:val="22"/>
        </w:rPr>
        <w:t>15.29</w:t>
      </w:r>
      <w:r>
        <w:rPr>
          <w:rFonts w:ascii="Times New Roman"/>
          <w:color w:val="212529"/>
          <w:spacing w:val="550"/>
          <w:sz w:val="22"/>
        </w:rPr>
        <w:t xml:space="preserve"> </w:t>
      </w:r>
      <w:r>
        <w:rPr>
          <w:rFonts w:ascii="EEGAIA+SimSun" w:hAnsi="EEGAIA+SimSun" w:cs="EEGAIA+SimSun"/>
          <w:color w:val="212529"/>
          <w:spacing w:val="2"/>
          <w:sz w:val="22"/>
        </w:rPr>
        <w:t>15.29</w:t>
      </w:r>
      <w:r>
        <w:rPr>
          <w:rFonts w:ascii="EEGAIA+SimSun" w:hAnsi="EEGAIA+SimSun" w:cs="EEGAIA+SimSun"/>
          <w:color w:val="212529"/>
          <w:spacing w:val="2"/>
          <w:sz w:val="22"/>
        </w:rPr>
        <w:cr/>
      </w:r>
      <w:r>
        <w:rPr>
          <w:rFonts w:ascii="Times New Roman"/>
          <w:color w:val="212529"/>
          <w:spacing w:val="1029"/>
          <w:sz w:val="22"/>
        </w:rPr>
        <w:t xml:space="preserve"> </w:t>
      </w:r>
      <w:r>
        <w:rPr>
          <w:rFonts w:ascii="EEGAIA+SimSun" w:hAnsi="EEGAIA+SimSun" w:cs="EEGAIA+SimSun"/>
          <w:color w:val="212529"/>
          <w:spacing w:val="5"/>
          <w:sz w:val="22"/>
        </w:rPr>
        <w:t>支出</w:t>
      </w:r>
    </w:p>
    <w:p w14:paraId="6CA70368">
      <w:pPr>
        <w:spacing w:before="115" w:after="0" w:line="230" w:lineRule="exact"/>
        <w:ind w:left="1055" w:right="0" w:firstLine="0"/>
        <w:jc w:val="left"/>
        <w:rPr>
          <w:rFonts w:ascii="Times New Roman"/>
          <w:color w:val="000000"/>
          <w:spacing w:val="0"/>
          <w:sz w:val="22"/>
        </w:rPr>
      </w:pPr>
      <w:r>
        <w:rPr>
          <w:rFonts w:ascii="EEGAIA+SimSun"/>
          <w:color w:val="212529"/>
          <w:spacing w:val="2"/>
          <w:sz w:val="22"/>
        </w:rPr>
        <w:t>20810</w:t>
      </w:r>
      <w:r>
        <w:rPr>
          <w:rFonts w:ascii="Times New Roman"/>
          <w:color w:val="212529"/>
          <w:spacing w:val="467"/>
          <w:sz w:val="22"/>
        </w:rPr>
        <w:t xml:space="preserve"> </w:t>
      </w:r>
      <w:r>
        <w:rPr>
          <w:rFonts w:ascii="EEGAIA+SimSun" w:hAnsi="EEGAIA+SimSun" w:cs="EEGAIA+SimSun"/>
          <w:color w:val="212529"/>
          <w:spacing w:val="5"/>
          <w:sz w:val="22"/>
        </w:rPr>
        <w:t>社会福利</w:t>
      </w:r>
      <w:r>
        <w:rPr>
          <w:rFonts w:ascii="Times New Roman"/>
          <w:color w:val="212529"/>
          <w:spacing w:val="831"/>
          <w:sz w:val="22"/>
        </w:rPr>
        <w:t xml:space="preserve"> </w:t>
      </w:r>
      <w:r>
        <w:rPr>
          <w:rFonts w:ascii="EEGAIA+SimSun"/>
          <w:color w:val="212529"/>
          <w:spacing w:val="2"/>
          <w:sz w:val="22"/>
        </w:rPr>
        <w:t>40.00</w:t>
      </w:r>
      <w:r>
        <w:rPr>
          <w:rFonts w:ascii="Times New Roman"/>
          <w:color w:val="212529"/>
          <w:spacing w:val="550"/>
          <w:sz w:val="22"/>
        </w:rPr>
        <w:t xml:space="preserve"> </w:t>
      </w:r>
      <w:r>
        <w:rPr>
          <w:rFonts w:ascii="EEGAIA+SimSun"/>
          <w:color w:val="212529"/>
          <w:spacing w:val="2"/>
          <w:sz w:val="22"/>
        </w:rPr>
        <w:t>40.00</w:t>
      </w:r>
    </w:p>
    <w:p w14:paraId="07E1B2E0">
      <w:pPr>
        <w:spacing w:before="190" w:after="0" w:line="230" w:lineRule="exact"/>
        <w:ind w:left="1055" w:right="0" w:firstLine="0"/>
        <w:jc w:val="left"/>
        <w:rPr>
          <w:rFonts w:ascii="Times New Roman"/>
          <w:color w:val="000000"/>
          <w:spacing w:val="0"/>
          <w:sz w:val="22"/>
        </w:rPr>
      </w:pPr>
      <w:r>
        <w:rPr>
          <w:rFonts w:ascii="EEGAIA+SimSun"/>
          <w:color w:val="212529"/>
          <w:spacing w:val="2"/>
          <w:sz w:val="22"/>
        </w:rPr>
        <w:t>2081006</w:t>
      </w:r>
      <w:r>
        <w:rPr>
          <w:rFonts w:ascii="Times New Roman"/>
          <w:color w:val="212529"/>
          <w:spacing w:val="242"/>
          <w:sz w:val="22"/>
        </w:rPr>
        <w:t xml:space="preserve"> </w:t>
      </w:r>
      <w:r>
        <w:rPr>
          <w:rFonts w:ascii="EEGAIA+SimSun" w:hAnsi="EEGAIA+SimSun" w:cs="EEGAIA+SimSun"/>
          <w:color w:val="212529"/>
          <w:spacing w:val="5"/>
          <w:sz w:val="22"/>
        </w:rPr>
        <w:t>养老服务</w:t>
      </w:r>
      <w:r>
        <w:rPr>
          <w:rFonts w:ascii="Times New Roman"/>
          <w:color w:val="212529"/>
          <w:spacing w:val="831"/>
          <w:sz w:val="22"/>
        </w:rPr>
        <w:t xml:space="preserve"> </w:t>
      </w:r>
      <w:r>
        <w:rPr>
          <w:rFonts w:ascii="EEGAIA+SimSun"/>
          <w:color w:val="212529"/>
          <w:spacing w:val="2"/>
          <w:sz w:val="22"/>
        </w:rPr>
        <w:t>40.00</w:t>
      </w:r>
      <w:r>
        <w:rPr>
          <w:rFonts w:ascii="Times New Roman"/>
          <w:color w:val="212529"/>
          <w:spacing w:val="550"/>
          <w:sz w:val="22"/>
        </w:rPr>
        <w:t xml:space="preserve"> </w:t>
      </w:r>
      <w:r>
        <w:rPr>
          <w:rFonts w:ascii="EEGAIA+SimSun"/>
          <w:color w:val="212529"/>
          <w:spacing w:val="2"/>
          <w:sz w:val="22"/>
        </w:rPr>
        <w:t>40.00</w:t>
      </w:r>
    </w:p>
    <w:p w14:paraId="0A9D82D1">
      <w:pPr>
        <w:spacing w:before="190" w:after="85" w:line="230" w:lineRule="exact"/>
        <w:ind w:left="1055" w:right="0" w:firstLine="0"/>
        <w:jc w:val="left"/>
        <w:rPr>
          <w:rFonts w:ascii="Times New Roman"/>
          <w:color w:val="000000"/>
          <w:spacing w:val="0"/>
          <w:sz w:val="22"/>
        </w:rPr>
      </w:pPr>
      <w:r>
        <w:rPr>
          <w:rFonts w:ascii="EEGAIA+SimSun"/>
          <w:color w:val="212529"/>
          <w:spacing w:val="2"/>
          <w:sz w:val="22"/>
        </w:rPr>
        <w:t>20820</w:t>
      </w:r>
      <w:r>
        <w:rPr>
          <w:rFonts w:ascii="Times New Roman"/>
          <w:color w:val="212529"/>
          <w:spacing w:val="467"/>
          <w:sz w:val="22"/>
        </w:rPr>
        <w:t xml:space="preserve"> </w:t>
      </w:r>
      <w:r>
        <w:rPr>
          <w:rFonts w:ascii="EEGAIA+SimSun" w:hAnsi="EEGAIA+SimSun" w:cs="EEGAIA+SimSun"/>
          <w:color w:val="212529"/>
          <w:spacing w:val="5"/>
          <w:sz w:val="22"/>
        </w:rPr>
        <w:t>临时救助</w:t>
      </w:r>
      <w:r>
        <w:rPr>
          <w:rFonts w:ascii="Times New Roman"/>
          <w:color w:val="212529"/>
          <w:spacing w:val="831"/>
          <w:sz w:val="22"/>
        </w:rPr>
        <w:t xml:space="preserve"> </w:t>
      </w:r>
      <w:r>
        <w:rPr>
          <w:rFonts w:ascii="EEGAIA+SimSun"/>
          <w:color w:val="212529"/>
          <w:spacing w:val="2"/>
          <w:sz w:val="22"/>
        </w:rPr>
        <w:t>24.87</w:t>
      </w:r>
      <w:r>
        <w:rPr>
          <w:rFonts w:ascii="Times New Roman"/>
          <w:color w:val="212529"/>
          <w:spacing w:val="550"/>
          <w:sz w:val="22"/>
        </w:rPr>
        <w:t xml:space="preserve"> </w:t>
      </w:r>
      <w:r>
        <w:rPr>
          <w:rFonts w:ascii="EEGAIA+SimSun"/>
          <w:color w:val="212529"/>
          <w:spacing w:val="2"/>
          <w:sz w:val="22"/>
        </w:rPr>
        <w:t>24.87</w:t>
      </w:r>
    </w:p>
    <w:tbl>
      <w:tblPr>
        <w:tblStyle w:val="2"/>
        <w:tblW w:w="0" w:type="auto"/>
        <w:tblInd w:w="0" w:type="dxa"/>
        <w:tblLayout w:type="autofit"/>
        <w:tblCellMar>
          <w:top w:w="0" w:type="dxa"/>
          <w:left w:w="0" w:type="dxa"/>
          <w:bottom w:w="0" w:type="dxa"/>
          <w:right w:w="0" w:type="dxa"/>
        </w:tblCellMar>
      </w:tblPr>
      <w:tblGrid>
        <w:gridCol w:w="1055"/>
        <w:gridCol w:w="1064"/>
        <w:gridCol w:w="20"/>
        <w:gridCol w:w="1653"/>
        <w:gridCol w:w="20"/>
        <w:gridCol w:w="93"/>
        <w:gridCol w:w="20"/>
        <w:gridCol w:w="92"/>
        <w:gridCol w:w="20"/>
        <w:gridCol w:w="1696"/>
      </w:tblGrid>
      <w:tr w14:paraId="55A7366C">
        <w:tblPrEx>
          <w:tblCellMar>
            <w:top w:w="0" w:type="dxa"/>
            <w:left w:w="0" w:type="dxa"/>
            <w:bottom w:w="0" w:type="dxa"/>
            <w:right w:w="0" w:type="dxa"/>
          </w:tblCellMar>
        </w:tblPrEx>
        <w:trPr>
          <w:trHeight w:val="525" w:hRule="atLeast"/>
        </w:trPr>
        <w:tc>
          <w:tcPr>
            <w:tcW w:w="1055" w:type="dxa"/>
            <w:noWrap w:val="0"/>
            <w:vAlign w:val="top"/>
          </w:tcPr>
          <w:p w14:paraId="535813F6">
            <w:pPr>
              <w:spacing w:before="0" w:after="0" w:line="0" w:lineRule="exact"/>
              <w:ind w:left="0" w:right="0" w:firstLine="0"/>
              <w:jc w:val="left"/>
              <w:rPr>
                <w:rFonts w:ascii="Times New Roman"/>
                <w:color w:val="000000"/>
                <w:spacing w:val="0"/>
                <w:sz w:val="22"/>
              </w:rPr>
            </w:pPr>
          </w:p>
        </w:tc>
        <w:tc>
          <w:tcPr>
            <w:tcW w:w="1064" w:type="dxa"/>
            <w:noWrap w:val="0"/>
            <w:vAlign w:val="top"/>
          </w:tcPr>
          <w:p w14:paraId="10B4CB48">
            <w:pPr>
              <w:spacing w:before="120" w:after="0" w:line="220" w:lineRule="exact"/>
              <w:ind w:left="0" w:right="0" w:firstLine="0"/>
              <w:jc w:val="left"/>
              <w:rPr>
                <w:rFonts w:ascii="Times New Roman"/>
                <w:color w:val="000000"/>
                <w:spacing w:val="0"/>
                <w:sz w:val="22"/>
              </w:rPr>
            </w:pPr>
            <w:r>
              <w:rPr>
                <w:rFonts w:ascii="EEGAIA+SimSun"/>
                <w:color w:val="212529"/>
                <w:spacing w:val="2"/>
                <w:sz w:val="22"/>
              </w:rPr>
              <w:t>2082001</w:t>
            </w:r>
          </w:p>
        </w:tc>
        <w:tc>
          <w:tcPr>
            <w:tcW w:w="20" w:type="dxa"/>
            <w:noWrap w:val="0"/>
            <w:vAlign w:val="top"/>
          </w:tcPr>
          <w:p w14:paraId="2F047D1A">
            <w:pPr>
              <w:spacing w:before="0" w:after="0" w:line="0" w:lineRule="exact"/>
              <w:ind w:left="0" w:right="0" w:firstLine="0"/>
              <w:jc w:val="left"/>
              <w:rPr>
                <w:rFonts w:ascii="Times New Roman"/>
                <w:color w:val="000000"/>
                <w:spacing w:val="0"/>
                <w:sz w:val="22"/>
              </w:rPr>
            </w:pPr>
          </w:p>
        </w:tc>
        <w:tc>
          <w:tcPr>
            <w:tcW w:w="1766" w:type="dxa"/>
            <w:gridSpan w:val="3"/>
            <w:noWrap w:val="0"/>
            <w:vAlign w:val="top"/>
          </w:tcPr>
          <w:p w14:paraId="5C2EB0E1">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临时救助支</w:t>
            </w:r>
          </w:p>
          <w:p w14:paraId="21339C37">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出</w:t>
            </w:r>
          </w:p>
        </w:tc>
        <w:tc>
          <w:tcPr>
            <w:tcW w:w="20" w:type="dxa"/>
            <w:noWrap w:val="0"/>
            <w:vAlign w:val="top"/>
          </w:tcPr>
          <w:p w14:paraId="1570D950">
            <w:pPr>
              <w:spacing w:before="0" w:after="0" w:line="0" w:lineRule="exact"/>
              <w:ind w:left="0" w:right="0" w:firstLine="0"/>
              <w:jc w:val="left"/>
              <w:rPr>
                <w:rFonts w:ascii="Times New Roman"/>
                <w:color w:val="000000"/>
                <w:spacing w:val="0"/>
                <w:sz w:val="22"/>
              </w:rPr>
            </w:pPr>
          </w:p>
        </w:tc>
        <w:tc>
          <w:tcPr>
            <w:tcW w:w="1808" w:type="dxa"/>
            <w:gridSpan w:val="3"/>
            <w:noWrap w:val="0"/>
            <w:vAlign w:val="top"/>
          </w:tcPr>
          <w:p w14:paraId="42D8C7DC">
            <w:pPr>
              <w:spacing w:before="120" w:after="0" w:line="220" w:lineRule="exact"/>
              <w:ind w:left="0" w:right="0" w:firstLine="0"/>
              <w:jc w:val="left"/>
              <w:rPr>
                <w:rFonts w:ascii="Times New Roman"/>
                <w:color w:val="000000"/>
                <w:spacing w:val="0"/>
                <w:sz w:val="22"/>
              </w:rPr>
            </w:pPr>
            <w:r>
              <w:rPr>
                <w:rFonts w:ascii="EEGAIA+SimSun"/>
                <w:color w:val="212529"/>
                <w:spacing w:val="2"/>
                <w:sz w:val="22"/>
              </w:rPr>
              <w:t>24.87</w:t>
            </w:r>
            <w:r>
              <w:rPr>
                <w:rFonts w:ascii="Times New Roman"/>
                <w:color w:val="212529"/>
                <w:spacing w:val="550"/>
                <w:sz w:val="22"/>
              </w:rPr>
              <w:t xml:space="preserve"> </w:t>
            </w:r>
            <w:r>
              <w:rPr>
                <w:rFonts w:ascii="EEGAIA+SimSun"/>
                <w:color w:val="212529"/>
                <w:spacing w:val="2"/>
                <w:sz w:val="22"/>
              </w:rPr>
              <w:t>24.87</w:t>
            </w:r>
          </w:p>
        </w:tc>
      </w:tr>
      <w:tr w14:paraId="408CA140">
        <w:tblPrEx>
          <w:tblCellMar>
            <w:top w:w="0" w:type="dxa"/>
            <w:left w:w="0" w:type="dxa"/>
            <w:bottom w:w="0" w:type="dxa"/>
            <w:right w:w="0" w:type="dxa"/>
          </w:tblCellMar>
        </w:tblPrEx>
        <w:trPr>
          <w:trHeight w:val="525" w:hRule="atLeast"/>
        </w:trPr>
        <w:tc>
          <w:tcPr>
            <w:tcW w:w="1055" w:type="dxa"/>
            <w:noWrap w:val="0"/>
            <w:vAlign w:val="top"/>
          </w:tcPr>
          <w:p w14:paraId="69AB9941">
            <w:pPr>
              <w:spacing w:before="0" w:after="0" w:line="0" w:lineRule="exact"/>
              <w:ind w:left="0" w:right="0" w:firstLine="0"/>
              <w:jc w:val="left"/>
              <w:rPr>
                <w:rFonts w:ascii="Times New Roman"/>
                <w:color w:val="000000"/>
                <w:spacing w:val="0"/>
                <w:sz w:val="22"/>
              </w:rPr>
            </w:pPr>
          </w:p>
        </w:tc>
        <w:tc>
          <w:tcPr>
            <w:tcW w:w="1064" w:type="dxa"/>
            <w:noWrap w:val="0"/>
            <w:vAlign w:val="top"/>
          </w:tcPr>
          <w:p w14:paraId="4CB33858">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210</w:t>
            </w:r>
          </w:p>
        </w:tc>
        <w:tc>
          <w:tcPr>
            <w:tcW w:w="20" w:type="dxa"/>
            <w:noWrap w:val="0"/>
            <w:vAlign w:val="top"/>
          </w:tcPr>
          <w:p w14:paraId="62FFF8BF">
            <w:pPr>
              <w:spacing w:before="0" w:after="0" w:line="0" w:lineRule="exact"/>
              <w:ind w:left="0" w:right="0" w:firstLine="0"/>
              <w:jc w:val="left"/>
              <w:rPr>
                <w:rFonts w:ascii="Times New Roman"/>
                <w:color w:val="000000"/>
                <w:spacing w:val="0"/>
                <w:sz w:val="22"/>
              </w:rPr>
            </w:pPr>
          </w:p>
        </w:tc>
        <w:tc>
          <w:tcPr>
            <w:tcW w:w="1653" w:type="dxa"/>
            <w:noWrap w:val="0"/>
            <w:vAlign w:val="top"/>
          </w:tcPr>
          <w:p w14:paraId="3DEAEBFC">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卫生健康支</w:t>
            </w:r>
          </w:p>
          <w:p w14:paraId="0CF480E2">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出</w:t>
            </w:r>
          </w:p>
        </w:tc>
        <w:tc>
          <w:tcPr>
            <w:tcW w:w="20" w:type="dxa"/>
            <w:noWrap w:val="0"/>
            <w:vAlign w:val="top"/>
          </w:tcPr>
          <w:p w14:paraId="44CCBD3F">
            <w:pPr>
              <w:spacing w:before="0" w:after="0" w:line="0" w:lineRule="exact"/>
              <w:ind w:left="0" w:right="0" w:firstLine="0"/>
              <w:jc w:val="left"/>
              <w:rPr>
                <w:rFonts w:ascii="Times New Roman"/>
                <w:color w:val="000000"/>
                <w:spacing w:val="0"/>
                <w:sz w:val="22"/>
              </w:rPr>
            </w:pPr>
          </w:p>
        </w:tc>
        <w:tc>
          <w:tcPr>
            <w:tcW w:w="1920" w:type="dxa"/>
            <w:gridSpan w:val="5"/>
            <w:noWrap w:val="0"/>
            <w:vAlign w:val="top"/>
          </w:tcPr>
          <w:p w14:paraId="2D61DA84">
            <w:pPr>
              <w:spacing w:before="120" w:after="0" w:line="220" w:lineRule="exact"/>
              <w:ind w:left="0" w:right="0" w:firstLine="0"/>
              <w:jc w:val="left"/>
              <w:rPr>
                <w:rFonts w:ascii="Times New Roman"/>
                <w:color w:val="000000"/>
                <w:spacing w:val="0"/>
                <w:sz w:val="22"/>
              </w:rPr>
            </w:pPr>
            <w:r>
              <w:rPr>
                <w:rFonts w:ascii="EEGAIA+SimSun"/>
                <w:color w:val="212529"/>
                <w:spacing w:val="2"/>
                <w:sz w:val="22"/>
              </w:rPr>
              <w:t>142.68</w:t>
            </w:r>
            <w:r>
              <w:rPr>
                <w:rFonts w:ascii="Times New Roman"/>
                <w:color w:val="212529"/>
                <w:spacing w:val="438"/>
                <w:sz w:val="22"/>
              </w:rPr>
              <w:t xml:space="preserve"> </w:t>
            </w:r>
            <w:r>
              <w:rPr>
                <w:rFonts w:ascii="EEGAIA+SimSun"/>
                <w:color w:val="212529"/>
                <w:spacing w:val="2"/>
                <w:sz w:val="22"/>
              </w:rPr>
              <w:t>142.68</w:t>
            </w:r>
          </w:p>
        </w:tc>
      </w:tr>
      <w:tr w14:paraId="0E13B817">
        <w:tblPrEx>
          <w:tblCellMar>
            <w:top w:w="0" w:type="dxa"/>
            <w:left w:w="0" w:type="dxa"/>
            <w:bottom w:w="0" w:type="dxa"/>
            <w:right w:w="0" w:type="dxa"/>
          </w:tblCellMar>
        </w:tblPrEx>
        <w:trPr>
          <w:trHeight w:val="525" w:hRule="atLeast"/>
        </w:trPr>
        <w:tc>
          <w:tcPr>
            <w:tcW w:w="1055" w:type="dxa"/>
            <w:noWrap w:val="0"/>
            <w:vAlign w:val="top"/>
          </w:tcPr>
          <w:p w14:paraId="395E37AF">
            <w:pPr>
              <w:spacing w:before="0" w:after="0" w:line="0" w:lineRule="exact"/>
              <w:ind w:left="0" w:right="0" w:firstLine="0"/>
              <w:jc w:val="left"/>
              <w:rPr>
                <w:rFonts w:ascii="Times New Roman"/>
                <w:color w:val="000000"/>
                <w:spacing w:val="0"/>
                <w:sz w:val="22"/>
              </w:rPr>
            </w:pPr>
          </w:p>
        </w:tc>
        <w:tc>
          <w:tcPr>
            <w:tcW w:w="1064" w:type="dxa"/>
            <w:noWrap w:val="0"/>
            <w:vAlign w:val="top"/>
          </w:tcPr>
          <w:p w14:paraId="6BFF9E0E">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21011</w:t>
            </w:r>
          </w:p>
        </w:tc>
        <w:tc>
          <w:tcPr>
            <w:tcW w:w="20" w:type="dxa"/>
            <w:noWrap w:val="0"/>
            <w:vAlign w:val="top"/>
          </w:tcPr>
          <w:p w14:paraId="6B266E3C">
            <w:pPr>
              <w:spacing w:before="0" w:after="0" w:line="0" w:lineRule="exact"/>
              <w:ind w:left="0" w:right="0" w:firstLine="0"/>
              <w:jc w:val="left"/>
              <w:rPr>
                <w:rFonts w:ascii="Times New Roman"/>
                <w:color w:val="000000"/>
                <w:spacing w:val="0"/>
                <w:sz w:val="22"/>
              </w:rPr>
            </w:pPr>
          </w:p>
        </w:tc>
        <w:tc>
          <w:tcPr>
            <w:tcW w:w="1653" w:type="dxa"/>
            <w:noWrap w:val="0"/>
            <w:vAlign w:val="top"/>
          </w:tcPr>
          <w:p w14:paraId="1196836B">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行政事业单</w:t>
            </w:r>
          </w:p>
          <w:p w14:paraId="24E70C44">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位医疗</w:t>
            </w:r>
          </w:p>
        </w:tc>
        <w:tc>
          <w:tcPr>
            <w:tcW w:w="20" w:type="dxa"/>
            <w:noWrap w:val="0"/>
            <w:vAlign w:val="top"/>
          </w:tcPr>
          <w:p w14:paraId="592D49D9">
            <w:pPr>
              <w:spacing w:before="0" w:after="0" w:line="0" w:lineRule="exact"/>
              <w:ind w:left="0" w:right="0" w:firstLine="0"/>
              <w:jc w:val="left"/>
              <w:rPr>
                <w:rFonts w:ascii="Times New Roman"/>
                <w:color w:val="000000"/>
                <w:spacing w:val="0"/>
                <w:sz w:val="22"/>
              </w:rPr>
            </w:pPr>
          </w:p>
        </w:tc>
        <w:tc>
          <w:tcPr>
            <w:tcW w:w="1920" w:type="dxa"/>
            <w:gridSpan w:val="5"/>
            <w:noWrap w:val="0"/>
            <w:vAlign w:val="top"/>
          </w:tcPr>
          <w:p w14:paraId="3A0FF1F6">
            <w:pPr>
              <w:spacing w:before="120" w:after="0" w:line="220" w:lineRule="exact"/>
              <w:ind w:left="0" w:right="0" w:firstLine="0"/>
              <w:jc w:val="left"/>
              <w:rPr>
                <w:rFonts w:ascii="Times New Roman"/>
                <w:color w:val="000000"/>
                <w:spacing w:val="0"/>
                <w:sz w:val="22"/>
              </w:rPr>
            </w:pPr>
            <w:r>
              <w:rPr>
                <w:rFonts w:ascii="EEGAIA+SimSun"/>
                <w:color w:val="212529"/>
                <w:spacing w:val="2"/>
                <w:sz w:val="22"/>
              </w:rPr>
              <w:t>142.68</w:t>
            </w:r>
            <w:r>
              <w:rPr>
                <w:rFonts w:ascii="Times New Roman"/>
                <w:color w:val="212529"/>
                <w:spacing w:val="438"/>
                <w:sz w:val="22"/>
              </w:rPr>
              <w:t xml:space="preserve"> </w:t>
            </w:r>
            <w:r>
              <w:rPr>
                <w:rFonts w:ascii="EEGAIA+SimSun"/>
                <w:color w:val="212529"/>
                <w:spacing w:val="2"/>
                <w:sz w:val="22"/>
              </w:rPr>
              <w:t>142.68</w:t>
            </w:r>
          </w:p>
        </w:tc>
      </w:tr>
      <w:tr w14:paraId="4242DEE0">
        <w:tblPrEx>
          <w:tblCellMar>
            <w:top w:w="0" w:type="dxa"/>
            <w:left w:w="0" w:type="dxa"/>
            <w:bottom w:w="0" w:type="dxa"/>
            <w:right w:w="0" w:type="dxa"/>
          </w:tblCellMar>
        </w:tblPrEx>
        <w:trPr>
          <w:trHeight w:val="525" w:hRule="atLeast"/>
        </w:trPr>
        <w:tc>
          <w:tcPr>
            <w:tcW w:w="1055" w:type="dxa"/>
            <w:noWrap w:val="0"/>
            <w:vAlign w:val="top"/>
          </w:tcPr>
          <w:p w14:paraId="28777D7E">
            <w:pPr>
              <w:spacing w:before="0" w:after="0" w:line="0" w:lineRule="exact"/>
              <w:ind w:left="0" w:right="0" w:firstLine="0"/>
              <w:jc w:val="left"/>
              <w:rPr>
                <w:rFonts w:ascii="Times New Roman"/>
                <w:color w:val="000000"/>
                <w:spacing w:val="0"/>
                <w:sz w:val="22"/>
              </w:rPr>
            </w:pPr>
          </w:p>
        </w:tc>
        <w:tc>
          <w:tcPr>
            <w:tcW w:w="1064" w:type="dxa"/>
            <w:noWrap w:val="0"/>
            <w:vAlign w:val="top"/>
          </w:tcPr>
          <w:p w14:paraId="2514699F">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2101101</w:t>
            </w:r>
          </w:p>
        </w:tc>
        <w:tc>
          <w:tcPr>
            <w:tcW w:w="20" w:type="dxa"/>
            <w:noWrap w:val="0"/>
            <w:vAlign w:val="top"/>
          </w:tcPr>
          <w:p w14:paraId="33526C6A">
            <w:pPr>
              <w:spacing w:before="0" w:after="0" w:line="0" w:lineRule="exact"/>
              <w:ind w:left="0" w:right="0" w:firstLine="0"/>
              <w:jc w:val="left"/>
              <w:rPr>
                <w:rFonts w:ascii="Times New Roman"/>
                <w:color w:val="000000"/>
                <w:spacing w:val="0"/>
                <w:sz w:val="22"/>
              </w:rPr>
            </w:pPr>
          </w:p>
        </w:tc>
        <w:tc>
          <w:tcPr>
            <w:tcW w:w="1878" w:type="dxa"/>
            <w:gridSpan w:val="5"/>
            <w:noWrap w:val="0"/>
            <w:vAlign w:val="top"/>
          </w:tcPr>
          <w:p w14:paraId="528ED799">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行政单位医</w:t>
            </w:r>
          </w:p>
          <w:p w14:paraId="467633D8">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疗</w:t>
            </w:r>
          </w:p>
        </w:tc>
        <w:tc>
          <w:tcPr>
            <w:tcW w:w="20" w:type="dxa"/>
            <w:noWrap w:val="0"/>
            <w:vAlign w:val="top"/>
          </w:tcPr>
          <w:p w14:paraId="6160B791">
            <w:pPr>
              <w:spacing w:before="0" w:after="0" w:line="0" w:lineRule="exact"/>
              <w:ind w:left="0" w:right="0" w:firstLine="0"/>
              <w:jc w:val="left"/>
              <w:rPr>
                <w:rFonts w:ascii="Times New Roman"/>
                <w:color w:val="000000"/>
                <w:spacing w:val="0"/>
                <w:sz w:val="22"/>
              </w:rPr>
            </w:pPr>
          </w:p>
        </w:tc>
        <w:tc>
          <w:tcPr>
            <w:tcW w:w="1695" w:type="dxa"/>
            <w:noWrap w:val="0"/>
            <w:vAlign w:val="top"/>
          </w:tcPr>
          <w:p w14:paraId="083113B8">
            <w:pPr>
              <w:spacing w:before="120" w:after="0" w:line="220" w:lineRule="exact"/>
              <w:ind w:left="0" w:right="0" w:firstLine="0"/>
              <w:jc w:val="left"/>
              <w:rPr>
                <w:rFonts w:ascii="Times New Roman"/>
                <w:color w:val="000000"/>
                <w:spacing w:val="0"/>
                <w:sz w:val="22"/>
              </w:rPr>
            </w:pPr>
            <w:r>
              <w:rPr>
                <w:rFonts w:ascii="EEGAIA+SimSun"/>
                <w:color w:val="212529"/>
                <w:spacing w:val="2"/>
                <w:sz w:val="22"/>
              </w:rPr>
              <w:t>9.84</w:t>
            </w:r>
            <w:r>
              <w:rPr>
                <w:rFonts w:ascii="Times New Roman"/>
                <w:color w:val="212529"/>
                <w:spacing w:val="663"/>
                <w:sz w:val="22"/>
              </w:rPr>
              <w:t xml:space="preserve"> </w:t>
            </w:r>
            <w:r>
              <w:rPr>
                <w:rFonts w:ascii="EEGAIA+SimSun"/>
                <w:color w:val="212529"/>
                <w:spacing w:val="2"/>
                <w:sz w:val="22"/>
              </w:rPr>
              <w:t>9.84</w:t>
            </w:r>
          </w:p>
        </w:tc>
      </w:tr>
      <w:tr w14:paraId="66E73691">
        <w:tblPrEx>
          <w:tblCellMar>
            <w:top w:w="0" w:type="dxa"/>
            <w:left w:w="0" w:type="dxa"/>
            <w:bottom w:w="0" w:type="dxa"/>
            <w:right w:w="0" w:type="dxa"/>
          </w:tblCellMar>
        </w:tblPrEx>
        <w:trPr>
          <w:trHeight w:val="525" w:hRule="atLeast"/>
        </w:trPr>
        <w:tc>
          <w:tcPr>
            <w:tcW w:w="1055" w:type="dxa"/>
            <w:noWrap w:val="0"/>
            <w:vAlign w:val="top"/>
          </w:tcPr>
          <w:p w14:paraId="0BF7E117">
            <w:pPr>
              <w:spacing w:before="0" w:after="0" w:line="0" w:lineRule="exact"/>
              <w:ind w:left="0" w:right="0" w:firstLine="0"/>
              <w:jc w:val="left"/>
              <w:rPr>
                <w:rFonts w:ascii="Times New Roman"/>
                <w:color w:val="000000"/>
                <w:spacing w:val="0"/>
                <w:sz w:val="22"/>
              </w:rPr>
            </w:pPr>
          </w:p>
        </w:tc>
        <w:tc>
          <w:tcPr>
            <w:tcW w:w="1064" w:type="dxa"/>
            <w:noWrap w:val="0"/>
            <w:vAlign w:val="top"/>
          </w:tcPr>
          <w:p w14:paraId="7D3E06D7">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2101102</w:t>
            </w:r>
          </w:p>
        </w:tc>
        <w:tc>
          <w:tcPr>
            <w:tcW w:w="20" w:type="dxa"/>
            <w:noWrap w:val="0"/>
            <w:vAlign w:val="top"/>
          </w:tcPr>
          <w:p w14:paraId="66BD73B8">
            <w:pPr>
              <w:spacing w:before="0" w:after="0" w:line="0" w:lineRule="exact"/>
              <w:ind w:left="0" w:right="0" w:firstLine="0"/>
              <w:jc w:val="left"/>
              <w:rPr>
                <w:rFonts w:ascii="Times New Roman"/>
                <w:color w:val="000000"/>
                <w:spacing w:val="0"/>
                <w:sz w:val="22"/>
              </w:rPr>
            </w:pPr>
          </w:p>
        </w:tc>
        <w:tc>
          <w:tcPr>
            <w:tcW w:w="1766" w:type="dxa"/>
            <w:gridSpan w:val="3"/>
            <w:noWrap w:val="0"/>
            <w:vAlign w:val="top"/>
          </w:tcPr>
          <w:p w14:paraId="0F8938AE">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事业单位医</w:t>
            </w:r>
          </w:p>
          <w:p w14:paraId="1EB25DFA">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疗</w:t>
            </w:r>
          </w:p>
        </w:tc>
        <w:tc>
          <w:tcPr>
            <w:tcW w:w="20" w:type="dxa"/>
            <w:noWrap w:val="0"/>
            <w:vAlign w:val="top"/>
          </w:tcPr>
          <w:p w14:paraId="591D38EB">
            <w:pPr>
              <w:spacing w:before="0" w:after="0" w:line="0" w:lineRule="exact"/>
              <w:ind w:left="0" w:right="0" w:firstLine="0"/>
              <w:jc w:val="left"/>
              <w:rPr>
                <w:rFonts w:ascii="Times New Roman"/>
                <w:color w:val="000000"/>
                <w:spacing w:val="0"/>
                <w:sz w:val="22"/>
              </w:rPr>
            </w:pPr>
          </w:p>
        </w:tc>
        <w:tc>
          <w:tcPr>
            <w:tcW w:w="1808" w:type="dxa"/>
            <w:gridSpan w:val="3"/>
            <w:noWrap w:val="0"/>
            <w:vAlign w:val="top"/>
          </w:tcPr>
          <w:p w14:paraId="50AF3019">
            <w:pPr>
              <w:spacing w:before="120" w:after="0" w:line="220" w:lineRule="exact"/>
              <w:ind w:left="0" w:right="0" w:firstLine="0"/>
              <w:jc w:val="left"/>
              <w:rPr>
                <w:rFonts w:ascii="Times New Roman"/>
                <w:color w:val="000000"/>
                <w:spacing w:val="0"/>
                <w:sz w:val="22"/>
              </w:rPr>
            </w:pPr>
            <w:r>
              <w:rPr>
                <w:rFonts w:ascii="EEGAIA+SimSun"/>
                <w:color w:val="212529"/>
                <w:spacing w:val="2"/>
                <w:sz w:val="22"/>
              </w:rPr>
              <w:t>15.05</w:t>
            </w:r>
            <w:r>
              <w:rPr>
                <w:rFonts w:ascii="Times New Roman"/>
                <w:color w:val="212529"/>
                <w:spacing w:val="550"/>
                <w:sz w:val="22"/>
              </w:rPr>
              <w:t xml:space="preserve"> </w:t>
            </w:r>
            <w:r>
              <w:rPr>
                <w:rFonts w:ascii="EEGAIA+SimSun"/>
                <w:color w:val="212529"/>
                <w:spacing w:val="2"/>
                <w:sz w:val="22"/>
              </w:rPr>
              <w:t>15.05</w:t>
            </w:r>
          </w:p>
        </w:tc>
      </w:tr>
      <w:tr w14:paraId="0B79FE29">
        <w:tblPrEx>
          <w:tblCellMar>
            <w:top w:w="0" w:type="dxa"/>
            <w:left w:w="0" w:type="dxa"/>
            <w:bottom w:w="0" w:type="dxa"/>
            <w:right w:w="0" w:type="dxa"/>
          </w:tblCellMar>
        </w:tblPrEx>
        <w:trPr>
          <w:trHeight w:val="475" w:hRule="atLeast"/>
        </w:trPr>
        <w:tc>
          <w:tcPr>
            <w:tcW w:w="1055" w:type="dxa"/>
            <w:noWrap w:val="0"/>
            <w:vAlign w:val="top"/>
          </w:tcPr>
          <w:p w14:paraId="12605EE7">
            <w:pPr>
              <w:spacing w:before="0" w:after="0" w:line="0" w:lineRule="exact"/>
              <w:ind w:left="0" w:right="0" w:firstLine="0"/>
              <w:jc w:val="left"/>
              <w:rPr>
                <w:rFonts w:ascii="Times New Roman"/>
                <w:color w:val="000000"/>
                <w:spacing w:val="0"/>
                <w:sz w:val="22"/>
              </w:rPr>
            </w:pPr>
          </w:p>
        </w:tc>
        <w:tc>
          <w:tcPr>
            <w:tcW w:w="1064" w:type="dxa"/>
            <w:noWrap w:val="0"/>
            <w:vAlign w:val="top"/>
          </w:tcPr>
          <w:p w14:paraId="68467F90">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2101103</w:t>
            </w:r>
          </w:p>
        </w:tc>
        <w:tc>
          <w:tcPr>
            <w:tcW w:w="20" w:type="dxa"/>
            <w:noWrap w:val="0"/>
            <w:vAlign w:val="top"/>
          </w:tcPr>
          <w:p w14:paraId="6CD7B8A7">
            <w:pPr>
              <w:spacing w:before="0" w:after="0" w:line="0" w:lineRule="exact"/>
              <w:ind w:left="0" w:right="0" w:firstLine="0"/>
              <w:jc w:val="left"/>
              <w:rPr>
                <w:rFonts w:ascii="Times New Roman"/>
                <w:color w:val="000000"/>
                <w:spacing w:val="0"/>
                <w:sz w:val="22"/>
              </w:rPr>
            </w:pPr>
          </w:p>
        </w:tc>
        <w:tc>
          <w:tcPr>
            <w:tcW w:w="1878" w:type="dxa"/>
            <w:gridSpan w:val="5"/>
            <w:noWrap w:val="0"/>
            <w:vAlign w:val="top"/>
          </w:tcPr>
          <w:p w14:paraId="2FDE11AD">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公务员医疗</w:t>
            </w:r>
          </w:p>
          <w:p w14:paraId="62BE9DB3">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补助</w:t>
            </w:r>
          </w:p>
        </w:tc>
        <w:tc>
          <w:tcPr>
            <w:tcW w:w="20" w:type="dxa"/>
            <w:noWrap w:val="0"/>
            <w:vAlign w:val="top"/>
          </w:tcPr>
          <w:p w14:paraId="665A1A34">
            <w:pPr>
              <w:spacing w:before="0" w:after="0" w:line="0" w:lineRule="exact"/>
              <w:ind w:left="0" w:right="0" w:firstLine="0"/>
              <w:jc w:val="left"/>
              <w:rPr>
                <w:rFonts w:ascii="Times New Roman"/>
                <w:color w:val="000000"/>
                <w:spacing w:val="0"/>
                <w:sz w:val="22"/>
              </w:rPr>
            </w:pPr>
          </w:p>
        </w:tc>
        <w:tc>
          <w:tcPr>
            <w:tcW w:w="1695" w:type="dxa"/>
            <w:noWrap w:val="0"/>
            <w:vAlign w:val="top"/>
          </w:tcPr>
          <w:p w14:paraId="1A2E52F5">
            <w:pPr>
              <w:spacing w:before="120" w:after="0" w:line="220" w:lineRule="exact"/>
              <w:ind w:left="0" w:right="0" w:firstLine="0"/>
              <w:jc w:val="left"/>
              <w:rPr>
                <w:rFonts w:ascii="Times New Roman"/>
                <w:color w:val="000000"/>
                <w:spacing w:val="0"/>
                <w:sz w:val="22"/>
              </w:rPr>
            </w:pPr>
            <w:r>
              <w:rPr>
                <w:rFonts w:ascii="EEGAIA+SimSun"/>
                <w:color w:val="212529"/>
                <w:spacing w:val="2"/>
                <w:sz w:val="22"/>
              </w:rPr>
              <w:t>4.32</w:t>
            </w:r>
            <w:r>
              <w:rPr>
                <w:rFonts w:ascii="Times New Roman"/>
                <w:color w:val="212529"/>
                <w:spacing w:val="663"/>
                <w:sz w:val="22"/>
              </w:rPr>
              <w:t xml:space="preserve"> </w:t>
            </w:r>
            <w:r>
              <w:rPr>
                <w:rFonts w:ascii="EEGAIA+SimSun"/>
                <w:color w:val="212529"/>
                <w:spacing w:val="2"/>
                <w:sz w:val="22"/>
              </w:rPr>
              <w:t>4.32</w:t>
            </w:r>
          </w:p>
        </w:tc>
      </w:tr>
    </w:tbl>
    <w:p w14:paraId="2296DEB0">
      <w:pPr>
        <w:spacing w:before="50"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其他行政事</w:t>
      </w:r>
    </w:p>
    <w:p w14:paraId="08ACBB2F">
      <w:pPr>
        <w:spacing w:before="25" w:after="0" w:line="230" w:lineRule="exact"/>
        <w:ind w:left="1055" w:right="0" w:firstLine="0"/>
        <w:jc w:val="left"/>
        <w:rPr>
          <w:rFonts w:ascii="Times New Roman"/>
          <w:color w:val="000000"/>
          <w:spacing w:val="0"/>
          <w:sz w:val="22"/>
        </w:rPr>
      </w:pPr>
      <w:r>
        <w:rPr>
          <w:rFonts w:ascii="EEGAIA+SimSun"/>
          <w:color w:val="212529"/>
          <w:spacing w:val="2"/>
          <w:sz w:val="22"/>
        </w:rPr>
        <w:t>2101199</w:t>
      </w:r>
      <w:r>
        <w:rPr>
          <w:rFonts w:ascii="Times New Roman"/>
          <w:color w:val="212529"/>
          <w:spacing w:val="242"/>
          <w:sz w:val="22"/>
        </w:rPr>
        <w:t xml:space="preserve"> </w:t>
      </w:r>
      <w:r>
        <w:rPr>
          <w:rFonts w:ascii="EEGAIA+SimSun" w:hAnsi="EEGAIA+SimSun" w:cs="EEGAIA+SimSun"/>
          <w:color w:val="212529"/>
          <w:spacing w:val="5"/>
          <w:sz w:val="22"/>
        </w:rPr>
        <w:t>业单位医疗</w:t>
      </w:r>
      <w:r>
        <w:rPr>
          <w:rFonts w:ascii="Times New Roman"/>
          <w:color w:val="212529"/>
          <w:spacing w:val="493"/>
          <w:sz w:val="22"/>
        </w:rPr>
        <w:t xml:space="preserve"> </w:t>
      </w:r>
      <w:r>
        <w:rPr>
          <w:rFonts w:ascii="EEGAIA+SimSun"/>
          <w:color w:val="212529"/>
          <w:spacing w:val="2"/>
          <w:sz w:val="22"/>
        </w:rPr>
        <w:t>113.47</w:t>
      </w:r>
      <w:r>
        <w:rPr>
          <w:rFonts w:ascii="Times New Roman"/>
          <w:color w:val="212529"/>
          <w:spacing w:val="438"/>
          <w:sz w:val="22"/>
        </w:rPr>
        <w:t xml:space="preserve"> </w:t>
      </w:r>
      <w:r>
        <w:rPr>
          <w:rFonts w:ascii="EEGAIA+SimSun"/>
          <w:color w:val="212529"/>
          <w:spacing w:val="2"/>
          <w:sz w:val="22"/>
        </w:rPr>
        <w:t>113.47</w:t>
      </w:r>
    </w:p>
    <w:p w14:paraId="7C6A466D">
      <w:pPr>
        <w:spacing w:before="25" w:after="5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支出</w:t>
      </w:r>
    </w:p>
    <w:tbl>
      <w:tblPr>
        <w:tblStyle w:val="2"/>
        <w:tblW w:w="0" w:type="auto"/>
        <w:tblInd w:w="0" w:type="dxa"/>
        <w:tblLayout w:type="autofit"/>
        <w:tblCellMar>
          <w:top w:w="0" w:type="dxa"/>
          <w:left w:w="0" w:type="dxa"/>
          <w:bottom w:w="0" w:type="dxa"/>
          <w:right w:w="0" w:type="dxa"/>
        </w:tblCellMar>
      </w:tblPr>
      <w:tblGrid>
        <w:gridCol w:w="1055"/>
        <w:gridCol w:w="1064"/>
        <w:gridCol w:w="20"/>
        <w:gridCol w:w="1766"/>
        <w:gridCol w:w="20"/>
        <w:gridCol w:w="1808"/>
      </w:tblGrid>
      <w:tr w14:paraId="288B4A6C">
        <w:tblPrEx>
          <w:tblCellMar>
            <w:top w:w="0" w:type="dxa"/>
            <w:left w:w="0" w:type="dxa"/>
            <w:bottom w:w="0" w:type="dxa"/>
            <w:right w:w="0" w:type="dxa"/>
          </w:tblCellMar>
        </w:tblPrEx>
        <w:trPr>
          <w:trHeight w:val="525" w:hRule="atLeast"/>
        </w:trPr>
        <w:tc>
          <w:tcPr>
            <w:tcW w:w="1055" w:type="dxa"/>
            <w:noWrap w:val="0"/>
            <w:vAlign w:val="top"/>
          </w:tcPr>
          <w:p w14:paraId="7E9F8229">
            <w:pPr>
              <w:spacing w:before="0" w:after="0" w:line="0" w:lineRule="exact"/>
              <w:ind w:left="0" w:right="0" w:firstLine="0"/>
              <w:jc w:val="left"/>
              <w:rPr>
                <w:rFonts w:ascii="Times New Roman"/>
                <w:color w:val="000000"/>
                <w:spacing w:val="0"/>
                <w:sz w:val="22"/>
              </w:rPr>
            </w:pPr>
          </w:p>
        </w:tc>
        <w:tc>
          <w:tcPr>
            <w:tcW w:w="1064" w:type="dxa"/>
            <w:noWrap w:val="0"/>
            <w:vAlign w:val="top"/>
          </w:tcPr>
          <w:p w14:paraId="004DC223">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212</w:t>
            </w:r>
          </w:p>
        </w:tc>
        <w:tc>
          <w:tcPr>
            <w:tcW w:w="20" w:type="dxa"/>
            <w:noWrap w:val="0"/>
            <w:vAlign w:val="top"/>
          </w:tcPr>
          <w:p w14:paraId="2CE32BF0">
            <w:pPr>
              <w:spacing w:before="0" w:after="0" w:line="0" w:lineRule="exact"/>
              <w:ind w:left="0" w:right="0" w:firstLine="0"/>
              <w:jc w:val="left"/>
              <w:rPr>
                <w:rFonts w:ascii="Times New Roman"/>
                <w:color w:val="000000"/>
                <w:spacing w:val="0"/>
                <w:sz w:val="22"/>
              </w:rPr>
            </w:pPr>
          </w:p>
        </w:tc>
        <w:tc>
          <w:tcPr>
            <w:tcW w:w="1766" w:type="dxa"/>
            <w:noWrap w:val="0"/>
            <w:vAlign w:val="top"/>
          </w:tcPr>
          <w:p w14:paraId="30603992">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城乡社区支</w:t>
            </w:r>
          </w:p>
          <w:p w14:paraId="1AE30B0F">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出</w:t>
            </w:r>
          </w:p>
        </w:tc>
        <w:tc>
          <w:tcPr>
            <w:tcW w:w="20" w:type="dxa"/>
            <w:noWrap w:val="0"/>
            <w:vAlign w:val="top"/>
          </w:tcPr>
          <w:p w14:paraId="77B06283">
            <w:pPr>
              <w:spacing w:before="0" w:after="0" w:line="0" w:lineRule="exact"/>
              <w:ind w:left="0" w:right="0" w:firstLine="0"/>
              <w:jc w:val="left"/>
              <w:rPr>
                <w:rFonts w:ascii="Times New Roman"/>
                <w:color w:val="000000"/>
                <w:spacing w:val="0"/>
                <w:sz w:val="22"/>
              </w:rPr>
            </w:pPr>
          </w:p>
        </w:tc>
        <w:tc>
          <w:tcPr>
            <w:tcW w:w="1808" w:type="dxa"/>
            <w:noWrap w:val="0"/>
            <w:vAlign w:val="top"/>
          </w:tcPr>
          <w:p w14:paraId="56AC38EB">
            <w:pPr>
              <w:spacing w:before="120" w:after="0" w:line="220" w:lineRule="exact"/>
              <w:ind w:left="0" w:right="0" w:firstLine="0"/>
              <w:jc w:val="left"/>
              <w:rPr>
                <w:rFonts w:ascii="Times New Roman"/>
                <w:color w:val="000000"/>
                <w:spacing w:val="0"/>
                <w:sz w:val="22"/>
              </w:rPr>
            </w:pPr>
            <w:r>
              <w:rPr>
                <w:rFonts w:ascii="EEGAIA+SimSun"/>
                <w:color w:val="212529"/>
                <w:spacing w:val="2"/>
                <w:sz w:val="22"/>
              </w:rPr>
              <w:t>67.78</w:t>
            </w:r>
            <w:r>
              <w:rPr>
                <w:rFonts w:ascii="Times New Roman"/>
                <w:color w:val="212529"/>
                <w:spacing w:val="550"/>
                <w:sz w:val="22"/>
              </w:rPr>
              <w:t xml:space="preserve"> </w:t>
            </w:r>
            <w:r>
              <w:rPr>
                <w:rFonts w:ascii="EEGAIA+SimSun"/>
                <w:color w:val="212529"/>
                <w:spacing w:val="2"/>
                <w:sz w:val="22"/>
              </w:rPr>
              <w:t>67.78</w:t>
            </w:r>
          </w:p>
        </w:tc>
      </w:tr>
      <w:tr w14:paraId="508DE6E2">
        <w:tblPrEx>
          <w:tblCellMar>
            <w:top w:w="0" w:type="dxa"/>
            <w:left w:w="0" w:type="dxa"/>
            <w:bottom w:w="0" w:type="dxa"/>
            <w:right w:w="0" w:type="dxa"/>
          </w:tblCellMar>
        </w:tblPrEx>
        <w:trPr>
          <w:trHeight w:val="525" w:hRule="atLeast"/>
        </w:trPr>
        <w:tc>
          <w:tcPr>
            <w:tcW w:w="1055" w:type="dxa"/>
            <w:noWrap w:val="0"/>
            <w:vAlign w:val="top"/>
          </w:tcPr>
          <w:p w14:paraId="330F3AA9">
            <w:pPr>
              <w:spacing w:before="0" w:after="0" w:line="0" w:lineRule="exact"/>
              <w:ind w:left="0" w:right="0" w:firstLine="0"/>
              <w:jc w:val="left"/>
              <w:rPr>
                <w:rFonts w:ascii="Times New Roman"/>
                <w:color w:val="000000"/>
                <w:spacing w:val="0"/>
                <w:sz w:val="22"/>
              </w:rPr>
            </w:pPr>
          </w:p>
        </w:tc>
        <w:tc>
          <w:tcPr>
            <w:tcW w:w="1064" w:type="dxa"/>
            <w:noWrap w:val="0"/>
            <w:vAlign w:val="top"/>
          </w:tcPr>
          <w:p w14:paraId="73DD5712">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21205</w:t>
            </w:r>
          </w:p>
        </w:tc>
        <w:tc>
          <w:tcPr>
            <w:tcW w:w="20" w:type="dxa"/>
            <w:noWrap w:val="0"/>
            <w:vAlign w:val="top"/>
          </w:tcPr>
          <w:p w14:paraId="5A2AA366">
            <w:pPr>
              <w:spacing w:before="0" w:after="0" w:line="0" w:lineRule="exact"/>
              <w:ind w:left="0" w:right="0" w:firstLine="0"/>
              <w:jc w:val="left"/>
              <w:rPr>
                <w:rFonts w:ascii="Times New Roman"/>
                <w:color w:val="000000"/>
                <w:spacing w:val="0"/>
                <w:sz w:val="22"/>
              </w:rPr>
            </w:pPr>
          </w:p>
        </w:tc>
        <w:tc>
          <w:tcPr>
            <w:tcW w:w="1766" w:type="dxa"/>
            <w:noWrap w:val="0"/>
            <w:vAlign w:val="top"/>
          </w:tcPr>
          <w:p w14:paraId="5F44E6B7">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城乡社区环</w:t>
            </w:r>
          </w:p>
          <w:p w14:paraId="5C55DE11">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境卫生</w:t>
            </w:r>
          </w:p>
        </w:tc>
        <w:tc>
          <w:tcPr>
            <w:tcW w:w="20" w:type="dxa"/>
            <w:noWrap w:val="0"/>
            <w:vAlign w:val="top"/>
          </w:tcPr>
          <w:p w14:paraId="0A663F51">
            <w:pPr>
              <w:spacing w:before="0" w:after="0" w:line="0" w:lineRule="exact"/>
              <w:ind w:left="0" w:right="0" w:firstLine="0"/>
              <w:jc w:val="left"/>
              <w:rPr>
                <w:rFonts w:ascii="Times New Roman"/>
                <w:color w:val="000000"/>
                <w:spacing w:val="0"/>
                <w:sz w:val="22"/>
              </w:rPr>
            </w:pPr>
          </w:p>
        </w:tc>
        <w:tc>
          <w:tcPr>
            <w:tcW w:w="1808" w:type="dxa"/>
            <w:noWrap w:val="0"/>
            <w:vAlign w:val="top"/>
          </w:tcPr>
          <w:p w14:paraId="375A9B96">
            <w:pPr>
              <w:spacing w:before="120" w:after="0" w:line="220" w:lineRule="exact"/>
              <w:ind w:left="0" w:right="0" w:firstLine="0"/>
              <w:jc w:val="left"/>
              <w:rPr>
                <w:rFonts w:ascii="Times New Roman"/>
                <w:color w:val="000000"/>
                <w:spacing w:val="0"/>
                <w:sz w:val="22"/>
              </w:rPr>
            </w:pPr>
            <w:r>
              <w:rPr>
                <w:rFonts w:ascii="EEGAIA+SimSun"/>
                <w:color w:val="212529"/>
                <w:spacing w:val="2"/>
                <w:sz w:val="22"/>
              </w:rPr>
              <w:t>17.50</w:t>
            </w:r>
            <w:r>
              <w:rPr>
                <w:rFonts w:ascii="Times New Roman"/>
                <w:color w:val="212529"/>
                <w:spacing w:val="550"/>
                <w:sz w:val="22"/>
              </w:rPr>
              <w:t xml:space="preserve"> </w:t>
            </w:r>
            <w:r>
              <w:rPr>
                <w:rFonts w:ascii="EEGAIA+SimSun"/>
                <w:color w:val="212529"/>
                <w:spacing w:val="2"/>
                <w:sz w:val="22"/>
              </w:rPr>
              <w:t>17.50</w:t>
            </w:r>
          </w:p>
        </w:tc>
      </w:tr>
      <w:tr w14:paraId="29E3E45E">
        <w:tblPrEx>
          <w:tblCellMar>
            <w:top w:w="0" w:type="dxa"/>
            <w:left w:w="0" w:type="dxa"/>
            <w:bottom w:w="0" w:type="dxa"/>
            <w:right w:w="0" w:type="dxa"/>
          </w:tblCellMar>
        </w:tblPrEx>
        <w:trPr>
          <w:trHeight w:val="475" w:hRule="atLeast"/>
        </w:trPr>
        <w:tc>
          <w:tcPr>
            <w:tcW w:w="1055" w:type="dxa"/>
            <w:noWrap w:val="0"/>
            <w:vAlign w:val="top"/>
          </w:tcPr>
          <w:p w14:paraId="6A440CEB">
            <w:pPr>
              <w:spacing w:before="0" w:after="0" w:line="0" w:lineRule="exact"/>
              <w:ind w:left="0" w:right="0" w:firstLine="0"/>
              <w:jc w:val="left"/>
              <w:rPr>
                <w:rFonts w:ascii="Times New Roman"/>
                <w:color w:val="000000"/>
                <w:spacing w:val="0"/>
                <w:sz w:val="22"/>
              </w:rPr>
            </w:pPr>
          </w:p>
        </w:tc>
        <w:tc>
          <w:tcPr>
            <w:tcW w:w="1064" w:type="dxa"/>
            <w:noWrap w:val="0"/>
            <w:vAlign w:val="top"/>
          </w:tcPr>
          <w:p w14:paraId="545FF12C">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2120501</w:t>
            </w:r>
          </w:p>
        </w:tc>
        <w:tc>
          <w:tcPr>
            <w:tcW w:w="20" w:type="dxa"/>
            <w:noWrap w:val="0"/>
            <w:vAlign w:val="top"/>
          </w:tcPr>
          <w:p w14:paraId="65018E32">
            <w:pPr>
              <w:spacing w:before="0" w:after="0" w:line="0" w:lineRule="exact"/>
              <w:ind w:left="0" w:right="0" w:firstLine="0"/>
              <w:jc w:val="left"/>
              <w:rPr>
                <w:rFonts w:ascii="Times New Roman"/>
                <w:color w:val="000000"/>
                <w:spacing w:val="0"/>
                <w:sz w:val="22"/>
              </w:rPr>
            </w:pPr>
          </w:p>
        </w:tc>
        <w:tc>
          <w:tcPr>
            <w:tcW w:w="1766" w:type="dxa"/>
            <w:noWrap w:val="0"/>
            <w:vAlign w:val="top"/>
          </w:tcPr>
          <w:p w14:paraId="34C34877">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城乡社区环</w:t>
            </w:r>
          </w:p>
          <w:p w14:paraId="3B57D0CB">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境卫生</w:t>
            </w:r>
          </w:p>
        </w:tc>
        <w:tc>
          <w:tcPr>
            <w:tcW w:w="20" w:type="dxa"/>
            <w:noWrap w:val="0"/>
            <w:vAlign w:val="top"/>
          </w:tcPr>
          <w:p w14:paraId="74B19104">
            <w:pPr>
              <w:spacing w:before="0" w:after="0" w:line="0" w:lineRule="exact"/>
              <w:ind w:left="0" w:right="0" w:firstLine="0"/>
              <w:jc w:val="left"/>
              <w:rPr>
                <w:rFonts w:ascii="Times New Roman"/>
                <w:color w:val="000000"/>
                <w:spacing w:val="0"/>
                <w:sz w:val="22"/>
              </w:rPr>
            </w:pPr>
          </w:p>
        </w:tc>
        <w:tc>
          <w:tcPr>
            <w:tcW w:w="1808" w:type="dxa"/>
            <w:noWrap w:val="0"/>
            <w:vAlign w:val="top"/>
          </w:tcPr>
          <w:p w14:paraId="2B6C204E">
            <w:pPr>
              <w:spacing w:before="120" w:after="0" w:line="220" w:lineRule="exact"/>
              <w:ind w:left="0" w:right="0" w:firstLine="0"/>
              <w:jc w:val="left"/>
              <w:rPr>
                <w:rFonts w:ascii="Times New Roman"/>
                <w:color w:val="000000"/>
                <w:spacing w:val="0"/>
                <w:sz w:val="22"/>
              </w:rPr>
            </w:pPr>
            <w:r>
              <w:rPr>
                <w:rFonts w:ascii="EEGAIA+SimSun"/>
                <w:color w:val="212529"/>
                <w:spacing w:val="2"/>
                <w:sz w:val="22"/>
              </w:rPr>
              <w:t>17.50</w:t>
            </w:r>
            <w:r>
              <w:rPr>
                <w:rFonts w:ascii="Times New Roman"/>
                <w:color w:val="212529"/>
                <w:spacing w:val="550"/>
                <w:sz w:val="22"/>
              </w:rPr>
              <w:t xml:space="preserve"> </w:t>
            </w:r>
            <w:r>
              <w:rPr>
                <w:rFonts w:ascii="EEGAIA+SimSun"/>
                <w:color w:val="212529"/>
                <w:spacing w:val="2"/>
                <w:sz w:val="22"/>
              </w:rPr>
              <w:t>17.50</w:t>
            </w:r>
          </w:p>
        </w:tc>
      </w:tr>
    </w:tbl>
    <w:p w14:paraId="77574D49">
      <w:pPr>
        <w:spacing w:before="50" w:after="35"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国有土地使</w:t>
      </w:r>
    </w:p>
    <w:tbl>
      <w:tblPr>
        <w:tblStyle w:val="2"/>
        <w:tblW w:w="0" w:type="auto"/>
        <w:tblInd w:w="0" w:type="dxa"/>
        <w:tblLayout w:type="autofit"/>
        <w:tblCellMar>
          <w:top w:w="0" w:type="dxa"/>
          <w:left w:w="0" w:type="dxa"/>
          <w:bottom w:w="0" w:type="dxa"/>
          <w:right w:w="0" w:type="dxa"/>
        </w:tblCellMar>
      </w:tblPr>
      <w:tblGrid>
        <w:gridCol w:w="1055"/>
        <w:gridCol w:w="1064"/>
        <w:gridCol w:w="20"/>
        <w:gridCol w:w="1766"/>
        <w:gridCol w:w="20"/>
        <w:gridCol w:w="1808"/>
      </w:tblGrid>
      <w:tr w14:paraId="41452A08">
        <w:tblPrEx>
          <w:tblCellMar>
            <w:top w:w="0" w:type="dxa"/>
            <w:left w:w="0" w:type="dxa"/>
            <w:bottom w:w="0" w:type="dxa"/>
            <w:right w:w="0" w:type="dxa"/>
          </w:tblCellMar>
        </w:tblPrEx>
        <w:trPr>
          <w:trHeight w:val="780" w:hRule="atLeast"/>
        </w:trPr>
        <w:tc>
          <w:tcPr>
            <w:tcW w:w="1055" w:type="dxa"/>
            <w:noWrap w:val="0"/>
            <w:vAlign w:val="top"/>
          </w:tcPr>
          <w:p w14:paraId="018C8F8A">
            <w:pPr>
              <w:spacing w:before="0" w:after="0" w:line="0" w:lineRule="exact"/>
              <w:ind w:left="0" w:right="0" w:firstLine="0"/>
              <w:jc w:val="left"/>
              <w:rPr>
                <w:rFonts w:ascii="Times New Roman"/>
                <w:color w:val="000000"/>
                <w:spacing w:val="0"/>
                <w:sz w:val="22"/>
              </w:rPr>
            </w:pPr>
          </w:p>
        </w:tc>
        <w:tc>
          <w:tcPr>
            <w:tcW w:w="1064" w:type="dxa"/>
            <w:noWrap w:val="0"/>
            <w:vAlign w:val="top"/>
          </w:tcPr>
          <w:p w14:paraId="2F8E02DC">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21208</w:t>
            </w:r>
          </w:p>
        </w:tc>
        <w:tc>
          <w:tcPr>
            <w:tcW w:w="20" w:type="dxa"/>
            <w:noWrap w:val="0"/>
            <w:vAlign w:val="top"/>
          </w:tcPr>
          <w:p w14:paraId="7424A9EE">
            <w:pPr>
              <w:spacing w:before="0" w:after="0" w:line="0" w:lineRule="exact"/>
              <w:ind w:left="0" w:right="0" w:firstLine="0"/>
              <w:jc w:val="left"/>
              <w:rPr>
                <w:rFonts w:ascii="Times New Roman"/>
                <w:color w:val="000000"/>
                <w:spacing w:val="0"/>
                <w:sz w:val="22"/>
              </w:rPr>
            </w:pPr>
          </w:p>
        </w:tc>
        <w:tc>
          <w:tcPr>
            <w:tcW w:w="1766" w:type="dxa"/>
            <w:noWrap w:val="0"/>
            <w:vAlign w:val="top"/>
          </w:tcPr>
          <w:p w14:paraId="67BE0348">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用权出让收</w:t>
            </w:r>
          </w:p>
          <w:p w14:paraId="6F08DC3B">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入安排的支</w:t>
            </w:r>
          </w:p>
          <w:p w14:paraId="674BCC55">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出</w:t>
            </w:r>
          </w:p>
        </w:tc>
        <w:tc>
          <w:tcPr>
            <w:tcW w:w="20" w:type="dxa"/>
            <w:noWrap w:val="0"/>
            <w:vAlign w:val="top"/>
          </w:tcPr>
          <w:p w14:paraId="71602468">
            <w:pPr>
              <w:spacing w:before="0" w:after="0" w:line="0" w:lineRule="exact"/>
              <w:ind w:left="0" w:right="0" w:firstLine="0"/>
              <w:jc w:val="left"/>
              <w:rPr>
                <w:rFonts w:ascii="Times New Roman"/>
                <w:color w:val="000000"/>
                <w:spacing w:val="0"/>
                <w:sz w:val="22"/>
              </w:rPr>
            </w:pPr>
          </w:p>
        </w:tc>
        <w:tc>
          <w:tcPr>
            <w:tcW w:w="1808" w:type="dxa"/>
            <w:noWrap w:val="0"/>
            <w:vAlign w:val="top"/>
          </w:tcPr>
          <w:p w14:paraId="058555BE">
            <w:pPr>
              <w:spacing w:before="120" w:after="0" w:line="220" w:lineRule="exact"/>
              <w:ind w:left="0" w:right="0" w:firstLine="0"/>
              <w:jc w:val="left"/>
              <w:rPr>
                <w:rFonts w:ascii="Times New Roman"/>
                <w:color w:val="000000"/>
                <w:spacing w:val="0"/>
                <w:sz w:val="22"/>
              </w:rPr>
            </w:pPr>
            <w:r>
              <w:rPr>
                <w:rFonts w:ascii="EEGAIA+SimSun"/>
                <w:color w:val="212529"/>
                <w:spacing w:val="2"/>
                <w:sz w:val="22"/>
              </w:rPr>
              <w:t>33.98</w:t>
            </w:r>
            <w:r>
              <w:rPr>
                <w:rFonts w:ascii="Times New Roman"/>
                <w:color w:val="212529"/>
                <w:spacing w:val="550"/>
                <w:sz w:val="22"/>
              </w:rPr>
              <w:t xml:space="preserve"> </w:t>
            </w:r>
            <w:r>
              <w:rPr>
                <w:rFonts w:ascii="EEGAIA+SimSun"/>
                <w:color w:val="212529"/>
                <w:spacing w:val="2"/>
                <w:sz w:val="22"/>
              </w:rPr>
              <w:t>33.98</w:t>
            </w:r>
          </w:p>
        </w:tc>
      </w:tr>
      <w:tr w14:paraId="5A79D7D7">
        <w:tblPrEx>
          <w:tblCellMar>
            <w:top w:w="0" w:type="dxa"/>
            <w:left w:w="0" w:type="dxa"/>
            <w:bottom w:w="0" w:type="dxa"/>
            <w:right w:w="0" w:type="dxa"/>
          </w:tblCellMar>
        </w:tblPrEx>
        <w:trPr>
          <w:trHeight w:val="525" w:hRule="atLeast"/>
        </w:trPr>
        <w:tc>
          <w:tcPr>
            <w:tcW w:w="1055" w:type="dxa"/>
            <w:noWrap w:val="0"/>
            <w:vAlign w:val="top"/>
          </w:tcPr>
          <w:p w14:paraId="2951172F">
            <w:pPr>
              <w:spacing w:before="0" w:after="0" w:line="0" w:lineRule="exact"/>
              <w:ind w:left="0" w:right="0" w:firstLine="0"/>
              <w:jc w:val="left"/>
              <w:rPr>
                <w:rFonts w:ascii="Times New Roman"/>
                <w:color w:val="000000"/>
                <w:spacing w:val="0"/>
                <w:sz w:val="22"/>
              </w:rPr>
            </w:pPr>
          </w:p>
        </w:tc>
        <w:tc>
          <w:tcPr>
            <w:tcW w:w="1064" w:type="dxa"/>
            <w:noWrap w:val="0"/>
            <w:vAlign w:val="top"/>
          </w:tcPr>
          <w:p w14:paraId="72BD6E08">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2120801</w:t>
            </w:r>
          </w:p>
        </w:tc>
        <w:tc>
          <w:tcPr>
            <w:tcW w:w="20" w:type="dxa"/>
            <w:noWrap w:val="0"/>
            <w:vAlign w:val="top"/>
          </w:tcPr>
          <w:p w14:paraId="1EE227A3">
            <w:pPr>
              <w:spacing w:before="0" w:after="0" w:line="0" w:lineRule="exact"/>
              <w:ind w:left="0" w:right="0" w:firstLine="0"/>
              <w:jc w:val="left"/>
              <w:rPr>
                <w:rFonts w:ascii="Times New Roman"/>
                <w:color w:val="000000"/>
                <w:spacing w:val="0"/>
                <w:sz w:val="22"/>
              </w:rPr>
            </w:pPr>
          </w:p>
        </w:tc>
        <w:tc>
          <w:tcPr>
            <w:tcW w:w="1766" w:type="dxa"/>
            <w:noWrap w:val="0"/>
            <w:vAlign w:val="top"/>
          </w:tcPr>
          <w:p w14:paraId="17599413">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征地和拆迁</w:t>
            </w:r>
          </w:p>
          <w:p w14:paraId="65E33AE0">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补偿支出</w:t>
            </w:r>
          </w:p>
        </w:tc>
        <w:tc>
          <w:tcPr>
            <w:tcW w:w="20" w:type="dxa"/>
            <w:noWrap w:val="0"/>
            <w:vAlign w:val="top"/>
          </w:tcPr>
          <w:p w14:paraId="3AFFD9AA">
            <w:pPr>
              <w:spacing w:before="0" w:after="0" w:line="0" w:lineRule="exact"/>
              <w:ind w:left="0" w:right="0" w:firstLine="0"/>
              <w:jc w:val="left"/>
              <w:rPr>
                <w:rFonts w:ascii="Times New Roman"/>
                <w:color w:val="000000"/>
                <w:spacing w:val="0"/>
                <w:sz w:val="22"/>
              </w:rPr>
            </w:pPr>
          </w:p>
        </w:tc>
        <w:tc>
          <w:tcPr>
            <w:tcW w:w="1808" w:type="dxa"/>
            <w:noWrap w:val="0"/>
            <w:vAlign w:val="top"/>
          </w:tcPr>
          <w:p w14:paraId="6D17685E">
            <w:pPr>
              <w:spacing w:before="120" w:after="0" w:line="220" w:lineRule="exact"/>
              <w:ind w:left="0" w:right="0" w:firstLine="0"/>
              <w:jc w:val="left"/>
              <w:rPr>
                <w:rFonts w:ascii="Times New Roman"/>
                <w:color w:val="000000"/>
                <w:spacing w:val="0"/>
                <w:sz w:val="22"/>
              </w:rPr>
            </w:pPr>
            <w:r>
              <w:rPr>
                <w:rFonts w:ascii="EEGAIA+SimSun"/>
                <w:color w:val="212529"/>
                <w:spacing w:val="2"/>
                <w:sz w:val="22"/>
              </w:rPr>
              <w:t>33.98</w:t>
            </w:r>
            <w:r>
              <w:rPr>
                <w:rFonts w:ascii="Times New Roman"/>
                <w:color w:val="212529"/>
                <w:spacing w:val="550"/>
                <w:sz w:val="22"/>
              </w:rPr>
              <w:t xml:space="preserve"> </w:t>
            </w:r>
            <w:r>
              <w:rPr>
                <w:rFonts w:ascii="EEGAIA+SimSun"/>
                <w:color w:val="212529"/>
                <w:spacing w:val="2"/>
                <w:sz w:val="22"/>
              </w:rPr>
              <w:t>33.98</w:t>
            </w:r>
          </w:p>
        </w:tc>
      </w:tr>
      <w:tr w14:paraId="0F3B2D41">
        <w:tblPrEx>
          <w:tblCellMar>
            <w:top w:w="0" w:type="dxa"/>
            <w:left w:w="0" w:type="dxa"/>
            <w:bottom w:w="0" w:type="dxa"/>
            <w:right w:w="0" w:type="dxa"/>
          </w:tblCellMar>
        </w:tblPrEx>
        <w:trPr>
          <w:trHeight w:val="525" w:hRule="atLeast"/>
        </w:trPr>
        <w:tc>
          <w:tcPr>
            <w:tcW w:w="1055" w:type="dxa"/>
            <w:noWrap w:val="0"/>
            <w:vAlign w:val="top"/>
          </w:tcPr>
          <w:p w14:paraId="739D82D0">
            <w:pPr>
              <w:spacing w:before="0" w:after="0" w:line="0" w:lineRule="exact"/>
              <w:ind w:left="0" w:right="0" w:firstLine="0"/>
              <w:jc w:val="left"/>
              <w:rPr>
                <w:rFonts w:ascii="Times New Roman"/>
                <w:color w:val="000000"/>
                <w:spacing w:val="0"/>
                <w:sz w:val="22"/>
              </w:rPr>
            </w:pPr>
          </w:p>
        </w:tc>
        <w:tc>
          <w:tcPr>
            <w:tcW w:w="1064" w:type="dxa"/>
            <w:noWrap w:val="0"/>
            <w:vAlign w:val="top"/>
          </w:tcPr>
          <w:p w14:paraId="5FA22A37">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21299</w:t>
            </w:r>
          </w:p>
        </w:tc>
        <w:tc>
          <w:tcPr>
            <w:tcW w:w="20" w:type="dxa"/>
            <w:noWrap w:val="0"/>
            <w:vAlign w:val="top"/>
          </w:tcPr>
          <w:p w14:paraId="0F526056">
            <w:pPr>
              <w:spacing w:before="0" w:after="0" w:line="0" w:lineRule="exact"/>
              <w:ind w:left="0" w:right="0" w:firstLine="0"/>
              <w:jc w:val="left"/>
              <w:rPr>
                <w:rFonts w:ascii="Times New Roman"/>
                <w:color w:val="000000"/>
                <w:spacing w:val="0"/>
                <w:sz w:val="22"/>
              </w:rPr>
            </w:pPr>
          </w:p>
        </w:tc>
        <w:tc>
          <w:tcPr>
            <w:tcW w:w="1766" w:type="dxa"/>
            <w:noWrap w:val="0"/>
            <w:vAlign w:val="top"/>
          </w:tcPr>
          <w:p w14:paraId="7E2112C7">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其他城乡社</w:t>
            </w:r>
          </w:p>
          <w:p w14:paraId="3095304C">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区支出</w:t>
            </w:r>
          </w:p>
        </w:tc>
        <w:tc>
          <w:tcPr>
            <w:tcW w:w="20" w:type="dxa"/>
            <w:noWrap w:val="0"/>
            <w:vAlign w:val="top"/>
          </w:tcPr>
          <w:p w14:paraId="07D172DC">
            <w:pPr>
              <w:spacing w:before="0" w:after="0" w:line="0" w:lineRule="exact"/>
              <w:ind w:left="0" w:right="0" w:firstLine="0"/>
              <w:jc w:val="left"/>
              <w:rPr>
                <w:rFonts w:ascii="Times New Roman"/>
                <w:color w:val="000000"/>
                <w:spacing w:val="0"/>
                <w:sz w:val="22"/>
              </w:rPr>
            </w:pPr>
          </w:p>
        </w:tc>
        <w:tc>
          <w:tcPr>
            <w:tcW w:w="1808" w:type="dxa"/>
            <w:noWrap w:val="0"/>
            <w:vAlign w:val="top"/>
          </w:tcPr>
          <w:p w14:paraId="3DCF9167">
            <w:pPr>
              <w:spacing w:before="120" w:after="0" w:line="220" w:lineRule="exact"/>
              <w:ind w:left="0" w:right="0" w:firstLine="0"/>
              <w:jc w:val="left"/>
              <w:rPr>
                <w:rFonts w:ascii="Times New Roman"/>
                <w:color w:val="000000"/>
                <w:spacing w:val="0"/>
                <w:sz w:val="22"/>
              </w:rPr>
            </w:pPr>
            <w:r>
              <w:rPr>
                <w:rFonts w:ascii="EEGAIA+SimSun"/>
                <w:color w:val="212529"/>
                <w:spacing w:val="2"/>
                <w:sz w:val="22"/>
              </w:rPr>
              <w:t>16.30</w:t>
            </w:r>
            <w:r>
              <w:rPr>
                <w:rFonts w:ascii="Times New Roman"/>
                <w:color w:val="212529"/>
                <w:spacing w:val="550"/>
                <w:sz w:val="22"/>
              </w:rPr>
              <w:t xml:space="preserve"> </w:t>
            </w:r>
            <w:r>
              <w:rPr>
                <w:rFonts w:ascii="EEGAIA+SimSun"/>
                <w:color w:val="212529"/>
                <w:spacing w:val="2"/>
                <w:sz w:val="22"/>
              </w:rPr>
              <w:t>16.30</w:t>
            </w:r>
          </w:p>
        </w:tc>
      </w:tr>
      <w:tr w14:paraId="4FC76AC1">
        <w:tblPrEx>
          <w:tblCellMar>
            <w:top w:w="0" w:type="dxa"/>
            <w:left w:w="0" w:type="dxa"/>
            <w:bottom w:w="0" w:type="dxa"/>
            <w:right w:w="0" w:type="dxa"/>
          </w:tblCellMar>
        </w:tblPrEx>
        <w:trPr>
          <w:trHeight w:val="475" w:hRule="atLeast"/>
        </w:trPr>
        <w:tc>
          <w:tcPr>
            <w:tcW w:w="1055" w:type="dxa"/>
            <w:noWrap w:val="0"/>
            <w:vAlign w:val="top"/>
          </w:tcPr>
          <w:p w14:paraId="5840934B">
            <w:pPr>
              <w:spacing w:before="0" w:after="0" w:line="0" w:lineRule="exact"/>
              <w:ind w:left="0" w:right="0" w:firstLine="0"/>
              <w:jc w:val="left"/>
              <w:rPr>
                <w:rFonts w:ascii="Times New Roman"/>
                <w:color w:val="000000"/>
                <w:spacing w:val="0"/>
                <w:sz w:val="22"/>
              </w:rPr>
            </w:pPr>
          </w:p>
        </w:tc>
        <w:tc>
          <w:tcPr>
            <w:tcW w:w="1064" w:type="dxa"/>
            <w:noWrap w:val="0"/>
            <w:vAlign w:val="top"/>
          </w:tcPr>
          <w:p w14:paraId="21163FA3">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2129999</w:t>
            </w:r>
          </w:p>
        </w:tc>
        <w:tc>
          <w:tcPr>
            <w:tcW w:w="20" w:type="dxa"/>
            <w:noWrap w:val="0"/>
            <w:vAlign w:val="top"/>
          </w:tcPr>
          <w:p w14:paraId="0732619A">
            <w:pPr>
              <w:spacing w:before="0" w:after="0" w:line="0" w:lineRule="exact"/>
              <w:ind w:left="0" w:right="0" w:firstLine="0"/>
              <w:jc w:val="left"/>
              <w:rPr>
                <w:rFonts w:ascii="Times New Roman"/>
                <w:color w:val="000000"/>
                <w:spacing w:val="0"/>
                <w:sz w:val="22"/>
              </w:rPr>
            </w:pPr>
          </w:p>
        </w:tc>
        <w:tc>
          <w:tcPr>
            <w:tcW w:w="1766" w:type="dxa"/>
            <w:noWrap w:val="0"/>
            <w:vAlign w:val="top"/>
          </w:tcPr>
          <w:p w14:paraId="67ED5F22">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其他城乡社</w:t>
            </w:r>
          </w:p>
          <w:p w14:paraId="64C95BCE">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区支出</w:t>
            </w:r>
          </w:p>
        </w:tc>
        <w:tc>
          <w:tcPr>
            <w:tcW w:w="20" w:type="dxa"/>
            <w:noWrap w:val="0"/>
            <w:vAlign w:val="top"/>
          </w:tcPr>
          <w:p w14:paraId="3BA76E75">
            <w:pPr>
              <w:spacing w:before="0" w:after="0" w:line="0" w:lineRule="exact"/>
              <w:ind w:left="0" w:right="0" w:firstLine="0"/>
              <w:jc w:val="left"/>
              <w:rPr>
                <w:rFonts w:ascii="Times New Roman"/>
                <w:color w:val="000000"/>
                <w:spacing w:val="0"/>
                <w:sz w:val="22"/>
              </w:rPr>
            </w:pPr>
          </w:p>
        </w:tc>
        <w:tc>
          <w:tcPr>
            <w:tcW w:w="1808" w:type="dxa"/>
            <w:noWrap w:val="0"/>
            <w:vAlign w:val="top"/>
          </w:tcPr>
          <w:p w14:paraId="4EFAA5B7">
            <w:pPr>
              <w:spacing w:before="120" w:after="0" w:line="220" w:lineRule="exact"/>
              <w:ind w:left="0" w:right="0" w:firstLine="0"/>
              <w:jc w:val="left"/>
              <w:rPr>
                <w:rFonts w:ascii="Times New Roman"/>
                <w:color w:val="000000"/>
                <w:spacing w:val="0"/>
                <w:sz w:val="22"/>
              </w:rPr>
            </w:pPr>
            <w:r>
              <w:rPr>
                <w:rFonts w:ascii="EEGAIA+SimSun"/>
                <w:color w:val="212529"/>
                <w:spacing w:val="2"/>
                <w:sz w:val="22"/>
              </w:rPr>
              <w:t>16.30</w:t>
            </w:r>
            <w:r>
              <w:rPr>
                <w:rFonts w:ascii="Times New Roman"/>
                <w:color w:val="212529"/>
                <w:spacing w:val="550"/>
                <w:sz w:val="22"/>
              </w:rPr>
              <w:t xml:space="preserve"> </w:t>
            </w:r>
            <w:r>
              <w:rPr>
                <w:rFonts w:ascii="EEGAIA+SimSun"/>
                <w:color w:val="212529"/>
                <w:spacing w:val="2"/>
                <w:sz w:val="22"/>
              </w:rPr>
              <w:t>16.30</w:t>
            </w:r>
          </w:p>
        </w:tc>
      </w:tr>
    </w:tbl>
    <w:p w14:paraId="2861C5E5">
      <w:pPr>
        <w:spacing w:before="125" w:after="0" w:line="230" w:lineRule="exact"/>
        <w:ind w:left="1055" w:right="0" w:firstLine="0"/>
        <w:jc w:val="left"/>
        <w:rPr>
          <w:rFonts w:ascii="Times New Roman"/>
          <w:color w:val="000000"/>
          <w:spacing w:val="0"/>
          <w:sz w:val="22"/>
        </w:rPr>
      </w:pPr>
      <w:r>
        <w:rPr>
          <w:rFonts w:ascii="EEGAIA+SimSun"/>
          <w:color w:val="212529"/>
          <w:spacing w:val="2"/>
          <w:sz w:val="22"/>
        </w:rPr>
        <w:t>213</w:t>
      </w:r>
      <w:r>
        <w:rPr>
          <w:rFonts w:ascii="Times New Roman"/>
          <w:color w:val="212529"/>
          <w:spacing w:val="692"/>
          <w:sz w:val="22"/>
        </w:rPr>
        <w:t xml:space="preserve"> </w:t>
      </w:r>
      <w:r>
        <w:rPr>
          <w:rFonts w:ascii="EEGAIA+SimSun" w:hAnsi="EEGAIA+SimSun" w:cs="EEGAIA+SimSun"/>
          <w:color w:val="212529"/>
          <w:spacing w:val="5"/>
          <w:sz w:val="22"/>
        </w:rPr>
        <w:t>农林水支出</w:t>
      </w:r>
      <w:r>
        <w:rPr>
          <w:rFonts w:ascii="Times New Roman"/>
          <w:color w:val="212529"/>
          <w:spacing w:val="268"/>
          <w:sz w:val="22"/>
        </w:rPr>
        <w:t xml:space="preserve"> </w:t>
      </w:r>
      <w:r>
        <w:rPr>
          <w:rFonts w:ascii="EEGAIA+SimSun"/>
          <w:color w:val="212529"/>
          <w:spacing w:val="2"/>
          <w:sz w:val="22"/>
        </w:rPr>
        <w:t>1,655.57</w:t>
      </w:r>
      <w:r>
        <w:rPr>
          <w:rFonts w:ascii="Times New Roman"/>
          <w:color w:val="212529"/>
          <w:spacing w:val="213"/>
          <w:sz w:val="22"/>
        </w:rPr>
        <w:t xml:space="preserve"> </w:t>
      </w:r>
      <w:r>
        <w:rPr>
          <w:rFonts w:ascii="EEGAIA+SimSun"/>
          <w:color w:val="212529"/>
          <w:spacing w:val="2"/>
          <w:sz w:val="22"/>
        </w:rPr>
        <w:t>1,655.57</w:t>
      </w:r>
    </w:p>
    <w:p w14:paraId="2BEAF927">
      <w:pPr>
        <w:spacing w:before="190" w:after="85" w:line="230" w:lineRule="exact"/>
        <w:ind w:left="1055" w:right="0" w:firstLine="0"/>
        <w:jc w:val="left"/>
        <w:rPr>
          <w:rFonts w:ascii="Times New Roman"/>
          <w:color w:val="000000"/>
          <w:spacing w:val="0"/>
          <w:sz w:val="22"/>
        </w:rPr>
      </w:pPr>
      <w:r>
        <w:rPr>
          <w:rFonts w:ascii="EEGAIA+SimSun"/>
          <w:color w:val="212529"/>
          <w:spacing w:val="2"/>
          <w:sz w:val="22"/>
        </w:rPr>
        <w:t>21301</w:t>
      </w:r>
      <w:r>
        <w:rPr>
          <w:rFonts w:ascii="Times New Roman"/>
          <w:color w:val="212529"/>
          <w:spacing w:val="467"/>
          <w:sz w:val="22"/>
        </w:rPr>
        <w:t xml:space="preserve"> </w:t>
      </w:r>
      <w:r>
        <w:rPr>
          <w:rFonts w:ascii="EEGAIA+SimSun" w:hAnsi="EEGAIA+SimSun" w:cs="EEGAIA+SimSun"/>
          <w:color w:val="212529"/>
          <w:spacing w:val="5"/>
          <w:sz w:val="22"/>
        </w:rPr>
        <w:t>农业农村</w:t>
      </w:r>
      <w:r>
        <w:rPr>
          <w:rFonts w:ascii="Times New Roman"/>
          <w:color w:val="212529"/>
          <w:spacing w:val="831"/>
          <w:sz w:val="22"/>
        </w:rPr>
        <w:t xml:space="preserve"> </w:t>
      </w:r>
      <w:r>
        <w:rPr>
          <w:rFonts w:ascii="EEGAIA+SimSun"/>
          <w:color w:val="212529"/>
          <w:spacing w:val="2"/>
          <w:sz w:val="22"/>
        </w:rPr>
        <w:t>25.41</w:t>
      </w:r>
      <w:r>
        <w:rPr>
          <w:rFonts w:ascii="Times New Roman"/>
          <w:color w:val="212529"/>
          <w:spacing w:val="550"/>
          <w:sz w:val="22"/>
        </w:rPr>
        <w:t xml:space="preserve"> </w:t>
      </w:r>
      <w:r>
        <w:rPr>
          <w:rFonts w:ascii="EEGAIA+SimSun"/>
          <w:color w:val="212529"/>
          <w:spacing w:val="2"/>
          <w:sz w:val="22"/>
        </w:rPr>
        <w:t>25.41</w:t>
      </w:r>
    </w:p>
    <w:tbl>
      <w:tblPr>
        <w:tblStyle w:val="2"/>
        <w:tblW w:w="0" w:type="auto"/>
        <w:tblInd w:w="0" w:type="dxa"/>
        <w:tblLayout w:type="autofit"/>
        <w:tblCellMar>
          <w:top w:w="0" w:type="dxa"/>
          <w:left w:w="0" w:type="dxa"/>
          <w:bottom w:w="0" w:type="dxa"/>
          <w:right w:w="0" w:type="dxa"/>
        </w:tblCellMar>
      </w:tblPr>
      <w:tblGrid>
        <w:gridCol w:w="1055"/>
        <w:gridCol w:w="1064"/>
        <w:gridCol w:w="20"/>
        <w:gridCol w:w="1766"/>
        <w:gridCol w:w="20"/>
        <w:gridCol w:w="1808"/>
      </w:tblGrid>
      <w:tr w14:paraId="7AB360C9">
        <w:tblPrEx>
          <w:tblCellMar>
            <w:top w:w="0" w:type="dxa"/>
            <w:left w:w="0" w:type="dxa"/>
            <w:bottom w:w="0" w:type="dxa"/>
            <w:right w:w="0" w:type="dxa"/>
          </w:tblCellMar>
        </w:tblPrEx>
        <w:trPr>
          <w:trHeight w:val="475" w:hRule="atLeast"/>
        </w:trPr>
        <w:tc>
          <w:tcPr>
            <w:tcW w:w="1055" w:type="dxa"/>
            <w:noWrap w:val="0"/>
            <w:vAlign w:val="top"/>
          </w:tcPr>
          <w:p w14:paraId="07F00ABE">
            <w:pPr>
              <w:spacing w:before="0" w:after="0" w:line="0" w:lineRule="exact"/>
              <w:ind w:left="0" w:right="0" w:firstLine="0"/>
              <w:jc w:val="left"/>
              <w:rPr>
                <w:rFonts w:ascii="Times New Roman"/>
                <w:color w:val="000000"/>
                <w:spacing w:val="0"/>
                <w:sz w:val="22"/>
              </w:rPr>
            </w:pPr>
          </w:p>
        </w:tc>
        <w:tc>
          <w:tcPr>
            <w:tcW w:w="1064" w:type="dxa"/>
            <w:noWrap w:val="0"/>
            <w:vAlign w:val="top"/>
          </w:tcPr>
          <w:p w14:paraId="4CDE9B3D">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2130199</w:t>
            </w:r>
          </w:p>
        </w:tc>
        <w:tc>
          <w:tcPr>
            <w:tcW w:w="20" w:type="dxa"/>
            <w:noWrap w:val="0"/>
            <w:vAlign w:val="top"/>
          </w:tcPr>
          <w:p w14:paraId="4735E8CD">
            <w:pPr>
              <w:spacing w:before="0" w:after="0" w:line="0" w:lineRule="exact"/>
              <w:ind w:left="0" w:right="0" w:firstLine="0"/>
              <w:jc w:val="left"/>
              <w:rPr>
                <w:rFonts w:ascii="Times New Roman"/>
                <w:color w:val="000000"/>
                <w:spacing w:val="0"/>
                <w:sz w:val="22"/>
              </w:rPr>
            </w:pPr>
          </w:p>
        </w:tc>
        <w:tc>
          <w:tcPr>
            <w:tcW w:w="1766" w:type="dxa"/>
            <w:noWrap w:val="0"/>
            <w:vAlign w:val="top"/>
          </w:tcPr>
          <w:p w14:paraId="58EED497">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其他农业农</w:t>
            </w:r>
          </w:p>
          <w:p w14:paraId="5FE3FAA3">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村支出</w:t>
            </w:r>
          </w:p>
        </w:tc>
        <w:tc>
          <w:tcPr>
            <w:tcW w:w="20" w:type="dxa"/>
            <w:noWrap w:val="0"/>
            <w:vAlign w:val="top"/>
          </w:tcPr>
          <w:p w14:paraId="441A3A31">
            <w:pPr>
              <w:spacing w:before="0" w:after="0" w:line="0" w:lineRule="exact"/>
              <w:ind w:left="0" w:right="0" w:firstLine="0"/>
              <w:jc w:val="left"/>
              <w:rPr>
                <w:rFonts w:ascii="Times New Roman"/>
                <w:color w:val="000000"/>
                <w:spacing w:val="0"/>
                <w:sz w:val="22"/>
              </w:rPr>
            </w:pPr>
          </w:p>
        </w:tc>
        <w:tc>
          <w:tcPr>
            <w:tcW w:w="1808" w:type="dxa"/>
            <w:noWrap w:val="0"/>
            <w:vAlign w:val="top"/>
          </w:tcPr>
          <w:p w14:paraId="2C7D3A81">
            <w:pPr>
              <w:spacing w:before="120" w:after="0" w:line="220" w:lineRule="exact"/>
              <w:ind w:left="0" w:right="0" w:firstLine="0"/>
              <w:jc w:val="left"/>
              <w:rPr>
                <w:rFonts w:ascii="Times New Roman"/>
                <w:color w:val="000000"/>
                <w:spacing w:val="0"/>
                <w:sz w:val="22"/>
              </w:rPr>
            </w:pPr>
            <w:r>
              <w:rPr>
                <w:rFonts w:ascii="EEGAIA+SimSun"/>
                <w:color w:val="212529"/>
                <w:spacing w:val="2"/>
                <w:sz w:val="22"/>
              </w:rPr>
              <w:t>25.41</w:t>
            </w:r>
            <w:r>
              <w:rPr>
                <w:rFonts w:ascii="Times New Roman"/>
                <w:color w:val="212529"/>
                <w:spacing w:val="550"/>
                <w:sz w:val="22"/>
              </w:rPr>
              <w:t xml:space="preserve"> </w:t>
            </w:r>
            <w:r>
              <w:rPr>
                <w:rFonts w:ascii="EEGAIA+SimSun"/>
                <w:color w:val="212529"/>
                <w:spacing w:val="2"/>
                <w:sz w:val="22"/>
              </w:rPr>
              <w:t>25.41</w:t>
            </w:r>
          </w:p>
        </w:tc>
      </w:tr>
    </w:tbl>
    <w:p w14:paraId="74140E66">
      <w:pPr>
        <w:spacing w:before="50"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巩固脱贫攻</w:t>
      </w:r>
    </w:p>
    <w:p w14:paraId="4A7B3508">
      <w:pPr>
        <w:spacing w:before="25" w:after="0" w:line="230" w:lineRule="exact"/>
        <w:ind w:left="1055" w:right="0" w:firstLine="0"/>
        <w:jc w:val="left"/>
        <w:rPr>
          <w:rFonts w:ascii="Times New Roman"/>
          <w:color w:val="000000"/>
          <w:spacing w:val="0"/>
          <w:sz w:val="22"/>
        </w:rPr>
      </w:pPr>
      <w:r>
        <w:rPr>
          <w:rFonts w:ascii="EEGAIA+SimSun"/>
          <w:color w:val="212529"/>
          <w:spacing w:val="2"/>
          <w:sz w:val="22"/>
        </w:rPr>
        <w:t>21305</w:t>
      </w:r>
      <w:r>
        <w:rPr>
          <w:rFonts w:ascii="Times New Roman"/>
          <w:color w:val="212529"/>
          <w:spacing w:val="467"/>
          <w:sz w:val="22"/>
        </w:rPr>
        <w:t xml:space="preserve"> </w:t>
      </w:r>
      <w:r>
        <w:rPr>
          <w:rFonts w:ascii="EEGAIA+SimSun" w:hAnsi="EEGAIA+SimSun" w:cs="EEGAIA+SimSun"/>
          <w:color w:val="212529"/>
          <w:spacing w:val="5"/>
          <w:sz w:val="22"/>
        </w:rPr>
        <w:t>坚成果衔接</w:t>
      </w:r>
      <w:r>
        <w:rPr>
          <w:rFonts w:ascii="Times New Roman"/>
          <w:color w:val="212529"/>
          <w:spacing w:val="268"/>
          <w:sz w:val="22"/>
        </w:rPr>
        <w:t xml:space="preserve"> </w:t>
      </w:r>
      <w:r>
        <w:rPr>
          <w:rFonts w:ascii="EEGAIA+SimSun"/>
          <w:color w:val="212529"/>
          <w:spacing w:val="2"/>
          <w:sz w:val="22"/>
        </w:rPr>
        <w:t>1,249.13</w:t>
      </w:r>
      <w:r>
        <w:rPr>
          <w:rFonts w:ascii="Times New Roman"/>
          <w:color w:val="212529"/>
          <w:spacing w:val="213"/>
          <w:sz w:val="22"/>
        </w:rPr>
        <w:t xml:space="preserve"> </w:t>
      </w:r>
      <w:r>
        <w:rPr>
          <w:rFonts w:ascii="EEGAIA+SimSun"/>
          <w:color w:val="212529"/>
          <w:spacing w:val="2"/>
          <w:sz w:val="22"/>
        </w:rPr>
        <w:t>1,249.13</w:t>
      </w:r>
    </w:p>
    <w:p w14:paraId="5A4EA6A3">
      <w:pPr>
        <w:spacing w:before="25" w:after="5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乡村振兴</w:t>
      </w:r>
    </w:p>
    <w:tbl>
      <w:tblPr>
        <w:tblStyle w:val="2"/>
        <w:tblW w:w="0" w:type="auto"/>
        <w:tblInd w:w="0" w:type="dxa"/>
        <w:tblLayout w:type="autofit"/>
        <w:tblCellMar>
          <w:top w:w="0" w:type="dxa"/>
          <w:left w:w="0" w:type="dxa"/>
          <w:bottom w:w="0" w:type="dxa"/>
          <w:right w:w="0" w:type="dxa"/>
        </w:tblCellMar>
      </w:tblPr>
      <w:tblGrid>
        <w:gridCol w:w="1055"/>
        <w:gridCol w:w="1064"/>
        <w:gridCol w:w="20"/>
        <w:gridCol w:w="1766"/>
        <w:gridCol w:w="20"/>
        <w:gridCol w:w="1808"/>
      </w:tblGrid>
      <w:tr w14:paraId="3B336486">
        <w:tblPrEx>
          <w:tblCellMar>
            <w:top w:w="0" w:type="dxa"/>
            <w:left w:w="0" w:type="dxa"/>
            <w:bottom w:w="0" w:type="dxa"/>
            <w:right w:w="0" w:type="dxa"/>
          </w:tblCellMar>
        </w:tblPrEx>
        <w:trPr>
          <w:trHeight w:val="475" w:hRule="atLeast"/>
        </w:trPr>
        <w:tc>
          <w:tcPr>
            <w:tcW w:w="1055" w:type="dxa"/>
            <w:noWrap w:val="0"/>
            <w:vAlign w:val="top"/>
          </w:tcPr>
          <w:p w14:paraId="6BF474D9">
            <w:pPr>
              <w:spacing w:before="0" w:after="0" w:line="0" w:lineRule="exact"/>
              <w:ind w:left="0" w:right="0" w:firstLine="0"/>
              <w:jc w:val="left"/>
              <w:rPr>
                <w:rFonts w:ascii="Times New Roman"/>
                <w:color w:val="000000"/>
                <w:spacing w:val="0"/>
                <w:sz w:val="22"/>
              </w:rPr>
            </w:pPr>
          </w:p>
        </w:tc>
        <w:tc>
          <w:tcPr>
            <w:tcW w:w="1064" w:type="dxa"/>
            <w:noWrap w:val="0"/>
            <w:vAlign w:val="top"/>
          </w:tcPr>
          <w:p w14:paraId="25FD1968">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2130502</w:t>
            </w:r>
          </w:p>
        </w:tc>
        <w:tc>
          <w:tcPr>
            <w:tcW w:w="20" w:type="dxa"/>
            <w:noWrap w:val="0"/>
            <w:vAlign w:val="top"/>
          </w:tcPr>
          <w:p w14:paraId="53E4109A">
            <w:pPr>
              <w:spacing w:before="0" w:after="0" w:line="0" w:lineRule="exact"/>
              <w:ind w:left="0" w:right="0" w:firstLine="0"/>
              <w:jc w:val="left"/>
              <w:rPr>
                <w:rFonts w:ascii="Times New Roman"/>
                <w:color w:val="000000"/>
                <w:spacing w:val="0"/>
                <w:sz w:val="22"/>
              </w:rPr>
            </w:pPr>
          </w:p>
        </w:tc>
        <w:tc>
          <w:tcPr>
            <w:tcW w:w="1766" w:type="dxa"/>
            <w:noWrap w:val="0"/>
            <w:vAlign w:val="top"/>
          </w:tcPr>
          <w:p w14:paraId="14CBB5A3">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一般行政管</w:t>
            </w:r>
          </w:p>
          <w:p w14:paraId="11D4D737">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理事务</w:t>
            </w:r>
          </w:p>
        </w:tc>
        <w:tc>
          <w:tcPr>
            <w:tcW w:w="20" w:type="dxa"/>
            <w:noWrap w:val="0"/>
            <w:vAlign w:val="top"/>
          </w:tcPr>
          <w:p w14:paraId="1CA23A6A">
            <w:pPr>
              <w:spacing w:before="0" w:after="0" w:line="0" w:lineRule="exact"/>
              <w:ind w:left="0" w:right="0" w:firstLine="0"/>
              <w:jc w:val="left"/>
              <w:rPr>
                <w:rFonts w:ascii="Times New Roman"/>
                <w:color w:val="000000"/>
                <w:spacing w:val="0"/>
                <w:sz w:val="22"/>
              </w:rPr>
            </w:pPr>
          </w:p>
        </w:tc>
        <w:tc>
          <w:tcPr>
            <w:tcW w:w="1808" w:type="dxa"/>
            <w:noWrap w:val="0"/>
            <w:vAlign w:val="top"/>
          </w:tcPr>
          <w:p w14:paraId="097DA923">
            <w:pPr>
              <w:spacing w:before="120" w:after="0" w:line="220" w:lineRule="exact"/>
              <w:ind w:left="0" w:right="0" w:firstLine="0"/>
              <w:jc w:val="left"/>
              <w:rPr>
                <w:rFonts w:ascii="Times New Roman"/>
                <w:color w:val="000000"/>
                <w:spacing w:val="0"/>
                <w:sz w:val="22"/>
              </w:rPr>
            </w:pPr>
            <w:r>
              <w:rPr>
                <w:rFonts w:ascii="EEGAIA+SimSun"/>
                <w:color w:val="212529"/>
                <w:spacing w:val="2"/>
                <w:sz w:val="22"/>
              </w:rPr>
              <w:t>56.00</w:t>
            </w:r>
            <w:r>
              <w:rPr>
                <w:rFonts w:ascii="Times New Roman"/>
                <w:color w:val="212529"/>
                <w:spacing w:val="550"/>
                <w:sz w:val="22"/>
              </w:rPr>
              <w:t xml:space="preserve"> </w:t>
            </w:r>
            <w:r>
              <w:rPr>
                <w:rFonts w:ascii="EEGAIA+SimSun"/>
                <w:color w:val="212529"/>
                <w:spacing w:val="2"/>
                <w:sz w:val="22"/>
              </w:rPr>
              <w:t>56.00</w:t>
            </w:r>
          </w:p>
        </w:tc>
      </w:tr>
    </w:tbl>
    <w:p w14:paraId="7AECD5DD">
      <w:pPr>
        <w:spacing w:before="684" w:after="0" w:line="170" w:lineRule="exact"/>
        <w:ind w:left="5241" w:right="0" w:firstLine="0"/>
        <w:jc w:val="left"/>
        <w:rPr>
          <w:rFonts w:ascii="Times New Roman"/>
          <w:color w:val="000000"/>
          <w:spacing w:val="0"/>
          <w:sz w:val="16"/>
        </w:rPr>
      </w:pPr>
      <w:r>
        <w:rPr>
          <w:rFonts w:ascii="MingLiU"/>
          <w:color w:val="000000"/>
          <w:spacing w:val="-13"/>
          <w:sz w:val="16"/>
        </w:rPr>
        <w:t>-9-</w:t>
      </w:r>
    </w:p>
    <w:p w14:paraId="6F154A99">
      <w:pPr>
        <w:spacing w:before="0" w:after="0" w:line="0" w:lineRule="exact"/>
        <w:ind w:left="0" w:right="0" w:firstLine="0"/>
        <w:jc w:val="left"/>
        <w:rPr>
          <w:rFonts w:ascii="Arial"/>
          <w:color w:val="FF0000"/>
          <w:spacing w:val="0"/>
          <w:sz w:val="2"/>
        </w:rPr>
      </w:pPr>
    </w:p>
    <w:p w14:paraId="6BC2743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27CF911">
      <w:pPr>
        <w:spacing w:before="0" w:after="666" w:line="170" w:lineRule="exact"/>
        <w:ind w:left="0" w:right="0" w:firstLine="0"/>
        <w:jc w:val="left"/>
        <w:rPr>
          <w:rFonts w:ascii="Times New Roman"/>
          <w:color w:val="000000"/>
          <w:spacing w:val="0"/>
          <w:sz w:val="16"/>
        </w:rPr>
      </w:pPr>
      <w:r>
        <w:pict>
          <v:shape id="_x000049" o:spid="_x0000_s1075" o:spt="75" type="#_x0000_t75" style="position:absolute;left:0pt;margin-left:83pt;margin-top:59.1pt;height:647.75pt;width:430.25pt;mso-position-horizontal-relative:page;mso-position-vertical-relative:page;z-index:-251656192;mso-width-relative:page;mso-height-relative:page;" filled="f" coordsize="21600,21600">
            <v:path/>
            <v:fill on="f" focussize="0,0"/>
            <v:stroke/>
            <v:imagedata r:id="rId44" o:title=""/>
            <o:lock v:ext="edit" aspectratio="t"/>
          </v:shape>
        </w:pict>
      </w:r>
      <w:r>
        <w:pict>
          <v:shape id="_x000050" o:spid="_x0000_s107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tbl>
      <w:tblPr>
        <w:tblStyle w:val="2"/>
        <w:tblW w:w="0" w:type="auto"/>
        <w:tblInd w:w="0" w:type="dxa"/>
        <w:tblLayout w:type="autofit"/>
        <w:tblCellMar>
          <w:top w:w="0" w:type="dxa"/>
          <w:left w:w="0" w:type="dxa"/>
          <w:bottom w:w="0" w:type="dxa"/>
          <w:right w:w="0" w:type="dxa"/>
        </w:tblCellMar>
      </w:tblPr>
      <w:tblGrid>
        <w:gridCol w:w="1055"/>
        <w:gridCol w:w="1064"/>
        <w:gridCol w:w="20"/>
        <w:gridCol w:w="1653"/>
        <w:gridCol w:w="20"/>
        <w:gridCol w:w="1920"/>
      </w:tblGrid>
      <w:tr w14:paraId="11175B86">
        <w:tblPrEx>
          <w:tblCellMar>
            <w:top w:w="0" w:type="dxa"/>
            <w:left w:w="0" w:type="dxa"/>
            <w:bottom w:w="0" w:type="dxa"/>
            <w:right w:w="0" w:type="dxa"/>
          </w:tblCellMar>
        </w:tblPrEx>
        <w:trPr>
          <w:trHeight w:val="475" w:hRule="atLeast"/>
        </w:trPr>
        <w:tc>
          <w:tcPr>
            <w:tcW w:w="1055" w:type="dxa"/>
            <w:noWrap w:val="0"/>
            <w:vAlign w:val="top"/>
          </w:tcPr>
          <w:p w14:paraId="7B0BB21A">
            <w:pPr>
              <w:spacing w:before="0" w:after="0" w:line="0" w:lineRule="exact"/>
              <w:ind w:left="0" w:right="0" w:firstLine="0"/>
              <w:jc w:val="left"/>
              <w:rPr>
                <w:rFonts w:ascii="Times New Roman"/>
                <w:color w:val="000000"/>
                <w:spacing w:val="0"/>
                <w:sz w:val="16"/>
              </w:rPr>
            </w:pPr>
          </w:p>
        </w:tc>
        <w:tc>
          <w:tcPr>
            <w:tcW w:w="1064" w:type="dxa"/>
            <w:noWrap w:val="0"/>
            <w:vAlign w:val="top"/>
          </w:tcPr>
          <w:p w14:paraId="61118728">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2130504</w:t>
            </w:r>
          </w:p>
        </w:tc>
        <w:tc>
          <w:tcPr>
            <w:tcW w:w="20" w:type="dxa"/>
            <w:noWrap w:val="0"/>
            <w:vAlign w:val="top"/>
          </w:tcPr>
          <w:p w14:paraId="2BF2D26F">
            <w:pPr>
              <w:spacing w:before="0" w:after="0" w:line="0" w:lineRule="exact"/>
              <w:ind w:left="0" w:right="0" w:firstLine="0"/>
              <w:jc w:val="left"/>
              <w:rPr>
                <w:rFonts w:ascii="Times New Roman"/>
                <w:color w:val="000000"/>
                <w:spacing w:val="0"/>
                <w:sz w:val="22"/>
              </w:rPr>
            </w:pPr>
          </w:p>
        </w:tc>
        <w:tc>
          <w:tcPr>
            <w:tcW w:w="1653" w:type="dxa"/>
            <w:noWrap w:val="0"/>
            <w:vAlign w:val="top"/>
          </w:tcPr>
          <w:p w14:paraId="358BE2DF">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农村基础设</w:t>
            </w:r>
          </w:p>
          <w:p w14:paraId="216F740F">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施建设</w:t>
            </w:r>
          </w:p>
        </w:tc>
        <w:tc>
          <w:tcPr>
            <w:tcW w:w="20" w:type="dxa"/>
            <w:noWrap w:val="0"/>
            <w:vAlign w:val="top"/>
          </w:tcPr>
          <w:p w14:paraId="670934D4">
            <w:pPr>
              <w:spacing w:before="0" w:after="0" w:line="0" w:lineRule="exact"/>
              <w:ind w:left="0" w:right="0" w:firstLine="0"/>
              <w:jc w:val="left"/>
              <w:rPr>
                <w:rFonts w:ascii="Times New Roman"/>
                <w:color w:val="000000"/>
                <w:spacing w:val="0"/>
                <w:sz w:val="22"/>
              </w:rPr>
            </w:pPr>
          </w:p>
        </w:tc>
        <w:tc>
          <w:tcPr>
            <w:tcW w:w="1920" w:type="dxa"/>
            <w:noWrap w:val="0"/>
            <w:vAlign w:val="top"/>
          </w:tcPr>
          <w:p w14:paraId="5E83EDB9">
            <w:pPr>
              <w:spacing w:before="120" w:after="0" w:line="220" w:lineRule="exact"/>
              <w:ind w:left="0" w:right="0" w:firstLine="0"/>
              <w:jc w:val="left"/>
              <w:rPr>
                <w:rFonts w:ascii="Times New Roman"/>
                <w:color w:val="000000"/>
                <w:spacing w:val="0"/>
                <w:sz w:val="22"/>
              </w:rPr>
            </w:pPr>
            <w:r>
              <w:rPr>
                <w:rFonts w:ascii="EEGAIA+SimSun"/>
                <w:color w:val="212529"/>
                <w:spacing w:val="2"/>
                <w:sz w:val="22"/>
              </w:rPr>
              <w:t>694.76</w:t>
            </w:r>
            <w:r>
              <w:rPr>
                <w:rFonts w:ascii="Times New Roman"/>
                <w:color w:val="212529"/>
                <w:spacing w:val="438"/>
                <w:sz w:val="22"/>
              </w:rPr>
              <w:t xml:space="preserve"> </w:t>
            </w:r>
            <w:r>
              <w:rPr>
                <w:rFonts w:ascii="EEGAIA+SimSun"/>
                <w:color w:val="212529"/>
                <w:spacing w:val="2"/>
                <w:sz w:val="22"/>
              </w:rPr>
              <w:t>694.76</w:t>
            </w:r>
          </w:p>
        </w:tc>
      </w:tr>
    </w:tbl>
    <w:p w14:paraId="582C8575">
      <w:pPr>
        <w:spacing w:before="125" w:after="0" w:line="230" w:lineRule="exact"/>
        <w:ind w:left="1055" w:right="0" w:firstLine="0"/>
        <w:jc w:val="left"/>
        <w:rPr>
          <w:rFonts w:ascii="Times New Roman"/>
          <w:color w:val="000000"/>
          <w:spacing w:val="0"/>
          <w:sz w:val="22"/>
        </w:rPr>
      </w:pPr>
      <w:r>
        <w:rPr>
          <w:rFonts w:ascii="EEGAIA+SimSun"/>
          <w:color w:val="212529"/>
          <w:spacing w:val="2"/>
          <w:sz w:val="22"/>
        </w:rPr>
        <w:t>2130505</w:t>
      </w:r>
      <w:r>
        <w:rPr>
          <w:rFonts w:ascii="Times New Roman"/>
          <w:color w:val="212529"/>
          <w:spacing w:val="242"/>
          <w:sz w:val="22"/>
        </w:rPr>
        <w:t xml:space="preserve"> </w:t>
      </w:r>
      <w:r>
        <w:rPr>
          <w:rFonts w:ascii="EEGAIA+SimSun" w:hAnsi="EEGAIA+SimSun" w:cs="EEGAIA+SimSun"/>
          <w:color w:val="212529"/>
          <w:spacing w:val="5"/>
          <w:sz w:val="22"/>
        </w:rPr>
        <w:t>生产发展</w:t>
      </w:r>
      <w:r>
        <w:rPr>
          <w:rFonts w:ascii="Times New Roman"/>
          <w:color w:val="212529"/>
          <w:spacing w:val="718"/>
          <w:sz w:val="22"/>
        </w:rPr>
        <w:t xml:space="preserve"> </w:t>
      </w:r>
      <w:r>
        <w:rPr>
          <w:rFonts w:ascii="EEGAIA+SimSun"/>
          <w:color w:val="212529"/>
          <w:spacing w:val="2"/>
          <w:sz w:val="22"/>
        </w:rPr>
        <w:t>444.73</w:t>
      </w:r>
      <w:r>
        <w:rPr>
          <w:rFonts w:ascii="Times New Roman"/>
          <w:color w:val="212529"/>
          <w:spacing w:val="438"/>
          <w:sz w:val="22"/>
        </w:rPr>
        <w:t xml:space="preserve"> </w:t>
      </w:r>
      <w:r>
        <w:rPr>
          <w:rFonts w:ascii="EEGAIA+SimSun"/>
          <w:color w:val="212529"/>
          <w:spacing w:val="2"/>
          <w:sz w:val="22"/>
        </w:rPr>
        <w:t>444.73</w:t>
      </w:r>
    </w:p>
    <w:p w14:paraId="494D1D23">
      <w:pPr>
        <w:spacing w:before="115" w:after="35"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其他巩固脱</w:t>
      </w:r>
    </w:p>
    <w:tbl>
      <w:tblPr>
        <w:tblStyle w:val="2"/>
        <w:tblW w:w="0" w:type="auto"/>
        <w:tblInd w:w="0" w:type="dxa"/>
        <w:tblLayout w:type="autofit"/>
        <w:tblCellMar>
          <w:top w:w="0" w:type="dxa"/>
          <w:left w:w="0" w:type="dxa"/>
          <w:bottom w:w="0" w:type="dxa"/>
          <w:right w:w="0" w:type="dxa"/>
        </w:tblCellMar>
      </w:tblPr>
      <w:tblGrid>
        <w:gridCol w:w="1055"/>
        <w:gridCol w:w="1064"/>
        <w:gridCol w:w="20"/>
        <w:gridCol w:w="1653"/>
        <w:gridCol w:w="20"/>
        <w:gridCol w:w="93"/>
        <w:gridCol w:w="20"/>
        <w:gridCol w:w="1808"/>
      </w:tblGrid>
      <w:tr w14:paraId="285475FF">
        <w:tblPrEx>
          <w:tblCellMar>
            <w:top w:w="0" w:type="dxa"/>
            <w:left w:w="0" w:type="dxa"/>
            <w:bottom w:w="0" w:type="dxa"/>
            <w:right w:w="0" w:type="dxa"/>
          </w:tblCellMar>
        </w:tblPrEx>
        <w:trPr>
          <w:trHeight w:val="780" w:hRule="atLeast"/>
        </w:trPr>
        <w:tc>
          <w:tcPr>
            <w:tcW w:w="1055" w:type="dxa"/>
            <w:noWrap w:val="0"/>
            <w:vAlign w:val="top"/>
          </w:tcPr>
          <w:p w14:paraId="5E4611E7">
            <w:pPr>
              <w:spacing w:before="0" w:after="0" w:line="0" w:lineRule="exact"/>
              <w:ind w:left="0" w:right="0" w:firstLine="0"/>
              <w:jc w:val="left"/>
              <w:rPr>
                <w:rFonts w:ascii="Times New Roman"/>
                <w:color w:val="000000"/>
                <w:spacing w:val="0"/>
                <w:sz w:val="22"/>
              </w:rPr>
            </w:pPr>
          </w:p>
        </w:tc>
        <w:tc>
          <w:tcPr>
            <w:tcW w:w="1064" w:type="dxa"/>
            <w:noWrap w:val="0"/>
            <w:vAlign w:val="top"/>
          </w:tcPr>
          <w:p w14:paraId="7BA86114">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2130599</w:t>
            </w:r>
          </w:p>
        </w:tc>
        <w:tc>
          <w:tcPr>
            <w:tcW w:w="20" w:type="dxa"/>
            <w:noWrap w:val="0"/>
            <w:vAlign w:val="top"/>
          </w:tcPr>
          <w:p w14:paraId="3167C7BE">
            <w:pPr>
              <w:spacing w:before="0" w:after="0" w:line="0" w:lineRule="exact"/>
              <w:ind w:left="0" w:right="0" w:firstLine="0"/>
              <w:jc w:val="left"/>
              <w:rPr>
                <w:rFonts w:ascii="Times New Roman"/>
                <w:color w:val="000000"/>
                <w:spacing w:val="0"/>
                <w:sz w:val="22"/>
              </w:rPr>
            </w:pPr>
          </w:p>
        </w:tc>
        <w:tc>
          <w:tcPr>
            <w:tcW w:w="1766" w:type="dxa"/>
            <w:gridSpan w:val="3"/>
            <w:noWrap w:val="0"/>
            <w:vAlign w:val="top"/>
          </w:tcPr>
          <w:p w14:paraId="7DD7B48B">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贫攻坚成果</w:t>
            </w:r>
          </w:p>
          <w:p w14:paraId="38450996">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衔接乡村振</w:t>
            </w:r>
          </w:p>
          <w:p w14:paraId="35ECC65F">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兴支出</w:t>
            </w:r>
          </w:p>
        </w:tc>
        <w:tc>
          <w:tcPr>
            <w:tcW w:w="20" w:type="dxa"/>
            <w:noWrap w:val="0"/>
            <w:vAlign w:val="top"/>
          </w:tcPr>
          <w:p w14:paraId="65A6EA24">
            <w:pPr>
              <w:spacing w:before="0" w:after="0" w:line="0" w:lineRule="exact"/>
              <w:ind w:left="0" w:right="0" w:firstLine="0"/>
              <w:jc w:val="left"/>
              <w:rPr>
                <w:rFonts w:ascii="Times New Roman"/>
                <w:color w:val="000000"/>
                <w:spacing w:val="0"/>
                <w:sz w:val="22"/>
              </w:rPr>
            </w:pPr>
          </w:p>
        </w:tc>
        <w:tc>
          <w:tcPr>
            <w:tcW w:w="1808" w:type="dxa"/>
            <w:noWrap w:val="0"/>
            <w:vAlign w:val="top"/>
          </w:tcPr>
          <w:p w14:paraId="60A7E1D0">
            <w:pPr>
              <w:spacing w:before="120" w:after="0" w:line="220" w:lineRule="exact"/>
              <w:ind w:left="0" w:right="0" w:firstLine="0"/>
              <w:jc w:val="left"/>
              <w:rPr>
                <w:rFonts w:ascii="Times New Roman"/>
                <w:color w:val="000000"/>
                <w:spacing w:val="0"/>
                <w:sz w:val="22"/>
              </w:rPr>
            </w:pPr>
            <w:r>
              <w:rPr>
                <w:rFonts w:ascii="EEGAIA+SimSun"/>
                <w:color w:val="212529"/>
                <w:spacing w:val="2"/>
                <w:sz w:val="22"/>
              </w:rPr>
              <w:t>53.65</w:t>
            </w:r>
            <w:r>
              <w:rPr>
                <w:rFonts w:ascii="Times New Roman"/>
                <w:color w:val="212529"/>
                <w:spacing w:val="550"/>
                <w:sz w:val="22"/>
              </w:rPr>
              <w:t xml:space="preserve"> </w:t>
            </w:r>
            <w:r>
              <w:rPr>
                <w:rFonts w:ascii="EEGAIA+SimSun"/>
                <w:color w:val="212529"/>
                <w:spacing w:val="2"/>
                <w:sz w:val="22"/>
              </w:rPr>
              <w:t>53.65</w:t>
            </w:r>
          </w:p>
        </w:tc>
      </w:tr>
      <w:tr w14:paraId="54F87ABC">
        <w:tblPrEx>
          <w:tblCellMar>
            <w:top w:w="0" w:type="dxa"/>
            <w:left w:w="0" w:type="dxa"/>
            <w:bottom w:w="0" w:type="dxa"/>
            <w:right w:w="0" w:type="dxa"/>
          </w:tblCellMar>
        </w:tblPrEx>
        <w:trPr>
          <w:trHeight w:val="475" w:hRule="atLeast"/>
        </w:trPr>
        <w:tc>
          <w:tcPr>
            <w:tcW w:w="1055" w:type="dxa"/>
            <w:noWrap w:val="0"/>
            <w:vAlign w:val="top"/>
          </w:tcPr>
          <w:p w14:paraId="30395689">
            <w:pPr>
              <w:spacing w:before="0" w:after="0" w:line="0" w:lineRule="exact"/>
              <w:ind w:left="0" w:right="0" w:firstLine="0"/>
              <w:jc w:val="left"/>
              <w:rPr>
                <w:rFonts w:ascii="Times New Roman"/>
                <w:color w:val="000000"/>
                <w:spacing w:val="0"/>
                <w:sz w:val="22"/>
              </w:rPr>
            </w:pPr>
          </w:p>
        </w:tc>
        <w:tc>
          <w:tcPr>
            <w:tcW w:w="1064" w:type="dxa"/>
            <w:noWrap w:val="0"/>
            <w:vAlign w:val="top"/>
          </w:tcPr>
          <w:p w14:paraId="2428BDFE">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21307</w:t>
            </w:r>
          </w:p>
        </w:tc>
        <w:tc>
          <w:tcPr>
            <w:tcW w:w="20" w:type="dxa"/>
            <w:noWrap w:val="0"/>
            <w:vAlign w:val="top"/>
          </w:tcPr>
          <w:p w14:paraId="18D49F5F">
            <w:pPr>
              <w:spacing w:before="0" w:after="0" w:line="0" w:lineRule="exact"/>
              <w:ind w:left="0" w:right="0" w:firstLine="0"/>
              <w:jc w:val="left"/>
              <w:rPr>
                <w:rFonts w:ascii="Times New Roman"/>
                <w:color w:val="000000"/>
                <w:spacing w:val="0"/>
                <w:sz w:val="22"/>
              </w:rPr>
            </w:pPr>
          </w:p>
        </w:tc>
        <w:tc>
          <w:tcPr>
            <w:tcW w:w="1653" w:type="dxa"/>
            <w:noWrap w:val="0"/>
            <w:vAlign w:val="top"/>
          </w:tcPr>
          <w:p w14:paraId="6791FE44">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农村综合改</w:t>
            </w:r>
          </w:p>
          <w:p w14:paraId="21218AA4">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革</w:t>
            </w:r>
          </w:p>
        </w:tc>
        <w:tc>
          <w:tcPr>
            <w:tcW w:w="20" w:type="dxa"/>
            <w:noWrap w:val="0"/>
            <w:vAlign w:val="top"/>
          </w:tcPr>
          <w:p w14:paraId="2AE07504">
            <w:pPr>
              <w:spacing w:before="0" w:after="0" w:line="0" w:lineRule="exact"/>
              <w:ind w:left="0" w:right="0" w:firstLine="0"/>
              <w:jc w:val="left"/>
              <w:rPr>
                <w:rFonts w:ascii="Times New Roman"/>
                <w:color w:val="000000"/>
                <w:spacing w:val="0"/>
                <w:sz w:val="22"/>
              </w:rPr>
            </w:pPr>
          </w:p>
        </w:tc>
        <w:tc>
          <w:tcPr>
            <w:tcW w:w="1920" w:type="dxa"/>
            <w:gridSpan w:val="3"/>
            <w:noWrap w:val="0"/>
            <w:vAlign w:val="top"/>
          </w:tcPr>
          <w:p w14:paraId="14D8C93A">
            <w:pPr>
              <w:spacing w:before="120" w:after="0" w:line="220" w:lineRule="exact"/>
              <w:ind w:left="0" w:right="0" w:firstLine="0"/>
              <w:jc w:val="left"/>
              <w:rPr>
                <w:rFonts w:ascii="Times New Roman"/>
                <w:color w:val="000000"/>
                <w:spacing w:val="0"/>
                <w:sz w:val="22"/>
              </w:rPr>
            </w:pPr>
            <w:r>
              <w:rPr>
                <w:rFonts w:ascii="EEGAIA+SimSun"/>
                <w:color w:val="212529"/>
                <w:spacing w:val="2"/>
                <w:sz w:val="22"/>
              </w:rPr>
              <w:t>381.03</w:t>
            </w:r>
            <w:r>
              <w:rPr>
                <w:rFonts w:ascii="Times New Roman"/>
                <w:color w:val="212529"/>
                <w:spacing w:val="438"/>
                <w:sz w:val="22"/>
              </w:rPr>
              <w:t xml:space="preserve"> </w:t>
            </w:r>
            <w:r>
              <w:rPr>
                <w:rFonts w:ascii="EEGAIA+SimSun"/>
                <w:color w:val="212529"/>
                <w:spacing w:val="2"/>
                <w:sz w:val="22"/>
              </w:rPr>
              <w:t>381.03</w:t>
            </w:r>
          </w:p>
        </w:tc>
      </w:tr>
    </w:tbl>
    <w:p w14:paraId="6B64254F">
      <w:pPr>
        <w:spacing w:before="50"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对村民委员</w:t>
      </w:r>
    </w:p>
    <w:p w14:paraId="7ABA6993">
      <w:pPr>
        <w:spacing w:before="25" w:after="0" w:line="230" w:lineRule="exact"/>
        <w:ind w:left="1055" w:right="0" w:firstLine="0"/>
        <w:jc w:val="left"/>
        <w:rPr>
          <w:rFonts w:ascii="Times New Roman"/>
          <w:color w:val="000000"/>
          <w:spacing w:val="0"/>
          <w:sz w:val="22"/>
        </w:rPr>
      </w:pPr>
      <w:r>
        <w:rPr>
          <w:rFonts w:ascii="EEGAIA+SimSun"/>
          <w:color w:val="212529"/>
          <w:spacing w:val="2"/>
          <w:sz w:val="22"/>
        </w:rPr>
        <w:t>2130705</w:t>
      </w:r>
      <w:r>
        <w:rPr>
          <w:rFonts w:ascii="Times New Roman"/>
          <w:color w:val="212529"/>
          <w:spacing w:val="242"/>
          <w:sz w:val="22"/>
        </w:rPr>
        <w:t xml:space="preserve"> </w:t>
      </w:r>
      <w:r>
        <w:rPr>
          <w:rFonts w:ascii="EEGAIA+SimSun" w:hAnsi="EEGAIA+SimSun" w:cs="EEGAIA+SimSun"/>
          <w:color w:val="212529"/>
          <w:spacing w:val="5"/>
          <w:sz w:val="22"/>
        </w:rPr>
        <w:t>会和村党支</w:t>
      </w:r>
      <w:r>
        <w:rPr>
          <w:rFonts w:ascii="Times New Roman"/>
          <w:color w:val="212529"/>
          <w:spacing w:val="493"/>
          <w:sz w:val="22"/>
        </w:rPr>
        <w:t xml:space="preserve"> </w:t>
      </w:r>
      <w:r>
        <w:rPr>
          <w:rFonts w:ascii="EEGAIA+SimSun"/>
          <w:color w:val="212529"/>
          <w:spacing w:val="2"/>
          <w:sz w:val="22"/>
        </w:rPr>
        <w:t>381.03</w:t>
      </w:r>
      <w:r>
        <w:rPr>
          <w:rFonts w:ascii="Times New Roman"/>
          <w:color w:val="212529"/>
          <w:spacing w:val="438"/>
          <w:sz w:val="22"/>
        </w:rPr>
        <w:t xml:space="preserve"> </w:t>
      </w:r>
      <w:r>
        <w:rPr>
          <w:rFonts w:ascii="EEGAIA+SimSun"/>
          <w:color w:val="212529"/>
          <w:spacing w:val="2"/>
          <w:sz w:val="22"/>
        </w:rPr>
        <w:t>381.03</w:t>
      </w:r>
    </w:p>
    <w:p w14:paraId="4529E9CD">
      <w:pPr>
        <w:spacing w:before="25" w:after="5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部的补助</w:t>
      </w:r>
    </w:p>
    <w:tbl>
      <w:tblPr>
        <w:tblStyle w:val="2"/>
        <w:tblW w:w="0" w:type="auto"/>
        <w:tblInd w:w="0" w:type="dxa"/>
        <w:tblLayout w:type="autofit"/>
        <w:tblCellMar>
          <w:top w:w="0" w:type="dxa"/>
          <w:left w:w="0" w:type="dxa"/>
          <w:bottom w:w="0" w:type="dxa"/>
          <w:right w:w="0" w:type="dxa"/>
        </w:tblCellMar>
      </w:tblPr>
      <w:tblGrid>
        <w:gridCol w:w="1055"/>
        <w:gridCol w:w="1064"/>
        <w:gridCol w:w="20"/>
        <w:gridCol w:w="1766"/>
        <w:gridCol w:w="20"/>
        <w:gridCol w:w="1808"/>
      </w:tblGrid>
      <w:tr w14:paraId="45A8BBF8">
        <w:tblPrEx>
          <w:tblCellMar>
            <w:top w:w="0" w:type="dxa"/>
            <w:left w:w="0" w:type="dxa"/>
            <w:bottom w:w="0" w:type="dxa"/>
            <w:right w:w="0" w:type="dxa"/>
          </w:tblCellMar>
        </w:tblPrEx>
        <w:trPr>
          <w:trHeight w:val="525" w:hRule="atLeast"/>
        </w:trPr>
        <w:tc>
          <w:tcPr>
            <w:tcW w:w="1055" w:type="dxa"/>
            <w:noWrap w:val="0"/>
            <w:vAlign w:val="top"/>
          </w:tcPr>
          <w:p w14:paraId="1941F269">
            <w:pPr>
              <w:spacing w:before="0" w:after="0" w:line="0" w:lineRule="exact"/>
              <w:ind w:left="0" w:right="0" w:firstLine="0"/>
              <w:jc w:val="left"/>
              <w:rPr>
                <w:rFonts w:ascii="Times New Roman"/>
                <w:color w:val="000000"/>
                <w:spacing w:val="0"/>
                <w:sz w:val="22"/>
              </w:rPr>
            </w:pPr>
          </w:p>
        </w:tc>
        <w:tc>
          <w:tcPr>
            <w:tcW w:w="1064" w:type="dxa"/>
            <w:noWrap w:val="0"/>
            <w:vAlign w:val="top"/>
          </w:tcPr>
          <w:p w14:paraId="17813F2C">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214</w:t>
            </w:r>
          </w:p>
        </w:tc>
        <w:tc>
          <w:tcPr>
            <w:tcW w:w="20" w:type="dxa"/>
            <w:noWrap w:val="0"/>
            <w:vAlign w:val="top"/>
          </w:tcPr>
          <w:p w14:paraId="12FB8612">
            <w:pPr>
              <w:spacing w:before="0" w:after="0" w:line="0" w:lineRule="exact"/>
              <w:ind w:left="0" w:right="0" w:firstLine="0"/>
              <w:jc w:val="left"/>
              <w:rPr>
                <w:rFonts w:ascii="Times New Roman"/>
                <w:color w:val="000000"/>
                <w:spacing w:val="0"/>
                <w:sz w:val="22"/>
              </w:rPr>
            </w:pPr>
          </w:p>
        </w:tc>
        <w:tc>
          <w:tcPr>
            <w:tcW w:w="1766" w:type="dxa"/>
            <w:noWrap w:val="0"/>
            <w:vAlign w:val="top"/>
          </w:tcPr>
          <w:p w14:paraId="69A29DD8">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交通运输支</w:t>
            </w:r>
          </w:p>
          <w:p w14:paraId="05812E45">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出</w:t>
            </w:r>
          </w:p>
        </w:tc>
        <w:tc>
          <w:tcPr>
            <w:tcW w:w="20" w:type="dxa"/>
            <w:noWrap w:val="0"/>
            <w:vAlign w:val="top"/>
          </w:tcPr>
          <w:p w14:paraId="2A854208">
            <w:pPr>
              <w:spacing w:before="0" w:after="0" w:line="0" w:lineRule="exact"/>
              <w:ind w:left="0" w:right="0" w:firstLine="0"/>
              <w:jc w:val="left"/>
              <w:rPr>
                <w:rFonts w:ascii="Times New Roman"/>
                <w:color w:val="000000"/>
                <w:spacing w:val="0"/>
                <w:sz w:val="22"/>
              </w:rPr>
            </w:pPr>
          </w:p>
        </w:tc>
        <w:tc>
          <w:tcPr>
            <w:tcW w:w="1808" w:type="dxa"/>
            <w:noWrap w:val="0"/>
            <w:vAlign w:val="top"/>
          </w:tcPr>
          <w:p w14:paraId="553CFAA0">
            <w:pPr>
              <w:spacing w:before="120" w:after="0" w:line="220" w:lineRule="exact"/>
              <w:ind w:left="0" w:right="0" w:firstLine="0"/>
              <w:jc w:val="left"/>
              <w:rPr>
                <w:rFonts w:ascii="Times New Roman"/>
                <w:color w:val="000000"/>
                <w:spacing w:val="0"/>
                <w:sz w:val="22"/>
              </w:rPr>
            </w:pPr>
            <w:r>
              <w:rPr>
                <w:rFonts w:ascii="EEGAIA+SimSun"/>
                <w:color w:val="212529"/>
                <w:spacing w:val="2"/>
                <w:sz w:val="22"/>
              </w:rPr>
              <w:t>10.00</w:t>
            </w:r>
            <w:r>
              <w:rPr>
                <w:rFonts w:ascii="Times New Roman"/>
                <w:color w:val="212529"/>
                <w:spacing w:val="550"/>
                <w:sz w:val="22"/>
              </w:rPr>
              <w:t xml:space="preserve"> </w:t>
            </w:r>
            <w:r>
              <w:rPr>
                <w:rFonts w:ascii="EEGAIA+SimSun"/>
                <w:color w:val="212529"/>
                <w:spacing w:val="2"/>
                <w:sz w:val="22"/>
              </w:rPr>
              <w:t>10.00</w:t>
            </w:r>
          </w:p>
        </w:tc>
      </w:tr>
      <w:tr w14:paraId="1EA1EF2B">
        <w:tblPrEx>
          <w:tblCellMar>
            <w:top w:w="0" w:type="dxa"/>
            <w:left w:w="0" w:type="dxa"/>
            <w:bottom w:w="0" w:type="dxa"/>
            <w:right w:w="0" w:type="dxa"/>
          </w:tblCellMar>
        </w:tblPrEx>
        <w:trPr>
          <w:trHeight w:val="475" w:hRule="atLeast"/>
        </w:trPr>
        <w:tc>
          <w:tcPr>
            <w:tcW w:w="1055" w:type="dxa"/>
            <w:noWrap w:val="0"/>
            <w:vAlign w:val="top"/>
          </w:tcPr>
          <w:p w14:paraId="6E8FB9A0">
            <w:pPr>
              <w:spacing w:before="0" w:after="0" w:line="0" w:lineRule="exact"/>
              <w:ind w:left="0" w:right="0" w:firstLine="0"/>
              <w:jc w:val="left"/>
              <w:rPr>
                <w:rFonts w:ascii="Times New Roman"/>
                <w:color w:val="000000"/>
                <w:spacing w:val="0"/>
                <w:sz w:val="22"/>
              </w:rPr>
            </w:pPr>
          </w:p>
        </w:tc>
        <w:tc>
          <w:tcPr>
            <w:tcW w:w="1064" w:type="dxa"/>
            <w:noWrap w:val="0"/>
            <w:vAlign w:val="top"/>
          </w:tcPr>
          <w:p w14:paraId="7CCD0DA9">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21401</w:t>
            </w:r>
          </w:p>
        </w:tc>
        <w:tc>
          <w:tcPr>
            <w:tcW w:w="20" w:type="dxa"/>
            <w:noWrap w:val="0"/>
            <w:vAlign w:val="top"/>
          </w:tcPr>
          <w:p w14:paraId="637244FC">
            <w:pPr>
              <w:spacing w:before="0" w:after="0" w:line="0" w:lineRule="exact"/>
              <w:ind w:left="0" w:right="0" w:firstLine="0"/>
              <w:jc w:val="left"/>
              <w:rPr>
                <w:rFonts w:ascii="Times New Roman"/>
                <w:color w:val="000000"/>
                <w:spacing w:val="0"/>
                <w:sz w:val="22"/>
              </w:rPr>
            </w:pPr>
          </w:p>
        </w:tc>
        <w:tc>
          <w:tcPr>
            <w:tcW w:w="1766" w:type="dxa"/>
            <w:noWrap w:val="0"/>
            <w:vAlign w:val="top"/>
          </w:tcPr>
          <w:p w14:paraId="1AEF6619">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公路水路运</w:t>
            </w:r>
          </w:p>
          <w:p w14:paraId="1F186684">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输</w:t>
            </w:r>
          </w:p>
        </w:tc>
        <w:tc>
          <w:tcPr>
            <w:tcW w:w="20" w:type="dxa"/>
            <w:noWrap w:val="0"/>
            <w:vAlign w:val="top"/>
          </w:tcPr>
          <w:p w14:paraId="57F50760">
            <w:pPr>
              <w:spacing w:before="0" w:after="0" w:line="0" w:lineRule="exact"/>
              <w:ind w:left="0" w:right="0" w:firstLine="0"/>
              <w:jc w:val="left"/>
              <w:rPr>
                <w:rFonts w:ascii="Times New Roman"/>
                <w:color w:val="000000"/>
                <w:spacing w:val="0"/>
                <w:sz w:val="22"/>
              </w:rPr>
            </w:pPr>
          </w:p>
        </w:tc>
        <w:tc>
          <w:tcPr>
            <w:tcW w:w="1808" w:type="dxa"/>
            <w:noWrap w:val="0"/>
            <w:vAlign w:val="top"/>
          </w:tcPr>
          <w:p w14:paraId="421D1515">
            <w:pPr>
              <w:spacing w:before="120" w:after="0" w:line="220" w:lineRule="exact"/>
              <w:ind w:left="0" w:right="0" w:firstLine="0"/>
              <w:jc w:val="left"/>
              <w:rPr>
                <w:rFonts w:ascii="Times New Roman"/>
                <w:color w:val="000000"/>
                <w:spacing w:val="0"/>
                <w:sz w:val="22"/>
              </w:rPr>
            </w:pPr>
            <w:r>
              <w:rPr>
                <w:rFonts w:ascii="EEGAIA+SimSun"/>
                <w:color w:val="212529"/>
                <w:spacing w:val="2"/>
                <w:sz w:val="22"/>
              </w:rPr>
              <w:t>10.00</w:t>
            </w:r>
            <w:r>
              <w:rPr>
                <w:rFonts w:ascii="Times New Roman"/>
                <w:color w:val="212529"/>
                <w:spacing w:val="550"/>
                <w:sz w:val="22"/>
              </w:rPr>
              <w:t xml:space="preserve"> </w:t>
            </w:r>
            <w:r>
              <w:rPr>
                <w:rFonts w:ascii="EEGAIA+SimSun"/>
                <w:color w:val="212529"/>
                <w:spacing w:val="2"/>
                <w:sz w:val="22"/>
              </w:rPr>
              <w:t>10.00</w:t>
            </w:r>
          </w:p>
        </w:tc>
      </w:tr>
    </w:tbl>
    <w:p w14:paraId="3F07D720">
      <w:pPr>
        <w:spacing w:before="125" w:after="0" w:line="230" w:lineRule="exact"/>
        <w:ind w:left="1055" w:right="0" w:firstLine="0"/>
        <w:jc w:val="left"/>
        <w:rPr>
          <w:rFonts w:ascii="Times New Roman"/>
          <w:color w:val="000000"/>
          <w:spacing w:val="0"/>
          <w:sz w:val="22"/>
        </w:rPr>
      </w:pPr>
      <w:r>
        <w:rPr>
          <w:rFonts w:ascii="EEGAIA+SimSun"/>
          <w:color w:val="212529"/>
          <w:spacing w:val="2"/>
          <w:sz w:val="22"/>
        </w:rPr>
        <w:t>2140106</w:t>
      </w:r>
      <w:r>
        <w:rPr>
          <w:rFonts w:ascii="Times New Roman"/>
          <w:color w:val="212529"/>
          <w:spacing w:val="242"/>
          <w:sz w:val="22"/>
        </w:rPr>
        <w:t xml:space="preserve"> </w:t>
      </w:r>
      <w:r>
        <w:rPr>
          <w:rFonts w:ascii="EEGAIA+SimSun" w:hAnsi="EEGAIA+SimSun" w:cs="EEGAIA+SimSun"/>
          <w:color w:val="212529"/>
          <w:spacing w:val="5"/>
          <w:sz w:val="22"/>
        </w:rPr>
        <w:t>公路养护</w:t>
      </w:r>
      <w:r>
        <w:rPr>
          <w:rFonts w:ascii="Times New Roman"/>
          <w:color w:val="212529"/>
          <w:spacing w:val="831"/>
          <w:sz w:val="22"/>
        </w:rPr>
        <w:t xml:space="preserve"> </w:t>
      </w:r>
      <w:r>
        <w:rPr>
          <w:rFonts w:ascii="EEGAIA+SimSun"/>
          <w:color w:val="212529"/>
          <w:spacing w:val="2"/>
          <w:sz w:val="22"/>
        </w:rPr>
        <w:t>10.00</w:t>
      </w:r>
      <w:r>
        <w:rPr>
          <w:rFonts w:ascii="Times New Roman"/>
          <w:color w:val="212529"/>
          <w:spacing w:val="550"/>
          <w:sz w:val="22"/>
        </w:rPr>
        <w:t xml:space="preserve"> </w:t>
      </w:r>
      <w:r>
        <w:rPr>
          <w:rFonts w:ascii="EEGAIA+SimSun"/>
          <w:color w:val="212529"/>
          <w:spacing w:val="2"/>
          <w:sz w:val="22"/>
        </w:rPr>
        <w:t>10.00</w:t>
      </w:r>
    </w:p>
    <w:p w14:paraId="477DE273">
      <w:pPr>
        <w:spacing w:before="115"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自然资源海</w:t>
      </w:r>
    </w:p>
    <w:p w14:paraId="053F7651">
      <w:pPr>
        <w:spacing w:before="25" w:after="0" w:line="230" w:lineRule="exact"/>
        <w:ind w:left="1055" w:right="0" w:firstLine="0"/>
        <w:jc w:val="left"/>
        <w:rPr>
          <w:rFonts w:ascii="Times New Roman"/>
          <w:color w:val="000000"/>
          <w:spacing w:val="0"/>
          <w:sz w:val="22"/>
        </w:rPr>
      </w:pPr>
      <w:r>
        <w:rPr>
          <w:rFonts w:ascii="EEGAIA+SimSun"/>
          <w:color w:val="212529"/>
          <w:spacing w:val="2"/>
          <w:sz w:val="22"/>
        </w:rPr>
        <w:t>220</w:t>
      </w:r>
      <w:r>
        <w:rPr>
          <w:rFonts w:ascii="Times New Roman"/>
          <w:color w:val="212529"/>
          <w:spacing w:val="692"/>
          <w:sz w:val="22"/>
        </w:rPr>
        <w:t xml:space="preserve"> </w:t>
      </w:r>
      <w:r>
        <w:rPr>
          <w:rFonts w:ascii="EEGAIA+SimSun" w:hAnsi="EEGAIA+SimSun" w:cs="EEGAIA+SimSun"/>
          <w:color w:val="212529"/>
          <w:spacing w:val="5"/>
          <w:sz w:val="22"/>
        </w:rPr>
        <w:t>洋气象等支</w:t>
      </w:r>
      <w:r>
        <w:rPr>
          <w:rFonts w:ascii="Times New Roman"/>
          <w:color w:val="212529"/>
          <w:spacing w:val="606"/>
          <w:sz w:val="22"/>
        </w:rPr>
        <w:t xml:space="preserve"> </w:t>
      </w:r>
      <w:r>
        <w:rPr>
          <w:rFonts w:ascii="EEGAIA+SimSun"/>
          <w:color w:val="212529"/>
          <w:spacing w:val="2"/>
          <w:sz w:val="22"/>
        </w:rPr>
        <w:t>69.55</w:t>
      </w:r>
      <w:r>
        <w:rPr>
          <w:rFonts w:ascii="Times New Roman"/>
          <w:color w:val="212529"/>
          <w:spacing w:val="550"/>
          <w:sz w:val="22"/>
        </w:rPr>
        <w:t xml:space="preserve"> </w:t>
      </w:r>
      <w:r>
        <w:rPr>
          <w:rFonts w:ascii="EEGAIA+SimSun"/>
          <w:color w:val="212529"/>
          <w:spacing w:val="2"/>
          <w:sz w:val="22"/>
        </w:rPr>
        <w:t>69.55</w:t>
      </w:r>
    </w:p>
    <w:p w14:paraId="3CDE690D">
      <w:pPr>
        <w:spacing w:before="25" w:after="50" w:line="230" w:lineRule="exact"/>
        <w:ind w:left="2139" w:right="0" w:firstLine="0"/>
        <w:jc w:val="left"/>
        <w:rPr>
          <w:rFonts w:ascii="Times New Roman"/>
          <w:color w:val="000000"/>
          <w:spacing w:val="0"/>
          <w:sz w:val="22"/>
        </w:rPr>
      </w:pPr>
      <w:r>
        <w:rPr>
          <w:rFonts w:ascii="EEGAIA+SimSun" w:hAnsi="EEGAIA+SimSun" w:cs="EEGAIA+SimSun"/>
          <w:color w:val="212529"/>
          <w:spacing w:val="0"/>
          <w:sz w:val="22"/>
        </w:rPr>
        <w:t>出</w:t>
      </w:r>
    </w:p>
    <w:tbl>
      <w:tblPr>
        <w:tblStyle w:val="2"/>
        <w:tblW w:w="0" w:type="auto"/>
        <w:tblInd w:w="0" w:type="dxa"/>
        <w:tblLayout w:type="autofit"/>
        <w:tblCellMar>
          <w:top w:w="0" w:type="dxa"/>
          <w:left w:w="0" w:type="dxa"/>
          <w:bottom w:w="0" w:type="dxa"/>
          <w:right w:w="0" w:type="dxa"/>
        </w:tblCellMar>
      </w:tblPr>
      <w:tblGrid>
        <w:gridCol w:w="1055"/>
        <w:gridCol w:w="1064"/>
        <w:gridCol w:w="20"/>
        <w:gridCol w:w="1766"/>
        <w:gridCol w:w="20"/>
        <w:gridCol w:w="1808"/>
      </w:tblGrid>
      <w:tr w14:paraId="59F8F053">
        <w:tblPrEx>
          <w:tblCellMar>
            <w:top w:w="0" w:type="dxa"/>
            <w:left w:w="0" w:type="dxa"/>
            <w:bottom w:w="0" w:type="dxa"/>
            <w:right w:w="0" w:type="dxa"/>
          </w:tblCellMar>
        </w:tblPrEx>
        <w:trPr>
          <w:trHeight w:val="525" w:hRule="atLeast"/>
        </w:trPr>
        <w:tc>
          <w:tcPr>
            <w:tcW w:w="1055" w:type="dxa"/>
            <w:noWrap w:val="0"/>
            <w:vAlign w:val="top"/>
          </w:tcPr>
          <w:p w14:paraId="4053B342">
            <w:pPr>
              <w:spacing w:before="0" w:after="0" w:line="0" w:lineRule="exact"/>
              <w:ind w:left="0" w:right="0" w:firstLine="0"/>
              <w:jc w:val="left"/>
              <w:rPr>
                <w:rFonts w:ascii="Times New Roman"/>
                <w:color w:val="000000"/>
                <w:spacing w:val="0"/>
                <w:sz w:val="22"/>
              </w:rPr>
            </w:pPr>
          </w:p>
        </w:tc>
        <w:tc>
          <w:tcPr>
            <w:tcW w:w="1064" w:type="dxa"/>
            <w:noWrap w:val="0"/>
            <w:vAlign w:val="top"/>
          </w:tcPr>
          <w:p w14:paraId="4CF4248E">
            <w:pPr>
              <w:spacing w:before="120" w:after="0" w:line="220" w:lineRule="exact"/>
              <w:ind w:left="0" w:right="0" w:firstLine="0"/>
              <w:jc w:val="left"/>
              <w:rPr>
                <w:rFonts w:ascii="Times New Roman"/>
                <w:color w:val="000000"/>
                <w:spacing w:val="0"/>
                <w:sz w:val="22"/>
              </w:rPr>
            </w:pPr>
            <w:r>
              <w:rPr>
                <w:rFonts w:ascii="EEGAIA+SimSun"/>
                <w:color w:val="212529"/>
                <w:spacing w:val="2"/>
                <w:sz w:val="22"/>
              </w:rPr>
              <w:t>22001</w:t>
            </w:r>
          </w:p>
        </w:tc>
        <w:tc>
          <w:tcPr>
            <w:tcW w:w="20" w:type="dxa"/>
            <w:noWrap w:val="0"/>
            <w:vAlign w:val="top"/>
          </w:tcPr>
          <w:p w14:paraId="0DFBAFA5">
            <w:pPr>
              <w:spacing w:before="0" w:after="0" w:line="0" w:lineRule="exact"/>
              <w:ind w:left="0" w:right="0" w:firstLine="0"/>
              <w:jc w:val="left"/>
              <w:rPr>
                <w:rFonts w:ascii="Times New Roman"/>
                <w:color w:val="000000"/>
                <w:spacing w:val="0"/>
                <w:sz w:val="22"/>
              </w:rPr>
            </w:pPr>
          </w:p>
        </w:tc>
        <w:tc>
          <w:tcPr>
            <w:tcW w:w="1766" w:type="dxa"/>
            <w:noWrap w:val="0"/>
            <w:vAlign w:val="top"/>
          </w:tcPr>
          <w:p w14:paraId="5D628C17">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自然资源事</w:t>
            </w:r>
          </w:p>
          <w:p w14:paraId="45F14D71">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务</w:t>
            </w:r>
          </w:p>
        </w:tc>
        <w:tc>
          <w:tcPr>
            <w:tcW w:w="20" w:type="dxa"/>
            <w:noWrap w:val="0"/>
            <w:vAlign w:val="top"/>
          </w:tcPr>
          <w:p w14:paraId="30F709DC">
            <w:pPr>
              <w:spacing w:before="0" w:after="0" w:line="0" w:lineRule="exact"/>
              <w:ind w:left="0" w:right="0" w:firstLine="0"/>
              <w:jc w:val="left"/>
              <w:rPr>
                <w:rFonts w:ascii="Times New Roman"/>
                <w:color w:val="000000"/>
                <w:spacing w:val="0"/>
                <w:sz w:val="22"/>
              </w:rPr>
            </w:pPr>
          </w:p>
        </w:tc>
        <w:tc>
          <w:tcPr>
            <w:tcW w:w="1808" w:type="dxa"/>
            <w:noWrap w:val="0"/>
            <w:vAlign w:val="top"/>
          </w:tcPr>
          <w:p w14:paraId="579BDB7F">
            <w:pPr>
              <w:spacing w:before="120" w:after="0" w:line="220" w:lineRule="exact"/>
              <w:ind w:left="0" w:right="0" w:firstLine="0"/>
              <w:jc w:val="left"/>
              <w:rPr>
                <w:rFonts w:ascii="Times New Roman"/>
                <w:color w:val="000000"/>
                <w:spacing w:val="0"/>
                <w:sz w:val="22"/>
              </w:rPr>
            </w:pPr>
            <w:r>
              <w:rPr>
                <w:rFonts w:ascii="EEGAIA+SimSun"/>
                <w:color w:val="212529"/>
                <w:spacing w:val="2"/>
                <w:sz w:val="22"/>
              </w:rPr>
              <w:t>69.55</w:t>
            </w:r>
            <w:r>
              <w:rPr>
                <w:rFonts w:ascii="Times New Roman"/>
                <w:color w:val="212529"/>
                <w:spacing w:val="550"/>
                <w:sz w:val="22"/>
              </w:rPr>
              <w:t xml:space="preserve"> </w:t>
            </w:r>
            <w:r>
              <w:rPr>
                <w:rFonts w:ascii="EEGAIA+SimSun"/>
                <w:color w:val="212529"/>
                <w:spacing w:val="2"/>
                <w:sz w:val="22"/>
              </w:rPr>
              <w:t>69.55</w:t>
            </w:r>
          </w:p>
        </w:tc>
      </w:tr>
      <w:tr w14:paraId="793B04B1">
        <w:tblPrEx>
          <w:tblCellMar>
            <w:top w:w="0" w:type="dxa"/>
            <w:left w:w="0" w:type="dxa"/>
            <w:bottom w:w="0" w:type="dxa"/>
            <w:right w:w="0" w:type="dxa"/>
          </w:tblCellMar>
        </w:tblPrEx>
        <w:trPr>
          <w:trHeight w:val="525" w:hRule="atLeast"/>
        </w:trPr>
        <w:tc>
          <w:tcPr>
            <w:tcW w:w="1055" w:type="dxa"/>
            <w:noWrap w:val="0"/>
            <w:vAlign w:val="top"/>
          </w:tcPr>
          <w:p w14:paraId="6E29AAAF">
            <w:pPr>
              <w:spacing w:before="0" w:after="0" w:line="0" w:lineRule="exact"/>
              <w:ind w:left="0" w:right="0" w:firstLine="0"/>
              <w:jc w:val="left"/>
              <w:rPr>
                <w:rFonts w:ascii="Times New Roman"/>
                <w:color w:val="000000"/>
                <w:spacing w:val="0"/>
                <w:sz w:val="22"/>
              </w:rPr>
            </w:pPr>
          </w:p>
        </w:tc>
        <w:tc>
          <w:tcPr>
            <w:tcW w:w="1064" w:type="dxa"/>
            <w:noWrap w:val="0"/>
            <w:vAlign w:val="top"/>
          </w:tcPr>
          <w:p w14:paraId="46E44D67">
            <w:pPr>
              <w:spacing w:before="120" w:after="0" w:line="220" w:lineRule="exact"/>
              <w:ind w:left="0" w:right="0" w:firstLine="0"/>
              <w:jc w:val="left"/>
              <w:rPr>
                <w:rFonts w:ascii="Times New Roman"/>
                <w:color w:val="000000"/>
                <w:spacing w:val="0"/>
                <w:sz w:val="22"/>
              </w:rPr>
            </w:pPr>
            <w:r>
              <w:rPr>
                <w:rFonts w:ascii="EEGAIA+SimSun"/>
                <w:color w:val="212529"/>
                <w:spacing w:val="2"/>
                <w:sz w:val="22"/>
              </w:rPr>
              <w:t>2200106</w:t>
            </w:r>
          </w:p>
        </w:tc>
        <w:tc>
          <w:tcPr>
            <w:tcW w:w="20" w:type="dxa"/>
            <w:noWrap w:val="0"/>
            <w:vAlign w:val="top"/>
          </w:tcPr>
          <w:p w14:paraId="3070E7A1">
            <w:pPr>
              <w:spacing w:before="0" w:after="0" w:line="0" w:lineRule="exact"/>
              <w:ind w:left="0" w:right="0" w:firstLine="0"/>
              <w:jc w:val="left"/>
              <w:rPr>
                <w:rFonts w:ascii="Times New Roman"/>
                <w:color w:val="000000"/>
                <w:spacing w:val="0"/>
                <w:sz w:val="22"/>
              </w:rPr>
            </w:pPr>
          </w:p>
        </w:tc>
        <w:tc>
          <w:tcPr>
            <w:tcW w:w="1766" w:type="dxa"/>
            <w:noWrap w:val="0"/>
            <w:vAlign w:val="top"/>
          </w:tcPr>
          <w:p w14:paraId="5CE75F29">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自然资源利</w:t>
            </w:r>
          </w:p>
          <w:p w14:paraId="643A8167">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用与保护</w:t>
            </w:r>
          </w:p>
        </w:tc>
        <w:tc>
          <w:tcPr>
            <w:tcW w:w="20" w:type="dxa"/>
            <w:noWrap w:val="0"/>
            <w:vAlign w:val="top"/>
          </w:tcPr>
          <w:p w14:paraId="6DBDF07F">
            <w:pPr>
              <w:spacing w:before="0" w:after="0" w:line="0" w:lineRule="exact"/>
              <w:ind w:left="0" w:right="0" w:firstLine="0"/>
              <w:jc w:val="left"/>
              <w:rPr>
                <w:rFonts w:ascii="Times New Roman"/>
                <w:color w:val="000000"/>
                <w:spacing w:val="0"/>
                <w:sz w:val="22"/>
              </w:rPr>
            </w:pPr>
          </w:p>
        </w:tc>
        <w:tc>
          <w:tcPr>
            <w:tcW w:w="1808" w:type="dxa"/>
            <w:noWrap w:val="0"/>
            <w:vAlign w:val="top"/>
          </w:tcPr>
          <w:p w14:paraId="757F53D0">
            <w:pPr>
              <w:spacing w:before="120" w:after="0" w:line="220" w:lineRule="exact"/>
              <w:ind w:left="0" w:right="0" w:firstLine="0"/>
              <w:jc w:val="left"/>
              <w:rPr>
                <w:rFonts w:ascii="Times New Roman"/>
                <w:color w:val="000000"/>
                <w:spacing w:val="0"/>
                <w:sz w:val="22"/>
              </w:rPr>
            </w:pPr>
            <w:r>
              <w:rPr>
                <w:rFonts w:ascii="EEGAIA+SimSun"/>
                <w:color w:val="212529"/>
                <w:spacing w:val="2"/>
                <w:sz w:val="22"/>
              </w:rPr>
              <w:t>69.55</w:t>
            </w:r>
            <w:r>
              <w:rPr>
                <w:rFonts w:ascii="Times New Roman"/>
                <w:color w:val="212529"/>
                <w:spacing w:val="550"/>
                <w:sz w:val="22"/>
              </w:rPr>
              <w:t xml:space="preserve"> </w:t>
            </w:r>
            <w:r>
              <w:rPr>
                <w:rFonts w:ascii="EEGAIA+SimSun"/>
                <w:color w:val="212529"/>
                <w:spacing w:val="2"/>
                <w:sz w:val="22"/>
              </w:rPr>
              <w:t>69.55</w:t>
            </w:r>
          </w:p>
        </w:tc>
      </w:tr>
      <w:tr w14:paraId="2C92335B">
        <w:tblPrEx>
          <w:tblCellMar>
            <w:top w:w="0" w:type="dxa"/>
            <w:left w:w="0" w:type="dxa"/>
            <w:bottom w:w="0" w:type="dxa"/>
            <w:right w:w="0" w:type="dxa"/>
          </w:tblCellMar>
        </w:tblPrEx>
        <w:trPr>
          <w:trHeight w:val="525" w:hRule="atLeast"/>
        </w:trPr>
        <w:tc>
          <w:tcPr>
            <w:tcW w:w="1055" w:type="dxa"/>
            <w:noWrap w:val="0"/>
            <w:vAlign w:val="top"/>
          </w:tcPr>
          <w:p w14:paraId="01D56C09">
            <w:pPr>
              <w:spacing w:before="0" w:after="0" w:line="0" w:lineRule="exact"/>
              <w:ind w:left="0" w:right="0" w:firstLine="0"/>
              <w:jc w:val="left"/>
              <w:rPr>
                <w:rFonts w:ascii="Times New Roman"/>
                <w:color w:val="000000"/>
                <w:spacing w:val="0"/>
                <w:sz w:val="22"/>
              </w:rPr>
            </w:pPr>
          </w:p>
        </w:tc>
        <w:tc>
          <w:tcPr>
            <w:tcW w:w="1064" w:type="dxa"/>
            <w:noWrap w:val="0"/>
            <w:vAlign w:val="top"/>
          </w:tcPr>
          <w:p w14:paraId="387ED9A1">
            <w:pPr>
              <w:spacing w:before="120" w:after="0" w:line="220" w:lineRule="exact"/>
              <w:ind w:left="0" w:right="0" w:firstLine="0"/>
              <w:jc w:val="left"/>
              <w:rPr>
                <w:rFonts w:ascii="Times New Roman"/>
                <w:color w:val="000000"/>
                <w:spacing w:val="0"/>
                <w:sz w:val="22"/>
              </w:rPr>
            </w:pPr>
            <w:r>
              <w:rPr>
                <w:rFonts w:ascii="EEGAIA+SimSun"/>
                <w:color w:val="212529"/>
                <w:spacing w:val="2"/>
                <w:sz w:val="22"/>
              </w:rPr>
              <w:t>221</w:t>
            </w:r>
          </w:p>
        </w:tc>
        <w:tc>
          <w:tcPr>
            <w:tcW w:w="20" w:type="dxa"/>
            <w:noWrap w:val="0"/>
            <w:vAlign w:val="top"/>
          </w:tcPr>
          <w:p w14:paraId="3EB691F3">
            <w:pPr>
              <w:spacing w:before="0" w:after="0" w:line="0" w:lineRule="exact"/>
              <w:ind w:left="0" w:right="0" w:firstLine="0"/>
              <w:jc w:val="left"/>
              <w:rPr>
                <w:rFonts w:ascii="Times New Roman"/>
                <w:color w:val="000000"/>
                <w:spacing w:val="0"/>
                <w:sz w:val="22"/>
              </w:rPr>
            </w:pPr>
          </w:p>
        </w:tc>
        <w:tc>
          <w:tcPr>
            <w:tcW w:w="1766" w:type="dxa"/>
            <w:noWrap w:val="0"/>
            <w:vAlign w:val="top"/>
          </w:tcPr>
          <w:p w14:paraId="5D7D44B7">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住房保障支</w:t>
            </w:r>
          </w:p>
          <w:p w14:paraId="6E0564BA">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出</w:t>
            </w:r>
          </w:p>
        </w:tc>
        <w:tc>
          <w:tcPr>
            <w:tcW w:w="20" w:type="dxa"/>
            <w:noWrap w:val="0"/>
            <w:vAlign w:val="top"/>
          </w:tcPr>
          <w:p w14:paraId="3195E10D">
            <w:pPr>
              <w:spacing w:before="0" w:after="0" w:line="0" w:lineRule="exact"/>
              <w:ind w:left="0" w:right="0" w:firstLine="0"/>
              <w:jc w:val="left"/>
              <w:rPr>
                <w:rFonts w:ascii="Times New Roman"/>
                <w:color w:val="000000"/>
                <w:spacing w:val="0"/>
                <w:sz w:val="22"/>
              </w:rPr>
            </w:pPr>
          </w:p>
        </w:tc>
        <w:tc>
          <w:tcPr>
            <w:tcW w:w="1808" w:type="dxa"/>
            <w:noWrap w:val="0"/>
            <w:vAlign w:val="top"/>
          </w:tcPr>
          <w:p w14:paraId="4E6BAB97">
            <w:pPr>
              <w:spacing w:before="120" w:after="0" w:line="220" w:lineRule="exact"/>
              <w:ind w:left="0" w:right="0" w:firstLine="0"/>
              <w:jc w:val="left"/>
              <w:rPr>
                <w:rFonts w:ascii="Times New Roman"/>
                <w:color w:val="000000"/>
                <w:spacing w:val="0"/>
                <w:sz w:val="22"/>
              </w:rPr>
            </w:pPr>
            <w:r>
              <w:rPr>
                <w:rFonts w:ascii="EEGAIA+SimSun"/>
                <w:color w:val="212529"/>
                <w:spacing w:val="2"/>
                <w:sz w:val="22"/>
              </w:rPr>
              <w:t>60.18</w:t>
            </w:r>
            <w:r>
              <w:rPr>
                <w:rFonts w:ascii="Times New Roman"/>
                <w:color w:val="212529"/>
                <w:spacing w:val="550"/>
                <w:sz w:val="22"/>
              </w:rPr>
              <w:t xml:space="preserve"> </w:t>
            </w:r>
            <w:r>
              <w:rPr>
                <w:rFonts w:ascii="EEGAIA+SimSun"/>
                <w:color w:val="212529"/>
                <w:spacing w:val="2"/>
                <w:sz w:val="22"/>
              </w:rPr>
              <w:t>60.18</w:t>
            </w:r>
          </w:p>
        </w:tc>
      </w:tr>
      <w:tr w14:paraId="2A9E85CB">
        <w:tblPrEx>
          <w:tblCellMar>
            <w:top w:w="0" w:type="dxa"/>
            <w:left w:w="0" w:type="dxa"/>
            <w:bottom w:w="0" w:type="dxa"/>
            <w:right w:w="0" w:type="dxa"/>
          </w:tblCellMar>
        </w:tblPrEx>
        <w:trPr>
          <w:trHeight w:val="475" w:hRule="atLeast"/>
        </w:trPr>
        <w:tc>
          <w:tcPr>
            <w:tcW w:w="1055" w:type="dxa"/>
            <w:noWrap w:val="0"/>
            <w:vAlign w:val="top"/>
          </w:tcPr>
          <w:p w14:paraId="74C99DB5">
            <w:pPr>
              <w:spacing w:before="0" w:after="0" w:line="0" w:lineRule="exact"/>
              <w:ind w:left="0" w:right="0" w:firstLine="0"/>
              <w:jc w:val="left"/>
              <w:rPr>
                <w:rFonts w:ascii="Times New Roman"/>
                <w:color w:val="000000"/>
                <w:spacing w:val="0"/>
                <w:sz w:val="22"/>
              </w:rPr>
            </w:pPr>
          </w:p>
        </w:tc>
        <w:tc>
          <w:tcPr>
            <w:tcW w:w="1064" w:type="dxa"/>
            <w:noWrap w:val="0"/>
            <w:vAlign w:val="top"/>
          </w:tcPr>
          <w:p w14:paraId="51671BE9">
            <w:pPr>
              <w:spacing w:before="120" w:after="0" w:line="220" w:lineRule="exact"/>
              <w:ind w:left="0" w:right="0" w:firstLine="0"/>
              <w:jc w:val="left"/>
              <w:rPr>
                <w:rFonts w:ascii="Times New Roman"/>
                <w:color w:val="000000"/>
                <w:spacing w:val="0"/>
                <w:sz w:val="22"/>
              </w:rPr>
            </w:pPr>
            <w:r>
              <w:rPr>
                <w:rFonts w:ascii="EEGAIA+SimSun"/>
                <w:color w:val="212529"/>
                <w:spacing w:val="2"/>
                <w:sz w:val="22"/>
              </w:rPr>
              <w:t>22102</w:t>
            </w:r>
          </w:p>
        </w:tc>
        <w:tc>
          <w:tcPr>
            <w:tcW w:w="20" w:type="dxa"/>
            <w:noWrap w:val="0"/>
            <w:vAlign w:val="top"/>
          </w:tcPr>
          <w:p w14:paraId="289D55ED">
            <w:pPr>
              <w:spacing w:before="0" w:after="0" w:line="0" w:lineRule="exact"/>
              <w:ind w:left="0" w:right="0" w:firstLine="0"/>
              <w:jc w:val="left"/>
              <w:rPr>
                <w:rFonts w:ascii="Times New Roman"/>
                <w:color w:val="000000"/>
                <w:spacing w:val="0"/>
                <w:sz w:val="22"/>
              </w:rPr>
            </w:pPr>
          </w:p>
        </w:tc>
        <w:tc>
          <w:tcPr>
            <w:tcW w:w="1766" w:type="dxa"/>
            <w:noWrap w:val="0"/>
            <w:vAlign w:val="top"/>
          </w:tcPr>
          <w:p w14:paraId="6771EFEE">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住房改革支</w:t>
            </w:r>
          </w:p>
          <w:p w14:paraId="22C5CA2B">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出</w:t>
            </w:r>
          </w:p>
        </w:tc>
        <w:tc>
          <w:tcPr>
            <w:tcW w:w="20" w:type="dxa"/>
            <w:noWrap w:val="0"/>
            <w:vAlign w:val="top"/>
          </w:tcPr>
          <w:p w14:paraId="29E8B0C2">
            <w:pPr>
              <w:spacing w:before="0" w:after="0" w:line="0" w:lineRule="exact"/>
              <w:ind w:left="0" w:right="0" w:firstLine="0"/>
              <w:jc w:val="left"/>
              <w:rPr>
                <w:rFonts w:ascii="Times New Roman"/>
                <w:color w:val="000000"/>
                <w:spacing w:val="0"/>
                <w:sz w:val="22"/>
              </w:rPr>
            </w:pPr>
          </w:p>
        </w:tc>
        <w:tc>
          <w:tcPr>
            <w:tcW w:w="1808" w:type="dxa"/>
            <w:noWrap w:val="0"/>
            <w:vAlign w:val="top"/>
          </w:tcPr>
          <w:p w14:paraId="6F236219">
            <w:pPr>
              <w:spacing w:before="120" w:after="0" w:line="220" w:lineRule="exact"/>
              <w:ind w:left="0" w:right="0" w:firstLine="0"/>
              <w:jc w:val="left"/>
              <w:rPr>
                <w:rFonts w:ascii="Times New Roman"/>
                <w:color w:val="000000"/>
                <w:spacing w:val="0"/>
                <w:sz w:val="22"/>
              </w:rPr>
            </w:pPr>
            <w:r>
              <w:rPr>
                <w:rFonts w:ascii="EEGAIA+SimSun"/>
                <w:color w:val="212529"/>
                <w:spacing w:val="2"/>
                <w:sz w:val="22"/>
              </w:rPr>
              <w:t>60.18</w:t>
            </w:r>
            <w:r>
              <w:rPr>
                <w:rFonts w:ascii="Times New Roman"/>
                <w:color w:val="212529"/>
                <w:spacing w:val="550"/>
                <w:sz w:val="22"/>
              </w:rPr>
              <w:t xml:space="preserve"> </w:t>
            </w:r>
            <w:r>
              <w:rPr>
                <w:rFonts w:ascii="EEGAIA+SimSun"/>
                <w:color w:val="212529"/>
                <w:spacing w:val="2"/>
                <w:sz w:val="22"/>
              </w:rPr>
              <w:t>60.18</w:t>
            </w:r>
          </w:p>
        </w:tc>
      </w:tr>
    </w:tbl>
    <w:p w14:paraId="11B0832C">
      <w:pPr>
        <w:spacing w:before="125" w:after="0" w:line="230" w:lineRule="exact"/>
        <w:ind w:left="1055" w:right="0" w:firstLine="0"/>
        <w:jc w:val="left"/>
        <w:rPr>
          <w:rFonts w:ascii="Times New Roman"/>
          <w:color w:val="000000"/>
          <w:spacing w:val="0"/>
          <w:sz w:val="22"/>
        </w:rPr>
      </w:pPr>
      <w:r>
        <w:rPr>
          <w:rFonts w:ascii="EEGAIA+SimSun"/>
          <w:color w:val="212529"/>
          <w:spacing w:val="2"/>
          <w:sz w:val="22"/>
        </w:rPr>
        <w:t>2210201</w:t>
      </w:r>
      <w:r>
        <w:rPr>
          <w:rFonts w:ascii="Times New Roman"/>
          <w:color w:val="212529"/>
          <w:spacing w:val="242"/>
          <w:sz w:val="22"/>
        </w:rPr>
        <w:t xml:space="preserve"> </w:t>
      </w:r>
      <w:r>
        <w:rPr>
          <w:rFonts w:ascii="EEGAIA+SimSun" w:hAnsi="EEGAIA+SimSun" w:cs="EEGAIA+SimSun"/>
          <w:color w:val="212529"/>
          <w:spacing w:val="5"/>
          <w:sz w:val="22"/>
        </w:rPr>
        <w:t>住房公积金</w:t>
      </w:r>
      <w:r>
        <w:rPr>
          <w:rFonts w:ascii="Times New Roman"/>
          <w:color w:val="212529"/>
          <w:spacing w:val="606"/>
          <w:sz w:val="22"/>
        </w:rPr>
        <w:t xml:space="preserve"> </w:t>
      </w:r>
      <w:r>
        <w:rPr>
          <w:rFonts w:ascii="EEGAIA+SimSun"/>
          <w:color w:val="212529"/>
          <w:spacing w:val="2"/>
          <w:sz w:val="22"/>
        </w:rPr>
        <w:t>60.18</w:t>
      </w:r>
      <w:r>
        <w:rPr>
          <w:rFonts w:ascii="Times New Roman"/>
          <w:color w:val="212529"/>
          <w:spacing w:val="550"/>
          <w:sz w:val="22"/>
        </w:rPr>
        <w:t xml:space="preserve"> </w:t>
      </w:r>
      <w:r>
        <w:rPr>
          <w:rFonts w:ascii="EEGAIA+SimSun"/>
          <w:color w:val="212529"/>
          <w:spacing w:val="2"/>
          <w:sz w:val="22"/>
        </w:rPr>
        <w:t>60.18</w:t>
      </w:r>
    </w:p>
    <w:p w14:paraId="17D65335">
      <w:pPr>
        <w:spacing w:before="115"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灾害防治及</w:t>
      </w:r>
    </w:p>
    <w:p w14:paraId="4DDB74A7">
      <w:pPr>
        <w:spacing w:before="25" w:after="0" w:line="230" w:lineRule="exact"/>
        <w:ind w:left="1055" w:right="0" w:firstLine="0"/>
        <w:jc w:val="left"/>
        <w:rPr>
          <w:rFonts w:ascii="Times New Roman"/>
          <w:color w:val="000000"/>
          <w:spacing w:val="0"/>
          <w:sz w:val="22"/>
        </w:rPr>
      </w:pPr>
      <w:r>
        <w:rPr>
          <w:rFonts w:ascii="EEGAIA+SimSun"/>
          <w:color w:val="212529"/>
          <w:spacing w:val="2"/>
          <w:sz w:val="22"/>
        </w:rPr>
        <w:t>224</w:t>
      </w:r>
      <w:r>
        <w:rPr>
          <w:rFonts w:ascii="Times New Roman"/>
          <w:color w:val="212529"/>
          <w:spacing w:val="692"/>
          <w:sz w:val="22"/>
        </w:rPr>
        <w:t xml:space="preserve"> </w:t>
      </w:r>
      <w:r>
        <w:rPr>
          <w:rFonts w:ascii="EEGAIA+SimSun" w:hAnsi="EEGAIA+SimSun" w:cs="EEGAIA+SimSun"/>
          <w:color w:val="212529"/>
          <w:spacing w:val="5"/>
          <w:sz w:val="22"/>
        </w:rPr>
        <w:t>应急管理支</w:t>
      </w:r>
      <w:r>
        <w:rPr>
          <w:rFonts w:ascii="Times New Roman"/>
          <w:color w:val="212529"/>
          <w:spacing w:val="493"/>
          <w:sz w:val="22"/>
        </w:rPr>
        <w:t xml:space="preserve"> </w:t>
      </w:r>
      <w:r>
        <w:rPr>
          <w:rFonts w:ascii="EEGAIA+SimSun"/>
          <w:color w:val="212529"/>
          <w:spacing w:val="2"/>
          <w:sz w:val="22"/>
        </w:rPr>
        <w:t>116.46</w:t>
      </w:r>
      <w:r>
        <w:rPr>
          <w:rFonts w:ascii="Times New Roman"/>
          <w:color w:val="212529"/>
          <w:spacing w:val="438"/>
          <w:sz w:val="22"/>
        </w:rPr>
        <w:t xml:space="preserve"> </w:t>
      </w:r>
      <w:r>
        <w:rPr>
          <w:rFonts w:ascii="EEGAIA+SimSun"/>
          <w:color w:val="212529"/>
          <w:spacing w:val="2"/>
          <w:sz w:val="22"/>
        </w:rPr>
        <w:t>116.46</w:t>
      </w:r>
    </w:p>
    <w:p w14:paraId="7C79C418">
      <w:pPr>
        <w:spacing w:before="0" w:after="0" w:line="270" w:lineRule="exact"/>
        <w:ind w:left="2139" w:right="7859" w:firstLine="0"/>
        <w:jc w:val="left"/>
        <w:rPr>
          <w:rFonts w:ascii="Times New Roman"/>
          <w:color w:val="000000"/>
          <w:spacing w:val="0"/>
          <w:sz w:val="22"/>
        </w:rPr>
      </w:pPr>
      <w:r>
        <w:rPr>
          <w:rFonts w:ascii="EEGAIA+SimSun" w:hAnsi="EEGAIA+SimSun" w:cs="EEGAIA+SimSun"/>
          <w:color w:val="212529"/>
          <w:spacing w:val="0"/>
          <w:sz w:val="22"/>
        </w:rPr>
        <w:t xml:space="preserve">出 </w:t>
      </w:r>
      <w:r>
        <w:rPr>
          <w:rFonts w:ascii="EEGAIA+SimSun" w:hAnsi="EEGAIA+SimSun" w:cs="EEGAIA+SimSun"/>
          <w:color w:val="212529"/>
          <w:spacing w:val="5"/>
          <w:sz w:val="22"/>
        </w:rPr>
        <w:t>自然灾害救</w:t>
      </w:r>
    </w:p>
    <w:p w14:paraId="101537CF">
      <w:pPr>
        <w:spacing w:before="0" w:after="50" w:line="255" w:lineRule="exact"/>
        <w:ind w:left="1055" w:right="0" w:firstLine="0"/>
        <w:jc w:val="left"/>
        <w:rPr>
          <w:rFonts w:ascii="Times New Roman"/>
          <w:color w:val="000000"/>
          <w:spacing w:val="0"/>
          <w:sz w:val="22"/>
        </w:rPr>
      </w:pPr>
      <w:r>
        <w:rPr>
          <w:rFonts w:ascii="EEGAIA+SimSun"/>
          <w:color w:val="212529"/>
          <w:spacing w:val="2"/>
          <w:sz w:val="22"/>
        </w:rPr>
        <w:t>22407</w:t>
      </w:r>
      <w:r>
        <w:rPr>
          <w:rFonts w:ascii="Times New Roman"/>
          <w:color w:val="212529"/>
          <w:spacing w:val="467"/>
          <w:sz w:val="22"/>
        </w:rPr>
        <w:t xml:space="preserve"> </w:t>
      </w:r>
      <w:r>
        <w:rPr>
          <w:rFonts w:ascii="EEGAIA+SimSun" w:hAnsi="EEGAIA+SimSun" w:cs="EEGAIA+SimSun"/>
          <w:color w:val="212529"/>
          <w:spacing w:val="5"/>
          <w:sz w:val="22"/>
        </w:rPr>
        <w:t>灾及恢复重</w:t>
      </w:r>
      <w:r>
        <w:rPr>
          <w:rFonts w:ascii="Times New Roman"/>
          <w:color w:val="212529"/>
          <w:spacing w:val="606"/>
          <w:sz w:val="22"/>
        </w:rPr>
        <w:t xml:space="preserve"> </w:t>
      </w:r>
      <w:r>
        <w:rPr>
          <w:rFonts w:ascii="EEGAIA+SimSun"/>
          <w:color w:val="212529"/>
          <w:spacing w:val="2"/>
          <w:sz w:val="22"/>
        </w:rPr>
        <w:t>51.23</w:t>
      </w:r>
      <w:r>
        <w:rPr>
          <w:rFonts w:ascii="Times New Roman"/>
          <w:color w:val="212529"/>
          <w:spacing w:val="550"/>
          <w:sz w:val="22"/>
        </w:rPr>
        <w:t xml:space="preserve"> </w:t>
      </w:r>
      <w:r>
        <w:rPr>
          <w:rFonts w:ascii="EEGAIA+SimSun" w:hAnsi="EEGAIA+SimSun" w:cs="EEGAIA+SimSun"/>
          <w:color w:val="212529"/>
          <w:spacing w:val="2"/>
          <w:sz w:val="22"/>
        </w:rPr>
        <w:t>51.23</w:t>
      </w:r>
      <w:r>
        <w:rPr>
          <w:rFonts w:ascii="EEGAIA+SimSun" w:hAnsi="EEGAIA+SimSun" w:cs="EEGAIA+SimSun"/>
          <w:color w:val="212529"/>
          <w:spacing w:val="2"/>
          <w:sz w:val="22"/>
        </w:rPr>
        <w:cr/>
      </w:r>
      <w:r>
        <w:rPr>
          <w:rFonts w:ascii="Times New Roman"/>
          <w:color w:val="212529"/>
          <w:spacing w:val="1029"/>
          <w:sz w:val="22"/>
        </w:rPr>
        <w:t xml:space="preserve"> </w:t>
      </w:r>
      <w:r>
        <w:rPr>
          <w:rFonts w:ascii="EEGAIA+SimSun" w:hAnsi="EEGAIA+SimSun" w:cs="EEGAIA+SimSun"/>
          <w:color w:val="212529"/>
          <w:spacing w:val="5"/>
          <w:sz w:val="22"/>
        </w:rPr>
        <w:t>建支出</w:t>
      </w:r>
    </w:p>
    <w:tbl>
      <w:tblPr>
        <w:tblStyle w:val="2"/>
        <w:tblW w:w="0" w:type="auto"/>
        <w:tblInd w:w="0" w:type="dxa"/>
        <w:tblLayout w:type="autofit"/>
        <w:tblCellMar>
          <w:top w:w="0" w:type="dxa"/>
          <w:left w:w="0" w:type="dxa"/>
          <w:bottom w:w="0" w:type="dxa"/>
          <w:right w:w="0" w:type="dxa"/>
        </w:tblCellMar>
      </w:tblPr>
      <w:tblGrid>
        <w:gridCol w:w="1055"/>
        <w:gridCol w:w="1064"/>
        <w:gridCol w:w="20"/>
        <w:gridCol w:w="1766"/>
        <w:gridCol w:w="20"/>
        <w:gridCol w:w="1808"/>
      </w:tblGrid>
      <w:tr w14:paraId="2D5630C6">
        <w:tblPrEx>
          <w:tblCellMar>
            <w:top w:w="0" w:type="dxa"/>
            <w:left w:w="0" w:type="dxa"/>
            <w:bottom w:w="0" w:type="dxa"/>
            <w:right w:w="0" w:type="dxa"/>
          </w:tblCellMar>
        </w:tblPrEx>
        <w:trPr>
          <w:trHeight w:val="475" w:hRule="atLeast"/>
        </w:trPr>
        <w:tc>
          <w:tcPr>
            <w:tcW w:w="1055" w:type="dxa"/>
            <w:noWrap w:val="0"/>
            <w:vAlign w:val="top"/>
          </w:tcPr>
          <w:p w14:paraId="3C8AA311">
            <w:pPr>
              <w:spacing w:before="0" w:after="0" w:line="0" w:lineRule="exact"/>
              <w:ind w:left="0" w:right="0" w:firstLine="0"/>
              <w:jc w:val="left"/>
              <w:rPr>
                <w:rFonts w:ascii="Times New Roman"/>
                <w:color w:val="000000"/>
                <w:spacing w:val="0"/>
                <w:sz w:val="22"/>
              </w:rPr>
            </w:pPr>
          </w:p>
        </w:tc>
        <w:tc>
          <w:tcPr>
            <w:tcW w:w="1064" w:type="dxa"/>
            <w:noWrap w:val="0"/>
            <w:vAlign w:val="top"/>
          </w:tcPr>
          <w:p w14:paraId="54650088">
            <w:pPr>
              <w:spacing w:before="120" w:after="0" w:line="220" w:lineRule="exact"/>
              <w:ind w:left="0" w:right="0" w:firstLine="0"/>
              <w:jc w:val="left"/>
              <w:rPr>
                <w:rFonts w:ascii="Times New Roman"/>
                <w:color w:val="000000"/>
                <w:spacing w:val="0"/>
                <w:sz w:val="22"/>
              </w:rPr>
            </w:pPr>
            <w:r>
              <w:rPr>
                <w:rFonts w:ascii="EEGAIA+SimSun"/>
                <w:color w:val="212529"/>
                <w:spacing w:val="2"/>
                <w:sz w:val="22"/>
              </w:rPr>
              <w:t>2240703</w:t>
            </w:r>
          </w:p>
        </w:tc>
        <w:tc>
          <w:tcPr>
            <w:tcW w:w="20" w:type="dxa"/>
            <w:noWrap w:val="0"/>
            <w:vAlign w:val="top"/>
          </w:tcPr>
          <w:p w14:paraId="1DAB651E">
            <w:pPr>
              <w:spacing w:before="0" w:after="0" w:line="0" w:lineRule="exact"/>
              <w:ind w:left="0" w:right="0" w:firstLine="0"/>
              <w:jc w:val="left"/>
              <w:rPr>
                <w:rFonts w:ascii="Times New Roman"/>
                <w:color w:val="000000"/>
                <w:spacing w:val="0"/>
                <w:sz w:val="22"/>
              </w:rPr>
            </w:pPr>
          </w:p>
        </w:tc>
        <w:tc>
          <w:tcPr>
            <w:tcW w:w="1766" w:type="dxa"/>
            <w:noWrap w:val="0"/>
            <w:vAlign w:val="top"/>
          </w:tcPr>
          <w:p w14:paraId="2073E137">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自然灾害救</w:t>
            </w:r>
          </w:p>
          <w:p w14:paraId="690E5ACB">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灾补助</w:t>
            </w:r>
          </w:p>
        </w:tc>
        <w:tc>
          <w:tcPr>
            <w:tcW w:w="20" w:type="dxa"/>
            <w:noWrap w:val="0"/>
            <w:vAlign w:val="top"/>
          </w:tcPr>
          <w:p w14:paraId="4934CC58">
            <w:pPr>
              <w:spacing w:before="0" w:after="0" w:line="0" w:lineRule="exact"/>
              <w:ind w:left="0" w:right="0" w:firstLine="0"/>
              <w:jc w:val="left"/>
              <w:rPr>
                <w:rFonts w:ascii="Times New Roman"/>
                <w:color w:val="000000"/>
                <w:spacing w:val="0"/>
                <w:sz w:val="22"/>
              </w:rPr>
            </w:pPr>
          </w:p>
        </w:tc>
        <w:tc>
          <w:tcPr>
            <w:tcW w:w="1808" w:type="dxa"/>
            <w:noWrap w:val="0"/>
            <w:vAlign w:val="top"/>
          </w:tcPr>
          <w:p w14:paraId="127DA0C4">
            <w:pPr>
              <w:spacing w:before="120" w:after="0" w:line="220" w:lineRule="exact"/>
              <w:ind w:left="0" w:right="0" w:firstLine="0"/>
              <w:jc w:val="left"/>
              <w:rPr>
                <w:rFonts w:ascii="Times New Roman"/>
                <w:color w:val="000000"/>
                <w:spacing w:val="0"/>
                <w:sz w:val="22"/>
              </w:rPr>
            </w:pPr>
            <w:r>
              <w:rPr>
                <w:rFonts w:ascii="EEGAIA+SimSun"/>
                <w:color w:val="212529"/>
                <w:spacing w:val="2"/>
                <w:sz w:val="22"/>
              </w:rPr>
              <w:t>14.00</w:t>
            </w:r>
            <w:r>
              <w:rPr>
                <w:rFonts w:ascii="Times New Roman"/>
                <w:color w:val="212529"/>
                <w:spacing w:val="550"/>
                <w:sz w:val="22"/>
              </w:rPr>
              <w:t xml:space="preserve"> </w:t>
            </w:r>
            <w:r>
              <w:rPr>
                <w:rFonts w:ascii="EEGAIA+SimSun"/>
                <w:color w:val="212529"/>
                <w:spacing w:val="2"/>
                <w:sz w:val="22"/>
              </w:rPr>
              <w:t>14.00</w:t>
            </w:r>
          </w:p>
        </w:tc>
      </w:tr>
    </w:tbl>
    <w:p w14:paraId="5C6401A5">
      <w:pPr>
        <w:spacing w:before="50"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其他自然灾</w:t>
      </w:r>
    </w:p>
    <w:p w14:paraId="75F292CB">
      <w:pPr>
        <w:spacing w:before="25" w:after="0" w:line="230" w:lineRule="exact"/>
        <w:ind w:left="1055" w:right="0" w:firstLine="0"/>
        <w:jc w:val="left"/>
        <w:rPr>
          <w:rFonts w:ascii="Times New Roman"/>
          <w:color w:val="000000"/>
          <w:spacing w:val="0"/>
          <w:sz w:val="22"/>
        </w:rPr>
      </w:pPr>
      <w:r>
        <w:rPr>
          <w:rFonts w:ascii="EEGAIA+SimSun"/>
          <w:color w:val="212529"/>
          <w:spacing w:val="2"/>
          <w:sz w:val="22"/>
        </w:rPr>
        <w:t>2240799</w:t>
      </w:r>
      <w:r>
        <w:rPr>
          <w:rFonts w:ascii="Times New Roman"/>
          <w:color w:val="212529"/>
          <w:spacing w:val="242"/>
          <w:sz w:val="22"/>
        </w:rPr>
        <w:t xml:space="preserve"> </w:t>
      </w:r>
      <w:r>
        <w:rPr>
          <w:rFonts w:ascii="EEGAIA+SimSun" w:hAnsi="EEGAIA+SimSun" w:cs="EEGAIA+SimSun"/>
          <w:color w:val="212529"/>
          <w:spacing w:val="5"/>
          <w:sz w:val="22"/>
        </w:rPr>
        <w:t>害救灾及恢</w:t>
      </w:r>
      <w:r>
        <w:rPr>
          <w:rFonts w:ascii="Times New Roman"/>
          <w:color w:val="212529"/>
          <w:spacing w:val="606"/>
          <w:sz w:val="22"/>
        </w:rPr>
        <w:t xml:space="preserve"> </w:t>
      </w:r>
      <w:r>
        <w:rPr>
          <w:rFonts w:ascii="EEGAIA+SimSun"/>
          <w:color w:val="212529"/>
          <w:spacing w:val="2"/>
          <w:sz w:val="22"/>
        </w:rPr>
        <w:t>37.23</w:t>
      </w:r>
      <w:r>
        <w:rPr>
          <w:rFonts w:ascii="Times New Roman"/>
          <w:color w:val="212529"/>
          <w:spacing w:val="550"/>
          <w:sz w:val="22"/>
        </w:rPr>
        <w:t xml:space="preserve"> </w:t>
      </w:r>
      <w:r>
        <w:rPr>
          <w:rFonts w:ascii="EEGAIA+SimSun"/>
          <w:color w:val="212529"/>
          <w:spacing w:val="2"/>
          <w:sz w:val="22"/>
        </w:rPr>
        <w:t>37.23</w:t>
      </w:r>
    </w:p>
    <w:p w14:paraId="24BE0CC2">
      <w:pPr>
        <w:spacing w:before="0" w:after="0" w:line="270" w:lineRule="exact"/>
        <w:ind w:left="2139" w:right="0" w:firstLine="0"/>
        <w:jc w:val="left"/>
        <w:rPr>
          <w:rFonts w:ascii="Times New Roman"/>
          <w:color w:val="000000"/>
          <w:spacing w:val="0"/>
          <w:sz w:val="22"/>
        </w:rPr>
      </w:pPr>
      <w:r>
        <w:rPr>
          <w:rFonts w:ascii="EEGAIA+SimSun" w:hAnsi="EEGAIA+SimSun" w:cs="EEGAIA+SimSun"/>
          <w:color w:val="212529"/>
          <w:spacing w:val="5"/>
          <w:sz w:val="22"/>
        </w:rPr>
        <w:t>复重建支出</w:t>
      </w:r>
      <w:r>
        <w:rPr>
          <w:rFonts w:ascii="EEGAIA+SimSun" w:hAnsi="EEGAIA+SimSun" w:cs="EEGAIA+SimSun"/>
          <w:color w:val="212529"/>
          <w:spacing w:val="5"/>
          <w:sz w:val="22"/>
        </w:rPr>
        <w:cr/>
      </w:r>
      <w:r>
        <w:rPr>
          <w:rFonts w:ascii="EEGAIA+SimSun" w:hAnsi="EEGAIA+SimSun" w:cs="EEGAIA+SimSun"/>
          <w:color w:val="212529"/>
          <w:spacing w:val="5"/>
          <w:sz w:val="22"/>
        </w:rPr>
        <w:t>其他灾害防</w:t>
      </w:r>
    </w:p>
    <w:p w14:paraId="5DBD802F">
      <w:pPr>
        <w:spacing w:before="0" w:after="0" w:line="255" w:lineRule="exact"/>
        <w:ind w:left="1055" w:right="0" w:firstLine="0"/>
        <w:jc w:val="left"/>
        <w:rPr>
          <w:rFonts w:ascii="Times New Roman"/>
          <w:color w:val="000000"/>
          <w:spacing w:val="0"/>
          <w:sz w:val="22"/>
        </w:rPr>
      </w:pPr>
      <w:r>
        <w:rPr>
          <w:rFonts w:ascii="EEGAIA+SimSun"/>
          <w:color w:val="212529"/>
          <w:spacing w:val="2"/>
          <w:sz w:val="22"/>
        </w:rPr>
        <w:t>22499</w:t>
      </w:r>
      <w:r>
        <w:rPr>
          <w:rFonts w:ascii="Times New Roman"/>
          <w:color w:val="212529"/>
          <w:spacing w:val="467"/>
          <w:sz w:val="22"/>
        </w:rPr>
        <w:t xml:space="preserve"> </w:t>
      </w:r>
      <w:r>
        <w:rPr>
          <w:rFonts w:ascii="EEGAIA+SimSun" w:hAnsi="EEGAIA+SimSun" w:cs="EEGAIA+SimSun"/>
          <w:color w:val="212529"/>
          <w:spacing w:val="5"/>
          <w:sz w:val="22"/>
        </w:rPr>
        <w:t>治及应急管</w:t>
      </w:r>
      <w:r>
        <w:rPr>
          <w:rFonts w:ascii="Times New Roman"/>
          <w:color w:val="212529"/>
          <w:spacing w:val="606"/>
          <w:sz w:val="22"/>
        </w:rPr>
        <w:t xml:space="preserve"> </w:t>
      </w:r>
      <w:r>
        <w:rPr>
          <w:rFonts w:ascii="EEGAIA+SimSun"/>
          <w:color w:val="212529"/>
          <w:spacing w:val="2"/>
          <w:sz w:val="22"/>
        </w:rPr>
        <w:t>65.23</w:t>
      </w:r>
      <w:r>
        <w:rPr>
          <w:rFonts w:ascii="Times New Roman"/>
          <w:color w:val="212529"/>
          <w:spacing w:val="550"/>
          <w:sz w:val="22"/>
        </w:rPr>
        <w:t xml:space="preserve"> </w:t>
      </w:r>
      <w:r>
        <w:rPr>
          <w:rFonts w:ascii="EEGAIA+SimSun" w:hAnsi="EEGAIA+SimSun" w:cs="EEGAIA+SimSun"/>
          <w:color w:val="212529"/>
          <w:spacing w:val="2"/>
          <w:sz w:val="22"/>
        </w:rPr>
        <w:t>65.23</w:t>
      </w:r>
      <w:r>
        <w:rPr>
          <w:rFonts w:ascii="EEGAIA+SimSun" w:hAnsi="EEGAIA+SimSun" w:cs="EEGAIA+SimSun"/>
          <w:color w:val="212529"/>
          <w:spacing w:val="2"/>
          <w:sz w:val="22"/>
        </w:rPr>
        <w:cr/>
      </w:r>
      <w:r>
        <w:rPr>
          <w:rFonts w:ascii="Times New Roman"/>
          <w:color w:val="212529"/>
          <w:spacing w:val="1029"/>
          <w:sz w:val="22"/>
        </w:rPr>
        <w:t xml:space="preserve"> </w:t>
      </w:r>
      <w:r>
        <w:rPr>
          <w:rFonts w:ascii="EEGAIA+SimSun" w:hAnsi="EEGAIA+SimSun" w:cs="EEGAIA+SimSun"/>
          <w:color w:val="212529"/>
          <w:spacing w:val="5"/>
          <w:sz w:val="22"/>
        </w:rPr>
        <w:t>理支出</w:t>
      </w:r>
    </w:p>
    <w:p w14:paraId="6DCA6F10">
      <w:pPr>
        <w:spacing w:before="40" w:after="0" w:line="230" w:lineRule="exact"/>
        <w:ind w:left="2139" w:right="0" w:firstLine="0"/>
        <w:jc w:val="left"/>
        <w:rPr>
          <w:rFonts w:ascii="Times New Roman"/>
          <w:color w:val="000000"/>
          <w:spacing w:val="0"/>
          <w:sz w:val="22"/>
        </w:rPr>
      </w:pPr>
      <w:r>
        <w:rPr>
          <w:rFonts w:ascii="EEGAIA+SimSun" w:hAnsi="EEGAIA+SimSun" w:cs="EEGAIA+SimSun"/>
          <w:color w:val="212529"/>
          <w:spacing w:val="5"/>
          <w:sz w:val="22"/>
        </w:rPr>
        <w:t>其他灾害防</w:t>
      </w:r>
    </w:p>
    <w:p w14:paraId="1E401E42">
      <w:pPr>
        <w:spacing w:before="0" w:after="0" w:line="255" w:lineRule="exact"/>
        <w:ind w:left="1055" w:right="0" w:firstLine="0"/>
        <w:jc w:val="left"/>
        <w:rPr>
          <w:rFonts w:ascii="Times New Roman"/>
          <w:color w:val="000000"/>
          <w:spacing w:val="0"/>
          <w:sz w:val="22"/>
        </w:rPr>
      </w:pPr>
      <w:r>
        <w:rPr>
          <w:rFonts w:ascii="EEGAIA+SimSun"/>
          <w:color w:val="212529"/>
          <w:spacing w:val="2"/>
          <w:sz w:val="22"/>
        </w:rPr>
        <w:t>2249999</w:t>
      </w:r>
      <w:r>
        <w:rPr>
          <w:rFonts w:ascii="Times New Roman"/>
          <w:color w:val="212529"/>
          <w:spacing w:val="242"/>
          <w:sz w:val="22"/>
        </w:rPr>
        <w:t xml:space="preserve"> </w:t>
      </w:r>
      <w:r>
        <w:rPr>
          <w:rFonts w:ascii="EEGAIA+SimSun" w:hAnsi="EEGAIA+SimSun" w:cs="EEGAIA+SimSun"/>
          <w:color w:val="212529"/>
          <w:spacing w:val="5"/>
          <w:sz w:val="22"/>
        </w:rPr>
        <w:t>治及应急管</w:t>
      </w:r>
      <w:r>
        <w:rPr>
          <w:rFonts w:ascii="Times New Roman"/>
          <w:color w:val="212529"/>
          <w:spacing w:val="606"/>
          <w:sz w:val="22"/>
        </w:rPr>
        <w:t xml:space="preserve"> </w:t>
      </w:r>
      <w:r>
        <w:rPr>
          <w:rFonts w:ascii="EEGAIA+SimSun"/>
          <w:color w:val="212529"/>
          <w:spacing w:val="2"/>
          <w:sz w:val="22"/>
        </w:rPr>
        <w:t>65.23</w:t>
      </w:r>
      <w:r>
        <w:rPr>
          <w:rFonts w:ascii="Times New Roman"/>
          <w:color w:val="212529"/>
          <w:spacing w:val="550"/>
          <w:sz w:val="22"/>
        </w:rPr>
        <w:t xml:space="preserve"> </w:t>
      </w:r>
      <w:r>
        <w:rPr>
          <w:rFonts w:ascii="EEGAIA+SimSun" w:hAnsi="EEGAIA+SimSun" w:cs="EEGAIA+SimSun"/>
          <w:color w:val="212529"/>
          <w:spacing w:val="2"/>
          <w:sz w:val="22"/>
        </w:rPr>
        <w:t>65.23</w:t>
      </w:r>
      <w:r>
        <w:rPr>
          <w:rFonts w:ascii="EEGAIA+SimSun" w:hAnsi="EEGAIA+SimSun" w:cs="EEGAIA+SimSun"/>
          <w:color w:val="212529"/>
          <w:spacing w:val="2"/>
          <w:sz w:val="22"/>
        </w:rPr>
        <w:cr/>
      </w:r>
      <w:r>
        <w:rPr>
          <w:rFonts w:ascii="Times New Roman"/>
          <w:color w:val="212529"/>
          <w:spacing w:val="1029"/>
          <w:sz w:val="22"/>
        </w:rPr>
        <w:t xml:space="preserve"> </w:t>
      </w:r>
      <w:r>
        <w:rPr>
          <w:rFonts w:ascii="EEGAIA+SimSun" w:hAnsi="EEGAIA+SimSun" w:cs="EEGAIA+SimSun"/>
          <w:color w:val="212529"/>
          <w:spacing w:val="5"/>
          <w:sz w:val="22"/>
        </w:rPr>
        <w:t>理支出</w:t>
      </w:r>
    </w:p>
    <w:p w14:paraId="0ADC7300">
      <w:pPr>
        <w:spacing w:before="100" w:after="0" w:line="23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注：本表反映部门本年度取得的各项收入情况。</w:t>
      </w:r>
    </w:p>
    <w:p w14:paraId="06D4AF08">
      <w:pPr>
        <w:spacing w:before="2504" w:after="0" w:line="170" w:lineRule="exact"/>
        <w:ind w:left="5241" w:right="0" w:firstLine="0"/>
        <w:jc w:val="left"/>
        <w:rPr>
          <w:rFonts w:ascii="Times New Roman"/>
          <w:color w:val="000000"/>
          <w:spacing w:val="0"/>
          <w:sz w:val="16"/>
        </w:rPr>
      </w:pPr>
      <w:r>
        <w:rPr>
          <w:rFonts w:ascii="MingLiU"/>
          <w:color w:val="000000"/>
          <w:spacing w:val="-11"/>
          <w:sz w:val="16"/>
        </w:rPr>
        <w:t>-10-</w:t>
      </w:r>
    </w:p>
    <w:p w14:paraId="538CAB32">
      <w:pPr>
        <w:spacing w:before="0" w:after="0" w:line="0" w:lineRule="exact"/>
        <w:ind w:left="0" w:right="0" w:firstLine="0"/>
        <w:jc w:val="left"/>
        <w:rPr>
          <w:rFonts w:ascii="Arial"/>
          <w:color w:val="FF0000"/>
          <w:spacing w:val="0"/>
          <w:sz w:val="2"/>
        </w:rPr>
      </w:pPr>
    </w:p>
    <w:p w14:paraId="410F4CE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2BDC45B">
      <w:pPr>
        <w:spacing w:before="0" w:after="0" w:line="170" w:lineRule="exact"/>
        <w:ind w:left="0" w:right="0" w:firstLine="0"/>
        <w:jc w:val="left"/>
        <w:rPr>
          <w:rFonts w:ascii="Times New Roman"/>
          <w:color w:val="000000"/>
          <w:spacing w:val="0"/>
          <w:sz w:val="16"/>
        </w:rPr>
      </w:pPr>
      <w:r>
        <w:pict>
          <v:shape id="_x000051" o:spid="_x0000_s1077" o:spt="75" type="#_x0000_t75" style="position:absolute;left:0pt;margin-left:83pt;margin-top:68.1pt;height:707pt;width:430.25pt;mso-position-horizontal-relative:page;mso-position-vertical-relative:page;z-index:-251656192;mso-width-relative:page;mso-height-relative:page;" filled="f" coordsize="21600,21600">
            <v:path/>
            <v:fill on="f" focussize="0,0"/>
            <v:stroke/>
            <v:imagedata r:id="rId45" o:title=""/>
            <o:lock v:ext="edit" aspectratio="t"/>
          </v:shape>
        </w:pict>
      </w:r>
      <w:r>
        <w:pict>
          <v:shape id="_x000052" o:spid="_x0000_s1078"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2" o:title=""/>
            <o:lock v:ext="edit" aspectratio="t"/>
          </v:shape>
        </w:pict>
      </w:r>
      <w:r>
        <w:pict>
          <v:shape id="_x000053" o:spid="_x0000_s107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699550E">
      <w:pPr>
        <w:spacing w:before="662" w:after="0" w:line="211" w:lineRule="exact"/>
        <w:ind w:left="1040" w:right="0" w:firstLine="0"/>
        <w:jc w:val="left"/>
        <w:rPr>
          <w:rFonts w:ascii="Arial"/>
          <w:color w:val="000000"/>
          <w:spacing w:val="0"/>
          <w:sz w:val="18"/>
          <w:u w:val="single"/>
        </w:rPr>
      </w:pPr>
      <w:r>
        <w:rPr>
          <w:rFonts w:ascii="Arial"/>
          <w:color w:val="FFFFFF"/>
          <w:spacing w:val="0"/>
          <w:sz w:val="18"/>
          <w:u w:val="single"/>
        </w:rPr>
        <w:t>@</w:t>
      </w:r>
      <w:r>
        <w:rPr>
          <w:rFonts w:ascii="Arial"/>
          <w:color w:val="FFFFFF"/>
          <w:spacing w:val="982"/>
          <w:sz w:val="18"/>
          <w:u w:val="single"/>
        </w:rPr>
        <w:t xml:space="preserve"> </w:t>
      </w:r>
      <w:r>
        <w:rPr>
          <w:rFonts w:ascii="Arial"/>
          <w:color w:val="FFFFFF"/>
          <w:spacing w:val="743"/>
          <w:sz w:val="18"/>
          <w:u w:val="single"/>
        </w:rPr>
        <w:t xml:space="preserve"> </w:t>
      </w:r>
      <w:r>
        <w:rPr>
          <w:rFonts w:ascii="Arial"/>
          <w:color w:val="FFFFFF"/>
          <w:spacing w:val="0"/>
          <w:sz w:val="18"/>
          <w:u w:val="single"/>
        </w:rPr>
        <w:t>@</w:t>
      </w:r>
    </w:p>
    <w:p w14:paraId="41538A4C">
      <w:pPr>
        <w:spacing w:before="0" w:after="0" w:line="211" w:lineRule="exact"/>
        <w:ind w:left="1223" w:right="0" w:firstLine="0"/>
        <w:jc w:val="left"/>
        <w:rPr>
          <w:rFonts w:ascii="Arial"/>
          <w:color w:val="000000"/>
          <w:spacing w:val="0"/>
          <w:sz w:val="18"/>
        </w:rPr>
      </w:pPr>
      <w:r>
        <w:rPr>
          <w:rFonts w:ascii="Arial"/>
          <w:color w:val="FFFFFF"/>
          <w:spacing w:val="0"/>
          <w:sz w:val="18"/>
          <w:u w:val="single"/>
        </w:rPr>
        <w:t>#@#@</w:t>
      </w:r>
      <w:r>
        <w:rPr>
          <w:rFonts w:ascii="Arial"/>
          <w:color w:val="FFFFFF"/>
          <w:spacing w:val="417"/>
          <w:sz w:val="18"/>
          <w:u w:val="single"/>
        </w:rPr>
        <w:t xml:space="preserve"> </w:t>
      </w:r>
      <w:r>
        <w:rPr>
          <w:rFonts w:ascii="Arial"/>
          <w:color w:val="FFFFFF"/>
          <w:spacing w:val="23"/>
          <w:sz w:val="18"/>
          <w:u w:val="single"/>
        </w:rPr>
        <w:t xml:space="preserve"> </w:t>
      </w:r>
      <w:r>
        <w:rPr>
          <w:rFonts w:ascii="仿宋" w:hAnsi="仿宋" w:cs="仿宋"/>
          <w:color w:val="FFFFFF"/>
          <w:spacing w:val="0"/>
          <w:sz w:val="18"/>
          <w:u w:val="single"/>
        </w:rPr>
        <w:t>出</w:t>
      </w:r>
      <w:r>
        <w:rPr>
          <w:rFonts w:ascii="Times New Roman"/>
          <w:color w:val="FFFFFF"/>
          <w:spacing w:val="135"/>
          <w:sz w:val="18"/>
          <w:u w:val="single"/>
        </w:rPr>
        <w:t xml:space="preserve"> </w:t>
      </w:r>
      <w:r>
        <w:rPr>
          <w:rFonts w:ascii="仿宋" w:hAnsi="仿宋" w:cs="仿宋"/>
          <w:color w:val="FFFFFF"/>
          <w:spacing w:val="0"/>
          <w:sz w:val="18"/>
          <w:u w:val="single"/>
        </w:rPr>
        <w:t>算表</w:t>
      </w:r>
      <w:r>
        <w:rPr>
          <w:rFonts w:ascii="Times New Roman"/>
          <w:color w:val="FFFFFF"/>
          <w:spacing w:val="138"/>
          <w:sz w:val="18"/>
          <w:u w:val="single"/>
        </w:rPr>
        <w:t xml:space="preserve"> </w:t>
      </w:r>
      <w:r>
        <w:rPr>
          <w:rFonts w:ascii="Arial"/>
          <w:color w:val="FFFFFF"/>
          <w:spacing w:val="0"/>
          <w:sz w:val="18"/>
          <w:u w:val="single"/>
        </w:rPr>
        <w:t>#@#</w:t>
      </w:r>
      <w:r>
        <w:rPr>
          <w:rFonts w:ascii="Arial"/>
          <w:color w:val="FFFFFF"/>
          <w:spacing w:val="0"/>
          <w:sz w:val="18"/>
        </w:rPr>
        <w:t>@</w:t>
      </w:r>
    </w:p>
    <w:p w14:paraId="373B5003">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三、</w:t>
      </w:r>
      <w:r>
        <w:rPr>
          <w:rFonts w:ascii="仿宋" w:hAnsi="仿宋" w:cs="仿宋"/>
          <w:color w:val="FFFFFF"/>
          <w:spacing w:val="0"/>
          <w:sz w:val="18"/>
        </w:rPr>
        <w:t>支</w:t>
      </w:r>
      <w:r>
        <w:rPr>
          <w:rFonts w:ascii="Times New Roman"/>
          <w:color w:val="FFFFFF"/>
          <w:spacing w:val="135"/>
          <w:sz w:val="18"/>
        </w:rPr>
        <w:t xml:space="preserve"> </w:t>
      </w:r>
      <w:r>
        <w:rPr>
          <w:rFonts w:ascii="仿宋" w:hAnsi="仿宋" w:cs="仿宋"/>
          <w:color w:val="FFFFFF"/>
          <w:spacing w:val="0"/>
          <w:sz w:val="18"/>
          <w:u w:val="single"/>
        </w:rPr>
        <w:t>决</w:t>
      </w:r>
    </w:p>
    <w:p w14:paraId="1A7E4156">
      <w:pPr>
        <w:spacing w:before="39" w:after="0" w:line="290" w:lineRule="exact"/>
        <w:ind w:left="4608" w:right="0" w:firstLine="0"/>
        <w:jc w:val="left"/>
        <w:rPr>
          <w:rFonts w:ascii="Times New Roman"/>
          <w:color w:val="000000"/>
          <w:spacing w:val="0"/>
          <w:sz w:val="28"/>
        </w:rPr>
      </w:pPr>
      <w:r>
        <w:rPr>
          <w:rFonts w:ascii="宋体" w:hAnsi="宋体" w:cs="宋体"/>
          <w:color w:val="000000"/>
          <w:spacing w:val="0"/>
          <w:sz w:val="28"/>
        </w:rPr>
        <w:t>支出决算表</w:t>
      </w:r>
    </w:p>
    <w:p w14:paraId="43A94C1E">
      <w:pPr>
        <w:spacing w:before="156" w:after="0" w:line="190" w:lineRule="exact"/>
        <w:ind w:left="8840" w:right="0" w:firstLine="0"/>
        <w:jc w:val="left"/>
        <w:rPr>
          <w:rFonts w:ascii="Times New Roman"/>
          <w:color w:val="000000"/>
          <w:spacing w:val="0"/>
          <w:sz w:val="18"/>
        </w:rPr>
      </w:pPr>
      <w:r>
        <w:rPr>
          <w:rFonts w:ascii="FJGWBS+SimSun" w:hAnsi="FJGWBS+SimSun" w:cs="FJGWBS+SimSun"/>
          <w:color w:val="212529"/>
          <w:spacing w:val="0"/>
          <w:sz w:val="18"/>
        </w:rPr>
        <w:t>公开03表</w:t>
      </w:r>
    </w:p>
    <w:p w14:paraId="14E5A0CE">
      <w:pPr>
        <w:spacing w:before="183" w:after="88" w:line="210" w:lineRule="exact"/>
        <w:ind w:left="1055" w:right="0" w:firstLine="0"/>
        <w:jc w:val="left"/>
        <w:rPr>
          <w:rFonts w:ascii="Times New Roman"/>
          <w:color w:val="000000"/>
          <w:spacing w:val="0"/>
          <w:sz w:val="18"/>
        </w:rPr>
      </w:pPr>
      <w:r>
        <w:rPr>
          <w:rFonts w:ascii="宋体" w:hAnsi="宋体" w:cs="宋体"/>
          <w:color w:val="212529"/>
          <w:spacing w:val="0"/>
          <w:sz w:val="20"/>
        </w:rPr>
        <w:t>部门名称：兴县魏家滩镇人民政府</w:t>
      </w:r>
      <w:r>
        <w:rPr>
          <w:rFonts w:ascii="Times New Roman"/>
          <w:color w:val="212529"/>
          <w:spacing w:val="899"/>
          <w:sz w:val="20"/>
        </w:rPr>
        <w:t xml:space="preserve"> </w:t>
      </w:r>
      <w:r>
        <w:rPr>
          <w:rFonts w:ascii="FJGWBS+SimSun" w:hAnsi="FJGWBS+SimSun" w:cs="FJGWBS+SimSun"/>
          <w:color w:val="212529"/>
          <w:spacing w:val="0"/>
          <w:sz w:val="18"/>
        </w:rPr>
        <w:t>2023年度</w:t>
      </w:r>
      <w:r>
        <w:rPr>
          <w:rFonts w:ascii="Times New Roman"/>
          <w:color w:val="212529"/>
          <w:spacing w:val="2532"/>
          <w:sz w:val="18"/>
        </w:rPr>
        <w:t xml:space="preserve"> </w:t>
      </w:r>
      <w:r>
        <w:rPr>
          <w:rFonts w:ascii="FJGWBS+SimSun" w:hAnsi="FJGWBS+SimSun" w:cs="FJGWBS+SimSun"/>
          <w:color w:val="212529"/>
          <w:spacing w:val="0"/>
          <w:sz w:val="18"/>
        </w:rPr>
        <w:t>金额单位：万元</w:t>
      </w:r>
    </w:p>
    <w:tbl>
      <w:tblPr>
        <w:tblStyle w:val="2"/>
        <w:tblW w:w="0" w:type="auto"/>
        <w:tblInd w:w="0" w:type="dxa"/>
        <w:tblLayout w:type="autofit"/>
        <w:tblCellMar>
          <w:top w:w="0" w:type="dxa"/>
          <w:left w:w="0" w:type="dxa"/>
          <w:bottom w:w="0" w:type="dxa"/>
          <w:right w:w="0" w:type="dxa"/>
        </w:tblCellMar>
      </w:tblPr>
      <w:tblGrid>
        <w:gridCol w:w="1186"/>
        <w:gridCol w:w="2538"/>
        <w:gridCol w:w="20"/>
        <w:gridCol w:w="1327"/>
        <w:gridCol w:w="20"/>
        <w:gridCol w:w="2392"/>
        <w:gridCol w:w="20"/>
        <w:gridCol w:w="542"/>
        <w:gridCol w:w="20"/>
        <w:gridCol w:w="766"/>
        <w:gridCol w:w="20"/>
        <w:gridCol w:w="750"/>
      </w:tblGrid>
      <w:tr w14:paraId="6BDAB75D">
        <w:tblPrEx>
          <w:tblCellMar>
            <w:top w:w="0" w:type="dxa"/>
            <w:left w:w="0" w:type="dxa"/>
            <w:bottom w:w="0" w:type="dxa"/>
            <w:right w:w="0" w:type="dxa"/>
          </w:tblCellMar>
        </w:tblPrEx>
        <w:trPr>
          <w:trHeight w:val="985" w:hRule="atLeast"/>
        </w:trPr>
        <w:tc>
          <w:tcPr>
            <w:tcW w:w="1186" w:type="dxa"/>
            <w:noWrap w:val="0"/>
            <w:vAlign w:val="top"/>
          </w:tcPr>
          <w:p w14:paraId="57782B93">
            <w:pPr>
              <w:spacing w:before="0" w:after="0" w:line="0" w:lineRule="exact"/>
              <w:ind w:left="0" w:right="0" w:firstLine="0"/>
              <w:jc w:val="left"/>
              <w:rPr>
                <w:rFonts w:ascii="Times New Roman"/>
                <w:color w:val="000000"/>
                <w:spacing w:val="0"/>
                <w:sz w:val="18"/>
              </w:rPr>
            </w:pPr>
          </w:p>
        </w:tc>
        <w:tc>
          <w:tcPr>
            <w:tcW w:w="2538" w:type="dxa"/>
            <w:noWrap w:val="0"/>
            <w:vAlign w:val="top"/>
          </w:tcPr>
          <w:p w14:paraId="78A818F4">
            <w:pPr>
              <w:spacing w:before="120" w:after="0" w:line="220" w:lineRule="exact"/>
              <w:ind w:left="926" w:right="0" w:firstLine="0"/>
              <w:jc w:val="left"/>
              <w:rPr>
                <w:rFonts w:ascii="Times New Roman"/>
                <w:color w:val="000000"/>
                <w:spacing w:val="0"/>
                <w:sz w:val="22"/>
              </w:rPr>
            </w:pPr>
            <w:r>
              <w:rPr>
                <w:rFonts w:ascii="仿宋" w:hAnsi="仿宋" w:cs="仿宋"/>
                <w:color w:val="000000"/>
                <w:spacing w:val="0"/>
                <w:sz w:val="22"/>
              </w:rPr>
              <w:t>项目</w:t>
            </w:r>
          </w:p>
          <w:p w14:paraId="2D9BB554">
            <w:pPr>
              <w:spacing w:before="305" w:after="0" w:line="220" w:lineRule="exact"/>
              <w:ind w:left="0" w:right="0" w:firstLine="0"/>
              <w:jc w:val="left"/>
              <w:rPr>
                <w:rFonts w:ascii="Times New Roman"/>
                <w:color w:val="000000"/>
                <w:spacing w:val="0"/>
                <w:sz w:val="22"/>
              </w:rPr>
            </w:pPr>
            <w:r>
              <w:rPr>
                <w:rFonts w:ascii="FJGWBS+SimSun" w:hAnsi="FJGWBS+SimSun" w:cs="FJGWBS+SimSun"/>
                <w:color w:val="000000"/>
                <w:spacing w:val="5"/>
                <w:sz w:val="22"/>
              </w:rPr>
              <w:t>科目代码</w:t>
            </w:r>
            <w:r>
              <w:rPr>
                <w:rFonts w:ascii="Times New Roman"/>
                <w:color w:val="000000"/>
                <w:spacing w:val="345"/>
                <w:sz w:val="22"/>
              </w:rPr>
              <w:t xml:space="preserve"> </w:t>
            </w:r>
            <w:r>
              <w:rPr>
                <w:rFonts w:ascii="FJGWBS+SimSun" w:hAnsi="FJGWBS+SimSun" w:cs="FJGWBS+SimSun"/>
                <w:color w:val="000000"/>
                <w:spacing w:val="5"/>
                <w:sz w:val="22"/>
              </w:rPr>
              <w:t>科目名称</w:t>
            </w:r>
          </w:p>
        </w:tc>
        <w:tc>
          <w:tcPr>
            <w:tcW w:w="20" w:type="dxa"/>
            <w:noWrap w:val="0"/>
            <w:vAlign w:val="top"/>
          </w:tcPr>
          <w:p w14:paraId="3A481CB3">
            <w:pPr>
              <w:spacing w:before="0" w:after="0" w:line="0" w:lineRule="exact"/>
              <w:ind w:left="0" w:right="0" w:firstLine="0"/>
              <w:jc w:val="left"/>
              <w:rPr>
                <w:rFonts w:ascii="Times New Roman"/>
                <w:color w:val="000000"/>
                <w:spacing w:val="0"/>
                <w:sz w:val="22"/>
              </w:rPr>
            </w:pPr>
          </w:p>
        </w:tc>
        <w:tc>
          <w:tcPr>
            <w:tcW w:w="1327" w:type="dxa"/>
            <w:noWrap w:val="0"/>
            <w:vAlign w:val="top"/>
          </w:tcPr>
          <w:p w14:paraId="224CA1E1">
            <w:pPr>
              <w:spacing w:before="255" w:after="0" w:line="220" w:lineRule="exact"/>
              <w:ind w:left="0" w:right="0" w:firstLine="0"/>
              <w:jc w:val="left"/>
              <w:rPr>
                <w:rFonts w:ascii="Times New Roman"/>
                <w:color w:val="000000"/>
                <w:spacing w:val="0"/>
                <w:sz w:val="22"/>
              </w:rPr>
            </w:pPr>
            <w:r>
              <w:rPr>
                <w:rFonts w:ascii="FJGWBS+SimSun" w:hAnsi="FJGWBS+SimSun" w:cs="FJGWBS+SimSun"/>
                <w:color w:val="000000"/>
                <w:spacing w:val="5"/>
                <w:sz w:val="22"/>
              </w:rPr>
              <w:t>本年支出合</w:t>
            </w:r>
          </w:p>
          <w:p w14:paraId="692B908D">
            <w:pPr>
              <w:spacing w:before="35" w:after="0" w:line="220" w:lineRule="exact"/>
              <w:ind w:left="450" w:right="0" w:firstLine="0"/>
              <w:jc w:val="left"/>
              <w:rPr>
                <w:rFonts w:ascii="Times New Roman"/>
                <w:color w:val="000000"/>
                <w:spacing w:val="0"/>
                <w:sz w:val="22"/>
              </w:rPr>
            </w:pPr>
            <w:r>
              <w:rPr>
                <w:rFonts w:ascii="FJGWBS+SimSun" w:hAnsi="FJGWBS+SimSun" w:cs="FJGWBS+SimSun"/>
                <w:color w:val="000000"/>
                <w:spacing w:val="0"/>
                <w:sz w:val="22"/>
              </w:rPr>
              <w:t>计</w:t>
            </w:r>
          </w:p>
        </w:tc>
        <w:tc>
          <w:tcPr>
            <w:tcW w:w="20" w:type="dxa"/>
            <w:noWrap w:val="0"/>
            <w:vAlign w:val="top"/>
          </w:tcPr>
          <w:p w14:paraId="23D75678">
            <w:pPr>
              <w:spacing w:before="0" w:after="0" w:line="0" w:lineRule="exact"/>
              <w:ind w:left="0" w:right="0" w:firstLine="0"/>
              <w:jc w:val="left"/>
              <w:rPr>
                <w:rFonts w:ascii="Times New Roman"/>
                <w:color w:val="000000"/>
                <w:spacing w:val="0"/>
                <w:sz w:val="22"/>
              </w:rPr>
            </w:pPr>
          </w:p>
        </w:tc>
        <w:tc>
          <w:tcPr>
            <w:tcW w:w="2392" w:type="dxa"/>
            <w:noWrap w:val="0"/>
            <w:vAlign w:val="top"/>
          </w:tcPr>
          <w:p w14:paraId="1E2FE566">
            <w:pPr>
              <w:spacing w:before="390" w:after="0" w:line="220" w:lineRule="exact"/>
              <w:ind w:left="0" w:right="0" w:firstLine="0"/>
              <w:jc w:val="left"/>
              <w:rPr>
                <w:rFonts w:ascii="Times New Roman"/>
                <w:color w:val="000000"/>
                <w:spacing w:val="0"/>
                <w:sz w:val="22"/>
              </w:rPr>
            </w:pPr>
            <w:r>
              <w:rPr>
                <w:rFonts w:ascii="FJGWBS+SimSun" w:hAnsi="FJGWBS+SimSun" w:cs="FJGWBS+SimSun"/>
                <w:color w:val="000000"/>
                <w:spacing w:val="5"/>
                <w:sz w:val="22"/>
              </w:rPr>
              <w:t>基本支出</w:t>
            </w:r>
            <w:r>
              <w:rPr>
                <w:rFonts w:ascii="Times New Roman"/>
                <w:color w:val="000000"/>
                <w:spacing w:val="278"/>
                <w:sz w:val="22"/>
              </w:rPr>
              <w:t xml:space="preserve"> </w:t>
            </w:r>
            <w:r>
              <w:rPr>
                <w:rFonts w:ascii="FJGWBS+SimSun" w:hAnsi="FJGWBS+SimSun" w:cs="FJGWBS+SimSun"/>
                <w:color w:val="000000"/>
                <w:spacing w:val="5"/>
                <w:sz w:val="22"/>
              </w:rPr>
              <w:t>项目支出</w:t>
            </w:r>
          </w:p>
        </w:tc>
        <w:tc>
          <w:tcPr>
            <w:tcW w:w="20" w:type="dxa"/>
            <w:noWrap w:val="0"/>
            <w:vAlign w:val="top"/>
          </w:tcPr>
          <w:p w14:paraId="68E20EEB">
            <w:pPr>
              <w:spacing w:before="0" w:after="0" w:line="0" w:lineRule="exact"/>
              <w:ind w:left="0" w:right="0" w:firstLine="0"/>
              <w:jc w:val="left"/>
              <w:rPr>
                <w:rFonts w:ascii="Times New Roman"/>
                <w:color w:val="000000"/>
                <w:spacing w:val="0"/>
                <w:sz w:val="22"/>
              </w:rPr>
            </w:pPr>
          </w:p>
        </w:tc>
        <w:tc>
          <w:tcPr>
            <w:tcW w:w="542" w:type="dxa"/>
            <w:noWrap w:val="0"/>
            <w:vAlign w:val="top"/>
          </w:tcPr>
          <w:p w14:paraId="1ECDC1DE">
            <w:pPr>
              <w:spacing w:before="135" w:after="0" w:line="220" w:lineRule="exact"/>
              <w:ind w:left="0" w:right="0" w:firstLine="0"/>
              <w:jc w:val="left"/>
              <w:rPr>
                <w:rFonts w:ascii="Times New Roman"/>
                <w:color w:val="000000"/>
                <w:spacing w:val="0"/>
                <w:sz w:val="22"/>
              </w:rPr>
            </w:pPr>
            <w:r>
              <w:rPr>
                <w:rFonts w:ascii="FJGWBS+SimSun" w:hAnsi="FJGWBS+SimSun" w:cs="FJGWBS+SimSun"/>
                <w:color w:val="000000"/>
                <w:spacing w:val="5"/>
                <w:sz w:val="22"/>
              </w:rPr>
              <w:t>上缴</w:t>
            </w:r>
          </w:p>
          <w:p w14:paraId="02876E42">
            <w:pPr>
              <w:spacing w:before="0" w:after="0" w:line="255" w:lineRule="exact"/>
              <w:ind w:left="0" w:right="0" w:firstLine="0"/>
              <w:jc w:val="left"/>
              <w:rPr>
                <w:rFonts w:ascii="Times New Roman"/>
                <w:color w:val="000000"/>
                <w:spacing w:val="0"/>
                <w:sz w:val="22"/>
              </w:rPr>
            </w:pPr>
            <w:r>
              <w:rPr>
                <w:rFonts w:ascii="FJGWBS+SimSun" w:hAnsi="FJGWBS+SimSun" w:cs="FJGWBS+SimSun"/>
                <w:color w:val="000000"/>
                <w:spacing w:val="5"/>
                <w:sz w:val="22"/>
              </w:rPr>
              <w:t>上级</w:t>
            </w:r>
          </w:p>
          <w:p w14:paraId="0996E3C2">
            <w:pPr>
              <w:spacing w:before="0" w:after="0" w:line="255" w:lineRule="exact"/>
              <w:ind w:left="0" w:right="0" w:firstLine="0"/>
              <w:jc w:val="left"/>
              <w:rPr>
                <w:rFonts w:ascii="Times New Roman"/>
                <w:color w:val="000000"/>
                <w:spacing w:val="0"/>
                <w:sz w:val="22"/>
              </w:rPr>
            </w:pPr>
            <w:r>
              <w:rPr>
                <w:rFonts w:ascii="FJGWBS+SimSun" w:hAnsi="FJGWBS+SimSun" w:cs="FJGWBS+SimSun"/>
                <w:color w:val="000000"/>
                <w:spacing w:val="5"/>
                <w:sz w:val="22"/>
              </w:rPr>
              <w:t>支出</w:t>
            </w:r>
          </w:p>
        </w:tc>
        <w:tc>
          <w:tcPr>
            <w:tcW w:w="20" w:type="dxa"/>
            <w:noWrap w:val="0"/>
            <w:vAlign w:val="top"/>
          </w:tcPr>
          <w:p w14:paraId="5F01CBDA">
            <w:pPr>
              <w:spacing w:before="0" w:after="0" w:line="0" w:lineRule="exact"/>
              <w:ind w:left="0" w:right="0" w:firstLine="0"/>
              <w:jc w:val="left"/>
              <w:rPr>
                <w:rFonts w:ascii="Times New Roman"/>
                <w:color w:val="000000"/>
                <w:spacing w:val="0"/>
                <w:sz w:val="22"/>
              </w:rPr>
            </w:pPr>
          </w:p>
        </w:tc>
        <w:tc>
          <w:tcPr>
            <w:tcW w:w="766" w:type="dxa"/>
            <w:noWrap w:val="0"/>
            <w:vAlign w:val="top"/>
          </w:tcPr>
          <w:p w14:paraId="109EBC54">
            <w:pPr>
              <w:spacing w:before="255" w:after="0" w:line="220" w:lineRule="exact"/>
              <w:ind w:left="0" w:right="0" w:firstLine="0"/>
              <w:jc w:val="left"/>
              <w:rPr>
                <w:rFonts w:ascii="Times New Roman"/>
                <w:color w:val="000000"/>
                <w:spacing w:val="0"/>
                <w:sz w:val="22"/>
              </w:rPr>
            </w:pPr>
            <w:r>
              <w:rPr>
                <w:rFonts w:ascii="FJGWBS+SimSun" w:hAnsi="FJGWBS+SimSun" w:cs="FJGWBS+SimSun"/>
                <w:color w:val="000000"/>
                <w:spacing w:val="5"/>
                <w:sz w:val="22"/>
              </w:rPr>
              <w:t>经营支</w:t>
            </w:r>
          </w:p>
          <w:p w14:paraId="13508734">
            <w:pPr>
              <w:spacing w:before="35" w:after="0" w:line="220" w:lineRule="exact"/>
              <w:ind w:left="225" w:right="0" w:firstLine="0"/>
              <w:jc w:val="left"/>
              <w:rPr>
                <w:rFonts w:ascii="Times New Roman"/>
                <w:color w:val="000000"/>
                <w:spacing w:val="0"/>
                <w:sz w:val="22"/>
              </w:rPr>
            </w:pPr>
            <w:r>
              <w:rPr>
                <w:rFonts w:ascii="FJGWBS+SimSun" w:hAnsi="FJGWBS+SimSun" w:cs="FJGWBS+SimSun"/>
                <w:color w:val="000000"/>
                <w:spacing w:val="0"/>
                <w:sz w:val="22"/>
              </w:rPr>
              <w:t>出</w:t>
            </w:r>
          </w:p>
        </w:tc>
        <w:tc>
          <w:tcPr>
            <w:tcW w:w="20" w:type="dxa"/>
            <w:noWrap w:val="0"/>
            <w:vAlign w:val="top"/>
          </w:tcPr>
          <w:p w14:paraId="64BEDC23">
            <w:pPr>
              <w:spacing w:before="0" w:after="0" w:line="0" w:lineRule="exact"/>
              <w:ind w:left="0" w:right="0" w:firstLine="0"/>
              <w:jc w:val="left"/>
              <w:rPr>
                <w:rFonts w:ascii="Times New Roman"/>
                <w:color w:val="000000"/>
                <w:spacing w:val="0"/>
                <w:sz w:val="22"/>
              </w:rPr>
            </w:pPr>
          </w:p>
        </w:tc>
        <w:tc>
          <w:tcPr>
            <w:tcW w:w="750" w:type="dxa"/>
            <w:noWrap w:val="0"/>
            <w:vAlign w:val="top"/>
          </w:tcPr>
          <w:p w14:paraId="7854A8F3">
            <w:pPr>
              <w:spacing w:before="0" w:after="0" w:line="220" w:lineRule="exact"/>
              <w:ind w:left="0" w:right="0" w:firstLine="0"/>
              <w:jc w:val="left"/>
              <w:rPr>
                <w:rFonts w:ascii="Times New Roman"/>
                <w:color w:val="000000"/>
                <w:spacing w:val="0"/>
                <w:sz w:val="22"/>
              </w:rPr>
            </w:pPr>
            <w:r>
              <w:rPr>
                <w:rFonts w:ascii="FJGWBS+SimSun" w:hAnsi="FJGWBS+SimSun" w:cs="FJGWBS+SimSun"/>
                <w:color w:val="000000"/>
                <w:spacing w:val="5"/>
                <w:sz w:val="22"/>
              </w:rPr>
              <w:t>对附属</w:t>
            </w:r>
          </w:p>
          <w:p w14:paraId="1CBEFEB9">
            <w:pPr>
              <w:spacing w:before="0" w:after="0" w:line="255" w:lineRule="exact"/>
              <w:ind w:left="0" w:right="0" w:firstLine="0"/>
              <w:jc w:val="left"/>
              <w:rPr>
                <w:rFonts w:ascii="Times New Roman"/>
                <w:color w:val="000000"/>
                <w:spacing w:val="0"/>
                <w:sz w:val="22"/>
              </w:rPr>
            </w:pPr>
            <w:r>
              <w:rPr>
                <w:rFonts w:ascii="FJGWBS+SimSun" w:hAnsi="FJGWBS+SimSun" w:cs="FJGWBS+SimSun"/>
                <w:color w:val="000000"/>
                <w:spacing w:val="5"/>
                <w:sz w:val="22"/>
              </w:rPr>
              <w:t>单位补</w:t>
            </w:r>
          </w:p>
          <w:p w14:paraId="1A47A26D">
            <w:pPr>
              <w:spacing w:before="0" w:after="0" w:line="255" w:lineRule="exact"/>
              <w:ind w:left="0" w:right="0" w:firstLine="0"/>
              <w:jc w:val="left"/>
              <w:rPr>
                <w:rFonts w:ascii="Times New Roman"/>
                <w:color w:val="000000"/>
                <w:spacing w:val="0"/>
                <w:sz w:val="22"/>
              </w:rPr>
            </w:pPr>
            <w:r>
              <w:rPr>
                <w:rFonts w:ascii="Times New Roman"/>
                <w:color w:val="000000"/>
                <w:spacing w:val="170"/>
                <w:sz w:val="22"/>
              </w:rPr>
              <w:t xml:space="preserve"> </w:t>
            </w:r>
            <w:r>
              <w:rPr>
                <w:rFonts w:ascii="FJGWBS+SimSun" w:hAnsi="FJGWBS+SimSun" w:cs="FJGWBS+SimSun"/>
                <w:color w:val="000000"/>
                <w:spacing w:val="0"/>
                <w:sz w:val="22"/>
              </w:rPr>
              <w:t>助</w:t>
            </w:r>
          </w:p>
          <w:p w14:paraId="67C82299">
            <w:pPr>
              <w:spacing w:before="35" w:after="0" w:line="220" w:lineRule="exact"/>
              <w:ind w:left="112" w:right="0" w:firstLine="0"/>
              <w:jc w:val="left"/>
              <w:rPr>
                <w:rFonts w:ascii="Times New Roman"/>
                <w:color w:val="000000"/>
                <w:spacing w:val="0"/>
                <w:sz w:val="22"/>
              </w:rPr>
            </w:pPr>
            <w:r>
              <w:rPr>
                <w:rFonts w:ascii="FJGWBS+SimSun" w:hAnsi="FJGWBS+SimSun" w:cs="FJGWBS+SimSun"/>
                <w:color w:val="000000"/>
                <w:spacing w:val="5"/>
                <w:sz w:val="22"/>
              </w:rPr>
              <w:t>支出</w:t>
            </w:r>
          </w:p>
        </w:tc>
      </w:tr>
    </w:tbl>
    <w:p w14:paraId="1A89D351">
      <w:pPr>
        <w:spacing w:before="88" w:after="0" w:line="254" w:lineRule="exact"/>
        <w:ind w:left="2108" w:right="0" w:firstLine="0"/>
        <w:jc w:val="left"/>
        <w:rPr>
          <w:rFonts w:ascii="Times New Roman"/>
          <w:color w:val="000000"/>
          <w:spacing w:val="0"/>
          <w:sz w:val="22"/>
        </w:rPr>
      </w:pPr>
      <w:r>
        <w:rPr>
          <w:rFonts w:ascii="FJGWBS+SimSun" w:hAnsi="FJGWBS+SimSun" w:cs="FJGWBS+SimSun"/>
          <w:color w:val="000000"/>
          <w:spacing w:val="5"/>
          <w:sz w:val="22"/>
        </w:rPr>
        <w:t>栏次</w:t>
      </w:r>
      <w:r>
        <w:rPr>
          <w:rFonts w:ascii="Times New Roman"/>
          <w:color w:val="000000"/>
          <w:spacing w:val="1639"/>
          <w:sz w:val="22"/>
        </w:rPr>
        <w:t xml:space="preserve"> </w:t>
      </w:r>
      <w:r>
        <w:rPr>
          <w:rFonts w:ascii="Times New Roman"/>
          <w:b/>
          <w:color w:val="212529"/>
          <w:spacing w:val="0"/>
          <w:sz w:val="22"/>
        </w:rPr>
        <w:t>1</w:t>
      </w:r>
      <w:r>
        <w:rPr>
          <w:rFonts w:ascii="Times New Roman"/>
          <w:b/>
          <w:color w:val="212529"/>
          <w:spacing w:val="1070"/>
          <w:sz w:val="22"/>
        </w:rPr>
        <w:t xml:space="preserve"> </w:t>
      </w:r>
      <w:r>
        <w:rPr>
          <w:rFonts w:ascii="Times New Roman"/>
          <w:b/>
          <w:color w:val="212529"/>
          <w:spacing w:val="0"/>
          <w:sz w:val="22"/>
        </w:rPr>
        <w:t>2</w:t>
      </w:r>
      <w:r>
        <w:rPr>
          <w:rFonts w:ascii="Times New Roman"/>
          <w:b/>
          <w:color w:val="212529"/>
          <w:spacing w:val="1068"/>
          <w:sz w:val="22"/>
        </w:rPr>
        <w:t xml:space="preserve"> </w:t>
      </w:r>
      <w:r>
        <w:rPr>
          <w:rFonts w:ascii="Times New Roman"/>
          <w:b/>
          <w:color w:val="212529"/>
          <w:spacing w:val="0"/>
          <w:sz w:val="22"/>
        </w:rPr>
        <w:t>3</w:t>
      </w:r>
      <w:r>
        <w:rPr>
          <w:rFonts w:ascii="Times New Roman"/>
          <w:b/>
          <w:color w:val="212529"/>
          <w:spacing w:val="789"/>
          <w:sz w:val="22"/>
        </w:rPr>
        <w:t xml:space="preserve"> </w:t>
      </w:r>
      <w:r>
        <w:rPr>
          <w:rFonts w:ascii="Times New Roman"/>
          <w:b/>
          <w:color w:val="212529"/>
          <w:spacing w:val="0"/>
          <w:sz w:val="22"/>
        </w:rPr>
        <w:t>4</w:t>
      </w:r>
      <w:r>
        <w:rPr>
          <w:rFonts w:ascii="Times New Roman"/>
          <w:b/>
          <w:color w:val="212529"/>
          <w:spacing w:val="510"/>
          <w:sz w:val="22"/>
        </w:rPr>
        <w:t xml:space="preserve"> </w:t>
      </w:r>
      <w:r>
        <w:rPr>
          <w:rFonts w:ascii="Times New Roman"/>
          <w:b/>
          <w:color w:val="212529"/>
          <w:spacing w:val="0"/>
          <w:sz w:val="22"/>
        </w:rPr>
        <w:t>5</w:t>
      </w:r>
      <w:r>
        <w:rPr>
          <w:rFonts w:ascii="Times New Roman"/>
          <w:b/>
          <w:color w:val="212529"/>
          <w:spacing w:val="621"/>
          <w:sz w:val="22"/>
        </w:rPr>
        <w:t xml:space="preserve"> </w:t>
      </w:r>
      <w:r>
        <w:rPr>
          <w:rFonts w:ascii="Times New Roman"/>
          <w:b/>
          <w:color w:val="212529"/>
          <w:spacing w:val="0"/>
          <w:sz w:val="22"/>
        </w:rPr>
        <w:t>6</w:t>
      </w:r>
    </w:p>
    <w:p w14:paraId="0C9B8683">
      <w:pPr>
        <w:spacing w:before="158" w:after="70" w:line="230" w:lineRule="exact"/>
        <w:ind w:left="2108" w:right="0" w:firstLine="0"/>
        <w:jc w:val="left"/>
        <w:rPr>
          <w:rFonts w:ascii="Times New Roman"/>
          <w:color w:val="000000"/>
          <w:spacing w:val="0"/>
          <w:sz w:val="22"/>
        </w:rPr>
      </w:pPr>
      <w:r>
        <w:rPr>
          <w:rFonts w:ascii="FJGWBS+SimSun" w:hAnsi="FJGWBS+SimSun" w:cs="FJGWBS+SimSun"/>
          <w:color w:val="000000"/>
          <w:spacing w:val="5"/>
          <w:sz w:val="22"/>
        </w:rPr>
        <w:t>合计</w:t>
      </w:r>
      <w:r>
        <w:rPr>
          <w:rFonts w:ascii="Times New Roman"/>
          <w:color w:val="000000"/>
          <w:spacing w:val="1445"/>
          <w:sz w:val="22"/>
        </w:rPr>
        <w:t xml:space="preserve"> </w:t>
      </w:r>
      <w:r>
        <w:rPr>
          <w:rFonts w:ascii="FJGWBS+SimSun"/>
          <w:color w:val="212529"/>
          <w:spacing w:val="2"/>
          <w:sz w:val="22"/>
        </w:rPr>
        <w:t>3,379.38</w:t>
      </w:r>
      <w:r>
        <w:rPr>
          <w:rFonts w:ascii="Times New Roman"/>
          <w:color w:val="212529"/>
          <w:spacing w:val="391"/>
          <w:sz w:val="22"/>
        </w:rPr>
        <w:t xml:space="preserve"> </w:t>
      </w:r>
      <w:r>
        <w:rPr>
          <w:rFonts w:ascii="FJGWBS+SimSun"/>
          <w:color w:val="212529"/>
          <w:spacing w:val="2"/>
          <w:sz w:val="22"/>
        </w:rPr>
        <w:t>792.83</w:t>
      </w:r>
      <w:r>
        <w:rPr>
          <w:rFonts w:ascii="Times New Roman"/>
          <w:color w:val="212529"/>
          <w:spacing w:val="390"/>
          <w:sz w:val="22"/>
        </w:rPr>
        <w:t xml:space="preserve"> </w:t>
      </w:r>
      <w:r>
        <w:rPr>
          <w:rFonts w:ascii="FJGWBS+SimSun"/>
          <w:color w:val="212529"/>
          <w:spacing w:val="2"/>
          <w:sz w:val="22"/>
        </w:rPr>
        <w:t>2,586.56</w:t>
      </w:r>
    </w:p>
    <w:tbl>
      <w:tblPr>
        <w:tblStyle w:val="2"/>
        <w:tblW w:w="0" w:type="auto"/>
        <w:tblInd w:w="0" w:type="dxa"/>
        <w:tblLayout w:type="autofit"/>
        <w:tblCellMar>
          <w:top w:w="0" w:type="dxa"/>
          <w:left w:w="0" w:type="dxa"/>
          <w:bottom w:w="0" w:type="dxa"/>
          <w:right w:w="0" w:type="dxa"/>
        </w:tblCellMar>
      </w:tblPr>
      <w:tblGrid>
        <w:gridCol w:w="1055"/>
        <w:gridCol w:w="1187"/>
        <w:gridCol w:w="20"/>
        <w:gridCol w:w="1776"/>
        <w:gridCol w:w="20"/>
        <w:gridCol w:w="3444"/>
      </w:tblGrid>
      <w:tr w14:paraId="02932CD8">
        <w:tblPrEx>
          <w:tblCellMar>
            <w:top w:w="0" w:type="dxa"/>
            <w:left w:w="0" w:type="dxa"/>
            <w:bottom w:w="0" w:type="dxa"/>
            <w:right w:w="0" w:type="dxa"/>
          </w:tblCellMar>
        </w:tblPrEx>
        <w:trPr>
          <w:trHeight w:val="475" w:hRule="atLeast"/>
        </w:trPr>
        <w:tc>
          <w:tcPr>
            <w:tcW w:w="1055" w:type="dxa"/>
            <w:noWrap w:val="0"/>
            <w:vAlign w:val="top"/>
          </w:tcPr>
          <w:p w14:paraId="49F9CE54">
            <w:pPr>
              <w:spacing w:before="0" w:after="0" w:line="0" w:lineRule="exact"/>
              <w:ind w:left="0" w:right="0" w:firstLine="0"/>
              <w:jc w:val="left"/>
              <w:rPr>
                <w:rFonts w:ascii="Times New Roman"/>
                <w:color w:val="000000"/>
                <w:spacing w:val="0"/>
                <w:sz w:val="22"/>
              </w:rPr>
            </w:pPr>
          </w:p>
        </w:tc>
        <w:tc>
          <w:tcPr>
            <w:tcW w:w="1187" w:type="dxa"/>
            <w:noWrap w:val="0"/>
            <w:vAlign w:val="top"/>
          </w:tcPr>
          <w:p w14:paraId="749D36A6">
            <w:pPr>
              <w:spacing w:before="135" w:after="0" w:line="220" w:lineRule="exact"/>
              <w:ind w:left="0" w:right="0" w:firstLine="0"/>
              <w:jc w:val="left"/>
              <w:rPr>
                <w:rFonts w:ascii="Times New Roman"/>
                <w:color w:val="000000"/>
                <w:spacing w:val="0"/>
                <w:sz w:val="22"/>
              </w:rPr>
            </w:pPr>
            <w:r>
              <w:rPr>
                <w:rFonts w:ascii="FJGWBS+SimSun"/>
                <w:color w:val="212529"/>
                <w:spacing w:val="2"/>
                <w:sz w:val="22"/>
              </w:rPr>
              <w:t>201</w:t>
            </w:r>
          </w:p>
        </w:tc>
        <w:tc>
          <w:tcPr>
            <w:tcW w:w="20" w:type="dxa"/>
            <w:noWrap w:val="0"/>
            <w:vAlign w:val="top"/>
          </w:tcPr>
          <w:p w14:paraId="611A7BDC">
            <w:pPr>
              <w:spacing w:before="0" w:after="0" w:line="0" w:lineRule="exact"/>
              <w:ind w:left="0" w:right="0" w:firstLine="0"/>
              <w:jc w:val="left"/>
              <w:rPr>
                <w:rFonts w:ascii="Times New Roman"/>
                <w:color w:val="000000"/>
                <w:spacing w:val="0"/>
                <w:sz w:val="22"/>
              </w:rPr>
            </w:pPr>
          </w:p>
        </w:tc>
        <w:tc>
          <w:tcPr>
            <w:tcW w:w="1776" w:type="dxa"/>
            <w:noWrap w:val="0"/>
            <w:vAlign w:val="top"/>
          </w:tcPr>
          <w:p w14:paraId="4ED20202">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一般公共服</w:t>
            </w:r>
          </w:p>
          <w:p w14:paraId="5B977780">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务支出</w:t>
            </w:r>
          </w:p>
        </w:tc>
        <w:tc>
          <w:tcPr>
            <w:tcW w:w="20" w:type="dxa"/>
            <w:noWrap w:val="0"/>
            <w:vAlign w:val="top"/>
          </w:tcPr>
          <w:p w14:paraId="6088B48E">
            <w:pPr>
              <w:spacing w:before="0" w:after="0" w:line="0" w:lineRule="exact"/>
              <w:ind w:left="0" w:right="0" w:firstLine="0"/>
              <w:jc w:val="left"/>
              <w:rPr>
                <w:rFonts w:ascii="Times New Roman"/>
                <w:color w:val="000000"/>
                <w:spacing w:val="0"/>
                <w:sz w:val="22"/>
              </w:rPr>
            </w:pPr>
          </w:p>
        </w:tc>
        <w:tc>
          <w:tcPr>
            <w:tcW w:w="3444" w:type="dxa"/>
            <w:noWrap w:val="0"/>
            <w:vAlign w:val="top"/>
          </w:tcPr>
          <w:p w14:paraId="7B6CCA61">
            <w:pPr>
              <w:spacing w:before="135" w:after="0" w:line="220" w:lineRule="exact"/>
              <w:ind w:left="0" w:right="0" w:firstLine="0"/>
              <w:jc w:val="left"/>
              <w:rPr>
                <w:rFonts w:ascii="Times New Roman"/>
                <w:color w:val="000000"/>
                <w:spacing w:val="0"/>
                <w:sz w:val="22"/>
              </w:rPr>
            </w:pPr>
            <w:r>
              <w:rPr>
                <w:rFonts w:ascii="FJGWBS+SimSun"/>
                <w:color w:val="212529"/>
                <w:spacing w:val="2"/>
                <w:sz w:val="22"/>
              </w:rPr>
              <w:t>1,101.01</w:t>
            </w:r>
            <w:r>
              <w:rPr>
                <w:rFonts w:ascii="Times New Roman"/>
                <w:color w:val="212529"/>
                <w:spacing w:val="391"/>
                <w:sz w:val="22"/>
              </w:rPr>
              <w:t xml:space="preserve"> </w:t>
            </w:r>
            <w:r>
              <w:rPr>
                <w:rFonts w:ascii="FJGWBS+SimSun"/>
                <w:color w:val="212529"/>
                <w:spacing w:val="2"/>
                <w:sz w:val="22"/>
              </w:rPr>
              <w:t>616.88</w:t>
            </w:r>
            <w:r>
              <w:rPr>
                <w:rFonts w:ascii="Times New Roman"/>
                <w:color w:val="212529"/>
                <w:spacing w:val="615"/>
                <w:sz w:val="22"/>
              </w:rPr>
              <w:t xml:space="preserve"> </w:t>
            </w:r>
            <w:r>
              <w:rPr>
                <w:rFonts w:ascii="FJGWBS+SimSun"/>
                <w:color w:val="212529"/>
                <w:spacing w:val="2"/>
                <w:sz w:val="22"/>
              </w:rPr>
              <w:t>484.13</w:t>
            </w:r>
          </w:p>
        </w:tc>
      </w:tr>
    </w:tbl>
    <w:p w14:paraId="1267209E">
      <w:pPr>
        <w:spacing w:before="110" w:after="0" w:line="230" w:lineRule="exact"/>
        <w:ind w:left="1055" w:right="0" w:firstLine="0"/>
        <w:jc w:val="left"/>
        <w:rPr>
          <w:rFonts w:ascii="Times New Roman"/>
          <w:color w:val="000000"/>
          <w:spacing w:val="0"/>
          <w:sz w:val="22"/>
        </w:rPr>
      </w:pPr>
      <w:r>
        <w:rPr>
          <w:rFonts w:ascii="FJGWBS+SimSun"/>
          <w:color w:val="212529"/>
          <w:spacing w:val="2"/>
          <w:sz w:val="22"/>
        </w:rPr>
        <w:t>20101</w:t>
      </w:r>
      <w:r>
        <w:rPr>
          <w:rFonts w:ascii="Times New Roman"/>
          <w:color w:val="212529"/>
          <w:spacing w:val="590"/>
          <w:sz w:val="22"/>
        </w:rPr>
        <w:t xml:space="preserve"> </w:t>
      </w:r>
      <w:r>
        <w:rPr>
          <w:rFonts w:ascii="FJGWBS+SimSun" w:hAnsi="FJGWBS+SimSun" w:cs="FJGWBS+SimSun"/>
          <w:color w:val="212529"/>
          <w:spacing w:val="5"/>
          <w:sz w:val="22"/>
        </w:rPr>
        <w:t>人大事务</w:t>
      </w:r>
      <w:r>
        <w:rPr>
          <w:rFonts w:ascii="Times New Roman"/>
          <w:color w:val="212529"/>
          <w:spacing w:val="1291"/>
          <w:sz w:val="22"/>
        </w:rPr>
        <w:t xml:space="preserve"> </w:t>
      </w:r>
      <w:r>
        <w:rPr>
          <w:rFonts w:ascii="FJGWBS+SimSun"/>
          <w:color w:val="212529"/>
          <w:spacing w:val="2"/>
          <w:sz w:val="22"/>
        </w:rPr>
        <w:t>0.48</w:t>
      </w:r>
      <w:r>
        <w:rPr>
          <w:rFonts w:ascii="Times New Roman"/>
          <w:color w:val="212529"/>
          <w:spacing w:val="1962"/>
          <w:sz w:val="22"/>
        </w:rPr>
        <w:t xml:space="preserve"> </w:t>
      </w:r>
      <w:r>
        <w:rPr>
          <w:rFonts w:ascii="FJGWBS+SimSun"/>
          <w:color w:val="212529"/>
          <w:spacing w:val="2"/>
          <w:sz w:val="22"/>
        </w:rPr>
        <w:t>0.48</w:t>
      </w:r>
    </w:p>
    <w:p w14:paraId="4AB8798E">
      <w:pPr>
        <w:spacing w:before="160" w:after="0" w:line="230" w:lineRule="exact"/>
        <w:ind w:left="1055" w:right="0" w:firstLine="0"/>
        <w:jc w:val="left"/>
        <w:rPr>
          <w:rFonts w:ascii="Times New Roman"/>
          <w:color w:val="000000"/>
          <w:spacing w:val="0"/>
          <w:sz w:val="22"/>
        </w:rPr>
      </w:pPr>
      <w:r>
        <w:rPr>
          <w:rFonts w:ascii="FJGWBS+SimSun"/>
          <w:color w:val="212529"/>
          <w:spacing w:val="2"/>
          <w:sz w:val="22"/>
        </w:rPr>
        <w:t>2010101</w:t>
      </w:r>
      <w:r>
        <w:rPr>
          <w:rFonts w:ascii="Times New Roman"/>
          <w:color w:val="212529"/>
          <w:spacing w:val="365"/>
          <w:sz w:val="22"/>
        </w:rPr>
        <w:t xml:space="preserve"> </w:t>
      </w:r>
      <w:r>
        <w:rPr>
          <w:rFonts w:ascii="FJGWBS+SimSun" w:hAnsi="FJGWBS+SimSun" w:cs="FJGWBS+SimSun"/>
          <w:color w:val="212529"/>
          <w:spacing w:val="5"/>
          <w:sz w:val="22"/>
        </w:rPr>
        <w:t>行政运行</w:t>
      </w:r>
      <w:r>
        <w:rPr>
          <w:rFonts w:ascii="Times New Roman"/>
          <w:color w:val="212529"/>
          <w:spacing w:val="1291"/>
          <w:sz w:val="22"/>
        </w:rPr>
        <w:t xml:space="preserve"> </w:t>
      </w:r>
      <w:r>
        <w:rPr>
          <w:rFonts w:ascii="FJGWBS+SimSun"/>
          <w:color w:val="212529"/>
          <w:spacing w:val="2"/>
          <w:sz w:val="22"/>
        </w:rPr>
        <w:t>0.48</w:t>
      </w:r>
      <w:r>
        <w:rPr>
          <w:rFonts w:ascii="Times New Roman"/>
          <w:color w:val="212529"/>
          <w:spacing w:val="1962"/>
          <w:sz w:val="22"/>
        </w:rPr>
        <w:t xml:space="preserve"> </w:t>
      </w:r>
      <w:r>
        <w:rPr>
          <w:rFonts w:ascii="FJGWBS+SimSun"/>
          <w:color w:val="212529"/>
          <w:spacing w:val="2"/>
          <w:sz w:val="22"/>
        </w:rPr>
        <w:t>0.48</w:t>
      </w:r>
    </w:p>
    <w:p w14:paraId="1E92523F">
      <w:pPr>
        <w:spacing w:before="100"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政府办公厅</w:t>
      </w:r>
    </w:p>
    <w:p w14:paraId="407904A3">
      <w:pPr>
        <w:spacing w:before="25" w:after="0" w:line="230" w:lineRule="exact"/>
        <w:ind w:left="1055" w:right="0" w:firstLine="0"/>
        <w:jc w:val="left"/>
        <w:rPr>
          <w:rFonts w:ascii="Times New Roman"/>
          <w:color w:val="000000"/>
          <w:spacing w:val="0"/>
          <w:sz w:val="22"/>
        </w:rPr>
      </w:pPr>
      <w:r>
        <w:rPr>
          <w:rFonts w:ascii="FJGWBS+SimSun"/>
          <w:color w:val="212529"/>
          <w:spacing w:val="2"/>
          <w:sz w:val="22"/>
        </w:rPr>
        <w:t>20103</w:t>
      </w:r>
      <w:r>
        <w:rPr>
          <w:rFonts w:ascii="Times New Roman"/>
          <w:color w:val="212529"/>
          <w:spacing w:val="590"/>
          <w:sz w:val="22"/>
        </w:rPr>
        <w:t xml:space="preserve"> </w:t>
      </w:r>
      <w:r>
        <w:rPr>
          <w:rFonts w:ascii="FJGWBS+SimSun" w:hAnsi="FJGWBS+SimSun" w:cs="FJGWBS+SimSun"/>
          <w:color w:val="212529"/>
          <w:spacing w:val="5"/>
          <w:sz w:val="22"/>
        </w:rPr>
        <w:t>（室）及相</w:t>
      </w:r>
      <w:r>
        <w:rPr>
          <w:rFonts w:ascii="Times New Roman"/>
          <w:color w:val="212529"/>
          <w:spacing w:val="841"/>
          <w:sz w:val="22"/>
        </w:rPr>
        <w:t xml:space="preserve"> </w:t>
      </w:r>
      <w:r>
        <w:rPr>
          <w:rFonts w:ascii="FJGWBS+SimSun"/>
          <w:color w:val="212529"/>
          <w:spacing w:val="2"/>
          <w:sz w:val="22"/>
        </w:rPr>
        <w:t>843.02</w:t>
      </w:r>
      <w:r>
        <w:rPr>
          <w:rFonts w:ascii="Times New Roman"/>
          <w:color w:val="212529"/>
          <w:spacing w:val="391"/>
          <w:sz w:val="22"/>
        </w:rPr>
        <w:t xml:space="preserve"> </w:t>
      </w:r>
      <w:r>
        <w:rPr>
          <w:rFonts w:ascii="FJGWBS+SimSun"/>
          <w:color w:val="212529"/>
          <w:spacing w:val="2"/>
          <w:sz w:val="22"/>
        </w:rPr>
        <w:t>603.10</w:t>
      </w:r>
      <w:r>
        <w:rPr>
          <w:rFonts w:ascii="Times New Roman"/>
          <w:color w:val="212529"/>
          <w:spacing w:val="615"/>
          <w:sz w:val="22"/>
        </w:rPr>
        <w:t xml:space="preserve"> </w:t>
      </w:r>
      <w:r>
        <w:rPr>
          <w:rFonts w:ascii="FJGWBS+SimSun"/>
          <w:color w:val="212529"/>
          <w:spacing w:val="2"/>
          <w:sz w:val="22"/>
        </w:rPr>
        <w:t>239.91</w:t>
      </w:r>
    </w:p>
    <w:p w14:paraId="1F1CA6E0">
      <w:pPr>
        <w:spacing w:before="25"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关机构事务</w:t>
      </w:r>
    </w:p>
    <w:p w14:paraId="54398E0E">
      <w:pPr>
        <w:spacing w:before="100" w:after="0" w:line="230" w:lineRule="exact"/>
        <w:ind w:left="1055" w:right="0" w:firstLine="0"/>
        <w:jc w:val="left"/>
        <w:rPr>
          <w:rFonts w:ascii="Times New Roman"/>
          <w:color w:val="000000"/>
          <w:spacing w:val="0"/>
          <w:sz w:val="22"/>
        </w:rPr>
      </w:pPr>
      <w:r>
        <w:rPr>
          <w:rFonts w:ascii="FJGWBS+SimSun"/>
          <w:color w:val="212529"/>
          <w:spacing w:val="2"/>
          <w:sz w:val="22"/>
        </w:rPr>
        <w:t>2010301</w:t>
      </w:r>
      <w:r>
        <w:rPr>
          <w:rFonts w:ascii="Times New Roman"/>
          <w:color w:val="212529"/>
          <w:spacing w:val="365"/>
          <w:sz w:val="22"/>
        </w:rPr>
        <w:t xml:space="preserve"> </w:t>
      </w:r>
      <w:r>
        <w:rPr>
          <w:rFonts w:ascii="FJGWBS+SimSun" w:hAnsi="FJGWBS+SimSun" w:cs="FJGWBS+SimSun"/>
          <w:color w:val="212529"/>
          <w:spacing w:val="5"/>
          <w:sz w:val="22"/>
        </w:rPr>
        <w:t>行政运行</w:t>
      </w:r>
      <w:r>
        <w:rPr>
          <w:rFonts w:ascii="Times New Roman"/>
          <w:color w:val="212529"/>
          <w:spacing w:val="1066"/>
          <w:sz w:val="22"/>
        </w:rPr>
        <w:t xml:space="preserve"> </w:t>
      </w:r>
      <w:r>
        <w:rPr>
          <w:rFonts w:ascii="FJGWBS+SimSun"/>
          <w:color w:val="212529"/>
          <w:spacing w:val="2"/>
          <w:sz w:val="22"/>
        </w:rPr>
        <w:t>529.16</w:t>
      </w:r>
      <w:r>
        <w:rPr>
          <w:rFonts w:ascii="Times New Roman"/>
          <w:color w:val="212529"/>
          <w:spacing w:val="391"/>
          <w:sz w:val="22"/>
        </w:rPr>
        <w:t xml:space="preserve"> </w:t>
      </w:r>
      <w:r>
        <w:rPr>
          <w:rFonts w:ascii="FJGWBS+SimSun"/>
          <w:color w:val="212529"/>
          <w:spacing w:val="2"/>
          <w:sz w:val="22"/>
        </w:rPr>
        <w:t>289.25</w:t>
      </w:r>
      <w:r>
        <w:rPr>
          <w:rFonts w:ascii="Times New Roman"/>
          <w:color w:val="212529"/>
          <w:spacing w:val="615"/>
          <w:sz w:val="22"/>
        </w:rPr>
        <w:t xml:space="preserve"> </w:t>
      </w:r>
      <w:r>
        <w:rPr>
          <w:rFonts w:ascii="FJGWBS+SimSun"/>
          <w:color w:val="212529"/>
          <w:spacing w:val="2"/>
          <w:sz w:val="22"/>
        </w:rPr>
        <w:t>239.91</w:t>
      </w:r>
    </w:p>
    <w:p w14:paraId="28A26F39">
      <w:pPr>
        <w:spacing w:before="160" w:after="70" w:line="230" w:lineRule="exact"/>
        <w:ind w:left="1055" w:right="0" w:firstLine="0"/>
        <w:jc w:val="left"/>
        <w:rPr>
          <w:rFonts w:ascii="Times New Roman"/>
          <w:color w:val="000000"/>
          <w:spacing w:val="0"/>
          <w:sz w:val="22"/>
        </w:rPr>
      </w:pPr>
      <w:r>
        <w:rPr>
          <w:rFonts w:ascii="FJGWBS+SimSun"/>
          <w:color w:val="212529"/>
          <w:spacing w:val="2"/>
          <w:sz w:val="22"/>
        </w:rPr>
        <w:t>2010350</w:t>
      </w:r>
      <w:r>
        <w:rPr>
          <w:rFonts w:ascii="Times New Roman"/>
          <w:color w:val="212529"/>
          <w:spacing w:val="365"/>
          <w:sz w:val="22"/>
        </w:rPr>
        <w:t xml:space="preserve"> </w:t>
      </w:r>
      <w:r>
        <w:rPr>
          <w:rFonts w:ascii="FJGWBS+SimSun" w:hAnsi="FJGWBS+SimSun" w:cs="FJGWBS+SimSun"/>
          <w:color w:val="212529"/>
          <w:spacing w:val="5"/>
          <w:sz w:val="22"/>
        </w:rPr>
        <w:t>事业运行</w:t>
      </w:r>
      <w:r>
        <w:rPr>
          <w:rFonts w:ascii="Times New Roman"/>
          <w:color w:val="212529"/>
          <w:spacing w:val="1066"/>
          <w:sz w:val="22"/>
        </w:rPr>
        <w:t xml:space="preserve"> </w:t>
      </w:r>
      <w:r>
        <w:rPr>
          <w:rFonts w:ascii="FJGWBS+SimSun"/>
          <w:color w:val="212529"/>
          <w:spacing w:val="2"/>
          <w:sz w:val="22"/>
        </w:rPr>
        <w:t>313.86</w:t>
      </w:r>
      <w:r>
        <w:rPr>
          <w:rFonts w:ascii="Times New Roman"/>
          <w:color w:val="212529"/>
          <w:spacing w:val="391"/>
          <w:sz w:val="22"/>
        </w:rPr>
        <w:t xml:space="preserve"> </w:t>
      </w:r>
      <w:r>
        <w:rPr>
          <w:rFonts w:ascii="FJGWBS+SimSun"/>
          <w:color w:val="212529"/>
          <w:spacing w:val="2"/>
          <w:sz w:val="22"/>
        </w:rPr>
        <w:t>313.86</w:t>
      </w:r>
    </w:p>
    <w:tbl>
      <w:tblPr>
        <w:tblStyle w:val="2"/>
        <w:tblW w:w="0" w:type="auto"/>
        <w:tblInd w:w="0" w:type="dxa"/>
        <w:tblLayout w:type="autofit"/>
        <w:tblCellMar>
          <w:top w:w="0" w:type="dxa"/>
          <w:left w:w="0" w:type="dxa"/>
          <w:bottom w:w="0" w:type="dxa"/>
          <w:right w:w="0" w:type="dxa"/>
        </w:tblCellMar>
      </w:tblPr>
      <w:tblGrid>
        <w:gridCol w:w="1055"/>
        <w:gridCol w:w="1187"/>
        <w:gridCol w:w="20"/>
        <w:gridCol w:w="2113"/>
        <w:gridCol w:w="20"/>
        <w:gridCol w:w="1761"/>
      </w:tblGrid>
      <w:tr w14:paraId="021B5FEF">
        <w:tblPrEx>
          <w:tblCellMar>
            <w:top w:w="0" w:type="dxa"/>
            <w:left w:w="0" w:type="dxa"/>
            <w:bottom w:w="0" w:type="dxa"/>
            <w:right w:w="0" w:type="dxa"/>
          </w:tblCellMar>
        </w:tblPrEx>
        <w:trPr>
          <w:trHeight w:val="475" w:hRule="atLeast"/>
        </w:trPr>
        <w:tc>
          <w:tcPr>
            <w:tcW w:w="1055" w:type="dxa"/>
            <w:noWrap w:val="0"/>
            <w:vAlign w:val="top"/>
          </w:tcPr>
          <w:p w14:paraId="7C936A10">
            <w:pPr>
              <w:spacing w:before="0" w:after="0" w:line="0" w:lineRule="exact"/>
              <w:ind w:left="0" w:right="0" w:firstLine="0"/>
              <w:jc w:val="left"/>
              <w:rPr>
                <w:rFonts w:ascii="Times New Roman"/>
                <w:color w:val="000000"/>
                <w:spacing w:val="0"/>
                <w:sz w:val="22"/>
              </w:rPr>
            </w:pPr>
          </w:p>
        </w:tc>
        <w:tc>
          <w:tcPr>
            <w:tcW w:w="1187" w:type="dxa"/>
            <w:noWrap w:val="0"/>
            <w:vAlign w:val="top"/>
          </w:tcPr>
          <w:p w14:paraId="259B6645">
            <w:pPr>
              <w:spacing w:before="135" w:after="0" w:line="220" w:lineRule="exact"/>
              <w:ind w:left="0" w:right="0" w:firstLine="0"/>
              <w:jc w:val="left"/>
              <w:rPr>
                <w:rFonts w:ascii="Times New Roman"/>
                <w:color w:val="000000"/>
                <w:spacing w:val="0"/>
                <w:sz w:val="22"/>
              </w:rPr>
            </w:pPr>
            <w:r>
              <w:rPr>
                <w:rFonts w:ascii="FJGWBS+SimSun"/>
                <w:color w:val="212529"/>
                <w:spacing w:val="2"/>
                <w:sz w:val="22"/>
              </w:rPr>
              <w:t>20104</w:t>
            </w:r>
          </w:p>
        </w:tc>
        <w:tc>
          <w:tcPr>
            <w:tcW w:w="20" w:type="dxa"/>
            <w:noWrap w:val="0"/>
            <w:vAlign w:val="top"/>
          </w:tcPr>
          <w:p w14:paraId="6C64AA92">
            <w:pPr>
              <w:spacing w:before="0" w:after="0" w:line="0" w:lineRule="exact"/>
              <w:ind w:left="0" w:right="0" w:firstLine="0"/>
              <w:jc w:val="left"/>
              <w:rPr>
                <w:rFonts w:ascii="Times New Roman"/>
                <w:color w:val="000000"/>
                <w:spacing w:val="0"/>
                <w:sz w:val="22"/>
              </w:rPr>
            </w:pPr>
          </w:p>
        </w:tc>
        <w:tc>
          <w:tcPr>
            <w:tcW w:w="2113" w:type="dxa"/>
            <w:noWrap w:val="0"/>
            <w:vAlign w:val="top"/>
          </w:tcPr>
          <w:p w14:paraId="79AE88D9">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发展与改革</w:t>
            </w:r>
          </w:p>
          <w:p w14:paraId="7F30330D">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事务</w:t>
            </w:r>
          </w:p>
        </w:tc>
        <w:tc>
          <w:tcPr>
            <w:tcW w:w="20" w:type="dxa"/>
            <w:noWrap w:val="0"/>
            <w:vAlign w:val="top"/>
          </w:tcPr>
          <w:p w14:paraId="7F986EAD">
            <w:pPr>
              <w:spacing w:before="0" w:after="0" w:line="0" w:lineRule="exact"/>
              <w:ind w:left="0" w:right="0" w:firstLine="0"/>
              <w:jc w:val="left"/>
              <w:rPr>
                <w:rFonts w:ascii="Times New Roman"/>
                <w:color w:val="000000"/>
                <w:spacing w:val="0"/>
                <w:sz w:val="22"/>
              </w:rPr>
            </w:pPr>
          </w:p>
        </w:tc>
        <w:tc>
          <w:tcPr>
            <w:tcW w:w="1761" w:type="dxa"/>
            <w:noWrap w:val="0"/>
            <w:vAlign w:val="top"/>
          </w:tcPr>
          <w:p w14:paraId="17ED69CB">
            <w:pPr>
              <w:spacing w:before="135" w:after="0" w:line="220" w:lineRule="exact"/>
              <w:ind w:left="0" w:right="0" w:firstLine="0"/>
              <w:jc w:val="left"/>
              <w:rPr>
                <w:rFonts w:ascii="Times New Roman"/>
                <w:color w:val="000000"/>
                <w:spacing w:val="0"/>
                <w:sz w:val="22"/>
              </w:rPr>
            </w:pPr>
            <w:r>
              <w:rPr>
                <w:rFonts w:ascii="FJGWBS+SimSun"/>
                <w:color w:val="212529"/>
                <w:spacing w:val="2"/>
                <w:sz w:val="22"/>
              </w:rPr>
              <w:t>13.77</w:t>
            </w:r>
            <w:r>
              <w:rPr>
                <w:rFonts w:ascii="Times New Roman"/>
                <w:color w:val="212529"/>
                <w:spacing w:val="504"/>
                <w:sz w:val="22"/>
              </w:rPr>
              <w:t xml:space="preserve"> </w:t>
            </w:r>
            <w:r>
              <w:rPr>
                <w:rFonts w:ascii="FJGWBS+SimSun"/>
                <w:color w:val="212529"/>
                <w:spacing w:val="2"/>
                <w:sz w:val="22"/>
              </w:rPr>
              <w:t>13.77</w:t>
            </w:r>
          </w:p>
        </w:tc>
      </w:tr>
    </w:tbl>
    <w:p w14:paraId="2CFE0A22">
      <w:pPr>
        <w:spacing w:before="110" w:after="70" w:line="230" w:lineRule="exact"/>
        <w:ind w:left="1055" w:right="0" w:firstLine="0"/>
        <w:jc w:val="left"/>
        <w:rPr>
          <w:rFonts w:ascii="Times New Roman"/>
          <w:color w:val="000000"/>
          <w:spacing w:val="0"/>
          <w:sz w:val="22"/>
        </w:rPr>
      </w:pPr>
      <w:r>
        <w:rPr>
          <w:rFonts w:ascii="FJGWBS+SimSun"/>
          <w:color w:val="212529"/>
          <w:spacing w:val="2"/>
          <w:sz w:val="22"/>
        </w:rPr>
        <w:t>2010450</w:t>
      </w:r>
      <w:r>
        <w:rPr>
          <w:rFonts w:ascii="Times New Roman"/>
          <w:color w:val="212529"/>
          <w:spacing w:val="365"/>
          <w:sz w:val="22"/>
        </w:rPr>
        <w:t xml:space="preserve"> </w:t>
      </w:r>
      <w:r>
        <w:rPr>
          <w:rFonts w:ascii="FJGWBS+SimSun" w:hAnsi="FJGWBS+SimSun" w:cs="FJGWBS+SimSun"/>
          <w:color w:val="212529"/>
          <w:spacing w:val="5"/>
          <w:sz w:val="22"/>
        </w:rPr>
        <w:t>事业运行</w:t>
      </w:r>
      <w:r>
        <w:rPr>
          <w:rFonts w:ascii="Times New Roman"/>
          <w:color w:val="212529"/>
          <w:spacing w:val="1178"/>
          <w:sz w:val="22"/>
        </w:rPr>
        <w:t xml:space="preserve"> </w:t>
      </w:r>
      <w:r>
        <w:rPr>
          <w:rFonts w:ascii="FJGWBS+SimSun"/>
          <w:color w:val="212529"/>
          <w:spacing w:val="2"/>
          <w:sz w:val="22"/>
        </w:rPr>
        <w:t>13.77</w:t>
      </w:r>
      <w:r>
        <w:rPr>
          <w:rFonts w:ascii="Times New Roman"/>
          <w:color w:val="212529"/>
          <w:spacing w:val="504"/>
          <w:sz w:val="22"/>
        </w:rPr>
        <w:t xml:space="preserve"> </w:t>
      </w:r>
      <w:r>
        <w:rPr>
          <w:rFonts w:ascii="FJGWBS+SimSun"/>
          <w:color w:val="212529"/>
          <w:spacing w:val="2"/>
          <w:sz w:val="22"/>
        </w:rPr>
        <w:t>13.77</w:t>
      </w:r>
    </w:p>
    <w:tbl>
      <w:tblPr>
        <w:tblStyle w:val="2"/>
        <w:tblW w:w="0" w:type="auto"/>
        <w:tblInd w:w="0" w:type="dxa"/>
        <w:tblLayout w:type="autofit"/>
        <w:tblCellMar>
          <w:top w:w="0" w:type="dxa"/>
          <w:left w:w="0" w:type="dxa"/>
          <w:bottom w:w="0" w:type="dxa"/>
          <w:right w:w="0" w:type="dxa"/>
        </w:tblCellMar>
      </w:tblPr>
      <w:tblGrid>
        <w:gridCol w:w="1055"/>
        <w:gridCol w:w="1187"/>
        <w:gridCol w:w="20"/>
        <w:gridCol w:w="2226"/>
        <w:gridCol w:w="20"/>
        <w:gridCol w:w="2994"/>
      </w:tblGrid>
      <w:tr w14:paraId="718ECC82">
        <w:tblPrEx>
          <w:tblCellMar>
            <w:top w:w="0" w:type="dxa"/>
            <w:left w:w="0" w:type="dxa"/>
            <w:bottom w:w="0" w:type="dxa"/>
            <w:right w:w="0" w:type="dxa"/>
          </w:tblCellMar>
        </w:tblPrEx>
        <w:trPr>
          <w:trHeight w:val="525" w:hRule="atLeast"/>
        </w:trPr>
        <w:tc>
          <w:tcPr>
            <w:tcW w:w="1055" w:type="dxa"/>
            <w:noWrap w:val="0"/>
            <w:vAlign w:val="top"/>
          </w:tcPr>
          <w:p w14:paraId="4A12B17E">
            <w:pPr>
              <w:spacing w:before="0" w:after="0" w:line="0" w:lineRule="exact"/>
              <w:ind w:left="0" w:right="0" w:firstLine="0"/>
              <w:jc w:val="left"/>
              <w:rPr>
                <w:rFonts w:ascii="Times New Roman"/>
                <w:color w:val="000000"/>
                <w:spacing w:val="0"/>
                <w:sz w:val="22"/>
              </w:rPr>
            </w:pPr>
          </w:p>
        </w:tc>
        <w:tc>
          <w:tcPr>
            <w:tcW w:w="1187" w:type="dxa"/>
            <w:noWrap w:val="0"/>
            <w:vAlign w:val="top"/>
          </w:tcPr>
          <w:p w14:paraId="053BABD7">
            <w:pPr>
              <w:spacing w:before="135" w:after="0" w:line="220" w:lineRule="exact"/>
              <w:ind w:left="0" w:right="0" w:firstLine="0"/>
              <w:jc w:val="left"/>
              <w:rPr>
                <w:rFonts w:ascii="Times New Roman"/>
                <w:color w:val="000000"/>
                <w:spacing w:val="0"/>
                <w:sz w:val="22"/>
              </w:rPr>
            </w:pPr>
            <w:r>
              <w:rPr>
                <w:rFonts w:ascii="FJGWBS+SimSun"/>
                <w:color w:val="212529"/>
                <w:spacing w:val="2"/>
                <w:sz w:val="22"/>
              </w:rPr>
              <w:t>20105</w:t>
            </w:r>
          </w:p>
        </w:tc>
        <w:tc>
          <w:tcPr>
            <w:tcW w:w="20" w:type="dxa"/>
            <w:noWrap w:val="0"/>
            <w:vAlign w:val="top"/>
          </w:tcPr>
          <w:p w14:paraId="5896EB19">
            <w:pPr>
              <w:spacing w:before="0" w:after="0" w:line="0" w:lineRule="exact"/>
              <w:ind w:left="0" w:right="0" w:firstLine="0"/>
              <w:jc w:val="left"/>
              <w:rPr>
                <w:rFonts w:ascii="Times New Roman"/>
                <w:color w:val="000000"/>
                <w:spacing w:val="0"/>
                <w:sz w:val="22"/>
              </w:rPr>
            </w:pPr>
          </w:p>
        </w:tc>
        <w:tc>
          <w:tcPr>
            <w:tcW w:w="2226" w:type="dxa"/>
            <w:noWrap w:val="0"/>
            <w:vAlign w:val="top"/>
          </w:tcPr>
          <w:p w14:paraId="74791251">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统计信息事</w:t>
            </w:r>
          </w:p>
          <w:p w14:paraId="74125B92">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务</w:t>
            </w:r>
          </w:p>
        </w:tc>
        <w:tc>
          <w:tcPr>
            <w:tcW w:w="20" w:type="dxa"/>
            <w:noWrap w:val="0"/>
            <w:vAlign w:val="top"/>
          </w:tcPr>
          <w:p w14:paraId="1418DD9D">
            <w:pPr>
              <w:spacing w:before="0" w:after="0" w:line="0" w:lineRule="exact"/>
              <w:ind w:left="0" w:right="0" w:firstLine="0"/>
              <w:jc w:val="left"/>
              <w:rPr>
                <w:rFonts w:ascii="Times New Roman"/>
                <w:color w:val="000000"/>
                <w:spacing w:val="0"/>
                <w:sz w:val="22"/>
              </w:rPr>
            </w:pPr>
          </w:p>
        </w:tc>
        <w:tc>
          <w:tcPr>
            <w:tcW w:w="2994" w:type="dxa"/>
            <w:noWrap w:val="0"/>
            <w:vAlign w:val="top"/>
          </w:tcPr>
          <w:p w14:paraId="15C2EE68">
            <w:pPr>
              <w:spacing w:before="135" w:after="0" w:line="220" w:lineRule="exact"/>
              <w:ind w:left="0" w:right="0" w:firstLine="0"/>
              <w:jc w:val="left"/>
              <w:rPr>
                <w:rFonts w:ascii="Times New Roman"/>
                <w:color w:val="000000"/>
                <w:spacing w:val="0"/>
                <w:sz w:val="22"/>
              </w:rPr>
            </w:pPr>
            <w:r>
              <w:rPr>
                <w:rFonts w:ascii="FJGWBS+SimSun"/>
                <w:color w:val="212529"/>
                <w:spacing w:val="2"/>
                <w:sz w:val="22"/>
              </w:rPr>
              <w:t>7.12</w:t>
            </w:r>
            <w:r>
              <w:rPr>
                <w:rFonts w:ascii="Times New Roman"/>
                <w:color w:val="212529"/>
                <w:spacing w:val="1962"/>
                <w:sz w:val="22"/>
              </w:rPr>
              <w:t xml:space="preserve"> </w:t>
            </w:r>
            <w:r>
              <w:rPr>
                <w:rFonts w:ascii="FJGWBS+SimSun"/>
                <w:color w:val="212529"/>
                <w:spacing w:val="2"/>
                <w:sz w:val="22"/>
              </w:rPr>
              <w:t>7.12</w:t>
            </w:r>
          </w:p>
        </w:tc>
      </w:tr>
      <w:tr w14:paraId="67E22E16">
        <w:tblPrEx>
          <w:tblCellMar>
            <w:top w:w="0" w:type="dxa"/>
            <w:left w:w="0" w:type="dxa"/>
            <w:bottom w:w="0" w:type="dxa"/>
            <w:right w:w="0" w:type="dxa"/>
          </w:tblCellMar>
        </w:tblPrEx>
        <w:trPr>
          <w:trHeight w:val="475" w:hRule="atLeast"/>
        </w:trPr>
        <w:tc>
          <w:tcPr>
            <w:tcW w:w="1055" w:type="dxa"/>
            <w:noWrap w:val="0"/>
            <w:vAlign w:val="top"/>
          </w:tcPr>
          <w:p w14:paraId="57E8BFD2">
            <w:pPr>
              <w:spacing w:before="0" w:after="0" w:line="0" w:lineRule="exact"/>
              <w:ind w:left="0" w:right="0" w:firstLine="0"/>
              <w:jc w:val="left"/>
              <w:rPr>
                <w:rFonts w:ascii="Times New Roman"/>
                <w:color w:val="000000"/>
                <w:spacing w:val="0"/>
                <w:sz w:val="22"/>
              </w:rPr>
            </w:pPr>
          </w:p>
        </w:tc>
        <w:tc>
          <w:tcPr>
            <w:tcW w:w="1187" w:type="dxa"/>
            <w:noWrap w:val="0"/>
            <w:vAlign w:val="top"/>
          </w:tcPr>
          <w:p w14:paraId="5E5C94D6">
            <w:pPr>
              <w:spacing w:before="135" w:after="0" w:line="220" w:lineRule="exact"/>
              <w:ind w:left="0" w:right="0" w:firstLine="0"/>
              <w:jc w:val="left"/>
              <w:rPr>
                <w:rFonts w:ascii="Times New Roman"/>
                <w:color w:val="000000"/>
                <w:spacing w:val="0"/>
                <w:sz w:val="22"/>
              </w:rPr>
            </w:pPr>
            <w:r>
              <w:rPr>
                <w:rFonts w:ascii="FJGWBS+SimSun"/>
                <w:color w:val="212529"/>
                <w:spacing w:val="2"/>
                <w:sz w:val="22"/>
              </w:rPr>
              <w:t>2010507</w:t>
            </w:r>
          </w:p>
        </w:tc>
        <w:tc>
          <w:tcPr>
            <w:tcW w:w="20" w:type="dxa"/>
            <w:noWrap w:val="0"/>
            <w:vAlign w:val="top"/>
          </w:tcPr>
          <w:p w14:paraId="0EC28A6B">
            <w:pPr>
              <w:spacing w:before="0" w:after="0" w:line="0" w:lineRule="exact"/>
              <w:ind w:left="0" w:right="0" w:firstLine="0"/>
              <w:jc w:val="left"/>
              <w:rPr>
                <w:rFonts w:ascii="Times New Roman"/>
                <w:color w:val="000000"/>
                <w:spacing w:val="0"/>
                <w:sz w:val="22"/>
              </w:rPr>
            </w:pPr>
          </w:p>
        </w:tc>
        <w:tc>
          <w:tcPr>
            <w:tcW w:w="2226" w:type="dxa"/>
            <w:noWrap w:val="0"/>
            <w:vAlign w:val="top"/>
          </w:tcPr>
          <w:p w14:paraId="643C6C7E">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专项普查活</w:t>
            </w:r>
          </w:p>
          <w:p w14:paraId="5BE3CE54">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动</w:t>
            </w:r>
          </w:p>
        </w:tc>
        <w:tc>
          <w:tcPr>
            <w:tcW w:w="20" w:type="dxa"/>
            <w:noWrap w:val="0"/>
            <w:vAlign w:val="top"/>
          </w:tcPr>
          <w:p w14:paraId="50376A17">
            <w:pPr>
              <w:spacing w:before="0" w:after="0" w:line="0" w:lineRule="exact"/>
              <w:ind w:left="0" w:right="0" w:firstLine="0"/>
              <w:jc w:val="left"/>
              <w:rPr>
                <w:rFonts w:ascii="Times New Roman"/>
                <w:color w:val="000000"/>
                <w:spacing w:val="0"/>
                <w:sz w:val="22"/>
              </w:rPr>
            </w:pPr>
          </w:p>
        </w:tc>
        <w:tc>
          <w:tcPr>
            <w:tcW w:w="2994" w:type="dxa"/>
            <w:noWrap w:val="0"/>
            <w:vAlign w:val="top"/>
          </w:tcPr>
          <w:p w14:paraId="1603533E">
            <w:pPr>
              <w:spacing w:before="135" w:after="0" w:line="220" w:lineRule="exact"/>
              <w:ind w:left="0" w:right="0" w:firstLine="0"/>
              <w:jc w:val="left"/>
              <w:rPr>
                <w:rFonts w:ascii="Times New Roman"/>
                <w:color w:val="000000"/>
                <w:spacing w:val="0"/>
                <w:sz w:val="22"/>
              </w:rPr>
            </w:pPr>
            <w:r>
              <w:rPr>
                <w:rFonts w:ascii="FJGWBS+SimSun"/>
                <w:color w:val="212529"/>
                <w:spacing w:val="2"/>
                <w:sz w:val="22"/>
              </w:rPr>
              <w:t>7.12</w:t>
            </w:r>
            <w:r>
              <w:rPr>
                <w:rFonts w:ascii="Times New Roman"/>
                <w:color w:val="212529"/>
                <w:spacing w:val="1962"/>
                <w:sz w:val="22"/>
              </w:rPr>
              <w:t xml:space="preserve"> </w:t>
            </w:r>
            <w:r>
              <w:rPr>
                <w:rFonts w:ascii="FJGWBS+SimSun"/>
                <w:color w:val="212529"/>
                <w:spacing w:val="2"/>
                <w:sz w:val="22"/>
              </w:rPr>
              <w:t>7.12</w:t>
            </w:r>
          </w:p>
        </w:tc>
      </w:tr>
    </w:tbl>
    <w:p w14:paraId="2408EA60">
      <w:pPr>
        <w:spacing w:before="110" w:after="70" w:line="230" w:lineRule="exact"/>
        <w:ind w:left="1055" w:right="0" w:firstLine="0"/>
        <w:jc w:val="left"/>
        <w:rPr>
          <w:rFonts w:ascii="Times New Roman"/>
          <w:color w:val="000000"/>
          <w:spacing w:val="0"/>
          <w:sz w:val="22"/>
        </w:rPr>
      </w:pPr>
      <w:r>
        <w:rPr>
          <w:rFonts w:ascii="FJGWBS+SimSun"/>
          <w:color w:val="212529"/>
          <w:spacing w:val="2"/>
          <w:sz w:val="22"/>
        </w:rPr>
        <w:t>20113</w:t>
      </w:r>
      <w:r>
        <w:rPr>
          <w:rFonts w:ascii="Times New Roman"/>
          <w:color w:val="212529"/>
          <w:spacing w:val="590"/>
          <w:sz w:val="22"/>
        </w:rPr>
        <w:t xml:space="preserve"> </w:t>
      </w:r>
      <w:r>
        <w:rPr>
          <w:rFonts w:ascii="FJGWBS+SimSun" w:hAnsi="FJGWBS+SimSun" w:cs="FJGWBS+SimSun"/>
          <w:color w:val="212529"/>
          <w:spacing w:val="5"/>
          <w:sz w:val="22"/>
        </w:rPr>
        <w:t>商贸事务</w:t>
      </w:r>
      <w:r>
        <w:rPr>
          <w:rFonts w:ascii="Times New Roman"/>
          <w:color w:val="212529"/>
          <w:spacing w:val="1178"/>
          <w:sz w:val="22"/>
        </w:rPr>
        <w:t xml:space="preserve"> </w:t>
      </w:r>
      <w:r>
        <w:rPr>
          <w:rFonts w:ascii="FJGWBS+SimSun"/>
          <w:color w:val="212529"/>
          <w:spacing w:val="2"/>
          <w:sz w:val="22"/>
        </w:rPr>
        <w:t>50.58</w:t>
      </w:r>
      <w:r>
        <w:rPr>
          <w:rFonts w:ascii="Times New Roman"/>
          <w:color w:val="212529"/>
          <w:spacing w:val="1849"/>
          <w:sz w:val="22"/>
        </w:rPr>
        <w:t xml:space="preserve"> </w:t>
      </w:r>
      <w:r>
        <w:rPr>
          <w:rFonts w:ascii="FJGWBS+SimSun"/>
          <w:color w:val="212529"/>
          <w:spacing w:val="2"/>
          <w:sz w:val="22"/>
        </w:rPr>
        <w:t>50.58</w:t>
      </w:r>
    </w:p>
    <w:tbl>
      <w:tblPr>
        <w:tblStyle w:val="2"/>
        <w:tblW w:w="0" w:type="auto"/>
        <w:tblInd w:w="0" w:type="dxa"/>
        <w:tblLayout w:type="autofit"/>
        <w:tblCellMar>
          <w:top w:w="0" w:type="dxa"/>
          <w:left w:w="0" w:type="dxa"/>
          <w:bottom w:w="0" w:type="dxa"/>
          <w:right w:w="0" w:type="dxa"/>
        </w:tblCellMar>
      </w:tblPr>
      <w:tblGrid>
        <w:gridCol w:w="1055"/>
        <w:gridCol w:w="1187"/>
        <w:gridCol w:w="20"/>
        <w:gridCol w:w="2113"/>
        <w:gridCol w:w="20"/>
        <w:gridCol w:w="3107"/>
      </w:tblGrid>
      <w:tr w14:paraId="162C7C4B">
        <w:tblPrEx>
          <w:tblCellMar>
            <w:top w:w="0" w:type="dxa"/>
            <w:left w:w="0" w:type="dxa"/>
            <w:bottom w:w="0" w:type="dxa"/>
            <w:right w:w="0" w:type="dxa"/>
          </w:tblCellMar>
        </w:tblPrEx>
        <w:trPr>
          <w:trHeight w:val="475" w:hRule="atLeast"/>
        </w:trPr>
        <w:tc>
          <w:tcPr>
            <w:tcW w:w="1055" w:type="dxa"/>
            <w:noWrap w:val="0"/>
            <w:vAlign w:val="top"/>
          </w:tcPr>
          <w:p w14:paraId="2D604A63">
            <w:pPr>
              <w:spacing w:before="0" w:after="0" w:line="0" w:lineRule="exact"/>
              <w:ind w:left="0" w:right="0" w:firstLine="0"/>
              <w:jc w:val="left"/>
              <w:rPr>
                <w:rFonts w:ascii="Times New Roman"/>
                <w:color w:val="000000"/>
                <w:spacing w:val="0"/>
                <w:sz w:val="22"/>
              </w:rPr>
            </w:pPr>
          </w:p>
        </w:tc>
        <w:tc>
          <w:tcPr>
            <w:tcW w:w="1187" w:type="dxa"/>
            <w:noWrap w:val="0"/>
            <w:vAlign w:val="top"/>
          </w:tcPr>
          <w:p w14:paraId="4A5F932F">
            <w:pPr>
              <w:spacing w:before="135" w:after="0" w:line="220" w:lineRule="exact"/>
              <w:ind w:left="0" w:right="0" w:firstLine="0"/>
              <w:jc w:val="left"/>
              <w:rPr>
                <w:rFonts w:ascii="Times New Roman"/>
                <w:color w:val="000000"/>
                <w:spacing w:val="0"/>
                <w:sz w:val="22"/>
              </w:rPr>
            </w:pPr>
            <w:r>
              <w:rPr>
                <w:rFonts w:ascii="FJGWBS+SimSun"/>
                <w:color w:val="212529"/>
                <w:spacing w:val="2"/>
                <w:sz w:val="22"/>
              </w:rPr>
              <w:t>2011399</w:t>
            </w:r>
          </w:p>
        </w:tc>
        <w:tc>
          <w:tcPr>
            <w:tcW w:w="20" w:type="dxa"/>
            <w:noWrap w:val="0"/>
            <w:vAlign w:val="top"/>
          </w:tcPr>
          <w:p w14:paraId="5CC0898D">
            <w:pPr>
              <w:spacing w:before="0" w:after="0" w:line="0" w:lineRule="exact"/>
              <w:ind w:left="0" w:right="0" w:firstLine="0"/>
              <w:jc w:val="left"/>
              <w:rPr>
                <w:rFonts w:ascii="Times New Roman"/>
                <w:color w:val="000000"/>
                <w:spacing w:val="0"/>
                <w:sz w:val="22"/>
              </w:rPr>
            </w:pPr>
          </w:p>
        </w:tc>
        <w:tc>
          <w:tcPr>
            <w:tcW w:w="2113" w:type="dxa"/>
            <w:noWrap w:val="0"/>
            <w:vAlign w:val="top"/>
          </w:tcPr>
          <w:p w14:paraId="5FA824E0">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其他商贸事</w:t>
            </w:r>
          </w:p>
          <w:p w14:paraId="7FA36F6F">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务支出</w:t>
            </w:r>
          </w:p>
        </w:tc>
        <w:tc>
          <w:tcPr>
            <w:tcW w:w="20" w:type="dxa"/>
            <w:noWrap w:val="0"/>
            <w:vAlign w:val="top"/>
          </w:tcPr>
          <w:p w14:paraId="071CEE56">
            <w:pPr>
              <w:spacing w:before="0" w:after="0" w:line="0" w:lineRule="exact"/>
              <w:ind w:left="0" w:right="0" w:firstLine="0"/>
              <w:jc w:val="left"/>
              <w:rPr>
                <w:rFonts w:ascii="Times New Roman"/>
                <w:color w:val="000000"/>
                <w:spacing w:val="0"/>
                <w:sz w:val="22"/>
              </w:rPr>
            </w:pPr>
          </w:p>
        </w:tc>
        <w:tc>
          <w:tcPr>
            <w:tcW w:w="3107" w:type="dxa"/>
            <w:noWrap w:val="0"/>
            <w:vAlign w:val="top"/>
          </w:tcPr>
          <w:p w14:paraId="53584A7A">
            <w:pPr>
              <w:spacing w:before="135" w:after="0" w:line="220" w:lineRule="exact"/>
              <w:ind w:left="0" w:right="0" w:firstLine="0"/>
              <w:jc w:val="left"/>
              <w:rPr>
                <w:rFonts w:ascii="Times New Roman"/>
                <w:color w:val="000000"/>
                <w:spacing w:val="0"/>
                <w:sz w:val="22"/>
              </w:rPr>
            </w:pPr>
            <w:r>
              <w:rPr>
                <w:rFonts w:ascii="FJGWBS+SimSun"/>
                <w:color w:val="212529"/>
                <w:spacing w:val="2"/>
                <w:sz w:val="22"/>
              </w:rPr>
              <w:t>50.58</w:t>
            </w:r>
            <w:r>
              <w:rPr>
                <w:rFonts w:ascii="Times New Roman"/>
                <w:color w:val="212529"/>
                <w:spacing w:val="1849"/>
                <w:sz w:val="22"/>
              </w:rPr>
              <w:t xml:space="preserve"> </w:t>
            </w:r>
            <w:r>
              <w:rPr>
                <w:rFonts w:ascii="FJGWBS+SimSun"/>
                <w:color w:val="212529"/>
                <w:spacing w:val="2"/>
                <w:sz w:val="22"/>
              </w:rPr>
              <w:t>50.58</w:t>
            </w:r>
          </w:p>
        </w:tc>
      </w:tr>
    </w:tbl>
    <w:p w14:paraId="2E2D7D90">
      <w:pPr>
        <w:spacing w:before="110" w:after="70" w:line="230" w:lineRule="exact"/>
        <w:ind w:left="1055" w:right="0" w:firstLine="0"/>
        <w:jc w:val="left"/>
        <w:rPr>
          <w:rFonts w:ascii="Times New Roman"/>
          <w:color w:val="000000"/>
          <w:spacing w:val="0"/>
          <w:sz w:val="22"/>
        </w:rPr>
      </w:pPr>
      <w:r>
        <w:rPr>
          <w:rFonts w:ascii="FJGWBS+SimSun"/>
          <w:color w:val="212529"/>
          <w:spacing w:val="2"/>
          <w:sz w:val="22"/>
        </w:rPr>
        <w:t>20132</w:t>
      </w:r>
      <w:r>
        <w:rPr>
          <w:rFonts w:ascii="Times New Roman"/>
          <w:color w:val="212529"/>
          <w:spacing w:val="590"/>
          <w:sz w:val="22"/>
        </w:rPr>
        <w:t xml:space="preserve"> </w:t>
      </w:r>
      <w:r>
        <w:rPr>
          <w:rFonts w:ascii="FJGWBS+SimSun" w:hAnsi="FJGWBS+SimSun" w:cs="FJGWBS+SimSun"/>
          <w:color w:val="212529"/>
          <w:spacing w:val="5"/>
          <w:sz w:val="22"/>
        </w:rPr>
        <w:t>组织事务</w:t>
      </w:r>
      <w:r>
        <w:rPr>
          <w:rFonts w:ascii="Times New Roman"/>
          <w:color w:val="212529"/>
          <w:spacing w:val="1066"/>
          <w:sz w:val="22"/>
        </w:rPr>
        <w:t xml:space="preserve"> </w:t>
      </w:r>
      <w:r>
        <w:rPr>
          <w:rFonts w:ascii="FJGWBS+SimSun"/>
          <w:color w:val="212529"/>
          <w:spacing w:val="2"/>
          <w:sz w:val="22"/>
        </w:rPr>
        <w:t>181.83</w:t>
      </w:r>
      <w:r>
        <w:rPr>
          <w:rFonts w:ascii="Times New Roman"/>
          <w:color w:val="212529"/>
          <w:spacing w:val="1737"/>
          <w:sz w:val="22"/>
        </w:rPr>
        <w:t xml:space="preserve"> </w:t>
      </w:r>
      <w:r>
        <w:rPr>
          <w:rFonts w:ascii="FJGWBS+SimSun"/>
          <w:color w:val="212529"/>
          <w:spacing w:val="2"/>
          <w:sz w:val="22"/>
        </w:rPr>
        <w:t>181.83</w:t>
      </w:r>
    </w:p>
    <w:tbl>
      <w:tblPr>
        <w:tblStyle w:val="2"/>
        <w:tblW w:w="0" w:type="auto"/>
        <w:tblInd w:w="0" w:type="dxa"/>
        <w:tblLayout w:type="autofit"/>
        <w:tblCellMar>
          <w:top w:w="0" w:type="dxa"/>
          <w:left w:w="0" w:type="dxa"/>
          <w:bottom w:w="0" w:type="dxa"/>
          <w:right w:w="0" w:type="dxa"/>
        </w:tblCellMar>
      </w:tblPr>
      <w:tblGrid>
        <w:gridCol w:w="1055"/>
        <w:gridCol w:w="1187"/>
        <w:gridCol w:w="20"/>
        <w:gridCol w:w="2001"/>
        <w:gridCol w:w="20"/>
        <w:gridCol w:w="205"/>
        <w:gridCol w:w="20"/>
        <w:gridCol w:w="2994"/>
      </w:tblGrid>
      <w:tr w14:paraId="1CE3E3CD">
        <w:tblPrEx>
          <w:tblCellMar>
            <w:top w:w="0" w:type="dxa"/>
            <w:left w:w="0" w:type="dxa"/>
            <w:bottom w:w="0" w:type="dxa"/>
            <w:right w:w="0" w:type="dxa"/>
          </w:tblCellMar>
        </w:tblPrEx>
        <w:trPr>
          <w:trHeight w:val="525" w:hRule="atLeast"/>
        </w:trPr>
        <w:tc>
          <w:tcPr>
            <w:tcW w:w="1055" w:type="dxa"/>
            <w:noWrap w:val="0"/>
            <w:vAlign w:val="top"/>
          </w:tcPr>
          <w:p w14:paraId="78F9626B">
            <w:pPr>
              <w:spacing w:before="0" w:after="0" w:line="0" w:lineRule="exact"/>
              <w:ind w:left="0" w:right="0" w:firstLine="0"/>
              <w:jc w:val="left"/>
              <w:rPr>
                <w:rFonts w:ascii="Times New Roman"/>
                <w:color w:val="000000"/>
                <w:spacing w:val="0"/>
                <w:sz w:val="22"/>
              </w:rPr>
            </w:pPr>
          </w:p>
        </w:tc>
        <w:tc>
          <w:tcPr>
            <w:tcW w:w="1187" w:type="dxa"/>
            <w:noWrap w:val="0"/>
            <w:vAlign w:val="top"/>
          </w:tcPr>
          <w:p w14:paraId="74A4465A">
            <w:pPr>
              <w:spacing w:before="135" w:after="0" w:line="220" w:lineRule="exact"/>
              <w:ind w:left="0" w:right="0" w:firstLine="0"/>
              <w:jc w:val="left"/>
              <w:rPr>
                <w:rFonts w:ascii="Times New Roman"/>
                <w:color w:val="000000"/>
                <w:spacing w:val="0"/>
                <w:sz w:val="22"/>
              </w:rPr>
            </w:pPr>
            <w:r>
              <w:rPr>
                <w:rFonts w:ascii="FJGWBS+SimSun"/>
                <w:color w:val="212529"/>
                <w:spacing w:val="2"/>
                <w:sz w:val="22"/>
              </w:rPr>
              <w:t>2013299</w:t>
            </w:r>
          </w:p>
        </w:tc>
        <w:tc>
          <w:tcPr>
            <w:tcW w:w="20" w:type="dxa"/>
            <w:noWrap w:val="0"/>
            <w:vAlign w:val="top"/>
          </w:tcPr>
          <w:p w14:paraId="1243DA9D">
            <w:pPr>
              <w:spacing w:before="0" w:after="0" w:line="0" w:lineRule="exact"/>
              <w:ind w:left="0" w:right="0" w:firstLine="0"/>
              <w:jc w:val="left"/>
              <w:rPr>
                <w:rFonts w:ascii="Times New Roman"/>
                <w:color w:val="000000"/>
                <w:spacing w:val="0"/>
                <w:sz w:val="22"/>
              </w:rPr>
            </w:pPr>
          </w:p>
        </w:tc>
        <w:tc>
          <w:tcPr>
            <w:tcW w:w="2001" w:type="dxa"/>
            <w:noWrap w:val="0"/>
            <w:vAlign w:val="top"/>
          </w:tcPr>
          <w:p w14:paraId="40E1F1D9">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其他组织事</w:t>
            </w:r>
          </w:p>
          <w:p w14:paraId="3B394746">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务支出</w:t>
            </w:r>
          </w:p>
        </w:tc>
        <w:tc>
          <w:tcPr>
            <w:tcW w:w="20" w:type="dxa"/>
            <w:noWrap w:val="0"/>
            <w:vAlign w:val="top"/>
          </w:tcPr>
          <w:p w14:paraId="63795FF1">
            <w:pPr>
              <w:spacing w:before="0" w:after="0" w:line="0" w:lineRule="exact"/>
              <w:ind w:left="0" w:right="0" w:firstLine="0"/>
              <w:jc w:val="left"/>
              <w:rPr>
                <w:rFonts w:ascii="Times New Roman"/>
                <w:color w:val="000000"/>
                <w:spacing w:val="0"/>
                <w:sz w:val="22"/>
              </w:rPr>
            </w:pPr>
          </w:p>
        </w:tc>
        <w:tc>
          <w:tcPr>
            <w:tcW w:w="3219" w:type="dxa"/>
            <w:gridSpan w:val="3"/>
            <w:noWrap w:val="0"/>
            <w:vAlign w:val="top"/>
          </w:tcPr>
          <w:p w14:paraId="557E73CA">
            <w:pPr>
              <w:spacing w:before="135" w:after="0" w:line="220" w:lineRule="exact"/>
              <w:ind w:left="0" w:right="0" w:firstLine="0"/>
              <w:jc w:val="left"/>
              <w:rPr>
                <w:rFonts w:ascii="Times New Roman"/>
                <w:color w:val="000000"/>
                <w:spacing w:val="0"/>
                <w:sz w:val="22"/>
              </w:rPr>
            </w:pPr>
            <w:r>
              <w:rPr>
                <w:rFonts w:ascii="FJGWBS+SimSun"/>
                <w:color w:val="212529"/>
                <w:spacing w:val="2"/>
                <w:sz w:val="22"/>
              </w:rPr>
              <w:t>181.83</w:t>
            </w:r>
            <w:r>
              <w:rPr>
                <w:rFonts w:ascii="Times New Roman"/>
                <w:color w:val="212529"/>
                <w:spacing w:val="1737"/>
                <w:sz w:val="22"/>
              </w:rPr>
              <w:t xml:space="preserve"> </w:t>
            </w:r>
            <w:r>
              <w:rPr>
                <w:rFonts w:ascii="FJGWBS+SimSun"/>
                <w:color w:val="212529"/>
                <w:spacing w:val="2"/>
                <w:sz w:val="22"/>
              </w:rPr>
              <w:t>181.83</w:t>
            </w:r>
          </w:p>
        </w:tc>
      </w:tr>
      <w:tr w14:paraId="330FF507">
        <w:tblPrEx>
          <w:tblCellMar>
            <w:top w:w="0" w:type="dxa"/>
            <w:left w:w="0" w:type="dxa"/>
            <w:bottom w:w="0" w:type="dxa"/>
            <w:right w:w="0" w:type="dxa"/>
          </w:tblCellMar>
        </w:tblPrEx>
        <w:trPr>
          <w:trHeight w:val="525" w:hRule="atLeast"/>
        </w:trPr>
        <w:tc>
          <w:tcPr>
            <w:tcW w:w="1055" w:type="dxa"/>
            <w:noWrap w:val="0"/>
            <w:vAlign w:val="top"/>
          </w:tcPr>
          <w:p w14:paraId="14F3DD9B">
            <w:pPr>
              <w:spacing w:before="0" w:after="0" w:line="0" w:lineRule="exact"/>
              <w:ind w:left="0" w:right="0" w:firstLine="0"/>
              <w:jc w:val="left"/>
              <w:rPr>
                <w:rFonts w:ascii="Times New Roman"/>
                <w:color w:val="000000"/>
                <w:spacing w:val="0"/>
                <w:sz w:val="22"/>
              </w:rPr>
            </w:pPr>
          </w:p>
        </w:tc>
        <w:tc>
          <w:tcPr>
            <w:tcW w:w="1187" w:type="dxa"/>
            <w:noWrap w:val="0"/>
            <w:vAlign w:val="top"/>
          </w:tcPr>
          <w:p w14:paraId="2117DE7D">
            <w:pPr>
              <w:spacing w:before="135" w:after="0" w:line="220" w:lineRule="exact"/>
              <w:ind w:left="0" w:right="0" w:firstLine="0"/>
              <w:jc w:val="left"/>
              <w:rPr>
                <w:rFonts w:ascii="Times New Roman"/>
                <w:color w:val="000000"/>
                <w:spacing w:val="0"/>
                <w:sz w:val="22"/>
              </w:rPr>
            </w:pPr>
            <w:r>
              <w:rPr>
                <w:rFonts w:ascii="FJGWBS+SimSun"/>
                <w:color w:val="212529"/>
                <w:spacing w:val="2"/>
                <w:sz w:val="22"/>
              </w:rPr>
              <w:t>20136</w:t>
            </w:r>
          </w:p>
        </w:tc>
        <w:tc>
          <w:tcPr>
            <w:tcW w:w="20" w:type="dxa"/>
            <w:noWrap w:val="0"/>
            <w:vAlign w:val="top"/>
          </w:tcPr>
          <w:p w14:paraId="279112B1">
            <w:pPr>
              <w:spacing w:before="0" w:after="0" w:line="0" w:lineRule="exact"/>
              <w:ind w:left="0" w:right="0" w:firstLine="0"/>
              <w:jc w:val="left"/>
              <w:rPr>
                <w:rFonts w:ascii="Times New Roman"/>
                <w:color w:val="000000"/>
                <w:spacing w:val="0"/>
                <w:sz w:val="22"/>
              </w:rPr>
            </w:pPr>
          </w:p>
        </w:tc>
        <w:tc>
          <w:tcPr>
            <w:tcW w:w="2226" w:type="dxa"/>
            <w:gridSpan w:val="3"/>
            <w:noWrap w:val="0"/>
            <w:vAlign w:val="top"/>
          </w:tcPr>
          <w:p w14:paraId="44275389">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其他共产党</w:t>
            </w:r>
          </w:p>
          <w:p w14:paraId="169EA3BC">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事务支出</w:t>
            </w:r>
          </w:p>
        </w:tc>
        <w:tc>
          <w:tcPr>
            <w:tcW w:w="20" w:type="dxa"/>
            <w:noWrap w:val="0"/>
            <w:vAlign w:val="top"/>
          </w:tcPr>
          <w:p w14:paraId="3E8F8B88">
            <w:pPr>
              <w:spacing w:before="0" w:after="0" w:line="0" w:lineRule="exact"/>
              <w:ind w:left="0" w:right="0" w:firstLine="0"/>
              <w:jc w:val="left"/>
              <w:rPr>
                <w:rFonts w:ascii="Times New Roman"/>
                <w:color w:val="000000"/>
                <w:spacing w:val="0"/>
                <w:sz w:val="22"/>
              </w:rPr>
            </w:pPr>
          </w:p>
        </w:tc>
        <w:tc>
          <w:tcPr>
            <w:tcW w:w="2994" w:type="dxa"/>
            <w:noWrap w:val="0"/>
            <w:vAlign w:val="top"/>
          </w:tcPr>
          <w:p w14:paraId="23B3642D">
            <w:pPr>
              <w:spacing w:before="135" w:after="0" w:line="220" w:lineRule="exact"/>
              <w:ind w:left="0" w:right="0" w:firstLine="0"/>
              <w:jc w:val="left"/>
              <w:rPr>
                <w:rFonts w:ascii="Times New Roman"/>
                <w:color w:val="000000"/>
                <w:spacing w:val="0"/>
                <w:sz w:val="22"/>
              </w:rPr>
            </w:pPr>
            <w:r>
              <w:rPr>
                <w:rFonts w:ascii="FJGWBS+SimSun"/>
                <w:color w:val="212529"/>
                <w:spacing w:val="2"/>
                <w:sz w:val="22"/>
              </w:rPr>
              <w:t>4.20</w:t>
            </w:r>
            <w:r>
              <w:rPr>
                <w:rFonts w:ascii="Times New Roman"/>
                <w:color w:val="212529"/>
                <w:spacing w:val="1962"/>
                <w:sz w:val="22"/>
              </w:rPr>
              <w:t xml:space="preserve"> </w:t>
            </w:r>
            <w:r>
              <w:rPr>
                <w:rFonts w:ascii="FJGWBS+SimSun"/>
                <w:color w:val="212529"/>
                <w:spacing w:val="2"/>
                <w:sz w:val="22"/>
              </w:rPr>
              <w:t>4.20</w:t>
            </w:r>
          </w:p>
        </w:tc>
      </w:tr>
      <w:tr w14:paraId="617E93CB">
        <w:tblPrEx>
          <w:tblCellMar>
            <w:top w:w="0" w:type="dxa"/>
            <w:left w:w="0" w:type="dxa"/>
            <w:bottom w:w="0" w:type="dxa"/>
            <w:right w:w="0" w:type="dxa"/>
          </w:tblCellMar>
        </w:tblPrEx>
        <w:trPr>
          <w:trHeight w:val="475" w:hRule="atLeast"/>
        </w:trPr>
        <w:tc>
          <w:tcPr>
            <w:tcW w:w="1055" w:type="dxa"/>
            <w:noWrap w:val="0"/>
            <w:vAlign w:val="top"/>
          </w:tcPr>
          <w:p w14:paraId="5141A3AA">
            <w:pPr>
              <w:spacing w:before="0" w:after="0" w:line="0" w:lineRule="exact"/>
              <w:ind w:left="0" w:right="0" w:firstLine="0"/>
              <w:jc w:val="left"/>
              <w:rPr>
                <w:rFonts w:ascii="Times New Roman"/>
                <w:color w:val="000000"/>
                <w:spacing w:val="0"/>
                <w:sz w:val="22"/>
              </w:rPr>
            </w:pPr>
          </w:p>
        </w:tc>
        <w:tc>
          <w:tcPr>
            <w:tcW w:w="1187" w:type="dxa"/>
            <w:noWrap w:val="0"/>
            <w:vAlign w:val="top"/>
          </w:tcPr>
          <w:p w14:paraId="310A8CB2">
            <w:pPr>
              <w:spacing w:before="135" w:after="0" w:line="220" w:lineRule="exact"/>
              <w:ind w:left="0" w:right="0" w:firstLine="0"/>
              <w:jc w:val="left"/>
              <w:rPr>
                <w:rFonts w:ascii="Times New Roman"/>
                <w:color w:val="000000"/>
                <w:spacing w:val="0"/>
                <w:sz w:val="22"/>
              </w:rPr>
            </w:pPr>
            <w:r>
              <w:rPr>
                <w:rFonts w:ascii="FJGWBS+SimSun"/>
                <w:color w:val="212529"/>
                <w:spacing w:val="2"/>
                <w:sz w:val="22"/>
              </w:rPr>
              <w:t>2013699</w:t>
            </w:r>
          </w:p>
        </w:tc>
        <w:tc>
          <w:tcPr>
            <w:tcW w:w="20" w:type="dxa"/>
            <w:noWrap w:val="0"/>
            <w:vAlign w:val="top"/>
          </w:tcPr>
          <w:p w14:paraId="7BA89ACB">
            <w:pPr>
              <w:spacing w:before="0" w:after="0" w:line="0" w:lineRule="exact"/>
              <w:ind w:left="0" w:right="0" w:firstLine="0"/>
              <w:jc w:val="left"/>
              <w:rPr>
                <w:rFonts w:ascii="Times New Roman"/>
                <w:color w:val="000000"/>
                <w:spacing w:val="0"/>
                <w:sz w:val="22"/>
              </w:rPr>
            </w:pPr>
          </w:p>
        </w:tc>
        <w:tc>
          <w:tcPr>
            <w:tcW w:w="2226" w:type="dxa"/>
            <w:gridSpan w:val="3"/>
            <w:noWrap w:val="0"/>
            <w:vAlign w:val="top"/>
          </w:tcPr>
          <w:p w14:paraId="6E16822F">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其他共产党</w:t>
            </w:r>
          </w:p>
          <w:p w14:paraId="38B888BA">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事务支出</w:t>
            </w:r>
          </w:p>
        </w:tc>
        <w:tc>
          <w:tcPr>
            <w:tcW w:w="20" w:type="dxa"/>
            <w:noWrap w:val="0"/>
            <w:vAlign w:val="top"/>
          </w:tcPr>
          <w:p w14:paraId="6E5F8FE0">
            <w:pPr>
              <w:spacing w:before="0" w:after="0" w:line="0" w:lineRule="exact"/>
              <w:ind w:left="0" w:right="0" w:firstLine="0"/>
              <w:jc w:val="left"/>
              <w:rPr>
                <w:rFonts w:ascii="Times New Roman"/>
                <w:color w:val="000000"/>
                <w:spacing w:val="0"/>
                <w:sz w:val="22"/>
              </w:rPr>
            </w:pPr>
          </w:p>
        </w:tc>
        <w:tc>
          <w:tcPr>
            <w:tcW w:w="2994" w:type="dxa"/>
            <w:noWrap w:val="0"/>
            <w:vAlign w:val="top"/>
          </w:tcPr>
          <w:p w14:paraId="3FB49E57">
            <w:pPr>
              <w:spacing w:before="135" w:after="0" w:line="220" w:lineRule="exact"/>
              <w:ind w:left="0" w:right="0" w:firstLine="0"/>
              <w:jc w:val="left"/>
              <w:rPr>
                <w:rFonts w:ascii="Times New Roman"/>
                <w:color w:val="000000"/>
                <w:spacing w:val="0"/>
                <w:sz w:val="22"/>
              </w:rPr>
            </w:pPr>
            <w:r>
              <w:rPr>
                <w:rFonts w:ascii="FJGWBS+SimSun"/>
                <w:color w:val="212529"/>
                <w:spacing w:val="2"/>
                <w:sz w:val="22"/>
              </w:rPr>
              <w:t>4.20</w:t>
            </w:r>
            <w:r>
              <w:rPr>
                <w:rFonts w:ascii="Times New Roman"/>
                <w:color w:val="212529"/>
                <w:spacing w:val="1962"/>
                <w:sz w:val="22"/>
              </w:rPr>
              <w:t xml:space="preserve"> </w:t>
            </w:r>
            <w:r>
              <w:rPr>
                <w:rFonts w:ascii="FJGWBS+SimSun"/>
                <w:color w:val="212529"/>
                <w:spacing w:val="2"/>
                <w:sz w:val="22"/>
              </w:rPr>
              <w:t>4.20</w:t>
            </w:r>
          </w:p>
        </w:tc>
      </w:tr>
    </w:tbl>
    <w:p w14:paraId="6123F208">
      <w:pPr>
        <w:spacing w:before="50"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文化旅游体</w:t>
      </w:r>
    </w:p>
    <w:p w14:paraId="6F824637">
      <w:pPr>
        <w:spacing w:before="25" w:after="0" w:line="230" w:lineRule="exact"/>
        <w:ind w:left="1055" w:right="0" w:firstLine="0"/>
        <w:jc w:val="left"/>
        <w:rPr>
          <w:rFonts w:ascii="Times New Roman"/>
          <w:color w:val="000000"/>
          <w:spacing w:val="0"/>
          <w:sz w:val="22"/>
        </w:rPr>
      </w:pPr>
      <w:r>
        <w:rPr>
          <w:rFonts w:ascii="FJGWBS+SimSun"/>
          <w:color w:val="212529"/>
          <w:spacing w:val="2"/>
          <w:sz w:val="22"/>
        </w:rPr>
        <w:t>207</w:t>
      </w:r>
      <w:r>
        <w:rPr>
          <w:rFonts w:ascii="Times New Roman"/>
          <w:color w:val="212529"/>
          <w:spacing w:val="815"/>
          <w:sz w:val="22"/>
        </w:rPr>
        <w:t xml:space="preserve"> </w:t>
      </w:r>
      <w:r>
        <w:rPr>
          <w:rFonts w:ascii="FJGWBS+SimSun" w:hAnsi="FJGWBS+SimSun" w:cs="FJGWBS+SimSun"/>
          <w:color w:val="212529"/>
          <w:spacing w:val="5"/>
          <w:sz w:val="22"/>
        </w:rPr>
        <w:t>育与传媒支</w:t>
      </w:r>
      <w:r>
        <w:rPr>
          <w:rFonts w:ascii="Times New Roman"/>
          <w:color w:val="212529"/>
          <w:spacing w:val="1066"/>
          <w:sz w:val="22"/>
        </w:rPr>
        <w:t xml:space="preserve"> </w:t>
      </w:r>
      <w:r>
        <w:rPr>
          <w:rFonts w:ascii="FJGWBS+SimSun"/>
          <w:color w:val="212529"/>
          <w:spacing w:val="2"/>
          <w:sz w:val="22"/>
        </w:rPr>
        <w:t>4.90</w:t>
      </w:r>
      <w:r>
        <w:rPr>
          <w:rFonts w:ascii="Times New Roman"/>
          <w:color w:val="212529"/>
          <w:spacing w:val="1962"/>
          <w:sz w:val="22"/>
        </w:rPr>
        <w:t xml:space="preserve"> </w:t>
      </w:r>
      <w:r>
        <w:rPr>
          <w:rFonts w:ascii="FJGWBS+SimSun"/>
          <w:color w:val="212529"/>
          <w:spacing w:val="2"/>
          <w:sz w:val="22"/>
        </w:rPr>
        <w:t>4.90</w:t>
      </w:r>
    </w:p>
    <w:p w14:paraId="2368411C">
      <w:pPr>
        <w:spacing w:before="0" w:after="0" w:line="270" w:lineRule="exact"/>
        <w:ind w:left="2262" w:right="7736" w:firstLine="0"/>
        <w:jc w:val="left"/>
        <w:rPr>
          <w:rFonts w:ascii="Times New Roman"/>
          <w:color w:val="000000"/>
          <w:spacing w:val="0"/>
          <w:sz w:val="22"/>
        </w:rPr>
      </w:pPr>
      <w:r>
        <w:rPr>
          <w:rFonts w:ascii="FJGWBS+SimSun" w:hAnsi="FJGWBS+SimSun" w:cs="FJGWBS+SimSun"/>
          <w:color w:val="212529"/>
          <w:spacing w:val="0"/>
          <w:sz w:val="22"/>
        </w:rPr>
        <w:t xml:space="preserve">出 </w:t>
      </w:r>
      <w:r>
        <w:rPr>
          <w:rFonts w:ascii="FJGWBS+SimSun" w:hAnsi="FJGWBS+SimSun" w:cs="FJGWBS+SimSun"/>
          <w:color w:val="212529"/>
          <w:spacing w:val="5"/>
          <w:sz w:val="22"/>
        </w:rPr>
        <w:t>其他文化旅</w:t>
      </w:r>
    </w:p>
    <w:p w14:paraId="65D2684A">
      <w:pPr>
        <w:spacing w:before="25" w:after="0" w:line="230" w:lineRule="exact"/>
        <w:ind w:left="1055" w:right="0" w:firstLine="0"/>
        <w:jc w:val="left"/>
        <w:rPr>
          <w:rFonts w:ascii="Times New Roman"/>
          <w:color w:val="000000"/>
          <w:spacing w:val="0"/>
          <w:sz w:val="22"/>
        </w:rPr>
      </w:pPr>
      <w:r>
        <w:rPr>
          <w:rFonts w:ascii="FJGWBS+SimSun"/>
          <w:color w:val="212529"/>
          <w:spacing w:val="2"/>
          <w:sz w:val="22"/>
        </w:rPr>
        <w:t>20799</w:t>
      </w:r>
      <w:r>
        <w:rPr>
          <w:rFonts w:ascii="Times New Roman"/>
          <w:color w:val="212529"/>
          <w:spacing w:val="590"/>
          <w:sz w:val="22"/>
        </w:rPr>
        <w:t xml:space="preserve"> </w:t>
      </w:r>
      <w:r>
        <w:rPr>
          <w:rFonts w:ascii="FJGWBS+SimSun" w:hAnsi="FJGWBS+SimSun" w:cs="FJGWBS+SimSun"/>
          <w:color w:val="212529"/>
          <w:spacing w:val="5"/>
          <w:sz w:val="22"/>
        </w:rPr>
        <w:t>游体育与传</w:t>
      </w:r>
      <w:r>
        <w:rPr>
          <w:rFonts w:ascii="Times New Roman"/>
          <w:color w:val="212529"/>
          <w:spacing w:val="1066"/>
          <w:sz w:val="22"/>
        </w:rPr>
        <w:t xml:space="preserve"> </w:t>
      </w:r>
      <w:r>
        <w:rPr>
          <w:rFonts w:ascii="FJGWBS+SimSun"/>
          <w:color w:val="212529"/>
          <w:spacing w:val="2"/>
          <w:sz w:val="22"/>
        </w:rPr>
        <w:t>4.90</w:t>
      </w:r>
      <w:r>
        <w:rPr>
          <w:rFonts w:ascii="Times New Roman"/>
          <w:color w:val="212529"/>
          <w:spacing w:val="1962"/>
          <w:sz w:val="22"/>
        </w:rPr>
        <w:t xml:space="preserve"> </w:t>
      </w:r>
      <w:r>
        <w:rPr>
          <w:rFonts w:ascii="FJGWBS+SimSun"/>
          <w:color w:val="212529"/>
          <w:spacing w:val="2"/>
          <w:sz w:val="22"/>
        </w:rPr>
        <w:t>4.90</w:t>
      </w:r>
    </w:p>
    <w:p w14:paraId="0876F815">
      <w:pPr>
        <w:spacing w:before="0" w:after="0" w:line="270" w:lineRule="exact"/>
        <w:ind w:left="2262" w:right="7736" w:firstLine="0"/>
        <w:jc w:val="left"/>
        <w:rPr>
          <w:rFonts w:ascii="Times New Roman"/>
          <w:color w:val="000000"/>
          <w:spacing w:val="0"/>
          <w:sz w:val="22"/>
        </w:rPr>
      </w:pPr>
      <w:r>
        <w:rPr>
          <w:rFonts w:ascii="FJGWBS+SimSun" w:hAnsi="FJGWBS+SimSun" w:cs="FJGWBS+SimSun"/>
          <w:color w:val="212529"/>
          <w:spacing w:val="5"/>
          <w:sz w:val="22"/>
        </w:rPr>
        <w:t>媒支出 其他文化旅</w:t>
      </w:r>
    </w:p>
    <w:p w14:paraId="08720C04">
      <w:pPr>
        <w:spacing w:before="0" w:after="50" w:line="255" w:lineRule="exact"/>
        <w:ind w:left="1055" w:right="0" w:firstLine="0"/>
        <w:jc w:val="left"/>
        <w:rPr>
          <w:rFonts w:ascii="Times New Roman"/>
          <w:color w:val="000000"/>
          <w:spacing w:val="0"/>
          <w:sz w:val="22"/>
        </w:rPr>
      </w:pPr>
      <w:r>
        <w:rPr>
          <w:rFonts w:ascii="FJGWBS+SimSun"/>
          <w:color w:val="212529"/>
          <w:spacing w:val="2"/>
          <w:sz w:val="22"/>
        </w:rPr>
        <w:t>2079999</w:t>
      </w:r>
      <w:r>
        <w:rPr>
          <w:rFonts w:ascii="Times New Roman"/>
          <w:color w:val="212529"/>
          <w:spacing w:val="365"/>
          <w:sz w:val="22"/>
        </w:rPr>
        <w:t xml:space="preserve"> </w:t>
      </w:r>
      <w:r>
        <w:rPr>
          <w:rFonts w:ascii="FJGWBS+SimSun" w:hAnsi="FJGWBS+SimSun" w:cs="FJGWBS+SimSun"/>
          <w:color w:val="212529"/>
          <w:spacing w:val="5"/>
          <w:sz w:val="22"/>
        </w:rPr>
        <w:t>游体育与传</w:t>
      </w:r>
      <w:r>
        <w:rPr>
          <w:rFonts w:ascii="Times New Roman"/>
          <w:color w:val="212529"/>
          <w:spacing w:val="1066"/>
          <w:sz w:val="22"/>
        </w:rPr>
        <w:t xml:space="preserve"> </w:t>
      </w:r>
      <w:r>
        <w:rPr>
          <w:rFonts w:ascii="FJGWBS+SimSun"/>
          <w:color w:val="212529"/>
          <w:spacing w:val="2"/>
          <w:sz w:val="22"/>
        </w:rPr>
        <w:t>4.90</w:t>
      </w:r>
      <w:r>
        <w:rPr>
          <w:rFonts w:ascii="Times New Roman"/>
          <w:color w:val="212529"/>
          <w:spacing w:val="1962"/>
          <w:sz w:val="22"/>
        </w:rPr>
        <w:t xml:space="preserve"> </w:t>
      </w:r>
      <w:r>
        <w:rPr>
          <w:rFonts w:ascii="FJGWBS+SimSun" w:hAnsi="FJGWBS+SimSun" w:cs="FJGWBS+SimSun"/>
          <w:color w:val="212529"/>
          <w:spacing w:val="2"/>
          <w:sz w:val="22"/>
        </w:rPr>
        <w:t>4.90</w:t>
      </w:r>
      <w:r>
        <w:rPr>
          <w:rFonts w:ascii="FJGWBS+SimSun" w:hAnsi="FJGWBS+SimSun" w:cs="FJGWBS+SimSun"/>
          <w:color w:val="212529"/>
          <w:spacing w:val="2"/>
          <w:sz w:val="22"/>
        </w:rPr>
        <w:cr/>
      </w:r>
      <w:r>
        <w:rPr>
          <w:rFonts w:ascii="Times New Roman"/>
          <w:color w:val="212529"/>
          <w:spacing w:val="1152"/>
          <w:sz w:val="22"/>
        </w:rPr>
        <w:t xml:space="preserve"> </w:t>
      </w:r>
      <w:r>
        <w:rPr>
          <w:rFonts w:ascii="FJGWBS+SimSun" w:hAnsi="FJGWBS+SimSun" w:cs="FJGWBS+SimSun"/>
          <w:color w:val="212529"/>
          <w:spacing w:val="5"/>
          <w:sz w:val="22"/>
        </w:rPr>
        <w:t>媒支出</w:t>
      </w:r>
    </w:p>
    <w:tbl>
      <w:tblPr>
        <w:tblStyle w:val="2"/>
        <w:tblW w:w="0" w:type="auto"/>
        <w:tblInd w:w="0" w:type="dxa"/>
        <w:tblLayout w:type="autofit"/>
        <w:tblCellMar>
          <w:top w:w="0" w:type="dxa"/>
          <w:left w:w="0" w:type="dxa"/>
          <w:bottom w:w="0" w:type="dxa"/>
          <w:right w:w="0" w:type="dxa"/>
        </w:tblCellMar>
      </w:tblPr>
      <w:tblGrid>
        <w:gridCol w:w="1055"/>
        <w:gridCol w:w="1187"/>
        <w:gridCol w:w="20"/>
        <w:gridCol w:w="2001"/>
        <w:gridCol w:w="20"/>
        <w:gridCol w:w="92"/>
        <w:gridCol w:w="20"/>
        <w:gridCol w:w="1761"/>
        <w:gridCol w:w="1346"/>
      </w:tblGrid>
      <w:tr w14:paraId="61BD22F2">
        <w:tblPrEx>
          <w:tblCellMar>
            <w:top w:w="0" w:type="dxa"/>
            <w:left w:w="0" w:type="dxa"/>
            <w:bottom w:w="0" w:type="dxa"/>
            <w:right w:w="0" w:type="dxa"/>
          </w:tblCellMar>
        </w:tblPrEx>
        <w:trPr>
          <w:trHeight w:val="525" w:hRule="atLeast"/>
        </w:trPr>
        <w:tc>
          <w:tcPr>
            <w:tcW w:w="1055" w:type="dxa"/>
            <w:noWrap w:val="0"/>
            <w:vAlign w:val="top"/>
          </w:tcPr>
          <w:p w14:paraId="5155B5BF">
            <w:pPr>
              <w:spacing w:before="0" w:after="0" w:line="0" w:lineRule="exact"/>
              <w:ind w:left="0" w:right="0" w:firstLine="0"/>
              <w:jc w:val="left"/>
              <w:rPr>
                <w:rFonts w:ascii="Times New Roman"/>
                <w:color w:val="000000"/>
                <w:spacing w:val="0"/>
                <w:sz w:val="22"/>
              </w:rPr>
            </w:pPr>
          </w:p>
        </w:tc>
        <w:tc>
          <w:tcPr>
            <w:tcW w:w="1187" w:type="dxa"/>
            <w:noWrap w:val="0"/>
            <w:vAlign w:val="top"/>
          </w:tcPr>
          <w:p w14:paraId="5BF28DFA">
            <w:pPr>
              <w:spacing w:before="135" w:after="0" w:line="220" w:lineRule="exact"/>
              <w:ind w:left="0" w:right="0" w:firstLine="0"/>
              <w:jc w:val="left"/>
              <w:rPr>
                <w:rFonts w:ascii="Times New Roman"/>
                <w:color w:val="000000"/>
                <w:spacing w:val="0"/>
                <w:sz w:val="22"/>
              </w:rPr>
            </w:pPr>
            <w:r>
              <w:rPr>
                <w:rFonts w:ascii="FJGWBS+SimSun"/>
                <w:color w:val="212529"/>
                <w:spacing w:val="2"/>
                <w:sz w:val="22"/>
              </w:rPr>
              <w:t>208</w:t>
            </w:r>
          </w:p>
        </w:tc>
        <w:tc>
          <w:tcPr>
            <w:tcW w:w="20" w:type="dxa"/>
            <w:noWrap w:val="0"/>
            <w:vAlign w:val="top"/>
          </w:tcPr>
          <w:p w14:paraId="5E663075">
            <w:pPr>
              <w:spacing w:before="0" w:after="0" w:line="0" w:lineRule="exact"/>
              <w:ind w:left="0" w:right="0" w:firstLine="0"/>
              <w:jc w:val="left"/>
              <w:rPr>
                <w:rFonts w:ascii="Times New Roman"/>
                <w:color w:val="000000"/>
                <w:spacing w:val="0"/>
                <w:sz w:val="22"/>
              </w:rPr>
            </w:pPr>
          </w:p>
        </w:tc>
        <w:tc>
          <w:tcPr>
            <w:tcW w:w="2001" w:type="dxa"/>
            <w:noWrap w:val="0"/>
            <w:vAlign w:val="top"/>
          </w:tcPr>
          <w:p w14:paraId="4A03A3A1">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社会保障和</w:t>
            </w:r>
          </w:p>
          <w:p w14:paraId="58690BD2">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就业支出</w:t>
            </w:r>
          </w:p>
        </w:tc>
        <w:tc>
          <w:tcPr>
            <w:tcW w:w="20" w:type="dxa"/>
            <w:noWrap w:val="0"/>
            <w:vAlign w:val="top"/>
          </w:tcPr>
          <w:p w14:paraId="6603283F">
            <w:pPr>
              <w:spacing w:before="0" w:after="0" w:line="0" w:lineRule="exact"/>
              <w:ind w:left="0" w:right="0" w:firstLine="0"/>
              <w:jc w:val="left"/>
              <w:rPr>
                <w:rFonts w:ascii="Times New Roman"/>
                <w:color w:val="000000"/>
                <w:spacing w:val="0"/>
                <w:sz w:val="22"/>
              </w:rPr>
            </w:pPr>
          </w:p>
        </w:tc>
        <w:tc>
          <w:tcPr>
            <w:tcW w:w="3219" w:type="dxa"/>
            <w:gridSpan w:val="4"/>
            <w:noWrap w:val="0"/>
            <w:vAlign w:val="top"/>
          </w:tcPr>
          <w:p w14:paraId="3A523298">
            <w:pPr>
              <w:spacing w:before="135" w:after="0" w:line="220" w:lineRule="exact"/>
              <w:ind w:left="0" w:right="0" w:firstLine="0"/>
              <w:jc w:val="left"/>
              <w:rPr>
                <w:rFonts w:ascii="Times New Roman"/>
                <w:color w:val="000000"/>
                <w:spacing w:val="0"/>
                <w:sz w:val="22"/>
              </w:rPr>
            </w:pPr>
            <w:r>
              <w:rPr>
                <w:rFonts w:ascii="FJGWBS+SimSun"/>
                <w:color w:val="212529"/>
                <w:spacing w:val="2"/>
                <w:sz w:val="22"/>
              </w:rPr>
              <w:t>151.25</w:t>
            </w:r>
            <w:r>
              <w:rPr>
                <w:rFonts w:ascii="Times New Roman"/>
                <w:color w:val="212529"/>
                <w:spacing w:val="504"/>
                <w:sz w:val="22"/>
              </w:rPr>
              <w:t xml:space="preserve"> </w:t>
            </w:r>
            <w:r>
              <w:rPr>
                <w:rFonts w:ascii="FJGWBS+SimSun"/>
                <w:color w:val="212529"/>
                <w:spacing w:val="2"/>
                <w:sz w:val="22"/>
              </w:rPr>
              <w:t>86.38</w:t>
            </w:r>
            <w:r>
              <w:rPr>
                <w:rFonts w:ascii="Times New Roman"/>
                <w:color w:val="212529"/>
                <w:spacing w:val="728"/>
                <w:sz w:val="22"/>
              </w:rPr>
              <w:t xml:space="preserve"> </w:t>
            </w:r>
            <w:r>
              <w:rPr>
                <w:rFonts w:ascii="FJGWBS+SimSun"/>
                <w:color w:val="212529"/>
                <w:spacing w:val="2"/>
                <w:sz w:val="22"/>
              </w:rPr>
              <w:t>64.87</w:t>
            </w:r>
          </w:p>
        </w:tc>
      </w:tr>
      <w:tr w14:paraId="035D6656">
        <w:tblPrEx>
          <w:tblCellMar>
            <w:top w:w="0" w:type="dxa"/>
            <w:left w:w="0" w:type="dxa"/>
            <w:bottom w:w="0" w:type="dxa"/>
            <w:right w:w="0" w:type="dxa"/>
          </w:tblCellMar>
        </w:tblPrEx>
        <w:trPr>
          <w:gridAfter w:val="1"/>
          <w:trHeight w:val="475" w:hRule="atLeast"/>
        </w:trPr>
        <w:tc>
          <w:tcPr>
            <w:tcW w:w="1055" w:type="dxa"/>
            <w:noWrap w:val="0"/>
            <w:vAlign w:val="top"/>
          </w:tcPr>
          <w:p w14:paraId="260AB365">
            <w:pPr>
              <w:spacing w:before="0" w:after="0" w:line="0" w:lineRule="exact"/>
              <w:ind w:left="0" w:right="0" w:firstLine="0"/>
              <w:jc w:val="left"/>
              <w:rPr>
                <w:rFonts w:ascii="Times New Roman"/>
                <w:color w:val="000000"/>
                <w:spacing w:val="0"/>
                <w:sz w:val="22"/>
              </w:rPr>
            </w:pPr>
          </w:p>
        </w:tc>
        <w:tc>
          <w:tcPr>
            <w:tcW w:w="1187" w:type="dxa"/>
            <w:noWrap w:val="0"/>
            <w:vAlign w:val="top"/>
          </w:tcPr>
          <w:p w14:paraId="42A356FF">
            <w:pPr>
              <w:spacing w:before="135" w:after="0" w:line="220" w:lineRule="exact"/>
              <w:ind w:left="0" w:right="0" w:firstLine="0"/>
              <w:jc w:val="left"/>
              <w:rPr>
                <w:rFonts w:ascii="Times New Roman"/>
                <w:color w:val="000000"/>
                <w:spacing w:val="0"/>
                <w:sz w:val="22"/>
              </w:rPr>
            </w:pPr>
            <w:r>
              <w:rPr>
                <w:rFonts w:ascii="FJGWBS+SimSun"/>
                <w:color w:val="212529"/>
                <w:spacing w:val="2"/>
                <w:sz w:val="22"/>
              </w:rPr>
              <w:t>20805</w:t>
            </w:r>
          </w:p>
        </w:tc>
        <w:tc>
          <w:tcPr>
            <w:tcW w:w="20" w:type="dxa"/>
            <w:noWrap w:val="0"/>
            <w:vAlign w:val="top"/>
          </w:tcPr>
          <w:p w14:paraId="066ADAFD">
            <w:pPr>
              <w:spacing w:before="0" w:after="0" w:line="0" w:lineRule="exact"/>
              <w:ind w:left="0" w:right="0" w:firstLine="0"/>
              <w:jc w:val="left"/>
              <w:rPr>
                <w:rFonts w:ascii="Times New Roman"/>
                <w:color w:val="000000"/>
                <w:spacing w:val="0"/>
                <w:sz w:val="22"/>
              </w:rPr>
            </w:pPr>
          </w:p>
        </w:tc>
        <w:tc>
          <w:tcPr>
            <w:tcW w:w="2113" w:type="dxa"/>
            <w:gridSpan w:val="3"/>
            <w:noWrap w:val="0"/>
            <w:vAlign w:val="top"/>
          </w:tcPr>
          <w:p w14:paraId="08447644">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行政事业单</w:t>
            </w:r>
          </w:p>
          <w:p w14:paraId="735506E4">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位养老支出</w:t>
            </w:r>
          </w:p>
        </w:tc>
        <w:tc>
          <w:tcPr>
            <w:tcW w:w="20" w:type="dxa"/>
            <w:noWrap w:val="0"/>
            <w:vAlign w:val="top"/>
          </w:tcPr>
          <w:p w14:paraId="17D6DFEA">
            <w:pPr>
              <w:spacing w:before="0" w:after="0" w:line="0" w:lineRule="exact"/>
              <w:ind w:left="0" w:right="0" w:firstLine="0"/>
              <w:jc w:val="left"/>
              <w:rPr>
                <w:rFonts w:ascii="Times New Roman"/>
                <w:color w:val="000000"/>
                <w:spacing w:val="0"/>
                <w:sz w:val="22"/>
              </w:rPr>
            </w:pPr>
          </w:p>
        </w:tc>
        <w:tc>
          <w:tcPr>
            <w:tcW w:w="1761" w:type="dxa"/>
            <w:noWrap w:val="0"/>
            <w:vAlign w:val="top"/>
          </w:tcPr>
          <w:p w14:paraId="09ECF7F3">
            <w:pPr>
              <w:spacing w:before="135" w:after="0" w:line="220" w:lineRule="exact"/>
              <w:ind w:left="0" w:right="0" w:firstLine="0"/>
              <w:jc w:val="left"/>
              <w:rPr>
                <w:rFonts w:ascii="Times New Roman"/>
                <w:color w:val="000000"/>
                <w:spacing w:val="0"/>
                <w:sz w:val="22"/>
              </w:rPr>
            </w:pPr>
            <w:r>
              <w:rPr>
                <w:rFonts w:ascii="FJGWBS+SimSun"/>
                <w:color w:val="212529"/>
                <w:spacing w:val="2"/>
                <w:sz w:val="22"/>
              </w:rPr>
              <w:t>86.38</w:t>
            </w:r>
            <w:r>
              <w:rPr>
                <w:rFonts w:ascii="Times New Roman"/>
                <w:color w:val="212529"/>
                <w:spacing w:val="504"/>
                <w:sz w:val="22"/>
              </w:rPr>
              <w:t xml:space="preserve"> </w:t>
            </w:r>
            <w:r>
              <w:rPr>
                <w:rFonts w:ascii="FJGWBS+SimSun"/>
                <w:color w:val="212529"/>
                <w:spacing w:val="2"/>
                <w:sz w:val="22"/>
              </w:rPr>
              <w:t>86.38</w:t>
            </w:r>
          </w:p>
        </w:tc>
      </w:tr>
    </w:tbl>
    <w:p w14:paraId="0BB1C3B9">
      <w:pPr>
        <w:spacing w:before="1059" w:after="0" w:line="170" w:lineRule="exact"/>
        <w:ind w:left="5241" w:right="0" w:firstLine="0"/>
        <w:jc w:val="left"/>
        <w:rPr>
          <w:rFonts w:ascii="Times New Roman"/>
          <w:color w:val="000000"/>
          <w:spacing w:val="0"/>
          <w:sz w:val="16"/>
        </w:rPr>
      </w:pPr>
      <w:r>
        <w:rPr>
          <w:rFonts w:ascii="MingLiU"/>
          <w:color w:val="000000"/>
          <w:spacing w:val="-11"/>
          <w:sz w:val="16"/>
        </w:rPr>
        <w:t>-11-</w:t>
      </w:r>
    </w:p>
    <w:p w14:paraId="3EDD5512">
      <w:pPr>
        <w:spacing w:before="0" w:after="0" w:line="0" w:lineRule="exact"/>
        <w:ind w:left="0" w:right="0" w:firstLine="0"/>
        <w:jc w:val="left"/>
        <w:rPr>
          <w:rFonts w:ascii="Arial"/>
          <w:color w:val="FF0000"/>
          <w:spacing w:val="0"/>
          <w:sz w:val="2"/>
        </w:rPr>
      </w:pPr>
    </w:p>
    <w:p w14:paraId="31082FE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6ACF854">
      <w:pPr>
        <w:spacing w:before="0" w:after="0" w:line="170" w:lineRule="exact"/>
        <w:ind w:left="0" w:right="0" w:firstLine="0"/>
        <w:jc w:val="left"/>
        <w:rPr>
          <w:rFonts w:ascii="Times New Roman"/>
          <w:color w:val="000000"/>
          <w:spacing w:val="0"/>
          <w:sz w:val="16"/>
        </w:rPr>
      </w:pPr>
      <w:r>
        <w:pict>
          <v:shape id="_x000054" o:spid="_x0000_s1080" o:spt="75" type="#_x0000_t75" style="position:absolute;left:0pt;margin-left:83pt;margin-top:59.1pt;height:753.5pt;width:430.25pt;mso-position-horizontal-relative:page;mso-position-vertical-relative:page;z-index:-251656192;mso-width-relative:page;mso-height-relative:page;" filled="f" coordsize="21600,21600">
            <v:path/>
            <v:fill on="f" focussize="0,0"/>
            <v:stroke/>
            <v:imagedata r:id="rId46" o:title=""/>
            <o:lock v:ext="edit" aspectratio="t"/>
          </v:shape>
        </w:pict>
      </w:r>
      <w:r>
        <w:pict>
          <v:shape id="_x000055" o:spid="_x0000_s108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E3C2A67">
      <w:pPr>
        <w:spacing w:before="696" w:after="35"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机关事业单</w:t>
      </w:r>
    </w:p>
    <w:tbl>
      <w:tblPr>
        <w:tblStyle w:val="2"/>
        <w:tblW w:w="0" w:type="auto"/>
        <w:tblInd w:w="0" w:type="dxa"/>
        <w:tblLayout w:type="autofit"/>
        <w:tblCellMar>
          <w:top w:w="0" w:type="dxa"/>
          <w:left w:w="0" w:type="dxa"/>
          <w:bottom w:w="0" w:type="dxa"/>
          <w:right w:w="0" w:type="dxa"/>
        </w:tblCellMar>
      </w:tblPr>
      <w:tblGrid>
        <w:gridCol w:w="1055"/>
        <w:gridCol w:w="1187"/>
        <w:gridCol w:w="20"/>
        <w:gridCol w:w="2113"/>
        <w:gridCol w:w="20"/>
        <w:gridCol w:w="1761"/>
      </w:tblGrid>
      <w:tr w14:paraId="14816D94">
        <w:tblPrEx>
          <w:tblCellMar>
            <w:top w:w="0" w:type="dxa"/>
            <w:left w:w="0" w:type="dxa"/>
            <w:bottom w:w="0" w:type="dxa"/>
            <w:right w:w="0" w:type="dxa"/>
          </w:tblCellMar>
        </w:tblPrEx>
        <w:trPr>
          <w:trHeight w:val="730" w:hRule="atLeast"/>
        </w:trPr>
        <w:tc>
          <w:tcPr>
            <w:tcW w:w="1055" w:type="dxa"/>
            <w:noWrap w:val="0"/>
            <w:vAlign w:val="top"/>
          </w:tcPr>
          <w:p w14:paraId="093FE509">
            <w:pPr>
              <w:spacing w:before="0" w:after="0" w:line="0" w:lineRule="exact"/>
              <w:ind w:left="0" w:right="0" w:firstLine="0"/>
              <w:jc w:val="left"/>
              <w:rPr>
                <w:rFonts w:ascii="Times New Roman"/>
                <w:color w:val="000000"/>
                <w:spacing w:val="0"/>
                <w:sz w:val="22"/>
              </w:rPr>
            </w:pPr>
          </w:p>
        </w:tc>
        <w:tc>
          <w:tcPr>
            <w:tcW w:w="1187" w:type="dxa"/>
            <w:noWrap w:val="0"/>
            <w:vAlign w:val="top"/>
          </w:tcPr>
          <w:p w14:paraId="00D93DD4">
            <w:pPr>
              <w:spacing w:before="120" w:after="0" w:line="220" w:lineRule="exact"/>
              <w:ind w:left="0" w:right="0" w:firstLine="0"/>
              <w:jc w:val="left"/>
              <w:rPr>
                <w:rFonts w:ascii="Times New Roman"/>
                <w:color w:val="000000"/>
                <w:spacing w:val="0"/>
                <w:sz w:val="22"/>
              </w:rPr>
            </w:pPr>
            <w:r>
              <w:rPr>
                <w:rFonts w:ascii="FJGWBS+SimSun"/>
                <w:color w:val="212529"/>
                <w:spacing w:val="2"/>
                <w:sz w:val="22"/>
              </w:rPr>
              <w:t>2080505</w:t>
            </w:r>
          </w:p>
        </w:tc>
        <w:tc>
          <w:tcPr>
            <w:tcW w:w="20" w:type="dxa"/>
            <w:noWrap w:val="0"/>
            <w:vAlign w:val="top"/>
          </w:tcPr>
          <w:p w14:paraId="05A15EF2">
            <w:pPr>
              <w:spacing w:before="0" w:after="0" w:line="0" w:lineRule="exact"/>
              <w:ind w:left="0" w:right="0" w:firstLine="0"/>
              <w:jc w:val="left"/>
              <w:rPr>
                <w:rFonts w:ascii="Times New Roman"/>
                <w:color w:val="000000"/>
                <w:spacing w:val="0"/>
                <w:sz w:val="22"/>
              </w:rPr>
            </w:pPr>
          </w:p>
        </w:tc>
        <w:tc>
          <w:tcPr>
            <w:tcW w:w="2113" w:type="dxa"/>
            <w:noWrap w:val="0"/>
            <w:vAlign w:val="top"/>
          </w:tcPr>
          <w:p w14:paraId="033A69AB">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位基本养老</w:t>
            </w:r>
          </w:p>
          <w:p w14:paraId="00DAAC92">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保险缴费支</w:t>
            </w:r>
          </w:p>
          <w:p w14:paraId="2E919736">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出</w:t>
            </w:r>
          </w:p>
        </w:tc>
        <w:tc>
          <w:tcPr>
            <w:tcW w:w="20" w:type="dxa"/>
            <w:noWrap w:val="0"/>
            <w:vAlign w:val="top"/>
          </w:tcPr>
          <w:p w14:paraId="494568D1">
            <w:pPr>
              <w:spacing w:before="0" w:after="0" w:line="0" w:lineRule="exact"/>
              <w:ind w:left="0" w:right="0" w:firstLine="0"/>
              <w:jc w:val="left"/>
              <w:rPr>
                <w:rFonts w:ascii="Times New Roman"/>
                <w:color w:val="000000"/>
                <w:spacing w:val="0"/>
                <w:sz w:val="22"/>
              </w:rPr>
            </w:pPr>
          </w:p>
        </w:tc>
        <w:tc>
          <w:tcPr>
            <w:tcW w:w="1761" w:type="dxa"/>
            <w:noWrap w:val="0"/>
            <w:vAlign w:val="top"/>
          </w:tcPr>
          <w:p w14:paraId="07D53283">
            <w:pPr>
              <w:spacing w:before="120" w:after="0" w:line="220" w:lineRule="exact"/>
              <w:ind w:left="0" w:right="0" w:firstLine="0"/>
              <w:jc w:val="left"/>
              <w:rPr>
                <w:rFonts w:ascii="Times New Roman"/>
                <w:color w:val="000000"/>
                <w:spacing w:val="0"/>
                <w:sz w:val="22"/>
              </w:rPr>
            </w:pPr>
            <w:r>
              <w:rPr>
                <w:rFonts w:ascii="FJGWBS+SimSun"/>
                <w:color w:val="212529"/>
                <w:spacing w:val="2"/>
                <w:sz w:val="22"/>
              </w:rPr>
              <w:t>61.51</w:t>
            </w:r>
            <w:r>
              <w:rPr>
                <w:rFonts w:ascii="Times New Roman"/>
                <w:color w:val="212529"/>
                <w:spacing w:val="504"/>
                <w:sz w:val="22"/>
              </w:rPr>
              <w:t xml:space="preserve"> </w:t>
            </w:r>
            <w:r>
              <w:rPr>
                <w:rFonts w:ascii="FJGWBS+SimSun"/>
                <w:color w:val="212529"/>
                <w:spacing w:val="2"/>
                <w:sz w:val="22"/>
              </w:rPr>
              <w:t>61.51</w:t>
            </w:r>
          </w:p>
        </w:tc>
      </w:tr>
    </w:tbl>
    <w:p w14:paraId="318676C8">
      <w:pPr>
        <w:spacing w:before="50"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机关事业单</w:t>
      </w:r>
    </w:p>
    <w:p w14:paraId="4A26FDC0">
      <w:pPr>
        <w:spacing w:before="25" w:after="0" w:line="230" w:lineRule="exact"/>
        <w:ind w:left="1055" w:right="0" w:firstLine="0"/>
        <w:jc w:val="left"/>
        <w:rPr>
          <w:rFonts w:ascii="Times New Roman"/>
          <w:color w:val="000000"/>
          <w:spacing w:val="0"/>
          <w:sz w:val="22"/>
        </w:rPr>
      </w:pPr>
      <w:r>
        <w:rPr>
          <w:rFonts w:ascii="FJGWBS+SimSun"/>
          <w:color w:val="212529"/>
          <w:spacing w:val="2"/>
          <w:sz w:val="22"/>
        </w:rPr>
        <w:t>2080506</w:t>
      </w:r>
      <w:r>
        <w:rPr>
          <w:rFonts w:ascii="Times New Roman"/>
          <w:color w:val="212529"/>
          <w:spacing w:val="365"/>
          <w:sz w:val="22"/>
        </w:rPr>
        <w:t xml:space="preserve"> </w:t>
      </w:r>
      <w:r>
        <w:rPr>
          <w:rFonts w:ascii="FJGWBS+SimSun" w:hAnsi="FJGWBS+SimSun" w:cs="FJGWBS+SimSun"/>
          <w:color w:val="212529"/>
          <w:spacing w:val="5"/>
          <w:sz w:val="22"/>
        </w:rPr>
        <w:t>位职业年金</w:t>
      </w:r>
      <w:r>
        <w:rPr>
          <w:rFonts w:ascii="Times New Roman"/>
          <w:color w:val="212529"/>
          <w:spacing w:val="1066"/>
          <w:sz w:val="22"/>
        </w:rPr>
        <w:t xml:space="preserve"> </w:t>
      </w:r>
      <w:r>
        <w:rPr>
          <w:rFonts w:ascii="FJGWBS+SimSun"/>
          <w:color w:val="212529"/>
          <w:spacing w:val="2"/>
          <w:sz w:val="22"/>
        </w:rPr>
        <w:t>9.59</w:t>
      </w:r>
      <w:r>
        <w:rPr>
          <w:rFonts w:ascii="Times New Roman"/>
          <w:color w:val="212529"/>
          <w:spacing w:val="616"/>
          <w:sz w:val="22"/>
        </w:rPr>
        <w:t xml:space="preserve"> </w:t>
      </w:r>
      <w:r>
        <w:rPr>
          <w:rFonts w:ascii="FJGWBS+SimSun"/>
          <w:color w:val="212529"/>
          <w:spacing w:val="2"/>
          <w:sz w:val="22"/>
        </w:rPr>
        <w:t>9.59</w:t>
      </w:r>
    </w:p>
    <w:p w14:paraId="1F349E26">
      <w:pPr>
        <w:spacing w:before="0" w:after="0" w:line="270" w:lineRule="exact"/>
        <w:ind w:left="2262" w:right="7736" w:firstLine="0"/>
        <w:jc w:val="left"/>
        <w:rPr>
          <w:rFonts w:ascii="Times New Roman"/>
          <w:color w:val="000000"/>
          <w:spacing w:val="0"/>
          <w:sz w:val="22"/>
        </w:rPr>
      </w:pPr>
      <w:r>
        <w:rPr>
          <w:rFonts w:ascii="FJGWBS+SimSun" w:hAnsi="FJGWBS+SimSun" w:cs="FJGWBS+SimSun"/>
          <w:color w:val="212529"/>
          <w:spacing w:val="5"/>
          <w:sz w:val="22"/>
        </w:rPr>
        <w:t>缴费支出 其他行政事</w:t>
      </w:r>
    </w:p>
    <w:p w14:paraId="5D70DDA2">
      <w:pPr>
        <w:spacing w:before="0" w:after="0" w:line="255" w:lineRule="exact"/>
        <w:ind w:left="1055" w:right="0" w:firstLine="0"/>
        <w:jc w:val="left"/>
        <w:rPr>
          <w:rFonts w:ascii="Times New Roman"/>
          <w:color w:val="000000"/>
          <w:spacing w:val="0"/>
          <w:sz w:val="22"/>
        </w:rPr>
      </w:pPr>
      <w:r>
        <w:rPr>
          <w:rFonts w:ascii="FJGWBS+SimSun"/>
          <w:color w:val="212529"/>
          <w:spacing w:val="2"/>
          <w:sz w:val="22"/>
        </w:rPr>
        <w:t>2080599</w:t>
      </w:r>
      <w:r>
        <w:rPr>
          <w:rFonts w:ascii="Times New Roman"/>
          <w:color w:val="212529"/>
          <w:spacing w:val="365"/>
          <w:sz w:val="22"/>
        </w:rPr>
        <w:t xml:space="preserve"> </w:t>
      </w:r>
      <w:r>
        <w:rPr>
          <w:rFonts w:ascii="FJGWBS+SimSun" w:hAnsi="FJGWBS+SimSun" w:cs="FJGWBS+SimSun"/>
          <w:color w:val="212529"/>
          <w:spacing w:val="5"/>
          <w:sz w:val="22"/>
        </w:rPr>
        <w:t>业单位养老</w:t>
      </w:r>
      <w:r>
        <w:rPr>
          <w:rFonts w:ascii="Times New Roman"/>
          <w:color w:val="212529"/>
          <w:spacing w:val="953"/>
          <w:sz w:val="22"/>
        </w:rPr>
        <w:t xml:space="preserve"> </w:t>
      </w:r>
      <w:r>
        <w:rPr>
          <w:rFonts w:ascii="FJGWBS+SimSun"/>
          <w:color w:val="212529"/>
          <w:spacing w:val="2"/>
          <w:sz w:val="22"/>
        </w:rPr>
        <w:t>15.29</w:t>
      </w:r>
      <w:r>
        <w:rPr>
          <w:rFonts w:ascii="Times New Roman"/>
          <w:color w:val="212529"/>
          <w:spacing w:val="504"/>
          <w:sz w:val="22"/>
        </w:rPr>
        <w:t xml:space="preserve"> </w:t>
      </w:r>
      <w:r>
        <w:rPr>
          <w:rFonts w:ascii="FJGWBS+SimSun" w:hAnsi="FJGWBS+SimSun" w:cs="FJGWBS+SimSun"/>
          <w:color w:val="212529"/>
          <w:spacing w:val="2"/>
          <w:sz w:val="22"/>
        </w:rPr>
        <w:t>15.29</w:t>
      </w:r>
      <w:r>
        <w:rPr>
          <w:rFonts w:ascii="FJGWBS+SimSun" w:hAnsi="FJGWBS+SimSun" w:cs="FJGWBS+SimSun"/>
          <w:color w:val="212529"/>
          <w:spacing w:val="2"/>
          <w:sz w:val="22"/>
        </w:rPr>
        <w:cr/>
      </w:r>
      <w:r>
        <w:rPr>
          <w:rFonts w:ascii="Times New Roman"/>
          <w:color w:val="212529"/>
          <w:spacing w:val="1152"/>
          <w:sz w:val="22"/>
        </w:rPr>
        <w:t xml:space="preserve"> </w:t>
      </w:r>
      <w:r>
        <w:rPr>
          <w:rFonts w:ascii="FJGWBS+SimSun" w:hAnsi="FJGWBS+SimSun" w:cs="FJGWBS+SimSun"/>
          <w:color w:val="212529"/>
          <w:spacing w:val="5"/>
          <w:sz w:val="22"/>
        </w:rPr>
        <w:t>支出</w:t>
      </w:r>
    </w:p>
    <w:p w14:paraId="6E4CB956">
      <w:pPr>
        <w:spacing w:before="100" w:after="0" w:line="230" w:lineRule="exact"/>
        <w:ind w:left="1055" w:right="0" w:firstLine="0"/>
        <w:jc w:val="left"/>
        <w:rPr>
          <w:rFonts w:ascii="Times New Roman"/>
          <w:color w:val="000000"/>
          <w:spacing w:val="0"/>
          <w:sz w:val="22"/>
        </w:rPr>
      </w:pPr>
      <w:r>
        <w:rPr>
          <w:rFonts w:ascii="FJGWBS+SimSun"/>
          <w:color w:val="212529"/>
          <w:spacing w:val="2"/>
          <w:sz w:val="22"/>
        </w:rPr>
        <w:t>20810</w:t>
      </w:r>
      <w:r>
        <w:rPr>
          <w:rFonts w:ascii="Times New Roman"/>
          <w:color w:val="212529"/>
          <w:spacing w:val="590"/>
          <w:sz w:val="22"/>
        </w:rPr>
        <w:t xml:space="preserve"> </w:t>
      </w:r>
      <w:r>
        <w:rPr>
          <w:rFonts w:ascii="FJGWBS+SimSun" w:hAnsi="FJGWBS+SimSun" w:cs="FJGWBS+SimSun"/>
          <w:color w:val="212529"/>
          <w:spacing w:val="5"/>
          <w:sz w:val="22"/>
        </w:rPr>
        <w:t>社会福利</w:t>
      </w:r>
      <w:r>
        <w:rPr>
          <w:rFonts w:ascii="Times New Roman"/>
          <w:color w:val="212529"/>
          <w:spacing w:val="1178"/>
          <w:sz w:val="22"/>
        </w:rPr>
        <w:t xml:space="preserve"> </w:t>
      </w:r>
      <w:r>
        <w:rPr>
          <w:rFonts w:ascii="FJGWBS+SimSun"/>
          <w:color w:val="212529"/>
          <w:spacing w:val="2"/>
          <w:sz w:val="22"/>
        </w:rPr>
        <w:t>40.00</w:t>
      </w:r>
      <w:r>
        <w:rPr>
          <w:rFonts w:ascii="Times New Roman"/>
          <w:color w:val="212529"/>
          <w:spacing w:val="1849"/>
          <w:sz w:val="22"/>
        </w:rPr>
        <w:t xml:space="preserve"> </w:t>
      </w:r>
      <w:r>
        <w:rPr>
          <w:rFonts w:ascii="FJGWBS+SimSun"/>
          <w:color w:val="212529"/>
          <w:spacing w:val="2"/>
          <w:sz w:val="22"/>
        </w:rPr>
        <w:t>40.00</w:t>
      </w:r>
    </w:p>
    <w:p w14:paraId="369EBA6C">
      <w:pPr>
        <w:spacing w:before="160" w:after="0" w:line="230" w:lineRule="exact"/>
        <w:ind w:left="1055" w:right="0" w:firstLine="0"/>
        <w:jc w:val="left"/>
        <w:rPr>
          <w:rFonts w:ascii="Times New Roman"/>
          <w:color w:val="000000"/>
          <w:spacing w:val="0"/>
          <w:sz w:val="22"/>
        </w:rPr>
      </w:pPr>
      <w:r>
        <w:rPr>
          <w:rFonts w:ascii="FJGWBS+SimSun"/>
          <w:color w:val="212529"/>
          <w:spacing w:val="2"/>
          <w:sz w:val="22"/>
        </w:rPr>
        <w:t>2081006</w:t>
      </w:r>
      <w:r>
        <w:rPr>
          <w:rFonts w:ascii="Times New Roman"/>
          <w:color w:val="212529"/>
          <w:spacing w:val="365"/>
          <w:sz w:val="22"/>
        </w:rPr>
        <w:t xml:space="preserve"> </w:t>
      </w:r>
      <w:r>
        <w:rPr>
          <w:rFonts w:ascii="FJGWBS+SimSun" w:hAnsi="FJGWBS+SimSun" w:cs="FJGWBS+SimSun"/>
          <w:color w:val="212529"/>
          <w:spacing w:val="5"/>
          <w:sz w:val="22"/>
        </w:rPr>
        <w:t>养老服务</w:t>
      </w:r>
      <w:r>
        <w:rPr>
          <w:rFonts w:ascii="Times New Roman"/>
          <w:color w:val="212529"/>
          <w:spacing w:val="1178"/>
          <w:sz w:val="22"/>
        </w:rPr>
        <w:t xml:space="preserve"> </w:t>
      </w:r>
      <w:r>
        <w:rPr>
          <w:rFonts w:ascii="FJGWBS+SimSun"/>
          <w:color w:val="212529"/>
          <w:spacing w:val="2"/>
          <w:sz w:val="22"/>
        </w:rPr>
        <w:t>40.00</w:t>
      </w:r>
      <w:r>
        <w:rPr>
          <w:rFonts w:ascii="Times New Roman"/>
          <w:color w:val="212529"/>
          <w:spacing w:val="1849"/>
          <w:sz w:val="22"/>
        </w:rPr>
        <w:t xml:space="preserve"> </w:t>
      </w:r>
      <w:r>
        <w:rPr>
          <w:rFonts w:ascii="FJGWBS+SimSun"/>
          <w:color w:val="212529"/>
          <w:spacing w:val="2"/>
          <w:sz w:val="22"/>
        </w:rPr>
        <w:t>40.00</w:t>
      </w:r>
    </w:p>
    <w:p w14:paraId="408F4A2F">
      <w:pPr>
        <w:spacing w:before="160" w:after="70" w:line="230" w:lineRule="exact"/>
        <w:ind w:left="1055" w:right="0" w:firstLine="0"/>
        <w:jc w:val="left"/>
        <w:rPr>
          <w:rFonts w:ascii="Times New Roman"/>
          <w:color w:val="000000"/>
          <w:spacing w:val="0"/>
          <w:sz w:val="22"/>
        </w:rPr>
      </w:pPr>
      <w:r>
        <w:rPr>
          <w:rFonts w:ascii="FJGWBS+SimSun"/>
          <w:color w:val="212529"/>
          <w:spacing w:val="2"/>
          <w:sz w:val="22"/>
        </w:rPr>
        <w:t>20820</w:t>
      </w:r>
      <w:r>
        <w:rPr>
          <w:rFonts w:ascii="Times New Roman"/>
          <w:color w:val="212529"/>
          <w:spacing w:val="590"/>
          <w:sz w:val="22"/>
        </w:rPr>
        <w:t xml:space="preserve"> </w:t>
      </w:r>
      <w:r>
        <w:rPr>
          <w:rFonts w:ascii="FJGWBS+SimSun" w:hAnsi="FJGWBS+SimSun" w:cs="FJGWBS+SimSun"/>
          <w:color w:val="212529"/>
          <w:spacing w:val="5"/>
          <w:sz w:val="22"/>
        </w:rPr>
        <w:t>临时救助</w:t>
      </w:r>
      <w:r>
        <w:rPr>
          <w:rFonts w:ascii="Times New Roman"/>
          <w:color w:val="212529"/>
          <w:spacing w:val="1178"/>
          <w:sz w:val="22"/>
        </w:rPr>
        <w:t xml:space="preserve"> </w:t>
      </w:r>
      <w:r>
        <w:rPr>
          <w:rFonts w:ascii="FJGWBS+SimSun"/>
          <w:color w:val="212529"/>
          <w:spacing w:val="2"/>
          <w:sz w:val="22"/>
        </w:rPr>
        <w:t>24.87</w:t>
      </w:r>
      <w:r>
        <w:rPr>
          <w:rFonts w:ascii="Times New Roman"/>
          <w:color w:val="212529"/>
          <w:spacing w:val="1849"/>
          <w:sz w:val="22"/>
        </w:rPr>
        <w:t xml:space="preserve"> </w:t>
      </w:r>
      <w:r>
        <w:rPr>
          <w:rFonts w:ascii="FJGWBS+SimSun"/>
          <w:color w:val="212529"/>
          <w:spacing w:val="2"/>
          <w:sz w:val="22"/>
        </w:rPr>
        <w:t>24.87</w:t>
      </w:r>
    </w:p>
    <w:tbl>
      <w:tblPr>
        <w:tblStyle w:val="2"/>
        <w:tblW w:w="0" w:type="auto"/>
        <w:tblInd w:w="0" w:type="dxa"/>
        <w:tblLayout w:type="autofit"/>
        <w:tblCellMar>
          <w:top w:w="0" w:type="dxa"/>
          <w:left w:w="0" w:type="dxa"/>
          <w:bottom w:w="0" w:type="dxa"/>
          <w:right w:w="0" w:type="dxa"/>
        </w:tblCellMar>
      </w:tblPr>
      <w:tblGrid>
        <w:gridCol w:w="1055"/>
        <w:gridCol w:w="1187"/>
        <w:gridCol w:w="20"/>
        <w:gridCol w:w="2001"/>
        <w:gridCol w:w="20"/>
        <w:gridCol w:w="92"/>
        <w:gridCol w:w="20"/>
        <w:gridCol w:w="93"/>
        <w:gridCol w:w="20"/>
        <w:gridCol w:w="1649"/>
        <w:gridCol w:w="1345"/>
      </w:tblGrid>
      <w:tr w14:paraId="1F9D3135">
        <w:tblPrEx>
          <w:tblCellMar>
            <w:top w:w="0" w:type="dxa"/>
            <w:left w:w="0" w:type="dxa"/>
            <w:bottom w:w="0" w:type="dxa"/>
            <w:right w:w="0" w:type="dxa"/>
          </w:tblCellMar>
        </w:tblPrEx>
        <w:trPr>
          <w:trHeight w:val="525" w:hRule="atLeast"/>
        </w:trPr>
        <w:tc>
          <w:tcPr>
            <w:tcW w:w="1055" w:type="dxa"/>
            <w:noWrap w:val="0"/>
            <w:vAlign w:val="top"/>
          </w:tcPr>
          <w:p w14:paraId="7051BE81">
            <w:pPr>
              <w:spacing w:before="0" w:after="0" w:line="0" w:lineRule="exact"/>
              <w:ind w:left="0" w:right="0" w:firstLine="0"/>
              <w:jc w:val="left"/>
              <w:rPr>
                <w:rFonts w:ascii="Times New Roman"/>
                <w:color w:val="000000"/>
                <w:spacing w:val="0"/>
                <w:sz w:val="22"/>
              </w:rPr>
            </w:pPr>
          </w:p>
        </w:tc>
        <w:tc>
          <w:tcPr>
            <w:tcW w:w="1187" w:type="dxa"/>
            <w:noWrap w:val="0"/>
            <w:vAlign w:val="top"/>
          </w:tcPr>
          <w:p w14:paraId="2A131F55">
            <w:pPr>
              <w:spacing w:before="120" w:after="0" w:line="220" w:lineRule="exact"/>
              <w:ind w:left="0" w:right="0" w:firstLine="0"/>
              <w:jc w:val="left"/>
              <w:rPr>
                <w:rFonts w:ascii="Times New Roman"/>
                <w:color w:val="000000"/>
                <w:spacing w:val="0"/>
                <w:sz w:val="22"/>
              </w:rPr>
            </w:pPr>
            <w:r>
              <w:rPr>
                <w:rFonts w:ascii="FJGWBS+SimSun"/>
                <w:color w:val="212529"/>
                <w:spacing w:val="2"/>
                <w:sz w:val="22"/>
              </w:rPr>
              <w:t>2082001</w:t>
            </w:r>
          </w:p>
        </w:tc>
        <w:tc>
          <w:tcPr>
            <w:tcW w:w="20" w:type="dxa"/>
            <w:noWrap w:val="0"/>
            <w:vAlign w:val="top"/>
          </w:tcPr>
          <w:p w14:paraId="6D37D63A">
            <w:pPr>
              <w:spacing w:before="0" w:after="0" w:line="0" w:lineRule="exact"/>
              <w:ind w:left="0" w:right="0" w:firstLine="0"/>
              <w:jc w:val="left"/>
              <w:rPr>
                <w:rFonts w:ascii="Times New Roman"/>
                <w:color w:val="000000"/>
                <w:spacing w:val="0"/>
                <w:sz w:val="22"/>
              </w:rPr>
            </w:pPr>
          </w:p>
        </w:tc>
        <w:tc>
          <w:tcPr>
            <w:tcW w:w="2113" w:type="dxa"/>
            <w:gridSpan w:val="3"/>
            <w:noWrap w:val="0"/>
            <w:vAlign w:val="top"/>
          </w:tcPr>
          <w:p w14:paraId="2F6405ED">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临时救助支</w:t>
            </w:r>
          </w:p>
          <w:p w14:paraId="021E6202">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出</w:t>
            </w:r>
          </w:p>
        </w:tc>
        <w:tc>
          <w:tcPr>
            <w:tcW w:w="20" w:type="dxa"/>
            <w:noWrap w:val="0"/>
            <w:vAlign w:val="top"/>
          </w:tcPr>
          <w:p w14:paraId="654844D9">
            <w:pPr>
              <w:spacing w:before="0" w:after="0" w:line="0" w:lineRule="exact"/>
              <w:ind w:left="0" w:right="0" w:firstLine="0"/>
              <w:jc w:val="left"/>
              <w:rPr>
                <w:rFonts w:ascii="Times New Roman"/>
                <w:color w:val="000000"/>
                <w:spacing w:val="0"/>
                <w:sz w:val="22"/>
              </w:rPr>
            </w:pPr>
          </w:p>
        </w:tc>
        <w:tc>
          <w:tcPr>
            <w:tcW w:w="3107" w:type="dxa"/>
            <w:gridSpan w:val="4"/>
            <w:noWrap w:val="0"/>
            <w:vAlign w:val="top"/>
          </w:tcPr>
          <w:p w14:paraId="2685C9B0">
            <w:pPr>
              <w:spacing w:before="120" w:after="0" w:line="220" w:lineRule="exact"/>
              <w:ind w:left="0" w:right="0" w:firstLine="0"/>
              <w:jc w:val="left"/>
              <w:rPr>
                <w:rFonts w:ascii="Times New Roman"/>
                <w:color w:val="000000"/>
                <w:spacing w:val="0"/>
                <w:sz w:val="22"/>
              </w:rPr>
            </w:pPr>
            <w:r>
              <w:rPr>
                <w:rFonts w:ascii="FJGWBS+SimSun"/>
                <w:color w:val="212529"/>
                <w:spacing w:val="2"/>
                <w:sz w:val="22"/>
              </w:rPr>
              <w:t>24.87</w:t>
            </w:r>
            <w:r>
              <w:rPr>
                <w:rFonts w:ascii="Times New Roman"/>
                <w:color w:val="212529"/>
                <w:spacing w:val="1849"/>
                <w:sz w:val="22"/>
              </w:rPr>
              <w:t xml:space="preserve"> </w:t>
            </w:r>
            <w:r>
              <w:rPr>
                <w:rFonts w:ascii="FJGWBS+SimSun"/>
                <w:color w:val="212529"/>
                <w:spacing w:val="2"/>
                <w:sz w:val="22"/>
              </w:rPr>
              <w:t>24.87</w:t>
            </w:r>
          </w:p>
        </w:tc>
      </w:tr>
      <w:tr w14:paraId="0A16EDDE">
        <w:tblPrEx>
          <w:tblCellMar>
            <w:top w:w="0" w:type="dxa"/>
            <w:left w:w="0" w:type="dxa"/>
            <w:bottom w:w="0" w:type="dxa"/>
            <w:right w:w="0" w:type="dxa"/>
          </w:tblCellMar>
        </w:tblPrEx>
        <w:trPr>
          <w:trHeight w:val="525" w:hRule="atLeast"/>
        </w:trPr>
        <w:tc>
          <w:tcPr>
            <w:tcW w:w="1055" w:type="dxa"/>
            <w:noWrap w:val="0"/>
            <w:vAlign w:val="top"/>
          </w:tcPr>
          <w:p w14:paraId="28C38BF3">
            <w:pPr>
              <w:spacing w:before="0" w:after="0" w:line="0" w:lineRule="exact"/>
              <w:ind w:left="0" w:right="0" w:firstLine="0"/>
              <w:jc w:val="left"/>
              <w:rPr>
                <w:rFonts w:ascii="Times New Roman"/>
                <w:color w:val="000000"/>
                <w:spacing w:val="0"/>
                <w:sz w:val="22"/>
              </w:rPr>
            </w:pPr>
          </w:p>
        </w:tc>
        <w:tc>
          <w:tcPr>
            <w:tcW w:w="1187" w:type="dxa"/>
            <w:noWrap w:val="0"/>
            <w:vAlign w:val="top"/>
          </w:tcPr>
          <w:p w14:paraId="3F6A7B24">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210</w:t>
            </w:r>
          </w:p>
        </w:tc>
        <w:tc>
          <w:tcPr>
            <w:tcW w:w="20" w:type="dxa"/>
            <w:noWrap w:val="0"/>
            <w:vAlign w:val="top"/>
          </w:tcPr>
          <w:p w14:paraId="06DE6CE3">
            <w:pPr>
              <w:spacing w:before="0" w:after="0" w:line="0" w:lineRule="exact"/>
              <w:ind w:left="0" w:right="0" w:firstLine="0"/>
              <w:jc w:val="left"/>
              <w:rPr>
                <w:rFonts w:ascii="Times New Roman"/>
                <w:color w:val="000000"/>
                <w:spacing w:val="0"/>
                <w:sz w:val="22"/>
              </w:rPr>
            </w:pPr>
          </w:p>
        </w:tc>
        <w:tc>
          <w:tcPr>
            <w:tcW w:w="2001" w:type="dxa"/>
            <w:noWrap w:val="0"/>
            <w:vAlign w:val="top"/>
          </w:tcPr>
          <w:p w14:paraId="447AD30E">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卫生健康支</w:t>
            </w:r>
          </w:p>
          <w:p w14:paraId="2E7F015E">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出</w:t>
            </w:r>
          </w:p>
        </w:tc>
        <w:tc>
          <w:tcPr>
            <w:tcW w:w="20" w:type="dxa"/>
            <w:noWrap w:val="0"/>
            <w:vAlign w:val="top"/>
          </w:tcPr>
          <w:p w14:paraId="6286F1FA">
            <w:pPr>
              <w:spacing w:before="0" w:after="0" w:line="0" w:lineRule="exact"/>
              <w:ind w:left="0" w:right="0" w:firstLine="0"/>
              <w:jc w:val="left"/>
              <w:rPr>
                <w:rFonts w:ascii="Times New Roman"/>
                <w:color w:val="000000"/>
                <w:spacing w:val="0"/>
                <w:sz w:val="22"/>
              </w:rPr>
            </w:pPr>
          </w:p>
        </w:tc>
        <w:tc>
          <w:tcPr>
            <w:tcW w:w="3219" w:type="dxa"/>
            <w:gridSpan w:val="6"/>
            <w:noWrap w:val="0"/>
            <w:vAlign w:val="top"/>
          </w:tcPr>
          <w:p w14:paraId="31DC7959">
            <w:pPr>
              <w:spacing w:before="120" w:after="0" w:line="220" w:lineRule="exact"/>
              <w:ind w:left="0" w:right="0" w:firstLine="0"/>
              <w:jc w:val="left"/>
              <w:rPr>
                <w:rFonts w:ascii="Times New Roman"/>
                <w:color w:val="000000"/>
                <w:spacing w:val="0"/>
                <w:sz w:val="22"/>
              </w:rPr>
            </w:pPr>
            <w:r>
              <w:rPr>
                <w:rFonts w:ascii="FJGWBS+SimSun"/>
                <w:color w:val="212529"/>
                <w:spacing w:val="2"/>
                <w:sz w:val="22"/>
              </w:rPr>
              <w:t>142.68</w:t>
            </w:r>
            <w:r>
              <w:rPr>
                <w:rFonts w:ascii="Times New Roman"/>
                <w:color w:val="212529"/>
                <w:spacing w:val="504"/>
                <w:sz w:val="22"/>
              </w:rPr>
              <w:t xml:space="preserve"> </w:t>
            </w:r>
            <w:r>
              <w:rPr>
                <w:rFonts w:ascii="FJGWBS+SimSun"/>
                <w:color w:val="212529"/>
                <w:spacing w:val="2"/>
                <w:sz w:val="22"/>
              </w:rPr>
              <w:t>29.39</w:t>
            </w:r>
            <w:r>
              <w:rPr>
                <w:rFonts w:ascii="Times New Roman"/>
                <w:color w:val="212529"/>
                <w:spacing w:val="615"/>
                <w:sz w:val="22"/>
              </w:rPr>
              <w:t xml:space="preserve"> </w:t>
            </w:r>
            <w:r>
              <w:rPr>
                <w:rFonts w:ascii="FJGWBS+SimSun"/>
                <w:color w:val="212529"/>
                <w:spacing w:val="2"/>
                <w:sz w:val="22"/>
              </w:rPr>
              <w:t>113.30</w:t>
            </w:r>
          </w:p>
        </w:tc>
      </w:tr>
      <w:tr w14:paraId="182A5C29">
        <w:tblPrEx>
          <w:tblCellMar>
            <w:top w:w="0" w:type="dxa"/>
            <w:left w:w="0" w:type="dxa"/>
            <w:bottom w:w="0" w:type="dxa"/>
            <w:right w:w="0" w:type="dxa"/>
          </w:tblCellMar>
        </w:tblPrEx>
        <w:trPr>
          <w:trHeight w:val="525" w:hRule="atLeast"/>
        </w:trPr>
        <w:tc>
          <w:tcPr>
            <w:tcW w:w="1055" w:type="dxa"/>
            <w:noWrap w:val="0"/>
            <w:vAlign w:val="top"/>
          </w:tcPr>
          <w:p w14:paraId="33FC88BF">
            <w:pPr>
              <w:spacing w:before="0" w:after="0" w:line="0" w:lineRule="exact"/>
              <w:ind w:left="0" w:right="0" w:firstLine="0"/>
              <w:jc w:val="left"/>
              <w:rPr>
                <w:rFonts w:ascii="Times New Roman"/>
                <w:color w:val="000000"/>
                <w:spacing w:val="0"/>
                <w:sz w:val="22"/>
              </w:rPr>
            </w:pPr>
          </w:p>
        </w:tc>
        <w:tc>
          <w:tcPr>
            <w:tcW w:w="1187" w:type="dxa"/>
            <w:noWrap w:val="0"/>
            <w:vAlign w:val="top"/>
          </w:tcPr>
          <w:p w14:paraId="4462A7C1">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21011</w:t>
            </w:r>
          </w:p>
        </w:tc>
        <w:tc>
          <w:tcPr>
            <w:tcW w:w="20" w:type="dxa"/>
            <w:noWrap w:val="0"/>
            <w:vAlign w:val="top"/>
          </w:tcPr>
          <w:p w14:paraId="5951652F">
            <w:pPr>
              <w:spacing w:before="0" w:after="0" w:line="0" w:lineRule="exact"/>
              <w:ind w:left="0" w:right="0" w:firstLine="0"/>
              <w:jc w:val="left"/>
              <w:rPr>
                <w:rFonts w:ascii="Times New Roman"/>
                <w:color w:val="000000"/>
                <w:spacing w:val="0"/>
                <w:sz w:val="22"/>
              </w:rPr>
            </w:pPr>
          </w:p>
        </w:tc>
        <w:tc>
          <w:tcPr>
            <w:tcW w:w="2001" w:type="dxa"/>
            <w:noWrap w:val="0"/>
            <w:vAlign w:val="top"/>
          </w:tcPr>
          <w:p w14:paraId="11081047">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行政事业单</w:t>
            </w:r>
          </w:p>
          <w:p w14:paraId="574BCFEF">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位医疗</w:t>
            </w:r>
          </w:p>
        </w:tc>
        <w:tc>
          <w:tcPr>
            <w:tcW w:w="20" w:type="dxa"/>
            <w:noWrap w:val="0"/>
            <w:vAlign w:val="top"/>
          </w:tcPr>
          <w:p w14:paraId="10B20F56">
            <w:pPr>
              <w:spacing w:before="0" w:after="0" w:line="0" w:lineRule="exact"/>
              <w:ind w:left="0" w:right="0" w:firstLine="0"/>
              <w:jc w:val="left"/>
              <w:rPr>
                <w:rFonts w:ascii="Times New Roman"/>
                <w:color w:val="000000"/>
                <w:spacing w:val="0"/>
                <w:sz w:val="22"/>
              </w:rPr>
            </w:pPr>
          </w:p>
        </w:tc>
        <w:tc>
          <w:tcPr>
            <w:tcW w:w="3219" w:type="dxa"/>
            <w:gridSpan w:val="6"/>
            <w:noWrap w:val="0"/>
            <w:vAlign w:val="top"/>
          </w:tcPr>
          <w:p w14:paraId="0AB05FD1">
            <w:pPr>
              <w:spacing w:before="120" w:after="0" w:line="220" w:lineRule="exact"/>
              <w:ind w:left="0" w:right="0" w:firstLine="0"/>
              <w:jc w:val="left"/>
              <w:rPr>
                <w:rFonts w:ascii="Times New Roman"/>
                <w:color w:val="000000"/>
                <w:spacing w:val="0"/>
                <w:sz w:val="22"/>
              </w:rPr>
            </w:pPr>
            <w:r>
              <w:rPr>
                <w:rFonts w:ascii="FJGWBS+SimSun"/>
                <w:color w:val="212529"/>
                <w:spacing w:val="2"/>
                <w:sz w:val="22"/>
              </w:rPr>
              <w:t>142.68</w:t>
            </w:r>
            <w:r>
              <w:rPr>
                <w:rFonts w:ascii="Times New Roman"/>
                <w:color w:val="212529"/>
                <w:spacing w:val="504"/>
                <w:sz w:val="22"/>
              </w:rPr>
              <w:t xml:space="preserve"> </w:t>
            </w:r>
            <w:r>
              <w:rPr>
                <w:rFonts w:ascii="FJGWBS+SimSun"/>
                <w:color w:val="212529"/>
                <w:spacing w:val="2"/>
                <w:sz w:val="22"/>
              </w:rPr>
              <w:t>29.39</w:t>
            </w:r>
            <w:r>
              <w:rPr>
                <w:rFonts w:ascii="Times New Roman"/>
                <w:color w:val="212529"/>
                <w:spacing w:val="615"/>
                <w:sz w:val="22"/>
              </w:rPr>
              <w:t xml:space="preserve"> </w:t>
            </w:r>
            <w:r>
              <w:rPr>
                <w:rFonts w:ascii="FJGWBS+SimSun"/>
                <w:color w:val="212529"/>
                <w:spacing w:val="2"/>
                <w:sz w:val="22"/>
              </w:rPr>
              <w:t>113.30</w:t>
            </w:r>
          </w:p>
        </w:tc>
      </w:tr>
      <w:tr w14:paraId="6D79AFA0">
        <w:tblPrEx>
          <w:tblCellMar>
            <w:top w:w="0" w:type="dxa"/>
            <w:left w:w="0" w:type="dxa"/>
            <w:bottom w:w="0" w:type="dxa"/>
            <w:right w:w="0" w:type="dxa"/>
          </w:tblCellMar>
        </w:tblPrEx>
        <w:trPr>
          <w:gridAfter w:val="1"/>
          <w:trHeight w:val="525" w:hRule="atLeast"/>
        </w:trPr>
        <w:tc>
          <w:tcPr>
            <w:tcW w:w="1055" w:type="dxa"/>
            <w:noWrap w:val="0"/>
            <w:vAlign w:val="top"/>
          </w:tcPr>
          <w:p w14:paraId="1083CD13">
            <w:pPr>
              <w:spacing w:before="0" w:after="0" w:line="0" w:lineRule="exact"/>
              <w:ind w:left="0" w:right="0" w:firstLine="0"/>
              <w:jc w:val="left"/>
              <w:rPr>
                <w:rFonts w:ascii="Times New Roman"/>
                <w:color w:val="000000"/>
                <w:spacing w:val="0"/>
                <w:sz w:val="22"/>
              </w:rPr>
            </w:pPr>
          </w:p>
        </w:tc>
        <w:tc>
          <w:tcPr>
            <w:tcW w:w="1187" w:type="dxa"/>
            <w:noWrap w:val="0"/>
            <w:vAlign w:val="top"/>
          </w:tcPr>
          <w:p w14:paraId="1989CEE2">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2101101</w:t>
            </w:r>
          </w:p>
        </w:tc>
        <w:tc>
          <w:tcPr>
            <w:tcW w:w="20" w:type="dxa"/>
            <w:noWrap w:val="0"/>
            <w:vAlign w:val="top"/>
          </w:tcPr>
          <w:p w14:paraId="4CCEBCB5">
            <w:pPr>
              <w:spacing w:before="0" w:after="0" w:line="0" w:lineRule="exact"/>
              <w:ind w:left="0" w:right="0" w:firstLine="0"/>
              <w:jc w:val="left"/>
              <w:rPr>
                <w:rFonts w:ascii="Times New Roman"/>
                <w:color w:val="000000"/>
                <w:spacing w:val="0"/>
                <w:sz w:val="22"/>
              </w:rPr>
            </w:pPr>
          </w:p>
        </w:tc>
        <w:tc>
          <w:tcPr>
            <w:tcW w:w="2226" w:type="dxa"/>
            <w:gridSpan w:val="5"/>
            <w:noWrap w:val="0"/>
            <w:vAlign w:val="top"/>
          </w:tcPr>
          <w:p w14:paraId="7299D844">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行政单位医</w:t>
            </w:r>
          </w:p>
          <w:p w14:paraId="44930117">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疗</w:t>
            </w:r>
          </w:p>
        </w:tc>
        <w:tc>
          <w:tcPr>
            <w:tcW w:w="20" w:type="dxa"/>
            <w:noWrap w:val="0"/>
            <w:vAlign w:val="top"/>
          </w:tcPr>
          <w:p w14:paraId="3BA81272">
            <w:pPr>
              <w:spacing w:before="0" w:after="0" w:line="0" w:lineRule="exact"/>
              <w:ind w:left="0" w:right="0" w:firstLine="0"/>
              <w:jc w:val="left"/>
              <w:rPr>
                <w:rFonts w:ascii="Times New Roman"/>
                <w:color w:val="000000"/>
                <w:spacing w:val="0"/>
                <w:sz w:val="22"/>
              </w:rPr>
            </w:pPr>
          </w:p>
        </w:tc>
        <w:tc>
          <w:tcPr>
            <w:tcW w:w="1649" w:type="dxa"/>
            <w:noWrap w:val="0"/>
            <w:vAlign w:val="top"/>
          </w:tcPr>
          <w:p w14:paraId="55F416ED">
            <w:pPr>
              <w:spacing w:before="120" w:after="0" w:line="220" w:lineRule="exact"/>
              <w:ind w:left="0" w:right="0" w:firstLine="0"/>
              <w:jc w:val="left"/>
              <w:rPr>
                <w:rFonts w:ascii="Times New Roman"/>
                <w:color w:val="000000"/>
                <w:spacing w:val="0"/>
                <w:sz w:val="22"/>
              </w:rPr>
            </w:pPr>
            <w:r>
              <w:rPr>
                <w:rFonts w:ascii="FJGWBS+SimSun"/>
                <w:color w:val="212529"/>
                <w:spacing w:val="2"/>
                <w:sz w:val="22"/>
              </w:rPr>
              <w:t>9.84</w:t>
            </w:r>
            <w:r>
              <w:rPr>
                <w:rFonts w:ascii="Times New Roman"/>
                <w:color w:val="212529"/>
                <w:spacing w:val="616"/>
                <w:sz w:val="22"/>
              </w:rPr>
              <w:t xml:space="preserve"> </w:t>
            </w:r>
            <w:r>
              <w:rPr>
                <w:rFonts w:ascii="FJGWBS+SimSun"/>
                <w:color w:val="212529"/>
                <w:spacing w:val="2"/>
                <w:sz w:val="22"/>
              </w:rPr>
              <w:t>9.84</w:t>
            </w:r>
          </w:p>
        </w:tc>
      </w:tr>
      <w:tr w14:paraId="22EFDB05">
        <w:tblPrEx>
          <w:tblCellMar>
            <w:top w:w="0" w:type="dxa"/>
            <w:left w:w="0" w:type="dxa"/>
            <w:bottom w:w="0" w:type="dxa"/>
            <w:right w:w="0" w:type="dxa"/>
          </w:tblCellMar>
        </w:tblPrEx>
        <w:trPr>
          <w:gridAfter w:val="1"/>
          <w:trHeight w:val="525" w:hRule="atLeast"/>
        </w:trPr>
        <w:tc>
          <w:tcPr>
            <w:tcW w:w="1055" w:type="dxa"/>
            <w:noWrap w:val="0"/>
            <w:vAlign w:val="top"/>
          </w:tcPr>
          <w:p w14:paraId="5DD2526B">
            <w:pPr>
              <w:spacing w:before="0" w:after="0" w:line="0" w:lineRule="exact"/>
              <w:ind w:left="0" w:right="0" w:firstLine="0"/>
              <w:jc w:val="left"/>
              <w:rPr>
                <w:rFonts w:ascii="Times New Roman"/>
                <w:color w:val="000000"/>
                <w:spacing w:val="0"/>
                <w:sz w:val="22"/>
              </w:rPr>
            </w:pPr>
          </w:p>
        </w:tc>
        <w:tc>
          <w:tcPr>
            <w:tcW w:w="1187" w:type="dxa"/>
            <w:noWrap w:val="0"/>
            <w:vAlign w:val="top"/>
          </w:tcPr>
          <w:p w14:paraId="1685F543">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2101102</w:t>
            </w:r>
          </w:p>
        </w:tc>
        <w:tc>
          <w:tcPr>
            <w:tcW w:w="20" w:type="dxa"/>
            <w:noWrap w:val="0"/>
            <w:vAlign w:val="top"/>
          </w:tcPr>
          <w:p w14:paraId="7132D85E">
            <w:pPr>
              <w:spacing w:before="0" w:after="0" w:line="0" w:lineRule="exact"/>
              <w:ind w:left="0" w:right="0" w:firstLine="0"/>
              <w:jc w:val="left"/>
              <w:rPr>
                <w:rFonts w:ascii="Times New Roman"/>
                <w:color w:val="000000"/>
                <w:spacing w:val="0"/>
                <w:sz w:val="22"/>
              </w:rPr>
            </w:pPr>
          </w:p>
        </w:tc>
        <w:tc>
          <w:tcPr>
            <w:tcW w:w="2113" w:type="dxa"/>
            <w:gridSpan w:val="3"/>
            <w:noWrap w:val="0"/>
            <w:vAlign w:val="top"/>
          </w:tcPr>
          <w:p w14:paraId="58333B84">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事业单位医</w:t>
            </w:r>
          </w:p>
          <w:p w14:paraId="7CCB1201">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疗</w:t>
            </w:r>
          </w:p>
        </w:tc>
        <w:tc>
          <w:tcPr>
            <w:tcW w:w="20" w:type="dxa"/>
            <w:noWrap w:val="0"/>
            <w:vAlign w:val="top"/>
          </w:tcPr>
          <w:p w14:paraId="12FA568D">
            <w:pPr>
              <w:spacing w:before="0" w:after="0" w:line="0" w:lineRule="exact"/>
              <w:ind w:left="0" w:right="0" w:firstLine="0"/>
              <w:jc w:val="left"/>
              <w:rPr>
                <w:rFonts w:ascii="Times New Roman"/>
                <w:color w:val="000000"/>
                <w:spacing w:val="0"/>
                <w:sz w:val="22"/>
              </w:rPr>
            </w:pPr>
          </w:p>
        </w:tc>
        <w:tc>
          <w:tcPr>
            <w:tcW w:w="1761" w:type="dxa"/>
            <w:gridSpan w:val="3"/>
            <w:noWrap w:val="0"/>
            <w:vAlign w:val="top"/>
          </w:tcPr>
          <w:p w14:paraId="55D50785">
            <w:pPr>
              <w:spacing w:before="120" w:after="0" w:line="220" w:lineRule="exact"/>
              <w:ind w:left="0" w:right="0" w:firstLine="0"/>
              <w:jc w:val="left"/>
              <w:rPr>
                <w:rFonts w:ascii="Times New Roman"/>
                <w:color w:val="000000"/>
                <w:spacing w:val="0"/>
                <w:sz w:val="22"/>
              </w:rPr>
            </w:pPr>
            <w:r>
              <w:rPr>
                <w:rFonts w:ascii="FJGWBS+SimSun"/>
                <w:color w:val="212529"/>
                <w:spacing w:val="2"/>
                <w:sz w:val="22"/>
              </w:rPr>
              <w:t>15.05</w:t>
            </w:r>
            <w:r>
              <w:rPr>
                <w:rFonts w:ascii="Times New Roman"/>
                <w:color w:val="212529"/>
                <w:spacing w:val="504"/>
                <w:sz w:val="22"/>
              </w:rPr>
              <w:t xml:space="preserve"> </w:t>
            </w:r>
            <w:r>
              <w:rPr>
                <w:rFonts w:ascii="FJGWBS+SimSun"/>
                <w:color w:val="212529"/>
                <w:spacing w:val="2"/>
                <w:sz w:val="22"/>
              </w:rPr>
              <w:t>15.05</w:t>
            </w:r>
          </w:p>
        </w:tc>
      </w:tr>
      <w:tr w14:paraId="120F1FAF">
        <w:tblPrEx>
          <w:tblCellMar>
            <w:top w:w="0" w:type="dxa"/>
            <w:left w:w="0" w:type="dxa"/>
            <w:bottom w:w="0" w:type="dxa"/>
            <w:right w:w="0" w:type="dxa"/>
          </w:tblCellMar>
        </w:tblPrEx>
        <w:trPr>
          <w:gridAfter w:val="1"/>
          <w:trHeight w:val="475" w:hRule="atLeast"/>
        </w:trPr>
        <w:tc>
          <w:tcPr>
            <w:tcW w:w="1055" w:type="dxa"/>
            <w:noWrap w:val="0"/>
            <w:vAlign w:val="top"/>
          </w:tcPr>
          <w:p w14:paraId="7FA5845F">
            <w:pPr>
              <w:spacing w:before="0" w:after="0" w:line="0" w:lineRule="exact"/>
              <w:ind w:left="0" w:right="0" w:firstLine="0"/>
              <w:jc w:val="left"/>
              <w:rPr>
                <w:rFonts w:ascii="Times New Roman"/>
                <w:color w:val="000000"/>
                <w:spacing w:val="0"/>
                <w:sz w:val="22"/>
              </w:rPr>
            </w:pPr>
          </w:p>
        </w:tc>
        <w:tc>
          <w:tcPr>
            <w:tcW w:w="1187" w:type="dxa"/>
            <w:noWrap w:val="0"/>
            <w:vAlign w:val="top"/>
          </w:tcPr>
          <w:p w14:paraId="05532D2F">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2101103</w:t>
            </w:r>
          </w:p>
        </w:tc>
        <w:tc>
          <w:tcPr>
            <w:tcW w:w="20" w:type="dxa"/>
            <w:noWrap w:val="0"/>
            <w:vAlign w:val="top"/>
          </w:tcPr>
          <w:p w14:paraId="516809E2">
            <w:pPr>
              <w:spacing w:before="0" w:after="0" w:line="0" w:lineRule="exact"/>
              <w:ind w:left="0" w:right="0" w:firstLine="0"/>
              <w:jc w:val="left"/>
              <w:rPr>
                <w:rFonts w:ascii="Times New Roman"/>
                <w:color w:val="000000"/>
                <w:spacing w:val="0"/>
                <w:sz w:val="22"/>
              </w:rPr>
            </w:pPr>
          </w:p>
        </w:tc>
        <w:tc>
          <w:tcPr>
            <w:tcW w:w="2226" w:type="dxa"/>
            <w:gridSpan w:val="5"/>
            <w:noWrap w:val="0"/>
            <w:vAlign w:val="top"/>
          </w:tcPr>
          <w:p w14:paraId="0CA4150F">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公务员医疗</w:t>
            </w:r>
          </w:p>
          <w:p w14:paraId="6B695787">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补助</w:t>
            </w:r>
          </w:p>
        </w:tc>
        <w:tc>
          <w:tcPr>
            <w:tcW w:w="20" w:type="dxa"/>
            <w:noWrap w:val="0"/>
            <w:vAlign w:val="top"/>
          </w:tcPr>
          <w:p w14:paraId="7DBE6718">
            <w:pPr>
              <w:spacing w:before="0" w:after="0" w:line="0" w:lineRule="exact"/>
              <w:ind w:left="0" w:right="0" w:firstLine="0"/>
              <w:jc w:val="left"/>
              <w:rPr>
                <w:rFonts w:ascii="Times New Roman"/>
                <w:color w:val="000000"/>
                <w:spacing w:val="0"/>
                <w:sz w:val="22"/>
              </w:rPr>
            </w:pPr>
          </w:p>
        </w:tc>
        <w:tc>
          <w:tcPr>
            <w:tcW w:w="1649" w:type="dxa"/>
            <w:noWrap w:val="0"/>
            <w:vAlign w:val="top"/>
          </w:tcPr>
          <w:p w14:paraId="54743A72">
            <w:pPr>
              <w:spacing w:before="120" w:after="0" w:line="220" w:lineRule="exact"/>
              <w:ind w:left="0" w:right="0" w:firstLine="0"/>
              <w:jc w:val="left"/>
              <w:rPr>
                <w:rFonts w:ascii="Times New Roman"/>
                <w:color w:val="000000"/>
                <w:spacing w:val="0"/>
                <w:sz w:val="22"/>
              </w:rPr>
            </w:pPr>
            <w:r>
              <w:rPr>
                <w:rFonts w:ascii="FJGWBS+SimSun"/>
                <w:color w:val="212529"/>
                <w:spacing w:val="2"/>
                <w:sz w:val="22"/>
              </w:rPr>
              <w:t>4.32</w:t>
            </w:r>
            <w:r>
              <w:rPr>
                <w:rFonts w:ascii="Times New Roman"/>
                <w:color w:val="212529"/>
                <w:spacing w:val="616"/>
                <w:sz w:val="22"/>
              </w:rPr>
              <w:t xml:space="preserve"> </w:t>
            </w:r>
            <w:r>
              <w:rPr>
                <w:rFonts w:ascii="FJGWBS+SimSun"/>
                <w:color w:val="212529"/>
                <w:spacing w:val="2"/>
                <w:sz w:val="22"/>
              </w:rPr>
              <w:t>4.32</w:t>
            </w:r>
          </w:p>
        </w:tc>
      </w:tr>
    </w:tbl>
    <w:p w14:paraId="64F4565F">
      <w:pPr>
        <w:spacing w:before="50"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其他行政事</w:t>
      </w:r>
    </w:p>
    <w:p w14:paraId="49718771">
      <w:pPr>
        <w:spacing w:before="25" w:after="0" w:line="230" w:lineRule="exact"/>
        <w:ind w:left="1055" w:right="0" w:firstLine="0"/>
        <w:jc w:val="left"/>
        <w:rPr>
          <w:rFonts w:ascii="Times New Roman"/>
          <w:color w:val="000000"/>
          <w:spacing w:val="0"/>
          <w:sz w:val="22"/>
        </w:rPr>
      </w:pPr>
      <w:r>
        <w:rPr>
          <w:rFonts w:ascii="FJGWBS+SimSun"/>
          <w:color w:val="212529"/>
          <w:spacing w:val="2"/>
          <w:sz w:val="22"/>
        </w:rPr>
        <w:t>2101199</w:t>
      </w:r>
      <w:r>
        <w:rPr>
          <w:rFonts w:ascii="Times New Roman"/>
          <w:color w:val="212529"/>
          <w:spacing w:val="365"/>
          <w:sz w:val="22"/>
        </w:rPr>
        <w:t xml:space="preserve"> </w:t>
      </w:r>
      <w:r>
        <w:rPr>
          <w:rFonts w:ascii="FJGWBS+SimSun" w:hAnsi="FJGWBS+SimSun" w:cs="FJGWBS+SimSun"/>
          <w:color w:val="212529"/>
          <w:spacing w:val="5"/>
          <w:sz w:val="22"/>
        </w:rPr>
        <w:t>业单位医疗</w:t>
      </w:r>
      <w:r>
        <w:rPr>
          <w:rFonts w:ascii="Times New Roman"/>
          <w:color w:val="212529"/>
          <w:spacing w:val="841"/>
          <w:sz w:val="22"/>
        </w:rPr>
        <w:t xml:space="preserve"> </w:t>
      </w:r>
      <w:r>
        <w:rPr>
          <w:rFonts w:ascii="FJGWBS+SimSun"/>
          <w:color w:val="212529"/>
          <w:spacing w:val="2"/>
          <w:sz w:val="22"/>
        </w:rPr>
        <w:t>113.47</w:t>
      </w:r>
      <w:r>
        <w:rPr>
          <w:rFonts w:ascii="Times New Roman"/>
          <w:color w:val="212529"/>
          <w:spacing w:val="616"/>
          <w:sz w:val="22"/>
        </w:rPr>
        <w:t xml:space="preserve"> </w:t>
      </w:r>
      <w:r>
        <w:rPr>
          <w:rFonts w:ascii="FJGWBS+SimSun"/>
          <w:color w:val="212529"/>
          <w:spacing w:val="2"/>
          <w:sz w:val="22"/>
        </w:rPr>
        <w:t>0.18</w:t>
      </w:r>
      <w:r>
        <w:rPr>
          <w:rFonts w:ascii="Times New Roman"/>
          <w:color w:val="212529"/>
          <w:spacing w:val="615"/>
          <w:sz w:val="22"/>
        </w:rPr>
        <w:t xml:space="preserve"> </w:t>
      </w:r>
      <w:r>
        <w:rPr>
          <w:rFonts w:ascii="FJGWBS+SimSun"/>
          <w:color w:val="212529"/>
          <w:spacing w:val="2"/>
          <w:sz w:val="22"/>
        </w:rPr>
        <w:t>113.30</w:t>
      </w:r>
    </w:p>
    <w:p w14:paraId="483C0715">
      <w:pPr>
        <w:spacing w:before="25" w:after="5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支出</w:t>
      </w:r>
    </w:p>
    <w:tbl>
      <w:tblPr>
        <w:tblStyle w:val="2"/>
        <w:tblW w:w="0" w:type="auto"/>
        <w:tblInd w:w="0" w:type="dxa"/>
        <w:tblLayout w:type="autofit"/>
        <w:tblCellMar>
          <w:top w:w="0" w:type="dxa"/>
          <w:left w:w="0" w:type="dxa"/>
          <w:bottom w:w="0" w:type="dxa"/>
          <w:right w:w="0" w:type="dxa"/>
        </w:tblCellMar>
      </w:tblPr>
      <w:tblGrid>
        <w:gridCol w:w="1055"/>
        <w:gridCol w:w="1187"/>
        <w:gridCol w:w="20"/>
        <w:gridCol w:w="2113"/>
        <w:gridCol w:w="20"/>
        <w:gridCol w:w="3107"/>
      </w:tblGrid>
      <w:tr w14:paraId="0DA504E8">
        <w:tblPrEx>
          <w:tblCellMar>
            <w:top w:w="0" w:type="dxa"/>
            <w:left w:w="0" w:type="dxa"/>
            <w:bottom w:w="0" w:type="dxa"/>
            <w:right w:w="0" w:type="dxa"/>
          </w:tblCellMar>
        </w:tblPrEx>
        <w:trPr>
          <w:trHeight w:val="525" w:hRule="atLeast"/>
        </w:trPr>
        <w:tc>
          <w:tcPr>
            <w:tcW w:w="1055" w:type="dxa"/>
            <w:noWrap w:val="0"/>
            <w:vAlign w:val="top"/>
          </w:tcPr>
          <w:p w14:paraId="789C3934">
            <w:pPr>
              <w:spacing w:before="0" w:after="0" w:line="0" w:lineRule="exact"/>
              <w:ind w:left="0" w:right="0" w:firstLine="0"/>
              <w:jc w:val="left"/>
              <w:rPr>
                <w:rFonts w:ascii="Times New Roman"/>
                <w:color w:val="000000"/>
                <w:spacing w:val="0"/>
                <w:sz w:val="22"/>
              </w:rPr>
            </w:pPr>
          </w:p>
        </w:tc>
        <w:tc>
          <w:tcPr>
            <w:tcW w:w="1187" w:type="dxa"/>
            <w:noWrap w:val="0"/>
            <w:vAlign w:val="top"/>
          </w:tcPr>
          <w:p w14:paraId="745D4BC5">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212</w:t>
            </w:r>
          </w:p>
        </w:tc>
        <w:tc>
          <w:tcPr>
            <w:tcW w:w="20" w:type="dxa"/>
            <w:noWrap w:val="0"/>
            <w:vAlign w:val="top"/>
          </w:tcPr>
          <w:p w14:paraId="4EC47312">
            <w:pPr>
              <w:spacing w:before="0" w:after="0" w:line="0" w:lineRule="exact"/>
              <w:ind w:left="0" w:right="0" w:firstLine="0"/>
              <w:jc w:val="left"/>
              <w:rPr>
                <w:rFonts w:ascii="Times New Roman"/>
                <w:color w:val="000000"/>
                <w:spacing w:val="0"/>
                <w:sz w:val="22"/>
              </w:rPr>
            </w:pPr>
          </w:p>
        </w:tc>
        <w:tc>
          <w:tcPr>
            <w:tcW w:w="2113" w:type="dxa"/>
            <w:noWrap w:val="0"/>
            <w:vAlign w:val="top"/>
          </w:tcPr>
          <w:p w14:paraId="7C676A49">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城乡社区支</w:t>
            </w:r>
          </w:p>
          <w:p w14:paraId="781B599E">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出</w:t>
            </w:r>
          </w:p>
        </w:tc>
        <w:tc>
          <w:tcPr>
            <w:tcW w:w="20" w:type="dxa"/>
            <w:noWrap w:val="0"/>
            <w:vAlign w:val="top"/>
          </w:tcPr>
          <w:p w14:paraId="032A33DB">
            <w:pPr>
              <w:spacing w:before="0" w:after="0" w:line="0" w:lineRule="exact"/>
              <w:ind w:left="0" w:right="0" w:firstLine="0"/>
              <w:jc w:val="left"/>
              <w:rPr>
                <w:rFonts w:ascii="Times New Roman"/>
                <w:color w:val="000000"/>
                <w:spacing w:val="0"/>
                <w:sz w:val="22"/>
              </w:rPr>
            </w:pPr>
          </w:p>
        </w:tc>
        <w:tc>
          <w:tcPr>
            <w:tcW w:w="3107" w:type="dxa"/>
            <w:noWrap w:val="0"/>
            <w:vAlign w:val="top"/>
          </w:tcPr>
          <w:p w14:paraId="4FC4DE72">
            <w:pPr>
              <w:spacing w:before="120" w:after="0" w:line="220" w:lineRule="exact"/>
              <w:ind w:left="0" w:right="0" w:firstLine="0"/>
              <w:jc w:val="left"/>
              <w:rPr>
                <w:rFonts w:ascii="Times New Roman"/>
                <w:color w:val="000000"/>
                <w:spacing w:val="0"/>
                <w:sz w:val="22"/>
              </w:rPr>
            </w:pPr>
            <w:r>
              <w:rPr>
                <w:rFonts w:ascii="FJGWBS+SimSun"/>
                <w:color w:val="212529"/>
                <w:spacing w:val="2"/>
                <w:sz w:val="22"/>
              </w:rPr>
              <w:t>67.78</w:t>
            </w:r>
            <w:r>
              <w:rPr>
                <w:rFonts w:ascii="Times New Roman"/>
                <w:color w:val="212529"/>
                <w:spacing w:val="1849"/>
                <w:sz w:val="22"/>
              </w:rPr>
              <w:t xml:space="preserve"> </w:t>
            </w:r>
            <w:r>
              <w:rPr>
                <w:rFonts w:ascii="FJGWBS+SimSun"/>
                <w:color w:val="212529"/>
                <w:spacing w:val="2"/>
                <w:sz w:val="22"/>
              </w:rPr>
              <w:t>67.78</w:t>
            </w:r>
          </w:p>
        </w:tc>
      </w:tr>
      <w:tr w14:paraId="1723BF34">
        <w:tblPrEx>
          <w:tblCellMar>
            <w:top w:w="0" w:type="dxa"/>
            <w:left w:w="0" w:type="dxa"/>
            <w:bottom w:w="0" w:type="dxa"/>
            <w:right w:w="0" w:type="dxa"/>
          </w:tblCellMar>
        </w:tblPrEx>
        <w:trPr>
          <w:trHeight w:val="525" w:hRule="atLeast"/>
        </w:trPr>
        <w:tc>
          <w:tcPr>
            <w:tcW w:w="1055" w:type="dxa"/>
            <w:noWrap w:val="0"/>
            <w:vAlign w:val="top"/>
          </w:tcPr>
          <w:p w14:paraId="0B2B52CF">
            <w:pPr>
              <w:spacing w:before="0" w:after="0" w:line="0" w:lineRule="exact"/>
              <w:ind w:left="0" w:right="0" w:firstLine="0"/>
              <w:jc w:val="left"/>
              <w:rPr>
                <w:rFonts w:ascii="Times New Roman"/>
                <w:color w:val="000000"/>
                <w:spacing w:val="0"/>
                <w:sz w:val="22"/>
              </w:rPr>
            </w:pPr>
          </w:p>
        </w:tc>
        <w:tc>
          <w:tcPr>
            <w:tcW w:w="1187" w:type="dxa"/>
            <w:noWrap w:val="0"/>
            <w:vAlign w:val="top"/>
          </w:tcPr>
          <w:p w14:paraId="531636BC">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21205</w:t>
            </w:r>
          </w:p>
        </w:tc>
        <w:tc>
          <w:tcPr>
            <w:tcW w:w="20" w:type="dxa"/>
            <w:noWrap w:val="0"/>
            <w:vAlign w:val="top"/>
          </w:tcPr>
          <w:p w14:paraId="54C853F3">
            <w:pPr>
              <w:spacing w:before="0" w:after="0" w:line="0" w:lineRule="exact"/>
              <w:ind w:left="0" w:right="0" w:firstLine="0"/>
              <w:jc w:val="left"/>
              <w:rPr>
                <w:rFonts w:ascii="Times New Roman"/>
                <w:color w:val="000000"/>
                <w:spacing w:val="0"/>
                <w:sz w:val="22"/>
              </w:rPr>
            </w:pPr>
          </w:p>
        </w:tc>
        <w:tc>
          <w:tcPr>
            <w:tcW w:w="2113" w:type="dxa"/>
            <w:noWrap w:val="0"/>
            <w:vAlign w:val="top"/>
          </w:tcPr>
          <w:p w14:paraId="5A32F4FF">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城乡社区环</w:t>
            </w:r>
          </w:p>
          <w:p w14:paraId="7D81FDA3">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境卫生</w:t>
            </w:r>
          </w:p>
        </w:tc>
        <w:tc>
          <w:tcPr>
            <w:tcW w:w="20" w:type="dxa"/>
            <w:noWrap w:val="0"/>
            <w:vAlign w:val="top"/>
          </w:tcPr>
          <w:p w14:paraId="1B9EA8F5">
            <w:pPr>
              <w:spacing w:before="0" w:after="0" w:line="0" w:lineRule="exact"/>
              <w:ind w:left="0" w:right="0" w:firstLine="0"/>
              <w:jc w:val="left"/>
              <w:rPr>
                <w:rFonts w:ascii="Times New Roman"/>
                <w:color w:val="000000"/>
                <w:spacing w:val="0"/>
                <w:sz w:val="22"/>
              </w:rPr>
            </w:pPr>
          </w:p>
        </w:tc>
        <w:tc>
          <w:tcPr>
            <w:tcW w:w="3107" w:type="dxa"/>
            <w:noWrap w:val="0"/>
            <w:vAlign w:val="top"/>
          </w:tcPr>
          <w:p w14:paraId="64FA48B9">
            <w:pPr>
              <w:spacing w:before="120" w:after="0" w:line="220" w:lineRule="exact"/>
              <w:ind w:left="0" w:right="0" w:firstLine="0"/>
              <w:jc w:val="left"/>
              <w:rPr>
                <w:rFonts w:ascii="Times New Roman"/>
                <w:color w:val="000000"/>
                <w:spacing w:val="0"/>
                <w:sz w:val="22"/>
              </w:rPr>
            </w:pPr>
            <w:r>
              <w:rPr>
                <w:rFonts w:ascii="FJGWBS+SimSun"/>
                <w:color w:val="212529"/>
                <w:spacing w:val="2"/>
                <w:sz w:val="22"/>
              </w:rPr>
              <w:t>17.50</w:t>
            </w:r>
            <w:r>
              <w:rPr>
                <w:rFonts w:ascii="Times New Roman"/>
                <w:color w:val="212529"/>
                <w:spacing w:val="1849"/>
                <w:sz w:val="22"/>
              </w:rPr>
              <w:t xml:space="preserve"> </w:t>
            </w:r>
            <w:r>
              <w:rPr>
                <w:rFonts w:ascii="FJGWBS+SimSun"/>
                <w:color w:val="212529"/>
                <w:spacing w:val="2"/>
                <w:sz w:val="22"/>
              </w:rPr>
              <w:t>17.50</w:t>
            </w:r>
          </w:p>
        </w:tc>
      </w:tr>
      <w:tr w14:paraId="6D8DA714">
        <w:tblPrEx>
          <w:tblCellMar>
            <w:top w:w="0" w:type="dxa"/>
            <w:left w:w="0" w:type="dxa"/>
            <w:bottom w:w="0" w:type="dxa"/>
            <w:right w:w="0" w:type="dxa"/>
          </w:tblCellMar>
        </w:tblPrEx>
        <w:trPr>
          <w:trHeight w:val="475" w:hRule="atLeast"/>
        </w:trPr>
        <w:tc>
          <w:tcPr>
            <w:tcW w:w="1055" w:type="dxa"/>
            <w:noWrap w:val="0"/>
            <w:vAlign w:val="top"/>
          </w:tcPr>
          <w:p w14:paraId="05CB4CA5">
            <w:pPr>
              <w:spacing w:before="0" w:after="0" w:line="0" w:lineRule="exact"/>
              <w:ind w:left="0" w:right="0" w:firstLine="0"/>
              <w:jc w:val="left"/>
              <w:rPr>
                <w:rFonts w:ascii="Times New Roman"/>
                <w:color w:val="000000"/>
                <w:spacing w:val="0"/>
                <w:sz w:val="22"/>
              </w:rPr>
            </w:pPr>
          </w:p>
        </w:tc>
        <w:tc>
          <w:tcPr>
            <w:tcW w:w="1187" w:type="dxa"/>
            <w:noWrap w:val="0"/>
            <w:vAlign w:val="top"/>
          </w:tcPr>
          <w:p w14:paraId="01D0FF39">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2120501</w:t>
            </w:r>
          </w:p>
        </w:tc>
        <w:tc>
          <w:tcPr>
            <w:tcW w:w="20" w:type="dxa"/>
            <w:noWrap w:val="0"/>
            <w:vAlign w:val="top"/>
          </w:tcPr>
          <w:p w14:paraId="181D87EC">
            <w:pPr>
              <w:spacing w:before="0" w:after="0" w:line="0" w:lineRule="exact"/>
              <w:ind w:left="0" w:right="0" w:firstLine="0"/>
              <w:jc w:val="left"/>
              <w:rPr>
                <w:rFonts w:ascii="Times New Roman"/>
                <w:color w:val="000000"/>
                <w:spacing w:val="0"/>
                <w:sz w:val="22"/>
              </w:rPr>
            </w:pPr>
          </w:p>
        </w:tc>
        <w:tc>
          <w:tcPr>
            <w:tcW w:w="2113" w:type="dxa"/>
            <w:noWrap w:val="0"/>
            <w:vAlign w:val="top"/>
          </w:tcPr>
          <w:p w14:paraId="770B77F5">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城乡社区环</w:t>
            </w:r>
          </w:p>
          <w:p w14:paraId="7EC92384">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境卫生</w:t>
            </w:r>
          </w:p>
        </w:tc>
        <w:tc>
          <w:tcPr>
            <w:tcW w:w="20" w:type="dxa"/>
            <w:noWrap w:val="0"/>
            <w:vAlign w:val="top"/>
          </w:tcPr>
          <w:p w14:paraId="377F67BA">
            <w:pPr>
              <w:spacing w:before="0" w:after="0" w:line="0" w:lineRule="exact"/>
              <w:ind w:left="0" w:right="0" w:firstLine="0"/>
              <w:jc w:val="left"/>
              <w:rPr>
                <w:rFonts w:ascii="Times New Roman"/>
                <w:color w:val="000000"/>
                <w:spacing w:val="0"/>
                <w:sz w:val="22"/>
              </w:rPr>
            </w:pPr>
          </w:p>
        </w:tc>
        <w:tc>
          <w:tcPr>
            <w:tcW w:w="3107" w:type="dxa"/>
            <w:noWrap w:val="0"/>
            <w:vAlign w:val="top"/>
          </w:tcPr>
          <w:p w14:paraId="473FC992">
            <w:pPr>
              <w:spacing w:before="120" w:after="0" w:line="220" w:lineRule="exact"/>
              <w:ind w:left="0" w:right="0" w:firstLine="0"/>
              <w:jc w:val="left"/>
              <w:rPr>
                <w:rFonts w:ascii="Times New Roman"/>
                <w:color w:val="000000"/>
                <w:spacing w:val="0"/>
                <w:sz w:val="22"/>
              </w:rPr>
            </w:pPr>
            <w:r>
              <w:rPr>
                <w:rFonts w:ascii="FJGWBS+SimSun"/>
                <w:color w:val="212529"/>
                <w:spacing w:val="2"/>
                <w:sz w:val="22"/>
              </w:rPr>
              <w:t>17.50</w:t>
            </w:r>
            <w:r>
              <w:rPr>
                <w:rFonts w:ascii="Times New Roman"/>
                <w:color w:val="212529"/>
                <w:spacing w:val="1849"/>
                <w:sz w:val="22"/>
              </w:rPr>
              <w:t xml:space="preserve"> </w:t>
            </w:r>
            <w:r>
              <w:rPr>
                <w:rFonts w:ascii="FJGWBS+SimSun"/>
                <w:color w:val="212529"/>
                <w:spacing w:val="2"/>
                <w:sz w:val="22"/>
              </w:rPr>
              <w:t>17.50</w:t>
            </w:r>
          </w:p>
        </w:tc>
      </w:tr>
    </w:tbl>
    <w:p w14:paraId="33E5551D">
      <w:pPr>
        <w:spacing w:before="50" w:after="35"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国有土地使</w:t>
      </w:r>
    </w:p>
    <w:tbl>
      <w:tblPr>
        <w:tblStyle w:val="2"/>
        <w:tblW w:w="0" w:type="auto"/>
        <w:tblInd w:w="0" w:type="dxa"/>
        <w:tblLayout w:type="autofit"/>
        <w:tblCellMar>
          <w:top w:w="0" w:type="dxa"/>
          <w:left w:w="0" w:type="dxa"/>
          <w:bottom w:w="0" w:type="dxa"/>
          <w:right w:w="0" w:type="dxa"/>
        </w:tblCellMar>
      </w:tblPr>
      <w:tblGrid>
        <w:gridCol w:w="1055"/>
        <w:gridCol w:w="1187"/>
        <w:gridCol w:w="20"/>
        <w:gridCol w:w="2113"/>
        <w:gridCol w:w="20"/>
        <w:gridCol w:w="3107"/>
      </w:tblGrid>
      <w:tr w14:paraId="3D9837B6">
        <w:tblPrEx>
          <w:tblCellMar>
            <w:top w:w="0" w:type="dxa"/>
            <w:left w:w="0" w:type="dxa"/>
            <w:bottom w:w="0" w:type="dxa"/>
            <w:right w:w="0" w:type="dxa"/>
          </w:tblCellMar>
        </w:tblPrEx>
        <w:trPr>
          <w:trHeight w:val="780" w:hRule="atLeast"/>
        </w:trPr>
        <w:tc>
          <w:tcPr>
            <w:tcW w:w="1055" w:type="dxa"/>
            <w:noWrap w:val="0"/>
            <w:vAlign w:val="top"/>
          </w:tcPr>
          <w:p w14:paraId="76888337">
            <w:pPr>
              <w:spacing w:before="0" w:after="0" w:line="0" w:lineRule="exact"/>
              <w:ind w:left="0" w:right="0" w:firstLine="0"/>
              <w:jc w:val="left"/>
              <w:rPr>
                <w:rFonts w:ascii="Times New Roman"/>
                <w:color w:val="000000"/>
                <w:spacing w:val="0"/>
                <w:sz w:val="22"/>
              </w:rPr>
            </w:pPr>
          </w:p>
        </w:tc>
        <w:tc>
          <w:tcPr>
            <w:tcW w:w="1187" w:type="dxa"/>
            <w:noWrap w:val="0"/>
            <w:vAlign w:val="top"/>
          </w:tcPr>
          <w:p w14:paraId="179CF728">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21208</w:t>
            </w:r>
          </w:p>
        </w:tc>
        <w:tc>
          <w:tcPr>
            <w:tcW w:w="20" w:type="dxa"/>
            <w:noWrap w:val="0"/>
            <w:vAlign w:val="top"/>
          </w:tcPr>
          <w:p w14:paraId="227BAEA8">
            <w:pPr>
              <w:spacing w:before="0" w:after="0" w:line="0" w:lineRule="exact"/>
              <w:ind w:left="0" w:right="0" w:firstLine="0"/>
              <w:jc w:val="left"/>
              <w:rPr>
                <w:rFonts w:ascii="Times New Roman"/>
                <w:color w:val="000000"/>
                <w:spacing w:val="0"/>
                <w:sz w:val="22"/>
              </w:rPr>
            </w:pPr>
          </w:p>
        </w:tc>
        <w:tc>
          <w:tcPr>
            <w:tcW w:w="2113" w:type="dxa"/>
            <w:noWrap w:val="0"/>
            <w:vAlign w:val="top"/>
          </w:tcPr>
          <w:p w14:paraId="7C664C75">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用权出让收</w:t>
            </w:r>
          </w:p>
          <w:p w14:paraId="5988B337">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入安排的支</w:t>
            </w:r>
          </w:p>
          <w:p w14:paraId="18101A9F">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出</w:t>
            </w:r>
          </w:p>
        </w:tc>
        <w:tc>
          <w:tcPr>
            <w:tcW w:w="20" w:type="dxa"/>
            <w:noWrap w:val="0"/>
            <w:vAlign w:val="top"/>
          </w:tcPr>
          <w:p w14:paraId="7CEF04F9">
            <w:pPr>
              <w:spacing w:before="0" w:after="0" w:line="0" w:lineRule="exact"/>
              <w:ind w:left="0" w:right="0" w:firstLine="0"/>
              <w:jc w:val="left"/>
              <w:rPr>
                <w:rFonts w:ascii="Times New Roman"/>
                <w:color w:val="000000"/>
                <w:spacing w:val="0"/>
                <w:sz w:val="22"/>
              </w:rPr>
            </w:pPr>
          </w:p>
        </w:tc>
        <w:tc>
          <w:tcPr>
            <w:tcW w:w="3107" w:type="dxa"/>
            <w:noWrap w:val="0"/>
            <w:vAlign w:val="top"/>
          </w:tcPr>
          <w:p w14:paraId="669C2811">
            <w:pPr>
              <w:spacing w:before="120" w:after="0" w:line="220" w:lineRule="exact"/>
              <w:ind w:left="0" w:right="0" w:firstLine="0"/>
              <w:jc w:val="left"/>
              <w:rPr>
                <w:rFonts w:ascii="Times New Roman"/>
                <w:color w:val="000000"/>
                <w:spacing w:val="0"/>
                <w:sz w:val="22"/>
              </w:rPr>
            </w:pPr>
            <w:r>
              <w:rPr>
                <w:rFonts w:ascii="FJGWBS+SimSun"/>
                <w:color w:val="212529"/>
                <w:spacing w:val="2"/>
                <w:sz w:val="22"/>
              </w:rPr>
              <w:t>33.98</w:t>
            </w:r>
            <w:r>
              <w:rPr>
                <w:rFonts w:ascii="Times New Roman"/>
                <w:color w:val="212529"/>
                <w:spacing w:val="1849"/>
                <w:sz w:val="22"/>
              </w:rPr>
              <w:t xml:space="preserve"> </w:t>
            </w:r>
            <w:r>
              <w:rPr>
                <w:rFonts w:ascii="FJGWBS+SimSun"/>
                <w:color w:val="212529"/>
                <w:spacing w:val="2"/>
                <w:sz w:val="22"/>
              </w:rPr>
              <w:t>33.98</w:t>
            </w:r>
          </w:p>
        </w:tc>
      </w:tr>
      <w:tr w14:paraId="201BD89C">
        <w:trPr>
          <w:trHeight w:val="525" w:hRule="atLeast"/>
        </w:trPr>
        <w:tc>
          <w:tcPr>
            <w:tcW w:w="1055" w:type="dxa"/>
            <w:noWrap w:val="0"/>
            <w:vAlign w:val="top"/>
          </w:tcPr>
          <w:p w14:paraId="34FFE04B">
            <w:pPr>
              <w:spacing w:before="0" w:after="0" w:line="0" w:lineRule="exact"/>
              <w:ind w:left="0" w:right="0" w:firstLine="0"/>
              <w:jc w:val="left"/>
              <w:rPr>
                <w:rFonts w:ascii="Times New Roman"/>
                <w:color w:val="000000"/>
                <w:spacing w:val="0"/>
                <w:sz w:val="22"/>
              </w:rPr>
            </w:pPr>
          </w:p>
        </w:tc>
        <w:tc>
          <w:tcPr>
            <w:tcW w:w="1187" w:type="dxa"/>
            <w:noWrap w:val="0"/>
            <w:vAlign w:val="top"/>
          </w:tcPr>
          <w:p w14:paraId="0369339A">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2120801</w:t>
            </w:r>
          </w:p>
        </w:tc>
        <w:tc>
          <w:tcPr>
            <w:tcW w:w="20" w:type="dxa"/>
            <w:noWrap w:val="0"/>
            <w:vAlign w:val="top"/>
          </w:tcPr>
          <w:p w14:paraId="13F599E1">
            <w:pPr>
              <w:spacing w:before="0" w:after="0" w:line="0" w:lineRule="exact"/>
              <w:ind w:left="0" w:right="0" w:firstLine="0"/>
              <w:jc w:val="left"/>
              <w:rPr>
                <w:rFonts w:ascii="Times New Roman"/>
                <w:color w:val="000000"/>
                <w:spacing w:val="0"/>
                <w:sz w:val="22"/>
              </w:rPr>
            </w:pPr>
          </w:p>
        </w:tc>
        <w:tc>
          <w:tcPr>
            <w:tcW w:w="2113" w:type="dxa"/>
            <w:noWrap w:val="0"/>
            <w:vAlign w:val="top"/>
          </w:tcPr>
          <w:p w14:paraId="0FF8B9F5">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征地和拆迁</w:t>
            </w:r>
          </w:p>
          <w:p w14:paraId="7A0FB695">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补偿支出</w:t>
            </w:r>
          </w:p>
        </w:tc>
        <w:tc>
          <w:tcPr>
            <w:tcW w:w="20" w:type="dxa"/>
            <w:noWrap w:val="0"/>
            <w:vAlign w:val="top"/>
          </w:tcPr>
          <w:p w14:paraId="4427A4C1">
            <w:pPr>
              <w:spacing w:before="0" w:after="0" w:line="0" w:lineRule="exact"/>
              <w:ind w:left="0" w:right="0" w:firstLine="0"/>
              <w:jc w:val="left"/>
              <w:rPr>
                <w:rFonts w:ascii="Times New Roman"/>
                <w:color w:val="000000"/>
                <w:spacing w:val="0"/>
                <w:sz w:val="22"/>
              </w:rPr>
            </w:pPr>
          </w:p>
        </w:tc>
        <w:tc>
          <w:tcPr>
            <w:tcW w:w="3107" w:type="dxa"/>
            <w:noWrap w:val="0"/>
            <w:vAlign w:val="top"/>
          </w:tcPr>
          <w:p w14:paraId="39CD1B40">
            <w:pPr>
              <w:spacing w:before="120" w:after="0" w:line="220" w:lineRule="exact"/>
              <w:ind w:left="0" w:right="0" w:firstLine="0"/>
              <w:jc w:val="left"/>
              <w:rPr>
                <w:rFonts w:ascii="Times New Roman"/>
                <w:color w:val="000000"/>
                <w:spacing w:val="0"/>
                <w:sz w:val="22"/>
              </w:rPr>
            </w:pPr>
            <w:r>
              <w:rPr>
                <w:rFonts w:ascii="FJGWBS+SimSun"/>
                <w:color w:val="212529"/>
                <w:spacing w:val="2"/>
                <w:sz w:val="22"/>
              </w:rPr>
              <w:t>33.98</w:t>
            </w:r>
            <w:r>
              <w:rPr>
                <w:rFonts w:ascii="Times New Roman"/>
                <w:color w:val="212529"/>
                <w:spacing w:val="1849"/>
                <w:sz w:val="22"/>
              </w:rPr>
              <w:t xml:space="preserve"> </w:t>
            </w:r>
            <w:r>
              <w:rPr>
                <w:rFonts w:ascii="FJGWBS+SimSun"/>
                <w:color w:val="212529"/>
                <w:spacing w:val="2"/>
                <w:sz w:val="22"/>
              </w:rPr>
              <w:t>33.98</w:t>
            </w:r>
          </w:p>
        </w:tc>
      </w:tr>
      <w:tr w14:paraId="012AA783">
        <w:tblPrEx>
          <w:tblCellMar>
            <w:top w:w="0" w:type="dxa"/>
            <w:left w:w="0" w:type="dxa"/>
            <w:bottom w:w="0" w:type="dxa"/>
            <w:right w:w="0" w:type="dxa"/>
          </w:tblCellMar>
        </w:tblPrEx>
        <w:trPr>
          <w:trHeight w:val="525" w:hRule="atLeast"/>
        </w:trPr>
        <w:tc>
          <w:tcPr>
            <w:tcW w:w="1055" w:type="dxa"/>
            <w:noWrap w:val="0"/>
            <w:vAlign w:val="top"/>
          </w:tcPr>
          <w:p w14:paraId="432FB0B4">
            <w:pPr>
              <w:spacing w:before="0" w:after="0" w:line="0" w:lineRule="exact"/>
              <w:ind w:left="0" w:right="0" w:firstLine="0"/>
              <w:jc w:val="left"/>
              <w:rPr>
                <w:rFonts w:ascii="Times New Roman"/>
                <w:color w:val="000000"/>
                <w:spacing w:val="0"/>
                <w:sz w:val="22"/>
              </w:rPr>
            </w:pPr>
          </w:p>
        </w:tc>
        <w:tc>
          <w:tcPr>
            <w:tcW w:w="1187" w:type="dxa"/>
            <w:noWrap w:val="0"/>
            <w:vAlign w:val="top"/>
          </w:tcPr>
          <w:p w14:paraId="20BB0630">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21299</w:t>
            </w:r>
          </w:p>
        </w:tc>
        <w:tc>
          <w:tcPr>
            <w:tcW w:w="20" w:type="dxa"/>
            <w:noWrap w:val="0"/>
            <w:vAlign w:val="top"/>
          </w:tcPr>
          <w:p w14:paraId="2666D3E0">
            <w:pPr>
              <w:spacing w:before="0" w:after="0" w:line="0" w:lineRule="exact"/>
              <w:ind w:left="0" w:right="0" w:firstLine="0"/>
              <w:jc w:val="left"/>
              <w:rPr>
                <w:rFonts w:ascii="Times New Roman"/>
                <w:color w:val="000000"/>
                <w:spacing w:val="0"/>
                <w:sz w:val="22"/>
              </w:rPr>
            </w:pPr>
          </w:p>
        </w:tc>
        <w:tc>
          <w:tcPr>
            <w:tcW w:w="2113" w:type="dxa"/>
            <w:noWrap w:val="0"/>
            <w:vAlign w:val="top"/>
          </w:tcPr>
          <w:p w14:paraId="109A4421">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其他城乡社</w:t>
            </w:r>
          </w:p>
          <w:p w14:paraId="13B8B84C">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区支出</w:t>
            </w:r>
          </w:p>
        </w:tc>
        <w:tc>
          <w:tcPr>
            <w:tcW w:w="20" w:type="dxa"/>
            <w:noWrap w:val="0"/>
            <w:vAlign w:val="top"/>
          </w:tcPr>
          <w:p w14:paraId="3472D0E4">
            <w:pPr>
              <w:spacing w:before="0" w:after="0" w:line="0" w:lineRule="exact"/>
              <w:ind w:left="0" w:right="0" w:firstLine="0"/>
              <w:jc w:val="left"/>
              <w:rPr>
                <w:rFonts w:ascii="Times New Roman"/>
                <w:color w:val="000000"/>
                <w:spacing w:val="0"/>
                <w:sz w:val="22"/>
              </w:rPr>
            </w:pPr>
          </w:p>
        </w:tc>
        <w:tc>
          <w:tcPr>
            <w:tcW w:w="3107" w:type="dxa"/>
            <w:noWrap w:val="0"/>
            <w:vAlign w:val="top"/>
          </w:tcPr>
          <w:p w14:paraId="71998225">
            <w:pPr>
              <w:spacing w:before="120" w:after="0" w:line="220" w:lineRule="exact"/>
              <w:ind w:left="0" w:right="0" w:firstLine="0"/>
              <w:jc w:val="left"/>
              <w:rPr>
                <w:rFonts w:ascii="Times New Roman"/>
                <w:color w:val="000000"/>
                <w:spacing w:val="0"/>
                <w:sz w:val="22"/>
              </w:rPr>
            </w:pPr>
            <w:r>
              <w:rPr>
                <w:rFonts w:ascii="FJGWBS+SimSun"/>
                <w:color w:val="212529"/>
                <w:spacing w:val="2"/>
                <w:sz w:val="22"/>
              </w:rPr>
              <w:t>16.30</w:t>
            </w:r>
            <w:r>
              <w:rPr>
                <w:rFonts w:ascii="Times New Roman"/>
                <w:color w:val="212529"/>
                <w:spacing w:val="1849"/>
                <w:sz w:val="22"/>
              </w:rPr>
              <w:t xml:space="preserve"> </w:t>
            </w:r>
            <w:r>
              <w:rPr>
                <w:rFonts w:ascii="FJGWBS+SimSun"/>
                <w:color w:val="212529"/>
                <w:spacing w:val="2"/>
                <w:sz w:val="22"/>
              </w:rPr>
              <w:t>16.30</w:t>
            </w:r>
          </w:p>
        </w:tc>
      </w:tr>
      <w:tr w14:paraId="42E3D949">
        <w:tblPrEx>
          <w:tblCellMar>
            <w:top w:w="0" w:type="dxa"/>
            <w:left w:w="0" w:type="dxa"/>
            <w:bottom w:w="0" w:type="dxa"/>
            <w:right w:w="0" w:type="dxa"/>
          </w:tblCellMar>
        </w:tblPrEx>
        <w:trPr>
          <w:trHeight w:val="475" w:hRule="atLeast"/>
        </w:trPr>
        <w:tc>
          <w:tcPr>
            <w:tcW w:w="1055" w:type="dxa"/>
            <w:noWrap w:val="0"/>
            <w:vAlign w:val="top"/>
          </w:tcPr>
          <w:p w14:paraId="3D8BFB30">
            <w:pPr>
              <w:spacing w:before="0" w:after="0" w:line="0" w:lineRule="exact"/>
              <w:ind w:left="0" w:right="0" w:firstLine="0"/>
              <w:jc w:val="left"/>
              <w:rPr>
                <w:rFonts w:ascii="Times New Roman"/>
                <w:color w:val="000000"/>
                <w:spacing w:val="0"/>
                <w:sz w:val="22"/>
              </w:rPr>
            </w:pPr>
          </w:p>
        </w:tc>
        <w:tc>
          <w:tcPr>
            <w:tcW w:w="1187" w:type="dxa"/>
            <w:noWrap w:val="0"/>
            <w:vAlign w:val="top"/>
          </w:tcPr>
          <w:p w14:paraId="287F472D">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2129999</w:t>
            </w:r>
          </w:p>
        </w:tc>
        <w:tc>
          <w:tcPr>
            <w:tcW w:w="20" w:type="dxa"/>
            <w:noWrap w:val="0"/>
            <w:vAlign w:val="top"/>
          </w:tcPr>
          <w:p w14:paraId="190E62B1">
            <w:pPr>
              <w:spacing w:before="0" w:after="0" w:line="0" w:lineRule="exact"/>
              <w:ind w:left="0" w:right="0" w:firstLine="0"/>
              <w:jc w:val="left"/>
              <w:rPr>
                <w:rFonts w:ascii="Times New Roman"/>
                <w:color w:val="000000"/>
                <w:spacing w:val="0"/>
                <w:sz w:val="22"/>
              </w:rPr>
            </w:pPr>
          </w:p>
        </w:tc>
        <w:tc>
          <w:tcPr>
            <w:tcW w:w="2113" w:type="dxa"/>
            <w:noWrap w:val="0"/>
            <w:vAlign w:val="top"/>
          </w:tcPr>
          <w:p w14:paraId="47B754DF">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其他城乡社</w:t>
            </w:r>
          </w:p>
          <w:p w14:paraId="454EC45A">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区支出</w:t>
            </w:r>
          </w:p>
        </w:tc>
        <w:tc>
          <w:tcPr>
            <w:tcW w:w="20" w:type="dxa"/>
            <w:noWrap w:val="0"/>
            <w:vAlign w:val="top"/>
          </w:tcPr>
          <w:p w14:paraId="3F5349DB">
            <w:pPr>
              <w:spacing w:before="0" w:after="0" w:line="0" w:lineRule="exact"/>
              <w:ind w:left="0" w:right="0" w:firstLine="0"/>
              <w:jc w:val="left"/>
              <w:rPr>
                <w:rFonts w:ascii="Times New Roman"/>
                <w:color w:val="000000"/>
                <w:spacing w:val="0"/>
                <w:sz w:val="22"/>
              </w:rPr>
            </w:pPr>
          </w:p>
        </w:tc>
        <w:tc>
          <w:tcPr>
            <w:tcW w:w="3107" w:type="dxa"/>
            <w:noWrap w:val="0"/>
            <w:vAlign w:val="top"/>
          </w:tcPr>
          <w:p w14:paraId="23C15A19">
            <w:pPr>
              <w:spacing w:before="120" w:after="0" w:line="220" w:lineRule="exact"/>
              <w:ind w:left="0" w:right="0" w:firstLine="0"/>
              <w:jc w:val="left"/>
              <w:rPr>
                <w:rFonts w:ascii="Times New Roman"/>
                <w:color w:val="000000"/>
                <w:spacing w:val="0"/>
                <w:sz w:val="22"/>
              </w:rPr>
            </w:pPr>
            <w:r>
              <w:rPr>
                <w:rFonts w:ascii="FJGWBS+SimSun"/>
                <w:color w:val="212529"/>
                <w:spacing w:val="2"/>
                <w:sz w:val="22"/>
              </w:rPr>
              <w:t>16.30</w:t>
            </w:r>
            <w:r>
              <w:rPr>
                <w:rFonts w:ascii="Times New Roman"/>
                <w:color w:val="212529"/>
                <w:spacing w:val="1849"/>
                <w:sz w:val="22"/>
              </w:rPr>
              <w:t xml:space="preserve"> </w:t>
            </w:r>
            <w:r>
              <w:rPr>
                <w:rFonts w:ascii="FJGWBS+SimSun"/>
                <w:color w:val="212529"/>
                <w:spacing w:val="2"/>
                <w:sz w:val="22"/>
              </w:rPr>
              <w:t>16.30</w:t>
            </w:r>
          </w:p>
        </w:tc>
      </w:tr>
    </w:tbl>
    <w:p w14:paraId="2F7A5454">
      <w:pPr>
        <w:spacing w:before="110" w:after="0" w:line="230" w:lineRule="exact"/>
        <w:ind w:left="1055" w:right="0" w:firstLine="0"/>
        <w:jc w:val="left"/>
        <w:rPr>
          <w:rFonts w:ascii="Times New Roman"/>
          <w:color w:val="000000"/>
          <w:spacing w:val="0"/>
          <w:sz w:val="22"/>
        </w:rPr>
      </w:pPr>
      <w:r>
        <w:rPr>
          <w:rFonts w:ascii="FJGWBS+SimSun"/>
          <w:color w:val="212529"/>
          <w:spacing w:val="2"/>
          <w:sz w:val="22"/>
        </w:rPr>
        <w:t>213</w:t>
      </w:r>
      <w:r>
        <w:rPr>
          <w:rFonts w:ascii="Times New Roman"/>
          <w:color w:val="212529"/>
          <w:spacing w:val="815"/>
          <w:sz w:val="22"/>
        </w:rPr>
        <w:t xml:space="preserve"> </w:t>
      </w:r>
      <w:r>
        <w:rPr>
          <w:rFonts w:ascii="FJGWBS+SimSun" w:hAnsi="FJGWBS+SimSun" w:cs="FJGWBS+SimSun"/>
          <w:color w:val="212529"/>
          <w:spacing w:val="5"/>
          <w:sz w:val="22"/>
        </w:rPr>
        <w:t>农林水支出</w:t>
      </w:r>
      <w:r>
        <w:rPr>
          <w:rFonts w:ascii="Times New Roman"/>
          <w:color w:val="212529"/>
          <w:spacing w:val="616"/>
          <w:sz w:val="22"/>
        </w:rPr>
        <w:t xml:space="preserve"> </w:t>
      </w:r>
      <w:r>
        <w:rPr>
          <w:rFonts w:ascii="FJGWBS+SimSun"/>
          <w:color w:val="212529"/>
          <w:spacing w:val="2"/>
          <w:sz w:val="22"/>
        </w:rPr>
        <w:t>1,655.57</w:t>
      </w:r>
      <w:r>
        <w:rPr>
          <w:rFonts w:ascii="Times New Roman"/>
          <w:color w:val="212529"/>
          <w:spacing w:val="1512"/>
          <w:sz w:val="22"/>
        </w:rPr>
        <w:t xml:space="preserve"> </w:t>
      </w:r>
      <w:r>
        <w:rPr>
          <w:rFonts w:ascii="FJGWBS+SimSun"/>
          <w:color w:val="212529"/>
          <w:spacing w:val="2"/>
          <w:sz w:val="22"/>
        </w:rPr>
        <w:t>1,655.57</w:t>
      </w:r>
    </w:p>
    <w:p w14:paraId="439A68CA">
      <w:pPr>
        <w:spacing w:before="160" w:after="70" w:line="230" w:lineRule="exact"/>
        <w:ind w:left="1055" w:right="0" w:firstLine="0"/>
        <w:jc w:val="left"/>
        <w:rPr>
          <w:rFonts w:ascii="Times New Roman"/>
          <w:color w:val="000000"/>
          <w:spacing w:val="0"/>
          <w:sz w:val="22"/>
        </w:rPr>
      </w:pPr>
      <w:r>
        <w:rPr>
          <w:rFonts w:ascii="FJGWBS+SimSun"/>
          <w:color w:val="212529"/>
          <w:spacing w:val="2"/>
          <w:sz w:val="22"/>
        </w:rPr>
        <w:t>21301</w:t>
      </w:r>
      <w:r>
        <w:rPr>
          <w:rFonts w:ascii="Times New Roman"/>
          <w:color w:val="212529"/>
          <w:spacing w:val="590"/>
          <w:sz w:val="22"/>
        </w:rPr>
        <w:t xml:space="preserve"> </w:t>
      </w:r>
      <w:r>
        <w:rPr>
          <w:rFonts w:ascii="FJGWBS+SimSun" w:hAnsi="FJGWBS+SimSun" w:cs="FJGWBS+SimSun"/>
          <w:color w:val="212529"/>
          <w:spacing w:val="5"/>
          <w:sz w:val="22"/>
        </w:rPr>
        <w:t>农业农村</w:t>
      </w:r>
      <w:r>
        <w:rPr>
          <w:rFonts w:ascii="Times New Roman"/>
          <w:color w:val="212529"/>
          <w:spacing w:val="1178"/>
          <w:sz w:val="22"/>
        </w:rPr>
        <w:t xml:space="preserve"> </w:t>
      </w:r>
      <w:r>
        <w:rPr>
          <w:rFonts w:ascii="FJGWBS+SimSun"/>
          <w:color w:val="212529"/>
          <w:spacing w:val="2"/>
          <w:sz w:val="22"/>
        </w:rPr>
        <w:t>25.41</w:t>
      </w:r>
      <w:r>
        <w:rPr>
          <w:rFonts w:ascii="Times New Roman"/>
          <w:color w:val="212529"/>
          <w:spacing w:val="1849"/>
          <w:sz w:val="22"/>
        </w:rPr>
        <w:t xml:space="preserve"> </w:t>
      </w:r>
      <w:r>
        <w:rPr>
          <w:rFonts w:ascii="FJGWBS+SimSun"/>
          <w:color w:val="212529"/>
          <w:spacing w:val="2"/>
          <w:sz w:val="22"/>
        </w:rPr>
        <w:t>25.41</w:t>
      </w:r>
    </w:p>
    <w:tbl>
      <w:tblPr>
        <w:tblStyle w:val="2"/>
        <w:tblW w:w="0" w:type="auto"/>
        <w:tblInd w:w="0" w:type="dxa"/>
        <w:tblLayout w:type="autofit"/>
        <w:tblCellMar>
          <w:top w:w="0" w:type="dxa"/>
          <w:left w:w="0" w:type="dxa"/>
          <w:bottom w:w="0" w:type="dxa"/>
          <w:right w:w="0" w:type="dxa"/>
        </w:tblCellMar>
      </w:tblPr>
      <w:tblGrid>
        <w:gridCol w:w="1055"/>
        <w:gridCol w:w="1187"/>
        <w:gridCol w:w="20"/>
        <w:gridCol w:w="2113"/>
        <w:gridCol w:w="20"/>
        <w:gridCol w:w="3107"/>
      </w:tblGrid>
      <w:tr w14:paraId="05A377C8">
        <w:tblPrEx>
          <w:tblCellMar>
            <w:top w:w="0" w:type="dxa"/>
            <w:left w:w="0" w:type="dxa"/>
            <w:bottom w:w="0" w:type="dxa"/>
            <w:right w:w="0" w:type="dxa"/>
          </w:tblCellMar>
        </w:tblPrEx>
        <w:trPr>
          <w:trHeight w:val="475" w:hRule="atLeast"/>
        </w:trPr>
        <w:tc>
          <w:tcPr>
            <w:tcW w:w="1055" w:type="dxa"/>
            <w:noWrap w:val="0"/>
            <w:vAlign w:val="top"/>
          </w:tcPr>
          <w:p w14:paraId="1E84EEA7">
            <w:pPr>
              <w:spacing w:before="0" w:after="0" w:line="0" w:lineRule="exact"/>
              <w:ind w:left="0" w:right="0" w:firstLine="0"/>
              <w:jc w:val="left"/>
              <w:rPr>
                <w:rFonts w:ascii="Times New Roman"/>
                <w:color w:val="000000"/>
                <w:spacing w:val="0"/>
                <w:sz w:val="22"/>
              </w:rPr>
            </w:pPr>
          </w:p>
        </w:tc>
        <w:tc>
          <w:tcPr>
            <w:tcW w:w="1187" w:type="dxa"/>
            <w:noWrap w:val="0"/>
            <w:vAlign w:val="top"/>
          </w:tcPr>
          <w:p w14:paraId="1F8AC4D1">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2130199</w:t>
            </w:r>
          </w:p>
        </w:tc>
        <w:tc>
          <w:tcPr>
            <w:tcW w:w="20" w:type="dxa"/>
            <w:noWrap w:val="0"/>
            <w:vAlign w:val="top"/>
          </w:tcPr>
          <w:p w14:paraId="3CE4CC8D">
            <w:pPr>
              <w:spacing w:before="0" w:after="0" w:line="0" w:lineRule="exact"/>
              <w:ind w:left="0" w:right="0" w:firstLine="0"/>
              <w:jc w:val="left"/>
              <w:rPr>
                <w:rFonts w:ascii="Times New Roman"/>
                <w:color w:val="000000"/>
                <w:spacing w:val="0"/>
                <w:sz w:val="22"/>
              </w:rPr>
            </w:pPr>
          </w:p>
        </w:tc>
        <w:tc>
          <w:tcPr>
            <w:tcW w:w="2113" w:type="dxa"/>
            <w:noWrap w:val="0"/>
            <w:vAlign w:val="top"/>
          </w:tcPr>
          <w:p w14:paraId="77DE8C49">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其他农业农</w:t>
            </w:r>
          </w:p>
          <w:p w14:paraId="3FD6E482">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村支出</w:t>
            </w:r>
          </w:p>
        </w:tc>
        <w:tc>
          <w:tcPr>
            <w:tcW w:w="20" w:type="dxa"/>
            <w:noWrap w:val="0"/>
            <w:vAlign w:val="top"/>
          </w:tcPr>
          <w:p w14:paraId="10C7FC95">
            <w:pPr>
              <w:spacing w:before="0" w:after="0" w:line="0" w:lineRule="exact"/>
              <w:ind w:left="0" w:right="0" w:firstLine="0"/>
              <w:jc w:val="left"/>
              <w:rPr>
                <w:rFonts w:ascii="Times New Roman"/>
                <w:color w:val="000000"/>
                <w:spacing w:val="0"/>
                <w:sz w:val="22"/>
              </w:rPr>
            </w:pPr>
          </w:p>
        </w:tc>
        <w:tc>
          <w:tcPr>
            <w:tcW w:w="3107" w:type="dxa"/>
            <w:noWrap w:val="0"/>
            <w:vAlign w:val="top"/>
          </w:tcPr>
          <w:p w14:paraId="1945C4FB">
            <w:pPr>
              <w:spacing w:before="120" w:after="0" w:line="220" w:lineRule="exact"/>
              <w:ind w:left="0" w:right="0" w:firstLine="0"/>
              <w:jc w:val="left"/>
              <w:rPr>
                <w:rFonts w:ascii="Times New Roman"/>
                <w:color w:val="000000"/>
                <w:spacing w:val="0"/>
                <w:sz w:val="22"/>
              </w:rPr>
            </w:pPr>
            <w:r>
              <w:rPr>
                <w:rFonts w:ascii="FJGWBS+SimSun"/>
                <w:color w:val="212529"/>
                <w:spacing w:val="2"/>
                <w:sz w:val="22"/>
              </w:rPr>
              <w:t>25.41</w:t>
            </w:r>
            <w:r>
              <w:rPr>
                <w:rFonts w:ascii="Times New Roman"/>
                <w:color w:val="212529"/>
                <w:spacing w:val="1849"/>
                <w:sz w:val="22"/>
              </w:rPr>
              <w:t xml:space="preserve"> </w:t>
            </w:r>
            <w:r>
              <w:rPr>
                <w:rFonts w:ascii="FJGWBS+SimSun"/>
                <w:color w:val="212529"/>
                <w:spacing w:val="2"/>
                <w:sz w:val="22"/>
              </w:rPr>
              <w:t>25.41</w:t>
            </w:r>
          </w:p>
        </w:tc>
      </w:tr>
    </w:tbl>
    <w:p w14:paraId="47BEC7CB">
      <w:pPr>
        <w:spacing w:before="50"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巩固脱贫攻</w:t>
      </w:r>
    </w:p>
    <w:p w14:paraId="4B786B5A">
      <w:pPr>
        <w:spacing w:before="25" w:after="0" w:line="230" w:lineRule="exact"/>
        <w:ind w:left="1055" w:right="0" w:firstLine="0"/>
        <w:jc w:val="left"/>
        <w:rPr>
          <w:rFonts w:ascii="Times New Roman"/>
          <w:color w:val="000000"/>
          <w:spacing w:val="0"/>
          <w:sz w:val="22"/>
        </w:rPr>
      </w:pPr>
      <w:r>
        <w:rPr>
          <w:rFonts w:ascii="FJGWBS+SimSun"/>
          <w:color w:val="212529"/>
          <w:spacing w:val="2"/>
          <w:sz w:val="22"/>
        </w:rPr>
        <w:t>21305</w:t>
      </w:r>
      <w:r>
        <w:rPr>
          <w:rFonts w:ascii="Times New Roman"/>
          <w:color w:val="212529"/>
          <w:spacing w:val="590"/>
          <w:sz w:val="22"/>
        </w:rPr>
        <w:t xml:space="preserve"> </w:t>
      </w:r>
      <w:r>
        <w:rPr>
          <w:rFonts w:ascii="FJGWBS+SimSun" w:hAnsi="FJGWBS+SimSun" w:cs="FJGWBS+SimSun"/>
          <w:color w:val="212529"/>
          <w:spacing w:val="5"/>
          <w:sz w:val="22"/>
        </w:rPr>
        <w:t>坚成果衔接</w:t>
      </w:r>
      <w:r>
        <w:rPr>
          <w:rFonts w:ascii="Times New Roman"/>
          <w:color w:val="212529"/>
          <w:spacing w:val="616"/>
          <w:sz w:val="22"/>
        </w:rPr>
        <w:t xml:space="preserve"> </w:t>
      </w:r>
      <w:r>
        <w:rPr>
          <w:rFonts w:ascii="FJGWBS+SimSun"/>
          <w:color w:val="212529"/>
          <w:spacing w:val="2"/>
          <w:sz w:val="22"/>
        </w:rPr>
        <w:t>1,249.13</w:t>
      </w:r>
      <w:r>
        <w:rPr>
          <w:rFonts w:ascii="Times New Roman"/>
          <w:color w:val="212529"/>
          <w:spacing w:val="1512"/>
          <w:sz w:val="22"/>
        </w:rPr>
        <w:t xml:space="preserve"> </w:t>
      </w:r>
      <w:r>
        <w:rPr>
          <w:rFonts w:ascii="FJGWBS+SimSun"/>
          <w:color w:val="212529"/>
          <w:spacing w:val="2"/>
          <w:sz w:val="22"/>
        </w:rPr>
        <w:t>1,249.13</w:t>
      </w:r>
    </w:p>
    <w:p w14:paraId="312338C8">
      <w:pPr>
        <w:spacing w:before="25" w:after="5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乡村振兴</w:t>
      </w:r>
    </w:p>
    <w:tbl>
      <w:tblPr>
        <w:tblStyle w:val="2"/>
        <w:tblW w:w="0" w:type="auto"/>
        <w:tblInd w:w="0" w:type="dxa"/>
        <w:tblLayout w:type="autofit"/>
        <w:tblCellMar>
          <w:top w:w="0" w:type="dxa"/>
          <w:left w:w="0" w:type="dxa"/>
          <w:bottom w:w="0" w:type="dxa"/>
          <w:right w:w="0" w:type="dxa"/>
        </w:tblCellMar>
      </w:tblPr>
      <w:tblGrid>
        <w:gridCol w:w="1055"/>
        <w:gridCol w:w="1187"/>
        <w:gridCol w:w="20"/>
        <w:gridCol w:w="2001"/>
        <w:gridCol w:w="20"/>
        <w:gridCol w:w="92"/>
        <w:gridCol w:w="20"/>
        <w:gridCol w:w="3107"/>
      </w:tblGrid>
      <w:tr w14:paraId="5E141989">
        <w:tblPrEx>
          <w:tblCellMar>
            <w:top w:w="0" w:type="dxa"/>
            <w:left w:w="0" w:type="dxa"/>
            <w:bottom w:w="0" w:type="dxa"/>
            <w:right w:w="0" w:type="dxa"/>
          </w:tblCellMar>
        </w:tblPrEx>
        <w:trPr>
          <w:trHeight w:val="525" w:hRule="atLeast"/>
        </w:trPr>
        <w:tc>
          <w:tcPr>
            <w:tcW w:w="1055" w:type="dxa"/>
            <w:noWrap w:val="0"/>
            <w:vAlign w:val="top"/>
          </w:tcPr>
          <w:p w14:paraId="607F9418">
            <w:pPr>
              <w:spacing w:before="0" w:after="0" w:line="0" w:lineRule="exact"/>
              <w:ind w:left="0" w:right="0" w:firstLine="0"/>
              <w:jc w:val="left"/>
              <w:rPr>
                <w:rFonts w:ascii="Times New Roman"/>
                <w:color w:val="000000"/>
                <w:spacing w:val="0"/>
                <w:sz w:val="22"/>
              </w:rPr>
            </w:pPr>
          </w:p>
        </w:tc>
        <w:tc>
          <w:tcPr>
            <w:tcW w:w="1187" w:type="dxa"/>
            <w:noWrap w:val="0"/>
            <w:vAlign w:val="top"/>
          </w:tcPr>
          <w:p w14:paraId="137F2A12">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2130502</w:t>
            </w:r>
          </w:p>
        </w:tc>
        <w:tc>
          <w:tcPr>
            <w:tcW w:w="20" w:type="dxa"/>
            <w:noWrap w:val="0"/>
            <w:vAlign w:val="top"/>
          </w:tcPr>
          <w:p w14:paraId="5522A82B">
            <w:pPr>
              <w:spacing w:before="0" w:after="0" w:line="0" w:lineRule="exact"/>
              <w:ind w:left="0" w:right="0" w:firstLine="0"/>
              <w:jc w:val="left"/>
              <w:rPr>
                <w:rFonts w:ascii="Times New Roman"/>
                <w:color w:val="000000"/>
                <w:spacing w:val="0"/>
                <w:sz w:val="22"/>
              </w:rPr>
            </w:pPr>
          </w:p>
        </w:tc>
        <w:tc>
          <w:tcPr>
            <w:tcW w:w="2113" w:type="dxa"/>
            <w:gridSpan w:val="3"/>
            <w:noWrap w:val="0"/>
            <w:vAlign w:val="top"/>
          </w:tcPr>
          <w:p w14:paraId="6890463E">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一般行政管</w:t>
            </w:r>
          </w:p>
          <w:p w14:paraId="303EEC15">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理事务</w:t>
            </w:r>
          </w:p>
        </w:tc>
        <w:tc>
          <w:tcPr>
            <w:tcW w:w="20" w:type="dxa"/>
            <w:noWrap w:val="0"/>
            <w:vAlign w:val="top"/>
          </w:tcPr>
          <w:p w14:paraId="747A61C9">
            <w:pPr>
              <w:spacing w:before="0" w:after="0" w:line="0" w:lineRule="exact"/>
              <w:ind w:left="0" w:right="0" w:firstLine="0"/>
              <w:jc w:val="left"/>
              <w:rPr>
                <w:rFonts w:ascii="Times New Roman"/>
                <w:color w:val="000000"/>
                <w:spacing w:val="0"/>
                <w:sz w:val="22"/>
              </w:rPr>
            </w:pPr>
          </w:p>
        </w:tc>
        <w:tc>
          <w:tcPr>
            <w:tcW w:w="3107" w:type="dxa"/>
            <w:noWrap w:val="0"/>
            <w:vAlign w:val="top"/>
          </w:tcPr>
          <w:p w14:paraId="7489A933">
            <w:pPr>
              <w:spacing w:before="120" w:after="0" w:line="220" w:lineRule="exact"/>
              <w:ind w:left="0" w:right="0" w:firstLine="0"/>
              <w:jc w:val="left"/>
              <w:rPr>
                <w:rFonts w:ascii="Times New Roman"/>
                <w:color w:val="000000"/>
                <w:spacing w:val="0"/>
                <w:sz w:val="22"/>
              </w:rPr>
            </w:pPr>
            <w:r>
              <w:rPr>
                <w:rFonts w:ascii="FJGWBS+SimSun"/>
                <w:color w:val="212529"/>
                <w:spacing w:val="2"/>
                <w:sz w:val="22"/>
              </w:rPr>
              <w:t>56.00</w:t>
            </w:r>
            <w:r>
              <w:rPr>
                <w:rFonts w:ascii="Times New Roman"/>
                <w:color w:val="212529"/>
                <w:spacing w:val="1849"/>
                <w:sz w:val="22"/>
              </w:rPr>
              <w:t xml:space="preserve"> </w:t>
            </w:r>
            <w:r>
              <w:rPr>
                <w:rFonts w:ascii="FJGWBS+SimSun"/>
                <w:color w:val="212529"/>
                <w:spacing w:val="2"/>
                <w:sz w:val="22"/>
              </w:rPr>
              <w:t>56.00</w:t>
            </w:r>
          </w:p>
        </w:tc>
      </w:tr>
      <w:tr w14:paraId="329E6A29">
        <w:tblPrEx>
          <w:tblCellMar>
            <w:top w:w="0" w:type="dxa"/>
            <w:left w:w="0" w:type="dxa"/>
            <w:bottom w:w="0" w:type="dxa"/>
            <w:right w:w="0" w:type="dxa"/>
          </w:tblCellMar>
        </w:tblPrEx>
        <w:trPr>
          <w:trHeight w:val="475" w:hRule="atLeast"/>
        </w:trPr>
        <w:tc>
          <w:tcPr>
            <w:tcW w:w="1055" w:type="dxa"/>
            <w:noWrap w:val="0"/>
            <w:vAlign w:val="top"/>
          </w:tcPr>
          <w:p w14:paraId="76B3680E">
            <w:pPr>
              <w:spacing w:before="0" w:after="0" w:line="0" w:lineRule="exact"/>
              <w:ind w:left="0" w:right="0" w:firstLine="0"/>
              <w:jc w:val="left"/>
              <w:rPr>
                <w:rFonts w:ascii="Times New Roman"/>
                <w:color w:val="000000"/>
                <w:spacing w:val="0"/>
                <w:sz w:val="22"/>
              </w:rPr>
            </w:pPr>
          </w:p>
        </w:tc>
        <w:tc>
          <w:tcPr>
            <w:tcW w:w="1187" w:type="dxa"/>
            <w:noWrap w:val="0"/>
            <w:vAlign w:val="top"/>
          </w:tcPr>
          <w:p w14:paraId="568433A5">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2130504</w:t>
            </w:r>
          </w:p>
        </w:tc>
        <w:tc>
          <w:tcPr>
            <w:tcW w:w="20" w:type="dxa"/>
            <w:noWrap w:val="0"/>
            <w:vAlign w:val="top"/>
          </w:tcPr>
          <w:p w14:paraId="5BC367A1">
            <w:pPr>
              <w:spacing w:before="0" w:after="0" w:line="0" w:lineRule="exact"/>
              <w:ind w:left="0" w:right="0" w:firstLine="0"/>
              <w:jc w:val="left"/>
              <w:rPr>
                <w:rFonts w:ascii="Times New Roman"/>
                <w:color w:val="000000"/>
                <w:spacing w:val="0"/>
                <w:sz w:val="22"/>
              </w:rPr>
            </w:pPr>
          </w:p>
        </w:tc>
        <w:tc>
          <w:tcPr>
            <w:tcW w:w="2001" w:type="dxa"/>
            <w:noWrap w:val="0"/>
            <w:vAlign w:val="top"/>
          </w:tcPr>
          <w:p w14:paraId="183D2DBD">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农村基础设</w:t>
            </w:r>
          </w:p>
          <w:p w14:paraId="1E40636E">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施建设</w:t>
            </w:r>
          </w:p>
        </w:tc>
        <w:tc>
          <w:tcPr>
            <w:tcW w:w="20" w:type="dxa"/>
            <w:noWrap w:val="0"/>
            <w:vAlign w:val="top"/>
          </w:tcPr>
          <w:p w14:paraId="299F56A0">
            <w:pPr>
              <w:spacing w:before="0" w:after="0" w:line="0" w:lineRule="exact"/>
              <w:ind w:left="0" w:right="0" w:firstLine="0"/>
              <w:jc w:val="left"/>
              <w:rPr>
                <w:rFonts w:ascii="Times New Roman"/>
                <w:color w:val="000000"/>
                <w:spacing w:val="0"/>
                <w:sz w:val="22"/>
              </w:rPr>
            </w:pPr>
          </w:p>
        </w:tc>
        <w:tc>
          <w:tcPr>
            <w:tcW w:w="3219" w:type="dxa"/>
            <w:gridSpan w:val="3"/>
            <w:noWrap w:val="0"/>
            <w:vAlign w:val="top"/>
          </w:tcPr>
          <w:p w14:paraId="546F78F0">
            <w:pPr>
              <w:spacing w:before="120" w:after="0" w:line="220" w:lineRule="exact"/>
              <w:ind w:left="0" w:right="0" w:firstLine="0"/>
              <w:jc w:val="left"/>
              <w:rPr>
                <w:rFonts w:ascii="Times New Roman"/>
                <w:color w:val="000000"/>
                <w:spacing w:val="0"/>
                <w:sz w:val="22"/>
              </w:rPr>
            </w:pPr>
            <w:r>
              <w:rPr>
                <w:rFonts w:ascii="FJGWBS+SimSun"/>
                <w:color w:val="212529"/>
                <w:spacing w:val="2"/>
                <w:sz w:val="22"/>
              </w:rPr>
              <w:t>694.76</w:t>
            </w:r>
            <w:r>
              <w:rPr>
                <w:rFonts w:ascii="Times New Roman"/>
                <w:color w:val="212529"/>
                <w:spacing w:val="1737"/>
                <w:sz w:val="22"/>
              </w:rPr>
              <w:t xml:space="preserve"> </w:t>
            </w:r>
            <w:r>
              <w:rPr>
                <w:rFonts w:ascii="FJGWBS+SimSun"/>
                <w:color w:val="212529"/>
                <w:spacing w:val="2"/>
                <w:sz w:val="22"/>
              </w:rPr>
              <w:t>694.76</w:t>
            </w:r>
          </w:p>
        </w:tc>
      </w:tr>
    </w:tbl>
    <w:p w14:paraId="6CAA80C2">
      <w:pPr>
        <w:spacing w:before="309" w:after="0" w:line="170" w:lineRule="exact"/>
        <w:ind w:left="5241" w:right="0" w:firstLine="0"/>
        <w:jc w:val="left"/>
        <w:rPr>
          <w:rFonts w:ascii="Times New Roman"/>
          <w:color w:val="000000"/>
          <w:spacing w:val="0"/>
          <w:sz w:val="16"/>
        </w:rPr>
      </w:pPr>
      <w:r>
        <w:rPr>
          <w:rFonts w:ascii="MingLiU"/>
          <w:color w:val="000000"/>
          <w:spacing w:val="-11"/>
          <w:sz w:val="16"/>
        </w:rPr>
        <w:t>-12-</w:t>
      </w:r>
    </w:p>
    <w:p w14:paraId="0DD42F7D">
      <w:pPr>
        <w:spacing w:before="0" w:after="0" w:line="0" w:lineRule="exact"/>
        <w:ind w:left="0" w:right="0" w:firstLine="0"/>
        <w:jc w:val="left"/>
        <w:rPr>
          <w:rFonts w:ascii="Arial"/>
          <w:color w:val="FF0000"/>
          <w:spacing w:val="0"/>
          <w:sz w:val="2"/>
        </w:rPr>
      </w:pPr>
    </w:p>
    <w:p w14:paraId="1775E3B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DB34805">
      <w:pPr>
        <w:spacing w:before="0" w:after="0" w:line="170" w:lineRule="exact"/>
        <w:ind w:left="0" w:right="0" w:firstLine="0"/>
        <w:jc w:val="left"/>
        <w:rPr>
          <w:rFonts w:ascii="Times New Roman"/>
          <w:color w:val="000000"/>
          <w:spacing w:val="0"/>
          <w:sz w:val="16"/>
        </w:rPr>
      </w:pPr>
      <w:r>
        <w:pict>
          <v:shape id="_x000056" o:spid="_x0000_s1082" o:spt="75" type="#_x0000_t75" style="position:absolute;left:0pt;margin-left:83pt;margin-top:59.1pt;height:615.5pt;width:430.25pt;mso-position-horizontal-relative:page;mso-position-vertical-relative:page;z-index:-251656192;mso-width-relative:page;mso-height-relative:page;" filled="f" coordsize="21600,21600">
            <v:path/>
            <v:fill on="f" focussize="0,0"/>
            <v:stroke/>
            <v:imagedata r:id="rId47" o:title=""/>
            <o:lock v:ext="edit" aspectratio="t"/>
          </v:shape>
        </w:pict>
      </w:r>
      <w:r>
        <w:pict>
          <v:shape id="_x000057" o:spid="_x0000_s108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95FE531">
      <w:pPr>
        <w:spacing w:before="756" w:after="0" w:line="230" w:lineRule="exact"/>
        <w:ind w:left="1055" w:right="0" w:firstLine="0"/>
        <w:jc w:val="left"/>
        <w:rPr>
          <w:rFonts w:ascii="Times New Roman"/>
          <w:color w:val="000000"/>
          <w:spacing w:val="0"/>
          <w:sz w:val="22"/>
        </w:rPr>
      </w:pPr>
      <w:r>
        <w:rPr>
          <w:rFonts w:ascii="FJGWBS+SimSun"/>
          <w:color w:val="212529"/>
          <w:spacing w:val="2"/>
          <w:sz w:val="22"/>
        </w:rPr>
        <w:t>2130505</w:t>
      </w:r>
      <w:r>
        <w:rPr>
          <w:rFonts w:ascii="Times New Roman"/>
          <w:color w:val="212529"/>
          <w:spacing w:val="365"/>
          <w:sz w:val="22"/>
        </w:rPr>
        <w:t xml:space="preserve"> </w:t>
      </w:r>
      <w:r>
        <w:rPr>
          <w:rFonts w:ascii="FJGWBS+SimSun" w:hAnsi="FJGWBS+SimSun" w:cs="FJGWBS+SimSun"/>
          <w:color w:val="212529"/>
          <w:spacing w:val="5"/>
          <w:sz w:val="22"/>
        </w:rPr>
        <w:t>生产发展</w:t>
      </w:r>
      <w:r>
        <w:rPr>
          <w:rFonts w:ascii="Times New Roman"/>
          <w:color w:val="212529"/>
          <w:spacing w:val="1066"/>
          <w:sz w:val="22"/>
        </w:rPr>
        <w:t xml:space="preserve"> </w:t>
      </w:r>
      <w:r>
        <w:rPr>
          <w:rFonts w:ascii="FJGWBS+SimSun"/>
          <w:color w:val="212529"/>
          <w:spacing w:val="2"/>
          <w:sz w:val="22"/>
        </w:rPr>
        <w:t>444.73</w:t>
      </w:r>
      <w:r>
        <w:rPr>
          <w:rFonts w:ascii="Times New Roman"/>
          <w:color w:val="212529"/>
          <w:spacing w:val="1737"/>
          <w:sz w:val="22"/>
        </w:rPr>
        <w:t xml:space="preserve"> </w:t>
      </w:r>
      <w:r>
        <w:rPr>
          <w:rFonts w:ascii="FJGWBS+SimSun"/>
          <w:color w:val="212529"/>
          <w:spacing w:val="2"/>
          <w:sz w:val="22"/>
        </w:rPr>
        <w:t>444.73</w:t>
      </w:r>
    </w:p>
    <w:p w14:paraId="599B861D">
      <w:pPr>
        <w:spacing w:before="100" w:after="35"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其他巩固脱</w:t>
      </w:r>
    </w:p>
    <w:tbl>
      <w:tblPr>
        <w:tblStyle w:val="2"/>
        <w:tblW w:w="0" w:type="auto"/>
        <w:tblInd w:w="0" w:type="dxa"/>
        <w:tblLayout w:type="autofit"/>
        <w:tblCellMar>
          <w:top w:w="0" w:type="dxa"/>
          <w:left w:w="0" w:type="dxa"/>
          <w:bottom w:w="0" w:type="dxa"/>
          <w:right w:w="0" w:type="dxa"/>
        </w:tblCellMar>
      </w:tblPr>
      <w:tblGrid>
        <w:gridCol w:w="1055"/>
        <w:gridCol w:w="1187"/>
        <w:gridCol w:w="20"/>
        <w:gridCol w:w="2001"/>
        <w:gridCol w:w="20"/>
        <w:gridCol w:w="92"/>
        <w:gridCol w:w="20"/>
        <w:gridCol w:w="3107"/>
      </w:tblGrid>
      <w:tr w14:paraId="5C98FBF0">
        <w:tblPrEx>
          <w:tblCellMar>
            <w:top w:w="0" w:type="dxa"/>
            <w:left w:w="0" w:type="dxa"/>
            <w:bottom w:w="0" w:type="dxa"/>
            <w:right w:w="0" w:type="dxa"/>
          </w:tblCellMar>
        </w:tblPrEx>
        <w:trPr>
          <w:trHeight w:val="780" w:hRule="atLeast"/>
        </w:trPr>
        <w:tc>
          <w:tcPr>
            <w:tcW w:w="1055" w:type="dxa"/>
            <w:noWrap w:val="0"/>
            <w:vAlign w:val="top"/>
          </w:tcPr>
          <w:p w14:paraId="56FDF5E2">
            <w:pPr>
              <w:spacing w:before="0" w:after="0" w:line="0" w:lineRule="exact"/>
              <w:ind w:left="0" w:right="0" w:firstLine="0"/>
              <w:jc w:val="left"/>
              <w:rPr>
                <w:rFonts w:ascii="Times New Roman"/>
                <w:color w:val="000000"/>
                <w:spacing w:val="0"/>
                <w:sz w:val="22"/>
              </w:rPr>
            </w:pPr>
          </w:p>
        </w:tc>
        <w:tc>
          <w:tcPr>
            <w:tcW w:w="1187" w:type="dxa"/>
            <w:noWrap w:val="0"/>
            <w:vAlign w:val="top"/>
          </w:tcPr>
          <w:p w14:paraId="48C5149A">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2130599</w:t>
            </w:r>
          </w:p>
        </w:tc>
        <w:tc>
          <w:tcPr>
            <w:tcW w:w="20" w:type="dxa"/>
            <w:noWrap w:val="0"/>
            <w:vAlign w:val="top"/>
          </w:tcPr>
          <w:p w14:paraId="00F48028">
            <w:pPr>
              <w:spacing w:before="0" w:after="0" w:line="0" w:lineRule="exact"/>
              <w:ind w:left="0" w:right="0" w:firstLine="0"/>
              <w:jc w:val="left"/>
              <w:rPr>
                <w:rFonts w:ascii="Times New Roman"/>
                <w:color w:val="000000"/>
                <w:spacing w:val="0"/>
                <w:sz w:val="22"/>
              </w:rPr>
            </w:pPr>
          </w:p>
        </w:tc>
        <w:tc>
          <w:tcPr>
            <w:tcW w:w="2113" w:type="dxa"/>
            <w:gridSpan w:val="3"/>
            <w:noWrap w:val="0"/>
            <w:vAlign w:val="top"/>
          </w:tcPr>
          <w:p w14:paraId="77A8E9E9">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贫攻坚成果</w:t>
            </w:r>
          </w:p>
          <w:p w14:paraId="4183F1ED">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衔接乡村振</w:t>
            </w:r>
          </w:p>
          <w:p w14:paraId="462D2502">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兴支出</w:t>
            </w:r>
          </w:p>
        </w:tc>
        <w:tc>
          <w:tcPr>
            <w:tcW w:w="20" w:type="dxa"/>
            <w:noWrap w:val="0"/>
            <w:vAlign w:val="top"/>
          </w:tcPr>
          <w:p w14:paraId="1A2E69F2">
            <w:pPr>
              <w:spacing w:before="0" w:after="0" w:line="0" w:lineRule="exact"/>
              <w:ind w:left="0" w:right="0" w:firstLine="0"/>
              <w:jc w:val="left"/>
              <w:rPr>
                <w:rFonts w:ascii="Times New Roman"/>
                <w:color w:val="000000"/>
                <w:spacing w:val="0"/>
                <w:sz w:val="22"/>
              </w:rPr>
            </w:pPr>
          </w:p>
        </w:tc>
        <w:tc>
          <w:tcPr>
            <w:tcW w:w="3107" w:type="dxa"/>
            <w:noWrap w:val="0"/>
            <w:vAlign w:val="top"/>
          </w:tcPr>
          <w:p w14:paraId="294D4F34">
            <w:pPr>
              <w:spacing w:before="120" w:after="0" w:line="220" w:lineRule="exact"/>
              <w:ind w:left="0" w:right="0" w:firstLine="0"/>
              <w:jc w:val="left"/>
              <w:rPr>
                <w:rFonts w:ascii="Times New Roman"/>
                <w:color w:val="000000"/>
                <w:spacing w:val="0"/>
                <w:sz w:val="22"/>
              </w:rPr>
            </w:pPr>
            <w:r>
              <w:rPr>
                <w:rFonts w:ascii="FJGWBS+SimSun"/>
                <w:color w:val="212529"/>
                <w:spacing w:val="2"/>
                <w:sz w:val="22"/>
              </w:rPr>
              <w:t>53.65</w:t>
            </w:r>
            <w:r>
              <w:rPr>
                <w:rFonts w:ascii="Times New Roman"/>
                <w:color w:val="212529"/>
                <w:spacing w:val="1849"/>
                <w:sz w:val="22"/>
              </w:rPr>
              <w:t xml:space="preserve"> </w:t>
            </w:r>
            <w:r>
              <w:rPr>
                <w:rFonts w:ascii="FJGWBS+SimSun"/>
                <w:color w:val="212529"/>
                <w:spacing w:val="2"/>
                <w:sz w:val="22"/>
              </w:rPr>
              <w:t>53.65</w:t>
            </w:r>
          </w:p>
        </w:tc>
      </w:tr>
      <w:tr w14:paraId="09C5EF62">
        <w:tblPrEx>
          <w:tblCellMar>
            <w:top w:w="0" w:type="dxa"/>
            <w:left w:w="0" w:type="dxa"/>
            <w:bottom w:w="0" w:type="dxa"/>
            <w:right w:w="0" w:type="dxa"/>
          </w:tblCellMar>
        </w:tblPrEx>
        <w:trPr>
          <w:trHeight w:val="475" w:hRule="atLeast"/>
        </w:trPr>
        <w:tc>
          <w:tcPr>
            <w:tcW w:w="1055" w:type="dxa"/>
            <w:noWrap w:val="0"/>
            <w:vAlign w:val="top"/>
          </w:tcPr>
          <w:p w14:paraId="30A88A4B">
            <w:pPr>
              <w:spacing w:before="0" w:after="0" w:line="0" w:lineRule="exact"/>
              <w:ind w:left="0" w:right="0" w:firstLine="0"/>
              <w:jc w:val="left"/>
              <w:rPr>
                <w:rFonts w:ascii="Times New Roman"/>
                <w:color w:val="000000"/>
                <w:spacing w:val="0"/>
                <w:sz w:val="22"/>
              </w:rPr>
            </w:pPr>
          </w:p>
        </w:tc>
        <w:tc>
          <w:tcPr>
            <w:tcW w:w="1187" w:type="dxa"/>
            <w:noWrap w:val="0"/>
            <w:vAlign w:val="top"/>
          </w:tcPr>
          <w:p w14:paraId="64805695">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21307</w:t>
            </w:r>
          </w:p>
        </w:tc>
        <w:tc>
          <w:tcPr>
            <w:tcW w:w="20" w:type="dxa"/>
            <w:noWrap w:val="0"/>
            <w:vAlign w:val="top"/>
          </w:tcPr>
          <w:p w14:paraId="1597088C">
            <w:pPr>
              <w:spacing w:before="0" w:after="0" w:line="0" w:lineRule="exact"/>
              <w:ind w:left="0" w:right="0" w:firstLine="0"/>
              <w:jc w:val="left"/>
              <w:rPr>
                <w:rFonts w:ascii="Times New Roman"/>
                <w:color w:val="000000"/>
                <w:spacing w:val="0"/>
                <w:sz w:val="22"/>
              </w:rPr>
            </w:pPr>
          </w:p>
        </w:tc>
        <w:tc>
          <w:tcPr>
            <w:tcW w:w="2001" w:type="dxa"/>
            <w:noWrap w:val="0"/>
            <w:vAlign w:val="top"/>
          </w:tcPr>
          <w:p w14:paraId="637C359A">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农村综合改</w:t>
            </w:r>
          </w:p>
          <w:p w14:paraId="6448FFAC">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革</w:t>
            </w:r>
          </w:p>
        </w:tc>
        <w:tc>
          <w:tcPr>
            <w:tcW w:w="20" w:type="dxa"/>
            <w:noWrap w:val="0"/>
            <w:vAlign w:val="top"/>
          </w:tcPr>
          <w:p w14:paraId="717D4BE6">
            <w:pPr>
              <w:spacing w:before="0" w:after="0" w:line="0" w:lineRule="exact"/>
              <w:ind w:left="0" w:right="0" w:firstLine="0"/>
              <w:jc w:val="left"/>
              <w:rPr>
                <w:rFonts w:ascii="Times New Roman"/>
                <w:color w:val="000000"/>
                <w:spacing w:val="0"/>
                <w:sz w:val="22"/>
              </w:rPr>
            </w:pPr>
          </w:p>
        </w:tc>
        <w:tc>
          <w:tcPr>
            <w:tcW w:w="3219" w:type="dxa"/>
            <w:gridSpan w:val="3"/>
            <w:noWrap w:val="0"/>
            <w:vAlign w:val="top"/>
          </w:tcPr>
          <w:p w14:paraId="133A9BEE">
            <w:pPr>
              <w:spacing w:before="120" w:after="0" w:line="220" w:lineRule="exact"/>
              <w:ind w:left="0" w:right="0" w:firstLine="0"/>
              <w:jc w:val="left"/>
              <w:rPr>
                <w:rFonts w:ascii="Times New Roman"/>
                <w:color w:val="000000"/>
                <w:spacing w:val="0"/>
                <w:sz w:val="22"/>
              </w:rPr>
            </w:pPr>
            <w:r>
              <w:rPr>
                <w:rFonts w:ascii="FJGWBS+SimSun"/>
                <w:color w:val="212529"/>
                <w:spacing w:val="2"/>
                <w:sz w:val="22"/>
              </w:rPr>
              <w:t>381.03</w:t>
            </w:r>
            <w:r>
              <w:rPr>
                <w:rFonts w:ascii="Times New Roman"/>
                <w:color w:val="212529"/>
                <w:spacing w:val="1737"/>
                <w:sz w:val="22"/>
              </w:rPr>
              <w:t xml:space="preserve"> </w:t>
            </w:r>
            <w:r>
              <w:rPr>
                <w:rFonts w:ascii="FJGWBS+SimSun"/>
                <w:color w:val="212529"/>
                <w:spacing w:val="2"/>
                <w:sz w:val="22"/>
              </w:rPr>
              <w:t>381.03</w:t>
            </w:r>
          </w:p>
        </w:tc>
      </w:tr>
    </w:tbl>
    <w:p w14:paraId="659133D2">
      <w:pPr>
        <w:spacing w:before="50"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对村民委员</w:t>
      </w:r>
    </w:p>
    <w:p w14:paraId="25E499E5">
      <w:pPr>
        <w:spacing w:before="25" w:after="0" w:line="230" w:lineRule="exact"/>
        <w:ind w:left="1055" w:right="0" w:firstLine="0"/>
        <w:jc w:val="left"/>
        <w:rPr>
          <w:rFonts w:ascii="Times New Roman"/>
          <w:color w:val="000000"/>
          <w:spacing w:val="0"/>
          <w:sz w:val="22"/>
        </w:rPr>
      </w:pPr>
      <w:r>
        <w:rPr>
          <w:rFonts w:ascii="FJGWBS+SimSun"/>
          <w:color w:val="212529"/>
          <w:spacing w:val="2"/>
          <w:sz w:val="22"/>
        </w:rPr>
        <w:t>2130705</w:t>
      </w:r>
      <w:r>
        <w:rPr>
          <w:rFonts w:ascii="Times New Roman"/>
          <w:color w:val="212529"/>
          <w:spacing w:val="365"/>
          <w:sz w:val="22"/>
        </w:rPr>
        <w:t xml:space="preserve"> </w:t>
      </w:r>
      <w:r>
        <w:rPr>
          <w:rFonts w:ascii="FJGWBS+SimSun" w:hAnsi="FJGWBS+SimSun" w:cs="FJGWBS+SimSun"/>
          <w:color w:val="212529"/>
          <w:spacing w:val="5"/>
          <w:sz w:val="22"/>
        </w:rPr>
        <w:t>会和村党支</w:t>
      </w:r>
      <w:r>
        <w:rPr>
          <w:rFonts w:ascii="Times New Roman"/>
          <w:color w:val="212529"/>
          <w:spacing w:val="841"/>
          <w:sz w:val="22"/>
        </w:rPr>
        <w:t xml:space="preserve"> </w:t>
      </w:r>
      <w:r>
        <w:rPr>
          <w:rFonts w:ascii="FJGWBS+SimSun"/>
          <w:color w:val="212529"/>
          <w:spacing w:val="2"/>
          <w:sz w:val="22"/>
        </w:rPr>
        <w:t>381.03</w:t>
      </w:r>
      <w:r>
        <w:rPr>
          <w:rFonts w:ascii="Times New Roman"/>
          <w:color w:val="212529"/>
          <w:spacing w:val="1737"/>
          <w:sz w:val="22"/>
        </w:rPr>
        <w:t xml:space="preserve"> </w:t>
      </w:r>
      <w:r>
        <w:rPr>
          <w:rFonts w:ascii="FJGWBS+SimSun"/>
          <w:color w:val="212529"/>
          <w:spacing w:val="2"/>
          <w:sz w:val="22"/>
        </w:rPr>
        <w:t>381.03</w:t>
      </w:r>
    </w:p>
    <w:p w14:paraId="1BB20901">
      <w:pPr>
        <w:spacing w:before="25" w:after="5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部的补助</w:t>
      </w:r>
    </w:p>
    <w:tbl>
      <w:tblPr>
        <w:tblStyle w:val="2"/>
        <w:tblW w:w="0" w:type="auto"/>
        <w:tblInd w:w="0" w:type="dxa"/>
        <w:tblLayout w:type="autofit"/>
        <w:tblCellMar>
          <w:top w:w="0" w:type="dxa"/>
          <w:left w:w="0" w:type="dxa"/>
          <w:bottom w:w="0" w:type="dxa"/>
          <w:right w:w="0" w:type="dxa"/>
        </w:tblCellMar>
      </w:tblPr>
      <w:tblGrid>
        <w:gridCol w:w="1055"/>
        <w:gridCol w:w="1187"/>
        <w:gridCol w:w="20"/>
        <w:gridCol w:w="2113"/>
        <w:gridCol w:w="20"/>
        <w:gridCol w:w="3107"/>
      </w:tblGrid>
      <w:tr w14:paraId="4DF7EF88">
        <w:tblPrEx>
          <w:tblCellMar>
            <w:top w:w="0" w:type="dxa"/>
            <w:left w:w="0" w:type="dxa"/>
            <w:bottom w:w="0" w:type="dxa"/>
            <w:right w:w="0" w:type="dxa"/>
          </w:tblCellMar>
        </w:tblPrEx>
        <w:trPr>
          <w:trHeight w:val="525" w:hRule="atLeast"/>
        </w:trPr>
        <w:tc>
          <w:tcPr>
            <w:tcW w:w="1055" w:type="dxa"/>
            <w:noWrap w:val="0"/>
            <w:vAlign w:val="top"/>
          </w:tcPr>
          <w:p w14:paraId="1EA8E45E">
            <w:pPr>
              <w:spacing w:before="0" w:after="0" w:line="0" w:lineRule="exact"/>
              <w:ind w:left="0" w:right="0" w:firstLine="0"/>
              <w:jc w:val="left"/>
              <w:rPr>
                <w:rFonts w:ascii="Times New Roman"/>
                <w:color w:val="000000"/>
                <w:spacing w:val="0"/>
                <w:sz w:val="22"/>
              </w:rPr>
            </w:pPr>
          </w:p>
        </w:tc>
        <w:tc>
          <w:tcPr>
            <w:tcW w:w="1187" w:type="dxa"/>
            <w:noWrap w:val="0"/>
            <w:vAlign w:val="top"/>
          </w:tcPr>
          <w:p w14:paraId="15128B18">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214</w:t>
            </w:r>
          </w:p>
        </w:tc>
        <w:tc>
          <w:tcPr>
            <w:tcW w:w="20" w:type="dxa"/>
            <w:noWrap w:val="0"/>
            <w:vAlign w:val="top"/>
          </w:tcPr>
          <w:p w14:paraId="5C524E07">
            <w:pPr>
              <w:spacing w:before="0" w:after="0" w:line="0" w:lineRule="exact"/>
              <w:ind w:left="0" w:right="0" w:firstLine="0"/>
              <w:jc w:val="left"/>
              <w:rPr>
                <w:rFonts w:ascii="Times New Roman"/>
                <w:color w:val="000000"/>
                <w:spacing w:val="0"/>
                <w:sz w:val="22"/>
              </w:rPr>
            </w:pPr>
          </w:p>
        </w:tc>
        <w:tc>
          <w:tcPr>
            <w:tcW w:w="2113" w:type="dxa"/>
            <w:noWrap w:val="0"/>
            <w:vAlign w:val="top"/>
          </w:tcPr>
          <w:p w14:paraId="7D6440F9">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交通运输支</w:t>
            </w:r>
          </w:p>
          <w:p w14:paraId="3785220C">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出</w:t>
            </w:r>
          </w:p>
        </w:tc>
        <w:tc>
          <w:tcPr>
            <w:tcW w:w="20" w:type="dxa"/>
            <w:noWrap w:val="0"/>
            <w:vAlign w:val="top"/>
          </w:tcPr>
          <w:p w14:paraId="46E8687E">
            <w:pPr>
              <w:spacing w:before="0" w:after="0" w:line="0" w:lineRule="exact"/>
              <w:ind w:left="0" w:right="0" w:firstLine="0"/>
              <w:jc w:val="left"/>
              <w:rPr>
                <w:rFonts w:ascii="Times New Roman"/>
                <w:color w:val="000000"/>
                <w:spacing w:val="0"/>
                <w:sz w:val="22"/>
              </w:rPr>
            </w:pPr>
          </w:p>
        </w:tc>
        <w:tc>
          <w:tcPr>
            <w:tcW w:w="3107" w:type="dxa"/>
            <w:noWrap w:val="0"/>
            <w:vAlign w:val="top"/>
          </w:tcPr>
          <w:p w14:paraId="73843350">
            <w:pPr>
              <w:spacing w:before="120" w:after="0" w:line="220" w:lineRule="exact"/>
              <w:ind w:left="0" w:right="0" w:firstLine="0"/>
              <w:jc w:val="left"/>
              <w:rPr>
                <w:rFonts w:ascii="Times New Roman"/>
                <w:color w:val="000000"/>
                <w:spacing w:val="0"/>
                <w:sz w:val="22"/>
              </w:rPr>
            </w:pPr>
            <w:r>
              <w:rPr>
                <w:rFonts w:ascii="FJGWBS+SimSun"/>
                <w:color w:val="212529"/>
                <w:spacing w:val="2"/>
                <w:sz w:val="22"/>
              </w:rPr>
              <w:t>10.00</w:t>
            </w:r>
            <w:r>
              <w:rPr>
                <w:rFonts w:ascii="Times New Roman"/>
                <w:color w:val="212529"/>
                <w:spacing w:val="1849"/>
                <w:sz w:val="22"/>
              </w:rPr>
              <w:t xml:space="preserve"> </w:t>
            </w:r>
            <w:r>
              <w:rPr>
                <w:rFonts w:ascii="FJGWBS+SimSun"/>
                <w:color w:val="212529"/>
                <w:spacing w:val="2"/>
                <w:sz w:val="22"/>
              </w:rPr>
              <w:t>10.00</w:t>
            </w:r>
          </w:p>
        </w:tc>
      </w:tr>
      <w:tr w14:paraId="09C3C910">
        <w:tblPrEx>
          <w:tblCellMar>
            <w:top w:w="0" w:type="dxa"/>
            <w:left w:w="0" w:type="dxa"/>
            <w:bottom w:w="0" w:type="dxa"/>
            <w:right w:w="0" w:type="dxa"/>
          </w:tblCellMar>
        </w:tblPrEx>
        <w:trPr>
          <w:trHeight w:val="475" w:hRule="atLeast"/>
        </w:trPr>
        <w:tc>
          <w:tcPr>
            <w:tcW w:w="1055" w:type="dxa"/>
            <w:noWrap w:val="0"/>
            <w:vAlign w:val="top"/>
          </w:tcPr>
          <w:p w14:paraId="50FD1F43">
            <w:pPr>
              <w:spacing w:before="0" w:after="0" w:line="0" w:lineRule="exact"/>
              <w:ind w:left="0" w:right="0" w:firstLine="0"/>
              <w:jc w:val="left"/>
              <w:rPr>
                <w:rFonts w:ascii="Times New Roman"/>
                <w:color w:val="000000"/>
                <w:spacing w:val="0"/>
                <w:sz w:val="22"/>
              </w:rPr>
            </w:pPr>
          </w:p>
        </w:tc>
        <w:tc>
          <w:tcPr>
            <w:tcW w:w="1187" w:type="dxa"/>
            <w:noWrap w:val="0"/>
            <w:vAlign w:val="top"/>
          </w:tcPr>
          <w:p w14:paraId="65E0893A">
            <w:pPr>
              <w:spacing w:before="120" w:after="0" w:line="220" w:lineRule="exact"/>
              <w:ind w:left="0" w:right="0" w:firstLine="0"/>
              <w:jc w:val="left"/>
              <w:rPr>
                <w:rFonts w:ascii="Times New Roman"/>
                <w:color w:val="000000"/>
                <w:spacing w:val="0"/>
                <w:sz w:val="22"/>
              </w:rPr>
            </w:pPr>
            <w:r>
              <w:rPr>
                <w:rFonts w:ascii="FJGWBS+SimSun"/>
                <w:color w:val="212529"/>
                <w:spacing w:val="2"/>
                <w:sz w:val="22"/>
              </w:rPr>
              <w:t>21401</w:t>
            </w:r>
          </w:p>
        </w:tc>
        <w:tc>
          <w:tcPr>
            <w:tcW w:w="20" w:type="dxa"/>
            <w:noWrap w:val="0"/>
            <w:vAlign w:val="top"/>
          </w:tcPr>
          <w:p w14:paraId="74F3944C">
            <w:pPr>
              <w:spacing w:before="0" w:after="0" w:line="0" w:lineRule="exact"/>
              <w:ind w:left="0" w:right="0" w:firstLine="0"/>
              <w:jc w:val="left"/>
              <w:rPr>
                <w:rFonts w:ascii="Times New Roman"/>
                <w:color w:val="000000"/>
                <w:spacing w:val="0"/>
                <w:sz w:val="22"/>
              </w:rPr>
            </w:pPr>
          </w:p>
        </w:tc>
        <w:tc>
          <w:tcPr>
            <w:tcW w:w="2113" w:type="dxa"/>
            <w:noWrap w:val="0"/>
            <w:vAlign w:val="top"/>
          </w:tcPr>
          <w:p w14:paraId="52F22C11">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公路水路运</w:t>
            </w:r>
          </w:p>
          <w:p w14:paraId="14F0040E">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输</w:t>
            </w:r>
          </w:p>
        </w:tc>
        <w:tc>
          <w:tcPr>
            <w:tcW w:w="20" w:type="dxa"/>
            <w:noWrap w:val="0"/>
            <w:vAlign w:val="top"/>
          </w:tcPr>
          <w:p w14:paraId="085CBE25">
            <w:pPr>
              <w:spacing w:before="0" w:after="0" w:line="0" w:lineRule="exact"/>
              <w:ind w:left="0" w:right="0" w:firstLine="0"/>
              <w:jc w:val="left"/>
              <w:rPr>
                <w:rFonts w:ascii="Times New Roman"/>
                <w:color w:val="000000"/>
                <w:spacing w:val="0"/>
                <w:sz w:val="22"/>
              </w:rPr>
            </w:pPr>
          </w:p>
        </w:tc>
        <w:tc>
          <w:tcPr>
            <w:tcW w:w="3107" w:type="dxa"/>
            <w:noWrap w:val="0"/>
            <w:vAlign w:val="top"/>
          </w:tcPr>
          <w:p w14:paraId="7E9F79FC">
            <w:pPr>
              <w:spacing w:before="120" w:after="0" w:line="220" w:lineRule="exact"/>
              <w:ind w:left="0" w:right="0" w:firstLine="0"/>
              <w:jc w:val="left"/>
              <w:rPr>
                <w:rFonts w:ascii="Times New Roman"/>
                <w:color w:val="000000"/>
                <w:spacing w:val="0"/>
                <w:sz w:val="22"/>
              </w:rPr>
            </w:pPr>
            <w:r>
              <w:rPr>
                <w:rFonts w:ascii="FJGWBS+SimSun"/>
                <w:color w:val="212529"/>
                <w:spacing w:val="2"/>
                <w:sz w:val="22"/>
              </w:rPr>
              <w:t>10.00</w:t>
            </w:r>
            <w:r>
              <w:rPr>
                <w:rFonts w:ascii="Times New Roman"/>
                <w:color w:val="212529"/>
                <w:spacing w:val="1849"/>
                <w:sz w:val="22"/>
              </w:rPr>
              <w:t xml:space="preserve"> </w:t>
            </w:r>
            <w:r>
              <w:rPr>
                <w:rFonts w:ascii="FJGWBS+SimSun"/>
                <w:color w:val="212529"/>
                <w:spacing w:val="2"/>
                <w:sz w:val="22"/>
              </w:rPr>
              <w:t>10.00</w:t>
            </w:r>
          </w:p>
        </w:tc>
      </w:tr>
    </w:tbl>
    <w:p w14:paraId="5D5BFB15">
      <w:pPr>
        <w:spacing w:before="110" w:after="0" w:line="230" w:lineRule="exact"/>
        <w:ind w:left="1055" w:right="0" w:firstLine="0"/>
        <w:jc w:val="left"/>
        <w:rPr>
          <w:rFonts w:ascii="Times New Roman"/>
          <w:color w:val="000000"/>
          <w:spacing w:val="0"/>
          <w:sz w:val="22"/>
        </w:rPr>
      </w:pPr>
      <w:r>
        <w:rPr>
          <w:rFonts w:ascii="FJGWBS+SimSun"/>
          <w:color w:val="212529"/>
          <w:spacing w:val="2"/>
          <w:sz w:val="22"/>
        </w:rPr>
        <w:t>2140106</w:t>
      </w:r>
      <w:r>
        <w:rPr>
          <w:rFonts w:ascii="Times New Roman"/>
          <w:color w:val="212529"/>
          <w:spacing w:val="365"/>
          <w:sz w:val="22"/>
        </w:rPr>
        <w:t xml:space="preserve"> </w:t>
      </w:r>
      <w:r>
        <w:rPr>
          <w:rFonts w:ascii="FJGWBS+SimSun" w:hAnsi="FJGWBS+SimSun" w:cs="FJGWBS+SimSun"/>
          <w:color w:val="212529"/>
          <w:spacing w:val="5"/>
          <w:sz w:val="22"/>
        </w:rPr>
        <w:t>公路养护</w:t>
      </w:r>
      <w:r>
        <w:rPr>
          <w:rFonts w:ascii="Times New Roman"/>
          <w:color w:val="212529"/>
          <w:spacing w:val="1178"/>
          <w:sz w:val="22"/>
        </w:rPr>
        <w:t xml:space="preserve"> </w:t>
      </w:r>
      <w:r>
        <w:rPr>
          <w:rFonts w:ascii="FJGWBS+SimSun"/>
          <w:color w:val="212529"/>
          <w:spacing w:val="2"/>
          <w:sz w:val="22"/>
        </w:rPr>
        <w:t>10.00</w:t>
      </w:r>
      <w:r>
        <w:rPr>
          <w:rFonts w:ascii="Times New Roman"/>
          <w:color w:val="212529"/>
          <w:spacing w:val="1849"/>
          <w:sz w:val="22"/>
        </w:rPr>
        <w:t xml:space="preserve"> </w:t>
      </w:r>
      <w:r>
        <w:rPr>
          <w:rFonts w:ascii="FJGWBS+SimSun"/>
          <w:color w:val="212529"/>
          <w:spacing w:val="2"/>
          <w:sz w:val="22"/>
        </w:rPr>
        <w:t>10.00</w:t>
      </w:r>
    </w:p>
    <w:p w14:paraId="43D8400A">
      <w:pPr>
        <w:spacing w:before="100"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自然资源海</w:t>
      </w:r>
    </w:p>
    <w:p w14:paraId="2927AA4B">
      <w:pPr>
        <w:spacing w:before="25" w:after="0" w:line="230" w:lineRule="exact"/>
        <w:ind w:left="1055" w:right="0" w:firstLine="0"/>
        <w:jc w:val="left"/>
        <w:rPr>
          <w:rFonts w:ascii="Times New Roman"/>
          <w:color w:val="000000"/>
          <w:spacing w:val="0"/>
          <w:sz w:val="22"/>
        </w:rPr>
      </w:pPr>
      <w:r>
        <w:rPr>
          <w:rFonts w:ascii="FJGWBS+SimSun"/>
          <w:color w:val="212529"/>
          <w:spacing w:val="2"/>
          <w:sz w:val="22"/>
        </w:rPr>
        <w:t>220</w:t>
      </w:r>
      <w:r>
        <w:rPr>
          <w:rFonts w:ascii="Times New Roman"/>
          <w:color w:val="212529"/>
          <w:spacing w:val="815"/>
          <w:sz w:val="22"/>
        </w:rPr>
        <w:t xml:space="preserve"> </w:t>
      </w:r>
      <w:r>
        <w:rPr>
          <w:rFonts w:ascii="FJGWBS+SimSun" w:hAnsi="FJGWBS+SimSun" w:cs="FJGWBS+SimSun"/>
          <w:color w:val="212529"/>
          <w:spacing w:val="5"/>
          <w:sz w:val="22"/>
        </w:rPr>
        <w:t>洋气象等支</w:t>
      </w:r>
      <w:r>
        <w:rPr>
          <w:rFonts w:ascii="Times New Roman"/>
          <w:color w:val="212529"/>
          <w:spacing w:val="953"/>
          <w:sz w:val="22"/>
        </w:rPr>
        <w:t xml:space="preserve"> </w:t>
      </w:r>
      <w:r>
        <w:rPr>
          <w:rFonts w:ascii="FJGWBS+SimSun"/>
          <w:color w:val="212529"/>
          <w:spacing w:val="2"/>
          <w:sz w:val="22"/>
        </w:rPr>
        <w:t>69.55</w:t>
      </w:r>
      <w:r>
        <w:rPr>
          <w:rFonts w:ascii="Times New Roman"/>
          <w:color w:val="212529"/>
          <w:spacing w:val="1849"/>
          <w:sz w:val="22"/>
        </w:rPr>
        <w:t xml:space="preserve"> </w:t>
      </w:r>
      <w:r>
        <w:rPr>
          <w:rFonts w:ascii="FJGWBS+SimSun"/>
          <w:color w:val="212529"/>
          <w:spacing w:val="2"/>
          <w:sz w:val="22"/>
        </w:rPr>
        <w:t>69.55</w:t>
      </w:r>
    </w:p>
    <w:p w14:paraId="713D0740">
      <w:pPr>
        <w:spacing w:before="25" w:after="50" w:line="230" w:lineRule="exact"/>
        <w:ind w:left="2262" w:right="0" w:firstLine="0"/>
        <w:jc w:val="left"/>
        <w:rPr>
          <w:rFonts w:ascii="Times New Roman"/>
          <w:color w:val="000000"/>
          <w:spacing w:val="0"/>
          <w:sz w:val="22"/>
        </w:rPr>
      </w:pPr>
      <w:r>
        <w:rPr>
          <w:rFonts w:ascii="FJGWBS+SimSun" w:hAnsi="FJGWBS+SimSun" w:cs="FJGWBS+SimSun"/>
          <w:color w:val="212529"/>
          <w:spacing w:val="0"/>
          <w:sz w:val="22"/>
        </w:rPr>
        <w:t>出</w:t>
      </w:r>
    </w:p>
    <w:tbl>
      <w:tblPr>
        <w:tblStyle w:val="2"/>
        <w:tblW w:w="0" w:type="auto"/>
        <w:tblInd w:w="0" w:type="dxa"/>
        <w:tblLayout w:type="autofit"/>
        <w:tblCellMar>
          <w:top w:w="0" w:type="dxa"/>
          <w:left w:w="0" w:type="dxa"/>
          <w:bottom w:w="0" w:type="dxa"/>
          <w:right w:w="0" w:type="dxa"/>
        </w:tblCellMar>
      </w:tblPr>
      <w:tblGrid>
        <w:gridCol w:w="1055"/>
        <w:gridCol w:w="1187"/>
        <w:gridCol w:w="20"/>
        <w:gridCol w:w="2113"/>
        <w:gridCol w:w="20"/>
        <w:gridCol w:w="1761"/>
        <w:gridCol w:w="1346"/>
      </w:tblGrid>
      <w:tr w14:paraId="06F7FEA4">
        <w:tblPrEx>
          <w:tblCellMar>
            <w:top w:w="0" w:type="dxa"/>
            <w:left w:w="0" w:type="dxa"/>
            <w:bottom w:w="0" w:type="dxa"/>
            <w:right w:w="0" w:type="dxa"/>
          </w:tblCellMar>
        </w:tblPrEx>
        <w:trPr>
          <w:trHeight w:val="525" w:hRule="atLeast"/>
        </w:trPr>
        <w:tc>
          <w:tcPr>
            <w:tcW w:w="1055" w:type="dxa"/>
            <w:noWrap w:val="0"/>
            <w:vAlign w:val="top"/>
          </w:tcPr>
          <w:p w14:paraId="326EFE4E">
            <w:pPr>
              <w:spacing w:before="0" w:after="0" w:line="0" w:lineRule="exact"/>
              <w:ind w:left="0" w:right="0" w:firstLine="0"/>
              <w:jc w:val="left"/>
              <w:rPr>
                <w:rFonts w:ascii="Times New Roman"/>
                <w:color w:val="000000"/>
                <w:spacing w:val="0"/>
                <w:sz w:val="22"/>
              </w:rPr>
            </w:pPr>
          </w:p>
        </w:tc>
        <w:tc>
          <w:tcPr>
            <w:tcW w:w="1187" w:type="dxa"/>
            <w:noWrap w:val="0"/>
            <w:vAlign w:val="top"/>
          </w:tcPr>
          <w:p w14:paraId="762B5ABE">
            <w:pPr>
              <w:spacing w:before="120" w:after="0" w:line="220" w:lineRule="exact"/>
              <w:ind w:left="0" w:right="0" w:firstLine="0"/>
              <w:jc w:val="left"/>
              <w:rPr>
                <w:rFonts w:ascii="Times New Roman"/>
                <w:color w:val="000000"/>
                <w:spacing w:val="0"/>
                <w:sz w:val="22"/>
              </w:rPr>
            </w:pPr>
            <w:r>
              <w:rPr>
                <w:rFonts w:ascii="FJGWBS+SimSun"/>
                <w:color w:val="212529"/>
                <w:spacing w:val="2"/>
                <w:sz w:val="22"/>
              </w:rPr>
              <w:t>22001</w:t>
            </w:r>
          </w:p>
        </w:tc>
        <w:tc>
          <w:tcPr>
            <w:tcW w:w="20" w:type="dxa"/>
            <w:noWrap w:val="0"/>
            <w:vAlign w:val="top"/>
          </w:tcPr>
          <w:p w14:paraId="1C4F24C7">
            <w:pPr>
              <w:spacing w:before="0" w:after="0" w:line="0" w:lineRule="exact"/>
              <w:ind w:left="0" w:right="0" w:firstLine="0"/>
              <w:jc w:val="left"/>
              <w:rPr>
                <w:rFonts w:ascii="Times New Roman"/>
                <w:color w:val="000000"/>
                <w:spacing w:val="0"/>
                <w:sz w:val="22"/>
              </w:rPr>
            </w:pPr>
          </w:p>
        </w:tc>
        <w:tc>
          <w:tcPr>
            <w:tcW w:w="2113" w:type="dxa"/>
            <w:noWrap w:val="0"/>
            <w:vAlign w:val="top"/>
          </w:tcPr>
          <w:p w14:paraId="0CCB91AA">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自然资源事</w:t>
            </w:r>
          </w:p>
          <w:p w14:paraId="6B05214A">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务</w:t>
            </w:r>
          </w:p>
        </w:tc>
        <w:tc>
          <w:tcPr>
            <w:tcW w:w="20" w:type="dxa"/>
            <w:noWrap w:val="0"/>
            <w:vAlign w:val="top"/>
          </w:tcPr>
          <w:p w14:paraId="79D01E6A">
            <w:pPr>
              <w:spacing w:before="0" w:after="0" w:line="0" w:lineRule="exact"/>
              <w:ind w:left="0" w:right="0" w:firstLine="0"/>
              <w:jc w:val="left"/>
              <w:rPr>
                <w:rFonts w:ascii="Times New Roman"/>
                <w:color w:val="000000"/>
                <w:spacing w:val="0"/>
                <w:sz w:val="22"/>
              </w:rPr>
            </w:pPr>
          </w:p>
        </w:tc>
        <w:tc>
          <w:tcPr>
            <w:tcW w:w="3107" w:type="dxa"/>
            <w:gridSpan w:val="2"/>
            <w:noWrap w:val="0"/>
            <w:vAlign w:val="top"/>
          </w:tcPr>
          <w:p w14:paraId="62AA8523">
            <w:pPr>
              <w:spacing w:before="120" w:after="0" w:line="220" w:lineRule="exact"/>
              <w:ind w:left="0" w:right="0" w:firstLine="0"/>
              <w:jc w:val="left"/>
              <w:rPr>
                <w:rFonts w:ascii="Times New Roman"/>
                <w:color w:val="000000"/>
                <w:spacing w:val="0"/>
                <w:sz w:val="22"/>
              </w:rPr>
            </w:pPr>
            <w:r>
              <w:rPr>
                <w:rFonts w:ascii="FJGWBS+SimSun"/>
                <w:color w:val="212529"/>
                <w:spacing w:val="2"/>
                <w:sz w:val="22"/>
              </w:rPr>
              <w:t>69.55</w:t>
            </w:r>
            <w:r>
              <w:rPr>
                <w:rFonts w:ascii="Times New Roman"/>
                <w:color w:val="212529"/>
                <w:spacing w:val="1849"/>
                <w:sz w:val="22"/>
              </w:rPr>
              <w:t xml:space="preserve"> </w:t>
            </w:r>
            <w:r>
              <w:rPr>
                <w:rFonts w:ascii="FJGWBS+SimSun"/>
                <w:color w:val="212529"/>
                <w:spacing w:val="2"/>
                <w:sz w:val="22"/>
              </w:rPr>
              <w:t>69.55</w:t>
            </w:r>
          </w:p>
        </w:tc>
      </w:tr>
      <w:tr w14:paraId="6E6A5CCA">
        <w:tblPrEx>
          <w:tblCellMar>
            <w:top w:w="0" w:type="dxa"/>
            <w:left w:w="0" w:type="dxa"/>
            <w:bottom w:w="0" w:type="dxa"/>
            <w:right w:w="0" w:type="dxa"/>
          </w:tblCellMar>
        </w:tblPrEx>
        <w:trPr>
          <w:trHeight w:val="525" w:hRule="atLeast"/>
        </w:trPr>
        <w:tc>
          <w:tcPr>
            <w:tcW w:w="1055" w:type="dxa"/>
            <w:noWrap w:val="0"/>
            <w:vAlign w:val="top"/>
          </w:tcPr>
          <w:p w14:paraId="2F6D70AC">
            <w:pPr>
              <w:spacing w:before="0" w:after="0" w:line="0" w:lineRule="exact"/>
              <w:ind w:left="0" w:right="0" w:firstLine="0"/>
              <w:jc w:val="left"/>
              <w:rPr>
                <w:rFonts w:ascii="Times New Roman"/>
                <w:color w:val="000000"/>
                <w:spacing w:val="0"/>
                <w:sz w:val="22"/>
              </w:rPr>
            </w:pPr>
          </w:p>
        </w:tc>
        <w:tc>
          <w:tcPr>
            <w:tcW w:w="1187" w:type="dxa"/>
            <w:noWrap w:val="0"/>
            <w:vAlign w:val="top"/>
          </w:tcPr>
          <w:p w14:paraId="0537706D">
            <w:pPr>
              <w:spacing w:before="120" w:after="0" w:line="220" w:lineRule="exact"/>
              <w:ind w:left="0" w:right="0" w:firstLine="0"/>
              <w:jc w:val="left"/>
              <w:rPr>
                <w:rFonts w:ascii="Times New Roman"/>
                <w:color w:val="000000"/>
                <w:spacing w:val="0"/>
                <w:sz w:val="22"/>
              </w:rPr>
            </w:pPr>
            <w:r>
              <w:rPr>
                <w:rFonts w:ascii="FJGWBS+SimSun"/>
                <w:color w:val="212529"/>
                <w:spacing w:val="2"/>
                <w:sz w:val="22"/>
              </w:rPr>
              <w:t>2200106</w:t>
            </w:r>
          </w:p>
        </w:tc>
        <w:tc>
          <w:tcPr>
            <w:tcW w:w="20" w:type="dxa"/>
            <w:noWrap w:val="0"/>
            <w:vAlign w:val="top"/>
          </w:tcPr>
          <w:p w14:paraId="6C2A8365">
            <w:pPr>
              <w:spacing w:before="0" w:after="0" w:line="0" w:lineRule="exact"/>
              <w:ind w:left="0" w:right="0" w:firstLine="0"/>
              <w:jc w:val="left"/>
              <w:rPr>
                <w:rFonts w:ascii="Times New Roman"/>
                <w:color w:val="000000"/>
                <w:spacing w:val="0"/>
                <w:sz w:val="22"/>
              </w:rPr>
            </w:pPr>
          </w:p>
        </w:tc>
        <w:tc>
          <w:tcPr>
            <w:tcW w:w="2113" w:type="dxa"/>
            <w:noWrap w:val="0"/>
            <w:vAlign w:val="top"/>
          </w:tcPr>
          <w:p w14:paraId="32FB89B1">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自然资源利</w:t>
            </w:r>
          </w:p>
          <w:p w14:paraId="57F86E2C">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用与保护</w:t>
            </w:r>
          </w:p>
        </w:tc>
        <w:tc>
          <w:tcPr>
            <w:tcW w:w="20" w:type="dxa"/>
            <w:noWrap w:val="0"/>
            <w:vAlign w:val="top"/>
          </w:tcPr>
          <w:p w14:paraId="6C7E7F82">
            <w:pPr>
              <w:spacing w:before="0" w:after="0" w:line="0" w:lineRule="exact"/>
              <w:ind w:left="0" w:right="0" w:firstLine="0"/>
              <w:jc w:val="left"/>
              <w:rPr>
                <w:rFonts w:ascii="Times New Roman"/>
                <w:color w:val="000000"/>
                <w:spacing w:val="0"/>
                <w:sz w:val="22"/>
              </w:rPr>
            </w:pPr>
          </w:p>
        </w:tc>
        <w:tc>
          <w:tcPr>
            <w:tcW w:w="3107" w:type="dxa"/>
            <w:gridSpan w:val="2"/>
            <w:noWrap w:val="0"/>
            <w:vAlign w:val="top"/>
          </w:tcPr>
          <w:p w14:paraId="1C2D23E0">
            <w:pPr>
              <w:spacing w:before="120" w:after="0" w:line="220" w:lineRule="exact"/>
              <w:ind w:left="0" w:right="0" w:firstLine="0"/>
              <w:jc w:val="left"/>
              <w:rPr>
                <w:rFonts w:ascii="Times New Roman"/>
                <w:color w:val="000000"/>
                <w:spacing w:val="0"/>
                <w:sz w:val="22"/>
              </w:rPr>
            </w:pPr>
            <w:r>
              <w:rPr>
                <w:rFonts w:ascii="FJGWBS+SimSun"/>
                <w:color w:val="212529"/>
                <w:spacing w:val="2"/>
                <w:sz w:val="22"/>
              </w:rPr>
              <w:t>69.55</w:t>
            </w:r>
            <w:r>
              <w:rPr>
                <w:rFonts w:ascii="Times New Roman"/>
                <w:color w:val="212529"/>
                <w:spacing w:val="1849"/>
                <w:sz w:val="22"/>
              </w:rPr>
              <w:t xml:space="preserve"> </w:t>
            </w:r>
            <w:r>
              <w:rPr>
                <w:rFonts w:ascii="FJGWBS+SimSun"/>
                <w:color w:val="212529"/>
                <w:spacing w:val="2"/>
                <w:sz w:val="22"/>
              </w:rPr>
              <w:t>69.55</w:t>
            </w:r>
          </w:p>
        </w:tc>
      </w:tr>
      <w:tr w14:paraId="16F72903">
        <w:tblPrEx>
          <w:tblCellMar>
            <w:top w:w="0" w:type="dxa"/>
            <w:left w:w="0" w:type="dxa"/>
            <w:bottom w:w="0" w:type="dxa"/>
            <w:right w:w="0" w:type="dxa"/>
          </w:tblCellMar>
        </w:tblPrEx>
        <w:trPr>
          <w:gridAfter w:val="1"/>
          <w:trHeight w:val="525" w:hRule="atLeast"/>
        </w:trPr>
        <w:tc>
          <w:tcPr>
            <w:tcW w:w="1055" w:type="dxa"/>
            <w:noWrap w:val="0"/>
            <w:vAlign w:val="top"/>
          </w:tcPr>
          <w:p w14:paraId="650B2EEA">
            <w:pPr>
              <w:spacing w:before="0" w:after="0" w:line="0" w:lineRule="exact"/>
              <w:ind w:left="0" w:right="0" w:firstLine="0"/>
              <w:jc w:val="left"/>
              <w:rPr>
                <w:rFonts w:ascii="Times New Roman"/>
                <w:color w:val="000000"/>
                <w:spacing w:val="0"/>
                <w:sz w:val="22"/>
              </w:rPr>
            </w:pPr>
          </w:p>
        </w:tc>
        <w:tc>
          <w:tcPr>
            <w:tcW w:w="1187" w:type="dxa"/>
            <w:noWrap w:val="0"/>
            <w:vAlign w:val="top"/>
          </w:tcPr>
          <w:p w14:paraId="21556C0A">
            <w:pPr>
              <w:spacing w:before="120" w:after="0" w:line="220" w:lineRule="exact"/>
              <w:ind w:left="0" w:right="0" w:firstLine="0"/>
              <w:jc w:val="left"/>
              <w:rPr>
                <w:rFonts w:ascii="Times New Roman"/>
                <w:color w:val="000000"/>
                <w:spacing w:val="0"/>
                <w:sz w:val="22"/>
              </w:rPr>
            </w:pPr>
            <w:r>
              <w:rPr>
                <w:rFonts w:ascii="FJGWBS+SimSun"/>
                <w:color w:val="212529"/>
                <w:spacing w:val="2"/>
                <w:sz w:val="22"/>
              </w:rPr>
              <w:t>221</w:t>
            </w:r>
          </w:p>
        </w:tc>
        <w:tc>
          <w:tcPr>
            <w:tcW w:w="20" w:type="dxa"/>
            <w:noWrap w:val="0"/>
            <w:vAlign w:val="top"/>
          </w:tcPr>
          <w:p w14:paraId="2F39D8DF">
            <w:pPr>
              <w:spacing w:before="0" w:after="0" w:line="0" w:lineRule="exact"/>
              <w:ind w:left="0" w:right="0" w:firstLine="0"/>
              <w:jc w:val="left"/>
              <w:rPr>
                <w:rFonts w:ascii="Times New Roman"/>
                <w:color w:val="000000"/>
                <w:spacing w:val="0"/>
                <w:sz w:val="22"/>
              </w:rPr>
            </w:pPr>
          </w:p>
        </w:tc>
        <w:tc>
          <w:tcPr>
            <w:tcW w:w="2113" w:type="dxa"/>
            <w:noWrap w:val="0"/>
            <w:vAlign w:val="top"/>
          </w:tcPr>
          <w:p w14:paraId="6FF7DFEA">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住房保障支</w:t>
            </w:r>
          </w:p>
          <w:p w14:paraId="257BCBF4">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出</w:t>
            </w:r>
          </w:p>
        </w:tc>
        <w:tc>
          <w:tcPr>
            <w:tcW w:w="20" w:type="dxa"/>
            <w:noWrap w:val="0"/>
            <w:vAlign w:val="top"/>
          </w:tcPr>
          <w:p w14:paraId="4B623C45">
            <w:pPr>
              <w:spacing w:before="0" w:after="0" w:line="0" w:lineRule="exact"/>
              <w:ind w:left="0" w:right="0" w:firstLine="0"/>
              <w:jc w:val="left"/>
              <w:rPr>
                <w:rFonts w:ascii="Times New Roman"/>
                <w:color w:val="000000"/>
                <w:spacing w:val="0"/>
                <w:sz w:val="22"/>
              </w:rPr>
            </w:pPr>
          </w:p>
        </w:tc>
        <w:tc>
          <w:tcPr>
            <w:tcW w:w="1761" w:type="dxa"/>
            <w:noWrap w:val="0"/>
            <w:vAlign w:val="top"/>
          </w:tcPr>
          <w:p w14:paraId="16329785">
            <w:pPr>
              <w:spacing w:before="120" w:after="0" w:line="220" w:lineRule="exact"/>
              <w:ind w:left="0" w:right="0" w:firstLine="0"/>
              <w:jc w:val="left"/>
              <w:rPr>
                <w:rFonts w:ascii="Times New Roman"/>
                <w:color w:val="000000"/>
                <w:spacing w:val="0"/>
                <w:sz w:val="22"/>
              </w:rPr>
            </w:pPr>
            <w:r>
              <w:rPr>
                <w:rFonts w:ascii="FJGWBS+SimSun"/>
                <w:color w:val="212529"/>
                <w:spacing w:val="2"/>
                <w:sz w:val="22"/>
              </w:rPr>
              <w:t>60.18</w:t>
            </w:r>
            <w:r>
              <w:rPr>
                <w:rFonts w:ascii="Times New Roman"/>
                <w:color w:val="212529"/>
                <w:spacing w:val="504"/>
                <w:sz w:val="22"/>
              </w:rPr>
              <w:t xml:space="preserve"> </w:t>
            </w:r>
            <w:r>
              <w:rPr>
                <w:rFonts w:ascii="FJGWBS+SimSun"/>
                <w:color w:val="212529"/>
                <w:spacing w:val="2"/>
                <w:sz w:val="22"/>
              </w:rPr>
              <w:t>60.18</w:t>
            </w:r>
          </w:p>
        </w:tc>
      </w:tr>
      <w:tr w14:paraId="535C19E4">
        <w:tblPrEx>
          <w:tblCellMar>
            <w:top w:w="0" w:type="dxa"/>
            <w:left w:w="0" w:type="dxa"/>
            <w:bottom w:w="0" w:type="dxa"/>
            <w:right w:w="0" w:type="dxa"/>
          </w:tblCellMar>
        </w:tblPrEx>
        <w:trPr>
          <w:gridAfter w:val="1"/>
          <w:trHeight w:val="475" w:hRule="atLeast"/>
        </w:trPr>
        <w:tc>
          <w:tcPr>
            <w:tcW w:w="1055" w:type="dxa"/>
            <w:noWrap w:val="0"/>
            <w:vAlign w:val="top"/>
          </w:tcPr>
          <w:p w14:paraId="2391C80B">
            <w:pPr>
              <w:spacing w:before="0" w:after="0" w:line="0" w:lineRule="exact"/>
              <w:ind w:left="0" w:right="0" w:firstLine="0"/>
              <w:jc w:val="left"/>
              <w:rPr>
                <w:rFonts w:ascii="Times New Roman"/>
                <w:color w:val="000000"/>
                <w:spacing w:val="0"/>
                <w:sz w:val="22"/>
              </w:rPr>
            </w:pPr>
          </w:p>
        </w:tc>
        <w:tc>
          <w:tcPr>
            <w:tcW w:w="1187" w:type="dxa"/>
            <w:noWrap w:val="0"/>
            <w:vAlign w:val="top"/>
          </w:tcPr>
          <w:p w14:paraId="5B43EF8D">
            <w:pPr>
              <w:spacing w:before="120" w:after="0" w:line="220" w:lineRule="exact"/>
              <w:ind w:left="0" w:right="0" w:firstLine="0"/>
              <w:jc w:val="left"/>
              <w:rPr>
                <w:rFonts w:ascii="Times New Roman"/>
                <w:color w:val="000000"/>
                <w:spacing w:val="0"/>
                <w:sz w:val="22"/>
              </w:rPr>
            </w:pPr>
            <w:r>
              <w:rPr>
                <w:rFonts w:ascii="FJGWBS+SimSun"/>
                <w:color w:val="212529"/>
                <w:spacing w:val="2"/>
                <w:sz w:val="22"/>
              </w:rPr>
              <w:t>22102</w:t>
            </w:r>
          </w:p>
        </w:tc>
        <w:tc>
          <w:tcPr>
            <w:tcW w:w="20" w:type="dxa"/>
            <w:noWrap w:val="0"/>
            <w:vAlign w:val="top"/>
          </w:tcPr>
          <w:p w14:paraId="61A4678F">
            <w:pPr>
              <w:spacing w:before="0" w:after="0" w:line="0" w:lineRule="exact"/>
              <w:ind w:left="0" w:right="0" w:firstLine="0"/>
              <w:jc w:val="left"/>
              <w:rPr>
                <w:rFonts w:ascii="Times New Roman"/>
                <w:color w:val="000000"/>
                <w:spacing w:val="0"/>
                <w:sz w:val="22"/>
              </w:rPr>
            </w:pPr>
          </w:p>
        </w:tc>
        <w:tc>
          <w:tcPr>
            <w:tcW w:w="2113" w:type="dxa"/>
            <w:noWrap w:val="0"/>
            <w:vAlign w:val="top"/>
          </w:tcPr>
          <w:p w14:paraId="7DC96915">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住房改革支</w:t>
            </w:r>
          </w:p>
          <w:p w14:paraId="408291A7">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0"/>
                <w:sz w:val="22"/>
              </w:rPr>
              <w:t>出</w:t>
            </w:r>
          </w:p>
        </w:tc>
        <w:tc>
          <w:tcPr>
            <w:tcW w:w="20" w:type="dxa"/>
            <w:noWrap w:val="0"/>
            <w:vAlign w:val="top"/>
          </w:tcPr>
          <w:p w14:paraId="5F6A3A66">
            <w:pPr>
              <w:spacing w:before="0" w:after="0" w:line="0" w:lineRule="exact"/>
              <w:ind w:left="0" w:right="0" w:firstLine="0"/>
              <w:jc w:val="left"/>
              <w:rPr>
                <w:rFonts w:ascii="Times New Roman"/>
                <w:color w:val="000000"/>
                <w:spacing w:val="0"/>
                <w:sz w:val="22"/>
              </w:rPr>
            </w:pPr>
          </w:p>
        </w:tc>
        <w:tc>
          <w:tcPr>
            <w:tcW w:w="1761" w:type="dxa"/>
            <w:noWrap w:val="0"/>
            <w:vAlign w:val="top"/>
          </w:tcPr>
          <w:p w14:paraId="7F3D45A5">
            <w:pPr>
              <w:spacing w:before="120" w:after="0" w:line="220" w:lineRule="exact"/>
              <w:ind w:left="0" w:right="0" w:firstLine="0"/>
              <w:jc w:val="left"/>
              <w:rPr>
                <w:rFonts w:ascii="Times New Roman"/>
                <w:color w:val="000000"/>
                <w:spacing w:val="0"/>
                <w:sz w:val="22"/>
              </w:rPr>
            </w:pPr>
            <w:r>
              <w:rPr>
                <w:rFonts w:ascii="FJGWBS+SimSun"/>
                <w:color w:val="212529"/>
                <w:spacing w:val="2"/>
                <w:sz w:val="22"/>
              </w:rPr>
              <w:t>60.18</w:t>
            </w:r>
            <w:r>
              <w:rPr>
                <w:rFonts w:ascii="Times New Roman"/>
                <w:color w:val="212529"/>
                <w:spacing w:val="504"/>
                <w:sz w:val="22"/>
              </w:rPr>
              <w:t xml:space="preserve"> </w:t>
            </w:r>
            <w:r>
              <w:rPr>
                <w:rFonts w:ascii="FJGWBS+SimSun"/>
                <w:color w:val="212529"/>
                <w:spacing w:val="2"/>
                <w:sz w:val="22"/>
              </w:rPr>
              <w:t>60.18</w:t>
            </w:r>
          </w:p>
        </w:tc>
      </w:tr>
    </w:tbl>
    <w:p w14:paraId="4EBCCC31">
      <w:pPr>
        <w:spacing w:before="110" w:after="0" w:line="230" w:lineRule="exact"/>
        <w:ind w:left="1055" w:right="0" w:firstLine="0"/>
        <w:jc w:val="left"/>
        <w:rPr>
          <w:rFonts w:ascii="Times New Roman"/>
          <w:color w:val="000000"/>
          <w:spacing w:val="0"/>
          <w:sz w:val="22"/>
        </w:rPr>
      </w:pPr>
      <w:r>
        <w:rPr>
          <w:rFonts w:ascii="FJGWBS+SimSun"/>
          <w:color w:val="212529"/>
          <w:spacing w:val="2"/>
          <w:sz w:val="22"/>
        </w:rPr>
        <w:t>2210201</w:t>
      </w:r>
      <w:r>
        <w:rPr>
          <w:rFonts w:ascii="Times New Roman"/>
          <w:color w:val="212529"/>
          <w:spacing w:val="365"/>
          <w:sz w:val="22"/>
        </w:rPr>
        <w:t xml:space="preserve"> </w:t>
      </w:r>
      <w:r>
        <w:rPr>
          <w:rFonts w:ascii="FJGWBS+SimSun" w:hAnsi="FJGWBS+SimSun" w:cs="FJGWBS+SimSun"/>
          <w:color w:val="212529"/>
          <w:spacing w:val="5"/>
          <w:sz w:val="22"/>
        </w:rPr>
        <w:t>住房公积金</w:t>
      </w:r>
      <w:r>
        <w:rPr>
          <w:rFonts w:ascii="Times New Roman"/>
          <w:color w:val="212529"/>
          <w:spacing w:val="953"/>
          <w:sz w:val="22"/>
        </w:rPr>
        <w:t xml:space="preserve"> </w:t>
      </w:r>
      <w:r>
        <w:rPr>
          <w:rFonts w:ascii="FJGWBS+SimSun"/>
          <w:color w:val="212529"/>
          <w:spacing w:val="2"/>
          <w:sz w:val="22"/>
        </w:rPr>
        <w:t>60.18</w:t>
      </w:r>
      <w:r>
        <w:rPr>
          <w:rFonts w:ascii="Times New Roman"/>
          <w:color w:val="212529"/>
          <w:spacing w:val="504"/>
          <w:sz w:val="22"/>
        </w:rPr>
        <w:t xml:space="preserve"> </w:t>
      </w:r>
      <w:r>
        <w:rPr>
          <w:rFonts w:ascii="FJGWBS+SimSun"/>
          <w:color w:val="212529"/>
          <w:spacing w:val="2"/>
          <w:sz w:val="22"/>
        </w:rPr>
        <w:t>60.18</w:t>
      </w:r>
    </w:p>
    <w:p w14:paraId="233A4B0C">
      <w:pPr>
        <w:spacing w:before="100"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灾害防治及</w:t>
      </w:r>
    </w:p>
    <w:p w14:paraId="2E839C45">
      <w:pPr>
        <w:spacing w:before="25" w:after="0" w:line="230" w:lineRule="exact"/>
        <w:ind w:left="1055" w:right="0" w:firstLine="0"/>
        <w:jc w:val="left"/>
        <w:rPr>
          <w:rFonts w:ascii="Times New Roman"/>
          <w:color w:val="000000"/>
          <w:spacing w:val="0"/>
          <w:sz w:val="22"/>
        </w:rPr>
      </w:pPr>
      <w:r>
        <w:rPr>
          <w:rFonts w:ascii="FJGWBS+SimSun"/>
          <w:color w:val="212529"/>
          <w:spacing w:val="2"/>
          <w:sz w:val="22"/>
        </w:rPr>
        <w:t>224</w:t>
      </w:r>
      <w:r>
        <w:rPr>
          <w:rFonts w:ascii="Times New Roman"/>
          <w:color w:val="212529"/>
          <w:spacing w:val="815"/>
          <w:sz w:val="22"/>
        </w:rPr>
        <w:t xml:space="preserve"> </w:t>
      </w:r>
      <w:r>
        <w:rPr>
          <w:rFonts w:ascii="FJGWBS+SimSun" w:hAnsi="FJGWBS+SimSun" w:cs="FJGWBS+SimSun"/>
          <w:color w:val="212529"/>
          <w:spacing w:val="5"/>
          <w:sz w:val="22"/>
        </w:rPr>
        <w:t>应急管理支</w:t>
      </w:r>
      <w:r>
        <w:rPr>
          <w:rFonts w:ascii="Times New Roman"/>
          <w:color w:val="212529"/>
          <w:spacing w:val="841"/>
          <w:sz w:val="22"/>
        </w:rPr>
        <w:t xml:space="preserve"> </w:t>
      </w:r>
      <w:r>
        <w:rPr>
          <w:rFonts w:ascii="FJGWBS+SimSun"/>
          <w:color w:val="212529"/>
          <w:spacing w:val="2"/>
          <w:sz w:val="22"/>
        </w:rPr>
        <w:t>116.46</w:t>
      </w:r>
      <w:r>
        <w:rPr>
          <w:rFonts w:ascii="Times New Roman"/>
          <w:color w:val="212529"/>
          <w:spacing w:val="1737"/>
          <w:sz w:val="22"/>
        </w:rPr>
        <w:t xml:space="preserve"> </w:t>
      </w:r>
      <w:r>
        <w:rPr>
          <w:rFonts w:ascii="FJGWBS+SimSun"/>
          <w:color w:val="212529"/>
          <w:spacing w:val="2"/>
          <w:sz w:val="22"/>
        </w:rPr>
        <w:t>116.46</w:t>
      </w:r>
    </w:p>
    <w:p w14:paraId="0F2B8D21">
      <w:pPr>
        <w:spacing w:before="0" w:after="0" w:line="270" w:lineRule="exact"/>
        <w:ind w:left="2262" w:right="7736" w:firstLine="0"/>
        <w:jc w:val="left"/>
        <w:rPr>
          <w:rFonts w:ascii="Times New Roman"/>
          <w:color w:val="000000"/>
          <w:spacing w:val="0"/>
          <w:sz w:val="22"/>
        </w:rPr>
      </w:pPr>
      <w:r>
        <w:rPr>
          <w:rFonts w:ascii="FJGWBS+SimSun" w:hAnsi="FJGWBS+SimSun" w:cs="FJGWBS+SimSun"/>
          <w:color w:val="212529"/>
          <w:spacing w:val="0"/>
          <w:sz w:val="22"/>
        </w:rPr>
        <w:t xml:space="preserve">出 </w:t>
      </w:r>
      <w:r>
        <w:rPr>
          <w:rFonts w:ascii="FJGWBS+SimSun" w:hAnsi="FJGWBS+SimSun" w:cs="FJGWBS+SimSun"/>
          <w:color w:val="212529"/>
          <w:spacing w:val="5"/>
          <w:sz w:val="22"/>
        </w:rPr>
        <w:t>自然灾害救</w:t>
      </w:r>
    </w:p>
    <w:p w14:paraId="6505F629">
      <w:pPr>
        <w:spacing w:before="0" w:after="50" w:line="255" w:lineRule="exact"/>
        <w:ind w:left="1055" w:right="0" w:firstLine="0"/>
        <w:jc w:val="left"/>
        <w:rPr>
          <w:rFonts w:ascii="Times New Roman"/>
          <w:color w:val="000000"/>
          <w:spacing w:val="0"/>
          <w:sz w:val="22"/>
        </w:rPr>
      </w:pPr>
      <w:r>
        <w:rPr>
          <w:rFonts w:ascii="FJGWBS+SimSun"/>
          <w:color w:val="212529"/>
          <w:spacing w:val="2"/>
          <w:sz w:val="22"/>
        </w:rPr>
        <w:t>22407</w:t>
      </w:r>
      <w:r>
        <w:rPr>
          <w:rFonts w:ascii="Times New Roman"/>
          <w:color w:val="212529"/>
          <w:spacing w:val="590"/>
          <w:sz w:val="22"/>
        </w:rPr>
        <w:t xml:space="preserve"> </w:t>
      </w:r>
      <w:r>
        <w:rPr>
          <w:rFonts w:ascii="FJGWBS+SimSun" w:hAnsi="FJGWBS+SimSun" w:cs="FJGWBS+SimSun"/>
          <w:color w:val="212529"/>
          <w:spacing w:val="5"/>
          <w:sz w:val="22"/>
        </w:rPr>
        <w:t>灾及恢复重</w:t>
      </w:r>
      <w:r>
        <w:rPr>
          <w:rFonts w:ascii="Times New Roman"/>
          <w:color w:val="212529"/>
          <w:spacing w:val="953"/>
          <w:sz w:val="22"/>
        </w:rPr>
        <w:t xml:space="preserve"> </w:t>
      </w:r>
      <w:r>
        <w:rPr>
          <w:rFonts w:ascii="FJGWBS+SimSun"/>
          <w:color w:val="212529"/>
          <w:spacing w:val="2"/>
          <w:sz w:val="22"/>
        </w:rPr>
        <w:t>51.23</w:t>
      </w:r>
      <w:r>
        <w:rPr>
          <w:rFonts w:ascii="Times New Roman"/>
          <w:color w:val="212529"/>
          <w:spacing w:val="1849"/>
          <w:sz w:val="22"/>
        </w:rPr>
        <w:t xml:space="preserve"> </w:t>
      </w:r>
      <w:r>
        <w:rPr>
          <w:rFonts w:ascii="FJGWBS+SimSun" w:hAnsi="FJGWBS+SimSun" w:cs="FJGWBS+SimSun"/>
          <w:color w:val="212529"/>
          <w:spacing w:val="2"/>
          <w:sz w:val="22"/>
        </w:rPr>
        <w:t>51.23</w:t>
      </w:r>
      <w:r>
        <w:rPr>
          <w:rFonts w:ascii="FJGWBS+SimSun" w:hAnsi="FJGWBS+SimSun" w:cs="FJGWBS+SimSun"/>
          <w:color w:val="212529"/>
          <w:spacing w:val="2"/>
          <w:sz w:val="22"/>
        </w:rPr>
        <w:cr/>
      </w:r>
      <w:r>
        <w:rPr>
          <w:rFonts w:ascii="Times New Roman"/>
          <w:color w:val="212529"/>
          <w:spacing w:val="1152"/>
          <w:sz w:val="22"/>
        </w:rPr>
        <w:t xml:space="preserve"> </w:t>
      </w:r>
      <w:r>
        <w:rPr>
          <w:rFonts w:ascii="FJGWBS+SimSun" w:hAnsi="FJGWBS+SimSun" w:cs="FJGWBS+SimSun"/>
          <w:color w:val="212529"/>
          <w:spacing w:val="5"/>
          <w:sz w:val="22"/>
        </w:rPr>
        <w:t>建支出</w:t>
      </w:r>
    </w:p>
    <w:tbl>
      <w:tblPr>
        <w:tblStyle w:val="2"/>
        <w:tblW w:w="0" w:type="auto"/>
        <w:tblInd w:w="0" w:type="dxa"/>
        <w:tblLayout w:type="autofit"/>
        <w:tblCellMar>
          <w:top w:w="0" w:type="dxa"/>
          <w:left w:w="0" w:type="dxa"/>
          <w:bottom w:w="0" w:type="dxa"/>
          <w:right w:w="0" w:type="dxa"/>
        </w:tblCellMar>
      </w:tblPr>
      <w:tblGrid>
        <w:gridCol w:w="1055"/>
        <w:gridCol w:w="1187"/>
        <w:gridCol w:w="20"/>
        <w:gridCol w:w="2113"/>
        <w:gridCol w:w="20"/>
        <w:gridCol w:w="3107"/>
      </w:tblGrid>
      <w:tr w14:paraId="57F8A78E">
        <w:tblPrEx>
          <w:tblCellMar>
            <w:top w:w="0" w:type="dxa"/>
            <w:left w:w="0" w:type="dxa"/>
            <w:bottom w:w="0" w:type="dxa"/>
            <w:right w:w="0" w:type="dxa"/>
          </w:tblCellMar>
        </w:tblPrEx>
        <w:trPr>
          <w:trHeight w:val="475" w:hRule="atLeast"/>
        </w:trPr>
        <w:tc>
          <w:tcPr>
            <w:tcW w:w="1055" w:type="dxa"/>
            <w:noWrap w:val="0"/>
            <w:vAlign w:val="top"/>
          </w:tcPr>
          <w:p w14:paraId="6CCE81D4">
            <w:pPr>
              <w:spacing w:before="0" w:after="0" w:line="0" w:lineRule="exact"/>
              <w:ind w:left="0" w:right="0" w:firstLine="0"/>
              <w:jc w:val="left"/>
              <w:rPr>
                <w:rFonts w:ascii="Times New Roman"/>
                <w:color w:val="000000"/>
                <w:spacing w:val="0"/>
                <w:sz w:val="22"/>
              </w:rPr>
            </w:pPr>
          </w:p>
        </w:tc>
        <w:tc>
          <w:tcPr>
            <w:tcW w:w="1187" w:type="dxa"/>
            <w:noWrap w:val="0"/>
            <w:vAlign w:val="top"/>
          </w:tcPr>
          <w:p w14:paraId="6220A958">
            <w:pPr>
              <w:spacing w:before="120" w:after="0" w:line="220" w:lineRule="exact"/>
              <w:ind w:left="0" w:right="0" w:firstLine="0"/>
              <w:jc w:val="left"/>
              <w:rPr>
                <w:rFonts w:ascii="Times New Roman"/>
                <w:color w:val="000000"/>
                <w:spacing w:val="0"/>
                <w:sz w:val="22"/>
              </w:rPr>
            </w:pPr>
            <w:r>
              <w:rPr>
                <w:rFonts w:ascii="FJGWBS+SimSun"/>
                <w:color w:val="212529"/>
                <w:spacing w:val="2"/>
                <w:sz w:val="22"/>
              </w:rPr>
              <w:t>2240703</w:t>
            </w:r>
          </w:p>
        </w:tc>
        <w:tc>
          <w:tcPr>
            <w:tcW w:w="20" w:type="dxa"/>
            <w:noWrap w:val="0"/>
            <w:vAlign w:val="top"/>
          </w:tcPr>
          <w:p w14:paraId="698D5F62">
            <w:pPr>
              <w:spacing w:before="0" w:after="0" w:line="0" w:lineRule="exact"/>
              <w:ind w:left="0" w:right="0" w:firstLine="0"/>
              <w:jc w:val="left"/>
              <w:rPr>
                <w:rFonts w:ascii="Times New Roman"/>
                <w:color w:val="000000"/>
                <w:spacing w:val="0"/>
                <w:sz w:val="22"/>
              </w:rPr>
            </w:pPr>
          </w:p>
        </w:tc>
        <w:tc>
          <w:tcPr>
            <w:tcW w:w="2113" w:type="dxa"/>
            <w:noWrap w:val="0"/>
            <w:vAlign w:val="top"/>
          </w:tcPr>
          <w:p w14:paraId="677A43B5">
            <w:pPr>
              <w:spacing w:before="0" w:after="0" w:line="220" w:lineRule="exact"/>
              <w:ind w:left="0" w:right="0" w:firstLine="0"/>
              <w:jc w:val="left"/>
              <w:rPr>
                <w:rFonts w:ascii="Times New Roman"/>
                <w:color w:val="000000"/>
                <w:spacing w:val="0"/>
                <w:sz w:val="22"/>
              </w:rPr>
            </w:pPr>
            <w:r>
              <w:rPr>
                <w:rFonts w:ascii="FJGWBS+SimSun" w:hAnsi="FJGWBS+SimSun" w:cs="FJGWBS+SimSun"/>
                <w:color w:val="212529"/>
                <w:spacing w:val="5"/>
                <w:sz w:val="22"/>
              </w:rPr>
              <w:t>自然灾害救</w:t>
            </w:r>
          </w:p>
          <w:p w14:paraId="663C9AAE">
            <w:pPr>
              <w:spacing w:before="0" w:after="0" w:line="255" w:lineRule="exact"/>
              <w:ind w:left="0" w:right="0" w:firstLine="0"/>
              <w:jc w:val="left"/>
              <w:rPr>
                <w:rFonts w:ascii="Times New Roman"/>
                <w:color w:val="000000"/>
                <w:spacing w:val="0"/>
                <w:sz w:val="22"/>
              </w:rPr>
            </w:pPr>
            <w:r>
              <w:rPr>
                <w:rFonts w:ascii="FJGWBS+SimSun" w:hAnsi="FJGWBS+SimSun" w:cs="FJGWBS+SimSun"/>
                <w:color w:val="212529"/>
                <w:spacing w:val="5"/>
                <w:sz w:val="22"/>
              </w:rPr>
              <w:t>灾补助</w:t>
            </w:r>
          </w:p>
        </w:tc>
        <w:tc>
          <w:tcPr>
            <w:tcW w:w="20" w:type="dxa"/>
            <w:noWrap w:val="0"/>
            <w:vAlign w:val="top"/>
          </w:tcPr>
          <w:p w14:paraId="046187BD">
            <w:pPr>
              <w:spacing w:before="0" w:after="0" w:line="0" w:lineRule="exact"/>
              <w:ind w:left="0" w:right="0" w:firstLine="0"/>
              <w:jc w:val="left"/>
              <w:rPr>
                <w:rFonts w:ascii="Times New Roman"/>
                <w:color w:val="000000"/>
                <w:spacing w:val="0"/>
                <w:sz w:val="22"/>
              </w:rPr>
            </w:pPr>
          </w:p>
        </w:tc>
        <w:tc>
          <w:tcPr>
            <w:tcW w:w="3107" w:type="dxa"/>
            <w:noWrap w:val="0"/>
            <w:vAlign w:val="top"/>
          </w:tcPr>
          <w:p w14:paraId="0F941A17">
            <w:pPr>
              <w:spacing w:before="120" w:after="0" w:line="220" w:lineRule="exact"/>
              <w:ind w:left="0" w:right="0" w:firstLine="0"/>
              <w:jc w:val="left"/>
              <w:rPr>
                <w:rFonts w:ascii="Times New Roman"/>
                <w:color w:val="000000"/>
                <w:spacing w:val="0"/>
                <w:sz w:val="22"/>
              </w:rPr>
            </w:pPr>
            <w:r>
              <w:rPr>
                <w:rFonts w:ascii="FJGWBS+SimSun"/>
                <w:color w:val="212529"/>
                <w:spacing w:val="2"/>
                <w:sz w:val="22"/>
              </w:rPr>
              <w:t>14.00</w:t>
            </w:r>
            <w:r>
              <w:rPr>
                <w:rFonts w:ascii="Times New Roman"/>
                <w:color w:val="212529"/>
                <w:spacing w:val="1849"/>
                <w:sz w:val="22"/>
              </w:rPr>
              <w:t xml:space="preserve"> </w:t>
            </w:r>
            <w:r>
              <w:rPr>
                <w:rFonts w:ascii="FJGWBS+SimSun"/>
                <w:color w:val="212529"/>
                <w:spacing w:val="2"/>
                <w:sz w:val="22"/>
              </w:rPr>
              <w:t>14.00</w:t>
            </w:r>
          </w:p>
        </w:tc>
      </w:tr>
    </w:tbl>
    <w:p w14:paraId="0A3F05EE">
      <w:pPr>
        <w:spacing w:before="50"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其他自然灾</w:t>
      </w:r>
    </w:p>
    <w:p w14:paraId="47A83B9D">
      <w:pPr>
        <w:spacing w:before="25" w:after="0" w:line="230" w:lineRule="exact"/>
        <w:ind w:left="1055" w:right="0" w:firstLine="0"/>
        <w:jc w:val="left"/>
        <w:rPr>
          <w:rFonts w:ascii="Times New Roman"/>
          <w:color w:val="000000"/>
          <w:spacing w:val="0"/>
          <w:sz w:val="22"/>
        </w:rPr>
      </w:pPr>
      <w:r>
        <w:rPr>
          <w:rFonts w:ascii="FJGWBS+SimSun"/>
          <w:color w:val="212529"/>
          <w:spacing w:val="2"/>
          <w:sz w:val="22"/>
        </w:rPr>
        <w:t>2240799</w:t>
      </w:r>
      <w:r>
        <w:rPr>
          <w:rFonts w:ascii="Times New Roman"/>
          <w:color w:val="212529"/>
          <w:spacing w:val="365"/>
          <w:sz w:val="22"/>
        </w:rPr>
        <w:t xml:space="preserve"> </w:t>
      </w:r>
      <w:r>
        <w:rPr>
          <w:rFonts w:ascii="FJGWBS+SimSun" w:hAnsi="FJGWBS+SimSun" w:cs="FJGWBS+SimSun"/>
          <w:color w:val="212529"/>
          <w:spacing w:val="5"/>
          <w:sz w:val="22"/>
        </w:rPr>
        <w:t>害救灾及恢</w:t>
      </w:r>
      <w:r>
        <w:rPr>
          <w:rFonts w:ascii="Times New Roman"/>
          <w:color w:val="212529"/>
          <w:spacing w:val="953"/>
          <w:sz w:val="22"/>
        </w:rPr>
        <w:t xml:space="preserve"> </w:t>
      </w:r>
      <w:r>
        <w:rPr>
          <w:rFonts w:ascii="FJGWBS+SimSun"/>
          <w:color w:val="212529"/>
          <w:spacing w:val="2"/>
          <w:sz w:val="22"/>
        </w:rPr>
        <w:t>37.23</w:t>
      </w:r>
      <w:r>
        <w:rPr>
          <w:rFonts w:ascii="Times New Roman"/>
          <w:color w:val="212529"/>
          <w:spacing w:val="1849"/>
          <w:sz w:val="22"/>
        </w:rPr>
        <w:t xml:space="preserve"> </w:t>
      </w:r>
      <w:r>
        <w:rPr>
          <w:rFonts w:ascii="FJGWBS+SimSun"/>
          <w:color w:val="212529"/>
          <w:spacing w:val="2"/>
          <w:sz w:val="22"/>
        </w:rPr>
        <w:t>37.23</w:t>
      </w:r>
    </w:p>
    <w:p w14:paraId="4B4B1F7C">
      <w:pPr>
        <w:spacing w:before="0" w:after="0" w:line="270" w:lineRule="exact"/>
        <w:ind w:left="2262" w:right="0" w:firstLine="0"/>
        <w:jc w:val="left"/>
        <w:rPr>
          <w:rFonts w:ascii="Times New Roman"/>
          <w:color w:val="000000"/>
          <w:spacing w:val="0"/>
          <w:sz w:val="22"/>
        </w:rPr>
      </w:pPr>
      <w:r>
        <w:rPr>
          <w:rFonts w:ascii="FJGWBS+SimSun" w:hAnsi="FJGWBS+SimSun" w:cs="FJGWBS+SimSun"/>
          <w:color w:val="212529"/>
          <w:spacing w:val="5"/>
          <w:sz w:val="22"/>
        </w:rPr>
        <w:t>复重建支出</w:t>
      </w:r>
      <w:r>
        <w:rPr>
          <w:rFonts w:ascii="FJGWBS+SimSun" w:hAnsi="FJGWBS+SimSun" w:cs="FJGWBS+SimSun"/>
          <w:color w:val="212529"/>
          <w:spacing w:val="5"/>
          <w:sz w:val="22"/>
        </w:rPr>
        <w:cr/>
      </w:r>
      <w:r>
        <w:rPr>
          <w:rFonts w:ascii="FJGWBS+SimSun" w:hAnsi="FJGWBS+SimSun" w:cs="FJGWBS+SimSun"/>
          <w:color w:val="212529"/>
          <w:spacing w:val="5"/>
          <w:sz w:val="22"/>
        </w:rPr>
        <w:t>其他灾害防</w:t>
      </w:r>
    </w:p>
    <w:p w14:paraId="6EE32FAE">
      <w:pPr>
        <w:spacing w:before="0" w:after="0" w:line="255" w:lineRule="exact"/>
        <w:ind w:left="1055" w:right="0" w:firstLine="0"/>
        <w:jc w:val="left"/>
        <w:rPr>
          <w:rFonts w:ascii="Times New Roman"/>
          <w:color w:val="000000"/>
          <w:spacing w:val="0"/>
          <w:sz w:val="22"/>
        </w:rPr>
      </w:pPr>
      <w:r>
        <w:rPr>
          <w:rFonts w:ascii="FJGWBS+SimSun"/>
          <w:color w:val="212529"/>
          <w:spacing w:val="2"/>
          <w:sz w:val="22"/>
        </w:rPr>
        <w:t>22499</w:t>
      </w:r>
      <w:r>
        <w:rPr>
          <w:rFonts w:ascii="Times New Roman"/>
          <w:color w:val="212529"/>
          <w:spacing w:val="590"/>
          <w:sz w:val="22"/>
        </w:rPr>
        <w:t xml:space="preserve"> </w:t>
      </w:r>
      <w:r>
        <w:rPr>
          <w:rFonts w:ascii="FJGWBS+SimSun" w:hAnsi="FJGWBS+SimSun" w:cs="FJGWBS+SimSun"/>
          <w:color w:val="212529"/>
          <w:spacing w:val="5"/>
          <w:sz w:val="22"/>
        </w:rPr>
        <w:t>治及应急管</w:t>
      </w:r>
      <w:r>
        <w:rPr>
          <w:rFonts w:ascii="Times New Roman"/>
          <w:color w:val="212529"/>
          <w:spacing w:val="953"/>
          <w:sz w:val="22"/>
        </w:rPr>
        <w:t xml:space="preserve"> </w:t>
      </w:r>
      <w:r>
        <w:rPr>
          <w:rFonts w:ascii="FJGWBS+SimSun"/>
          <w:color w:val="212529"/>
          <w:spacing w:val="2"/>
          <w:sz w:val="22"/>
        </w:rPr>
        <w:t>65.23</w:t>
      </w:r>
      <w:r>
        <w:rPr>
          <w:rFonts w:ascii="Times New Roman"/>
          <w:color w:val="212529"/>
          <w:spacing w:val="1849"/>
          <w:sz w:val="22"/>
        </w:rPr>
        <w:t xml:space="preserve"> </w:t>
      </w:r>
      <w:r>
        <w:rPr>
          <w:rFonts w:ascii="FJGWBS+SimSun" w:hAnsi="FJGWBS+SimSun" w:cs="FJGWBS+SimSun"/>
          <w:color w:val="212529"/>
          <w:spacing w:val="2"/>
          <w:sz w:val="22"/>
        </w:rPr>
        <w:t>65.23</w:t>
      </w:r>
      <w:r>
        <w:rPr>
          <w:rFonts w:ascii="FJGWBS+SimSun" w:hAnsi="FJGWBS+SimSun" w:cs="FJGWBS+SimSun"/>
          <w:color w:val="212529"/>
          <w:spacing w:val="2"/>
          <w:sz w:val="22"/>
        </w:rPr>
        <w:cr/>
      </w:r>
      <w:r>
        <w:rPr>
          <w:rFonts w:ascii="Times New Roman"/>
          <w:color w:val="212529"/>
          <w:spacing w:val="1152"/>
          <w:sz w:val="22"/>
        </w:rPr>
        <w:t xml:space="preserve"> </w:t>
      </w:r>
      <w:r>
        <w:rPr>
          <w:rFonts w:ascii="FJGWBS+SimSun" w:hAnsi="FJGWBS+SimSun" w:cs="FJGWBS+SimSun"/>
          <w:color w:val="212529"/>
          <w:spacing w:val="5"/>
          <w:sz w:val="22"/>
        </w:rPr>
        <w:t>理支出</w:t>
      </w:r>
    </w:p>
    <w:p w14:paraId="29E0D35B">
      <w:pPr>
        <w:spacing w:before="40" w:after="0" w:line="230" w:lineRule="exact"/>
        <w:ind w:left="2262" w:right="0" w:firstLine="0"/>
        <w:jc w:val="left"/>
        <w:rPr>
          <w:rFonts w:ascii="Times New Roman"/>
          <w:color w:val="000000"/>
          <w:spacing w:val="0"/>
          <w:sz w:val="22"/>
        </w:rPr>
      </w:pPr>
      <w:r>
        <w:rPr>
          <w:rFonts w:ascii="FJGWBS+SimSun" w:hAnsi="FJGWBS+SimSun" w:cs="FJGWBS+SimSun"/>
          <w:color w:val="212529"/>
          <w:spacing w:val="5"/>
          <w:sz w:val="22"/>
        </w:rPr>
        <w:t>其他灾害防</w:t>
      </w:r>
    </w:p>
    <w:p w14:paraId="24A4C523">
      <w:pPr>
        <w:spacing w:before="0" w:after="0" w:line="255" w:lineRule="exact"/>
        <w:ind w:left="1055" w:right="0" w:firstLine="0"/>
        <w:jc w:val="left"/>
        <w:rPr>
          <w:rFonts w:ascii="Times New Roman"/>
          <w:color w:val="000000"/>
          <w:spacing w:val="0"/>
          <w:sz w:val="22"/>
        </w:rPr>
      </w:pPr>
      <w:r>
        <w:rPr>
          <w:rFonts w:ascii="FJGWBS+SimSun"/>
          <w:color w:val="212529"/>
          <w:spacing w:val="2"/>
          <w:sz w:val="22"/>
        </w:rPr>
        <w:t>2249999</w:t>
      </w:r>
      <w:r>
        <w:rPr>
          <w:rFonts w:ascii="Times New Roman"/>
          <w:color w:val="212529"/>
          <w:spacing w:val="365"/>
          <w:sz w:val="22"/>
        </w:rPr>
        <w:t xml:space="preserve"> </w:t>
      </w:r>
      <w:r>
        <w:rPr>
          <w:rFonts w:ascii="FJGWBS+SimSun" w:hAnsi="FJGWBS+SimSun" w:cs="FJGWBS+SimSun"/>
          <w:color w:val="212529"/>
          <w:spacing w:val="5"/>
          <w:sz w:val="22"/>
        </w:rPr>
        <w:t>治及应急管</w:t>
      </w:r>
      <w:r>
        <w:rPr>
          <w:rFonts w:ascii="Times New Roman"/>
          <w:color w:val="212529"/>
          <w:spacing w:val="953"/>
          <w:sz w:val="22"/>
        </w:rPr>
        <w:t xml:space="preserve"> </w:t>
      </w:r>
      <w:r>
        <w:rPr>
          <w:rFonts w:ascii="FJGWBS+SimSun"/>
          <w:color w:val="212529"/>
          <w:spacing w:val="2"/>
          <w:sz w:val="22"/>
        </w:rPr>
        <w:t>65.23</w:t>
      </w:r>
      <w:r>
        <w:rPr>
          <w:rFonts w:ascii="Times New Roman"/>
          <w:color w:val="212529"/>
          <w:spacing w:val="1849"/>
          <w:sz w:val="22"/>
        </w:rPr>
        <w:t xml:space="preserve"> </w:t>
      </w:r>
      <w:r>
        <w:rPr>
          <w:rFonts w:ascii="FJGWBS+SimSun" w:hAnsi="FJGWBS+SimSun" w:cs="FJGWBS+SimSun"/>
          <w:color w:val="212529"/>
          <w:spacing w:val="2"/>
          <w:sz w:val="22"/>
        </w:rPr>
        <w:t>65.23</w:t>
      </w:r>
      <w:r>
        <w:rPr>
          <w:rFonts w:ascii="FJGWBS+SimSun" w:hAnsi="FJGWBS+SimSun" w:cs="FJGWBS+SimSun"/>
          <w:color w:val="212529"/>
          <w:spacing w:val="2"/>
          <w:sz w:val="22"/>
        </w:rPr>
        <w:cr/>
      </w:r>
      <w:r>
        <w:rPr>
          <w:rFonts w:ascii="Times New Roman"/>
          <w:color w:val="212529"/>
          <w:spacing w:val="1152"/>
          <w:sz w:val="22"/>
        </w:rPr>
        <w:t xml:space="preserve"> </w:t>
      </w:r>
      <w:r>
        <w:rPr>
          <w:rFonts w:ascii="FJGWBS+SimSun" w:hAnsi="FJGWBS+SimSun" w:cs="FJGWBS+SimSun"/>
          <w:color w:val="212529"/>
          <w:spacing w:val="5"/>
          <w:sz w:val="22"/>
        </w:rPr>
        <w:t>理支出</w:t>
      </w:r>
    </w:p>
    <w:p w14:paraId="5D7E24CE">
      <w:pPr>
        <w:spacing w:before="85" w:after="0" w:line="23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注：本表反映部门本年度各项支出情况。</w:t>
      </w:r>
    </w:p>
    <w:p w14:paraId="53592E6E">
      <w:pPr>
        <w:spacing w:before="3134" w:after="0" w:line="170" w:lineRule="exact"/>
        <w:ind w:left="5241" w:right="0" w:firstLine="0"/>
        <w:jc w:val="left"/>
        <w:rPr>
          <w:rFonts w:ascii="Times New Roman"/>
          <w:color w:val="000000"/>
          <w:spacing w:val="0"/>
          <w:sz w:val="16"/>
        </w:rPr>
      </w:pPr>
      <w:r>
        <w:rPr>
          <w:rFonts w:ascii="MingLiU"/>
          <w:color w:val="000000"/>
          <w:spacing w:val="-11"/>
          <w:sz w:val="16"/>
        </w:rPr>
        <w:t>-13-</w:t>
      </w:r>
    </w:p>
    <w:p w14:paraId="1529C269">
      <w:pPr>
        <w:spacing w:before="0" w:after="0" w:line="0" w:lineRule="exact"/>
        <w:ind w:left="0" w:right="0" w:firstLine="0"/>
        <w:jc w:val="left"/>
        <w:rPr>
          <w:rFonts w:ascii="Arial"/>
          <w:color w:val="FF0000"/>
          <w:spacing w:val="0"/>
          <w:sz w:val="2"/>
        </w:rPr>
      </w:pPr>
    </w:p>
    <w:p w14:paraId="6F6C16C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926EAD8">
      <w:pPr>
        <w:spacing w:before="0" w:after="0" w:line="170" w:lineRule="exact"/>
        <w:ind w:left="0" w:right="0" w:firstLine="0"/>
        <w:jc w:val="left"/>
        <w:rPr>
          <w:rFonts w:ascii="Times New Roman"/>
          <w:color w:val="000000"/>
          <w:spacing w:val="0"/>
          <w:sz w:val="16"/>
        </w:rPr>
      </w:pPr>
      <w:r>
        <w:pict>
          <v:shape id="_x000058" o:spid="_x0000_s1084" o:spt="75" type="#_x0000_t75" style="position:absolute;left:0pt;margin-left:83pt;margin-top:68.1pt;height:733.25pt;width:430.25pt;mso-position-horizontal-relative:page;mso-position-vertical-relative:page;z-index:-251656192;mso-width-relative:page;mso-height-relative:page;" filled="f" coordsize="21600,21600">
            <v:path/>
            <v:fill on="f" focussize="0,0"/>
            <v:stroke/>
            <v:imagedata r:id="rId48" o:title=""/>
            <o:lock v:ext="edit" aspectratio="t"/>
          </v:shape>
        </w:pict>
      </w:r>
      <w:r>
        <w:pict>
          <v:shape id="_x000059" o:spid="_x0000_s1085"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2" o:title=""/>
            <o:lock v:ext="edit" aspectratio="t"/>
          </v:shape>
        </w:pict>
      </w:r>
      <w:r>
        <w:pict>
          <v:shape id="_x000060" o:spid="_x0000_s108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57C870DA">
      <w:pPr>
        <w:spacing w:before="66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347"/>
          <w:sz w:val="18"/>
          <w:u w:val="single"/>
        </w:rPr>
        <w:t xml:space="preserve"> </w:t>
      </w:r>
      <w:r>
        <w:rPr>
          <w:rFonts w:ascii="Times New Roman"/>
          <w:color w:val="FFFFFF"/>
          <w:spacing w:val="1710"/>
          <w:sz w:val="18"/>
        </w:rPr>
        <w:t xml:space="preserve"> </w:t>
      </w:r>
      <w:r>
        <w:rPr>
          <w:rFonts w:ascii="Times New Roman"/>
          <w:color w:val="FFFFFF"/>
          <w:spacing w:val="328"/>
          <w:sz w:val="18"/>
          <w:u w:val="single"/>
        </w:rPr>
        <w:t xml:space="preserve"> </w:t>
      </w:r>
      <w:r>
        <w:rPr>
          <w:rFonts w:ascii="Arial"/>
          <w:color w:val="FFFFFF"/>
          <w:spacing w:val="0"/>
          <w:sz w:val="18"/>
          <w:u w:val="single"/>
        </w:rPr>
        <w:t>@#@#@</w:t>
      </w:r>
    </w:p>
    <w:p w14:paraId="027077B9">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四、</w:t>
      </w:r>
      <w:r>
        <w:rPr>
          <w:rFonts w:ascii="仿宋" w:hAnsi="仿宋" w:cs="仿宋"/>
          <w:color w:val="FFFFFF"/>
          <w:spacing w:val="0"/>
          <w:sz w:val="18"/>
        </w:rPr>
        <w:t>财政拨</w:t>
      </w:r>
      <w:r>
        <w:rPr>
          <w:rFonts w:ascii="仿宋" w:hAnsi="仿宋" w:cs="仿宋"/>
          <w:color w:val="FFFFFF"/>
          <w:spacing w:val="0"/>
          <w:sz w:val="18"/>
          <w:u w:val="single"/>
        </w:rPr>
        <w:t>款收入支出决算总表</w:t>
      </w:r>
    </w:p>
    <w:p w14:paraId="2C684BCE">
      <w:pPr>
        <w:spacing w:before="114" w:after="0" w:line="290" w:lineRule="exact"/>
        <w:ind w:left="3628" w:right="0" w:firstLine="0"/>
        <w:jc w:val="left"/>
        <w:rPr>
          <w:rFonts w:ascii="Times New Roman"/>
          <w:color w:val="000000"/>
          <w:spacing w:val="0"/>
          <w:sz w:val="28"/>
        </w:rPr>
      </w:pPr>
      <w:r>
        <w:rPr>
          <w:rFonts w:ascii="宋体" w:hAnsi="宋体" w:cs="宋体"/>
          <w:color w:val="000000"/>
          <w:spacing w:val="0"/>
          <w:sz w:val="28"/>
        </w:rPr>
        <w:t>财政拨款收入支出决算总表</w:t>
      </w:r>
    </w:p>
    <w:p w14:paraId="433E0DFC">
      <w:pPr>
        <w:spacing w:before="306" w:after="0" w:line="190" w:lineRule="exact"/>
        <w:ind w:left="8840" w:right="0" w:firstLine="0"/>
        <w:jc w:val="left"/>
        <w:rPr>
          <w:rFonts w:ascii="Times New Roman"/>
          <w:color w:val="000000"/>
          <w:spacing w:val="0"/>
          <w:sz w:val="18"/>
        </w:rPr>
      </w:pPr>
      <w:r>
        <w:rPr>
          <w:rFonts w:ascii="TVRBUE+SimSun" w:hAnsi="TVRBUE+SimSun" w:cs="TVRBUE+SimSun"/>
          <w:color w:val="212529"/>
          <w:spacing w:val="0"/>
          <w:sz w:val="18"/>
        </w:rPr>
        <w:t>公开04表</w:t>
      </w:r>
    </w:p>
    <w:p w14:paraId="63409840">
      <w:pPr>
        <w:spacing w:before="350" w:after="0" w:line="190" w:lineRule="exact"/>
        <w:ind w:left="1055" w:right="0" w:firstLine="0"/>
        <w:jc w:val="left"/>
        <w:rPr>
          <w:rFonts w:ascii="Times New Roman"/>
          <w:color w:val="000000"/>
          <w:spacing w:val="0"/>
          <w:sz w:val="18"/>
        </w:rPr>
      </w:pPr>
      <w:r>
        <w:rPr>
          <w:rFonts w:ascii="宋体" w:hAnsi="宋体" w:cs="宋体"/>
          <w:color w:val="212529"/>
          <w:spacing w:val="0"/>
          <w:sz w:val="18"/>
        </w:rPr>
        <w:t>部门名称：兴县魏家滩镇人民政府</w:t>
      </w:r>
      <w:r>
        <w:rPr>
          <w:rFonts w:ascii="Times New Roman"/>
          <w:color w:val="212529"/>
          <w:spacing w:val="144"/>
          <w:sz w:val="18"/>
        </w:rPr>
        <w:t xml:space="preserve"> </w:t>
      </w:r>
      <w:r>
        <w:rPr>
          <w:rFonts w:ascii="TVRBUE+SimSun" w:hAnsi="TVRBUE+SimSun" w:cs="TVRBUE+SimSun"/>
          <w:color w:val="212529"/>
          <w:spacing w:val="0"/>
          <w:sz w:val="18"/>
        </w:rPr>
        <w:t>2023年度</w:t>
      </w:r>
      <w:r>
        <w:rPr>
          <w:rFonts w:ascii="Times New Roman"/>
          <w:color w:val="212529"/>
          <w:spacing w:val="3591"/>
          <w:sz w:val="18"/>
        </w:rPr>
        <w:t xml:space="preserve"> </w:t>
      </w:r>
      <w:r>
        <w:rPr>
          <w:rFonts w:ascii="TVRBUE+SimSun" w:hAnsi="TVRBUE+SimSun" w:cs="TVRBUE+SimSun"/>
          <w:color w:val="212529"/>
          <w:spacing w:val="0"/>
          <w:sz w:val="18"/>
        </w:rPr>
        <w:t>金额单位：万元</w:t>
      </w:r>
    </w:p>
    <w:p w14:paraId="3278CB8A">
      <w:pPr>
        <w:spacing w:before="331" w:after="175" w:line="230" w:lineRule="exact"/>
        <w:ind w:left="2252" w:right="0" w:firstLine="0"/>
        <w:jc w:val="left"/>
        <w:rPr>
          <w:rFonts w:ascii="Times New Roman"/>
          <w:color w:val="000000"/>
          <w:spacing w:val="0"/>
          <w:sz w:val="22"/>
        </w:rPr>
      </w:pPr>
      <w:r>
        <w:rPr>
          <w:rFonts w:ascii="TVRBUE+SimSun" w:hAnsi="TVRBUE+SimSun" w:cs="TVRBUE+SimSun"/>
          <w:color w:val="000000"/>
          <w:spacing w:val="5"/>
          <w:sz w:val="22"/>
        </w:rPr>
        <w:t>收入</w:t>
      </w:r>
      <w:r>
        <w:rPr>
          <w:rFonts w:ascii="Times New Roman"/>
          <w:color w:val="000000"/>
          <w:spacing w:val="3770"/>
          <w:sz w:val="22"/>
        </w:rPr>
        <w:t xml:space="preserve"> </w:t>
      </w:r>
      <w:r>
        <w:rPr>
          <w:rFonts w:ascii="TVRBUE+SimSun" w:hAnsi="TVRBUE+SimSun" w:cs="TVRBUE+SimSun"/>
          <w:color w:val="000000"/>
          <w:spacing w:val="5"/>
          <w:sz w:val="22"/>
        </w:rPr>
        <w:t>支出</w:t>
      </w:r>
    </w:p>
    <w:tbl>
      <w:tblPr>
        <w:tblStyle w:val="2"/>
        <w:tblW w:w="0" w:type="auto"/>
        <w:tblInd w:w="0" w:type="dxa"/>
        <w:tblLayout w:type="autofit"/>
        <w:tblCellMar>
          <w:top w:w="0" w:type="dxa"/>
          <w:left w:w="0" w:type="dxa"/>
          <w:bottom w:w="0" w:type="dxa"/>
          <w:right w:w="0" w:type="dxa"/>
        </w:tblCellMar>
      </w:tblPr>
      <w:tblGrid>
        <w:gridCol w:w="1377"/>
        <w:gridCol w:w="853"/>
        <w:gridCol w:w="20"/>
        <w:gridCol w:w="742"/>
        <w:gridCol w:w="20"/>
        <w:gridCol w:w="2210"/>
        <w:gridCol w:w="20"/>
        <w:gridCol w:w="604"/>
        <w:gridCol w:w="20"/>
        <w:gridCol w:w="790"/>
        <w:gridCol w:w="20"/>
        <w:gridCol w:w="1203"/>
        <w:gridCol w:w="20"/>
        <w:gridCol w:w="735"/>
        <w:gridCol w:w="20"/>
        <w:gridCol w:w="975"/>
      </w:tblGrid>
      <w:tr w14:paraId="433F86AC">
        <w:tblPrEx>
          <w:tblCellMar>
            <w:top w:w="0" w:type="dxa"/>
            <w:left w:w="0" w:type="dxa"/>
            <w:bottom w:w="0" w:type="dxa"/>
            <w:right w:w="0" w:type="dxa"/>
          </w:tblCellMar>
        </w:tblPrEx>
        <w:trPr>
          <w:trHeight w:val="985" w:hRule="atLeast"/>
        </w:trPr>
        <w:tc>
          <w:tcPr>
            <w:tcW w:w="1377" w:type="dxa"/>
            <w:noWrap w:val="0"/>
            <w:vAlign w:val="top"/>
          </w:tcPr>
          <w:p w14:paraId="6A51D601">
            <w:pPr>
              <w:spacing w:before="0" w:after="0" w:line="0" w:lineRule="exact"/>
              <w:ind w:left="0" w:right="0" w:firstLine="0"/>
              <w:jc w:val="left"/>
              <w:rPr>
                <w:rFonts w:ascii="Times New Roman"/>
                <w:color w:val="000000"/>
                <w:spacing w:val="0"/>
                <w:sz w:val="22"/>
              </w:rPr>
            </w:pPr>
          </w:p>
        </w:tc>
        <w:tc>
          <w:tcPr>
            <w:tcW w:w="853" w:type="dxa"/>
            <w:noWrap w:val="0"/>
            <w:vAlign w:val="top"/>
          </w:tcPr>
          <w:p w14:paraId="3551225B">
            <w:pPr>
              <w:spacing w:before="375" w:after="0" w:line="220" w:lineRule="exact"/>
              <w:ind w:left="0" w:right="0" w:firstLine="0"/>
              <w:jc w:val="left"/>
              <w:rPr>
                <w:rFonts w:ascii="Times New Roman"/>
                <w:color w:val="000000"/>
                <w:spacing w:val="0"/>
                <w:sz w:val="22"/>
              </w:rPr>
            </w:pPr>
            <w:r>
              <w:rPr>
                <w:rFonts w:ascii="TVRBUE+SimSun" w:hAnsi="TVRBUE+SimSun" w:cs="TVRBUE+SimSun"/>
                <w:color w:val="000000"/>
                <w:spacing w:val="5"/>
                <w:sz w:val="22"/>
              </w:rPr>
              <w:t>项目</w:t>
            </w:r>
          </w:p>
        </w:tc>
        <w:tc>
          <w:tcPr>
            <w:tcW w:w="20" w:type="dxa"/>
            <w:noWrap w:val="0"/>
            <w:vAlign w:val="top"/>
          </w:tcPr>
          <w:p w14:paraId="73F61459">
            <w:pPr>
              <w:spacing w:before="0" w:after="0" w:line="0" w:lineRule="exact"/>
              <w:ind w:left="0" w:right="0" w:firstLine="0"/>
              <w:jc w:val="left"/>
              <w:rPr>
                <w:rFonts w:ascii="Times New Roman"/>
                <w:color w:val="000000"/>
                <w:spacing w:val="0"/>
                <w:sz w:val="22"/>
              </w:rPr>
            </w:pPr>
          </w:p>
        </w:tc>
        <w:tc>
          <w:tcPr>
            <w:tcW w:w="742" w:type="dxa"/>
            <w:noWrap w:val="0"/>
            <w:vAlign w:val="top"/>
          </w:tcPr>
          <w:p w14:paraId="48C159FE">
            <w:pPr>
              <w:spacing w:before="255" w:after="0" w:line="220" w:lineRule="exact"/>
              <w:ind w:left="0" w:right="0" w:firstLine="0"/>
              <w:jc w:val="left"/>
              <w:rPr>
                <w:rFonts w:ascii="Times New Roman"/>
                <w:color w:val="000000"/>
                <w:spacing w:val="0"/>
                <w:sz w:val="22"/>
              </w:rPr>
            </w:pPr>
            <w:r>
              <w:rPr>
                <w:rFonts w:ascii="TVRBUE+SimSun" w:hAnsi="TVRBUE+SimSun" w:cs="TVRBUE+SimSun"/>
                <w:color w:val="000000"/>
                <w:spacing w:val="0"/>
                <w:sz w:val="22"/>
              </w:rPr>
              <w:t>行</w:t>
            </w:r>
          </w:p>
          <w:p w14:paraId="67307CF2">
            <w:pPr>
              <w:spacing w:before="0" w:after="0" w:line="255" w:lineRule="exact"/>
              <w:ind w:left="0" w:right="0" w:firstLine="0"/>
              <w:jc w:val="left"/>
              <w:rPr>
                <w:rFonts w:ascii="Times New Roman"/>
                <w:color w:val="000000"/>
                <w:spacing w:val="0"/>
                <w:sz w:val="22"/>
              </w:rPr>
            </w:pPr>
            <w:r>
              <w:rPr>
                <w:rFonts w:ascii="TVRBUE+SimSun" w:hAnsi="TVRBUE+SimSun" w:cs="TVRBUE+SimSun"/>
                <w:color w:val="000000"/>
                <w:spacing w:val="0"/>
                <w:sz w:val="22"/>
              </w:rPr>
              <w:t>次</w:t>
            </w:r>
          </w:p>
        </w:tc>
        <w:tc>
          <w:tcPr>
            <w:tcW w:w="20" w:type="dxa"/>
            <w:noWrap w:val="0"/>
            <w:vAlign w:val="top"/>
          </w:tcPr>
          <w:p w14:paraId="1A971F64">
            <w:pPr>
              <w:spacing w:before="0" w:after="0" w:line="0" w:lineRule="exact"/>
              <w:ind w:left="0" w:right="0" w:firstLine="0"/>
              <w:jc w:val="left"/>
              <w:rPr>
                <w:rFonts w:ascii="Times New Roman"/>
                <w:color w:val="000000"/>
                <w:spacing w:val="0"/>
                <w:sz w:val="22"/>
              </w:rPr>
            </w:pPr>
          </w:p>
        </w:tc>
        <w:tc>
          <w:tcPr>
            <w:tcW w:w="2210" w:type="dxa"/>
            <w:noWrap w:val="0"/>
            <w:vAlign w:val="top"/>
          </w:tcPr>
          <w:p w14:paraId="57CE5D3D">
            <w:pPr>
              <w:spacing w:before="375" w:after="0" w:line="220" w:lineRule="exact"/>
              <w:ind w:left="0" w:right="0" w:firstLine="0"/>
              <w:jc w:val="left"/>
              <w:rPr>
                <w:rFonts w:ascii="Times New Roman"/>
                <w:color w:val="000000"/>
                <w:spacing w:val="0"/>
                <w:sz w:val="22"/>
              </w:rPr>
            </w:pPr>
            <w:r>
              <w:rPr>
                <w:rFonts w:ascii="TVRBUE+SimSun" w:hAnsi="TVRBUE+SimSun" w:cs="TVRBUE+SimSun"/>
                <w:color w:val="000000"/>
                <w:spacing w:val="5"/>
                <w:sz w:val="22"/>
              </w:rPr>
              <w:t>金额</w:t>
            </w:r>
            <w:r>
              <w:rPr>
                <w:rFonts w:ascii="Times New Roman"/>
                <w:color w:val="000000"/>
                <w:spacing w:val="796"/>
                <w:sz w:val="22"/>
              </w:rPr>
              <w:t xml:space="preserve"> </w:t>
            </w:r>
            <w:r>
              <w:rPr>
                <w:rFonts w:ascii="TVRBUE+SimSun" w:hAnsi="TVRBUE+SimSun" w:cs="TVRBUE+SimSun"/>
                <w:color w:val="000000"/>
                <w:spacing w:val="5"/>
                <w:sz w:val="22"/>
              </w:rPr>
              <w:t>项目</w:t>
            </w:r>
          </w:p>
        </w:tc>
        <w:tc>
          <w:tcPr>
            <w:tcW w:w="20" w:type="dxa"/>
            <w:noWrap w:val="0"/>
            <w:vAlign w:val="top"/>
          </w:tcPr>
          <w:p w14:paraId="52E6D4DB">
            <w:pPr>
              <w:spacing w:before="0" w:after="0" w:line="0" w:lineRule="exact"/>
              <w:ind w:left="0" w:right="0" w:firstLine="0"/>
              <w:jc w:val="left"/>
              <w:rPr>
                <w:rFonts w:ascii="Times New Roman"/>
                <w:color w:val="000000"/>
                <w:spacing w:val="0"/>
                <w:sz w:val="22"/>
              </w:rPr>
            </w:pPr>
          </w:p>
        </w:tc>
        <w:tc>
          <w:tcPr>
            <w:tcW w:w="604" w:type="dxa"/>
            <w:noWrap w:val="0"/>
            <w:vAlign w:val="top"/>
          </w:tcPr>
          <w:p w14:paraId="60CF577F">
            <w:pPr>
              <w:spacing w:before="255" w:after="0" w:line="220" w:lineRule="exact"/>
              <w:ind w:left="0" w:right="0" w:firstLine="0"/>
              <w:jc w:val="left"/>
              <w:rPr>
                <w:rFonts w:ascii="Times New Roman"/>
                <w:color w:val="000000"/>
                <w:spacing w:val="0"/>
                <w:sz w:val="22"/>
              </w:rPr>
            </w:pPr>
            <w:r>
              <w:rPr>
                <w:rFonts w:ascii="TVRBUE+SimSun" w:hAnsi="TVRBUE+SimSun" w:cs="TVRBUE+SimSun"/>
                <w:color w:val="000000"/>
                <w:spacing w:val="0"/>
                <w:sz w:val="22"/>
              </w:rPr>
              <w:t>行</w:t>
            </w:r>
          </w:p>
          <w:p w14:paraId="29519765">
            <w:pPr>
              <w:spacing w:before="0" w:after="0" w:line="255" w:lineRule="exact"/>
              <w:ind w:left="0" w:right="0" w:firstLine="0"/>
              <w:jc w:val="left"/>
              <w:rPr>
                <w:rFonts w:ascii="Times New Roman"/>
                <w:color w:val="000000"/>
                <w:spacing w:val="0"/>
                <w:sz w:val="22"/>
              </w:rPr>
            </w:pPr>
            <w:r>
              <w:rPr>
                <w:rFonts w:ascii="TVRBUE+SimSun" w:hAnsi="TVRBUE+SimSun" w:cs="TVRBUE+SimSun"/>
                <w:color w:val="000000"/>
                <w:spacing w:val="0"/>
                <w:sz w:val="22"/>
              </w:rPr>
              <w:t>次</w:t>
            </w:r>
          </w:p>
        </w:tc>
        <w:tc>
          <w:tcPr>
            <w:tcW w:w="20" w:type="dxa"/>
            <w:noWrap w:val="0"/>
            <w:vAlign w:val="top"/>
          </w:tcPr>
          <w:p w14:paraId="26244DCC">
            <w:pPr>
              <w:spacing w:before="0" w:after="0" w:line="0" w:lineRule="exact"/>
              <w:ind w:left="0" w:right="0" w:firstLine="0"/>
              <w:jc w:val="left"/>
              <w:rPr>
                <w:rFonts w:ascii="Times New Roman"/>
                <w:color w:val="000000"/>
                <w:spacing w:val="0"/>
                <w:sz w:val="22"/>
              </w:rPr>
            </w:pPr>
          </w:p>
        </w:tc>
        <w:tc>
          <w:tcPr>
            <w:tcW w:w="790" w:type="dxa"/>
            <w:noWrap w:val="0"/>
            <w:vAlign w:val="top"/>
          </w:tcPr>
          <w:p w14:paraId="2A6C25F3">
            <w:pPr>
              <w:spacing w:before="375" w:after="0" w:line="220" w:lineRule="exact"/>
              <w:ind w:left="0" w:right="0" w:firstLine="0"/>
              <w:jc w:val="left"/>
              <w:rPr>
                <w:rFonts w:ascii="Times New Roman"/>
                <w:color w:val="000000"/>
                <w:spacing w:val="0"/>
                <w:sz w:val="22"/>
              </w:rPr>
            </w:pPr>
            <w:r>
              <w:rPr>
                <w:rFonts w:ascii="TVRBUE+SimSun" w:hAnsi="TVRBUE+SimSun" w:cs="TVRBUE+SimSun"/>
                <w:color w:val="000000"/>
                <w:spacing w:val="5"/>
                <w:sz w:val="22"/>
              </w:rPr>
              <w:t>合计</w:t>
            </w:r>
          </w:p>
        </w:tc>
        <w:tc>
          <w:tcPr>
            <w:tcW w:w="20" w:type="dxa"/>
            <w:noWrap w:val="0"/>
            <w:vAlign w:val="top"/>
          </w:tcPr>
          <w:p w14:paraId="16E32102">
            <w:pPr>
              <w:spacing w:before="0" w:after="0" w:line="0" w:lineRule="exact"/>
              <w:ind w:left="0" w:right="0" w:firstLine="0"/>
              <w:jc w:val="left"/>
              <w:rPr>
                <w:rFonts w:ascii="Times New Roman"/>
                <w:color w:val="000000"/>
                <w:spacing w:val="0"/>
                <w:sz w:val="22"/>
              </w:rPr>
            </w:pPr>
          </w:p>
        </w:tc>
        <w:tc>
          <w:tcPr>
            <w:tcW w:w="1203" w:type="dxa"/>
            <w:noWrap w:val="0"/>
            <w:vAlign w:val="top"/>
          </w:tcPr>
          <w:p w14:paraId="70E07F3D">
            <w:pPr>
              <w:spacing w:before="255" w:after="0" w:line="220" w:lineRule="exact"/>
              <w:ind w:left="0" w:right="0" w:firstLine="0"/>
              <w:jc w:val="left"/>
              <w:rPr>
                <w:rFonts w:ascii="Times New Roman"/>
                <w:color w:val="000000"/>
                <w:spacing w:val="0"/>
                <w:sz w:val="22"/>
              </w:rPr>
            </w:pPr>
            <w:r>
              <w:rPr>
                <w:rFonts w:ascii="TVRBUE+SimSun" w:hAnsi="TVRBUE+SimSun" w:cs="TVRBUE+SimSun"/>
                <w:color w:val="000000"/>
                <w:spacing w:val="5"/>
                <w:sz w:val="22"/>
              </w:rPr>
              <w:t>一般公共预</w:t>
            </w:r>
          </w:p>
          <w:p w14:paraId="70F464DC">
            <w:pPr>
              <w:spacing w:before="0" w:after="0" w:line="255" w:lineRule="exact"/>
              <w:ind w:left="0" w:right="0" w:firstLine="0"/>
              <w:jc w:val="left"/>
              <w:rPr>
                <w:rFonts w:ascii="Times New Roman"/>
                <w:color w:val="000000"/>
                <w:spacing w:val="0"/>
                <w:sz w:val="22"/>
              </w:rPr>
            </w:pPr>
            <w:r>
              <w:rPr>
                <w:rFonts w:ascii="TVRBUE+SimSun" w:hAnsi="TVRBUE+SimSun" w:cs="TVRBUE+SimSun"/>
                <w:color w:val="000000"/>
                <w:spacing w:val="5"/>
                <w:sz w:val="22"/>
              </w:rPr>
              <w:t>算财政拨款</w:t>
            </w:r>
          </w:p>
        </w:tc>
        <w:tc>
          <w:tcPr>
            <w:tcW w:w="20" w:type="dxa"/>
            <w:noWrap w:val="0"/>
            <w:vAlign w:val="top"/>
          </w:tcPr>
          <w:p w14:paraId="1ACF99A7">
            <w:pPr>
              <w:spacing w:before="0" w:after="0" w:line="0" w:lineRule="exact"/>
              <w:ind w:left="0" w:right="0" w:firstLine="0"/>
              <w:jc w:val="left"/>
              <w:rPr>
                <w:rFonts w:ascii="Times New Roman"/>
                <w:color w:val="000000"/>
                <w:spacing w:val="0"/>
                <w:sz w:val="22"/>
              </w:rPr>
            </w:pPr>
          </w:p>
        </w:tc>
        <w:tc>
          <w:tcPr>
            <w:tcW w:w="735" w:type="dxa"/>
            <w:noWrap w:val="0"/>
            <w:vAlign w:val="top"/>
          </w:tcPr>
          <w:p w14:paraId="3FB7DDCE">
            <w:pPr>
              <w:spacing w:before="0" w:after="0" w:line="220" w:lineRule="exact"/>
              <w:ind w:left="0" w:right="0" w:firstLine="0"/>
              <w:jc w:val="left"/>
              <w:rPr>
                <w:rFonts w:ascii="Times New Roman"/>
                <w:color w:val="000000"/>
                <w:spacing w:val="0"/>
                <w:sz w:val="22"/>
              </w:rPr>
            </w:pPr>
            <w:r>
              <w:rPr>
                <w:rFonts w:ascii="TVRBUE+SimSun" w:hAnsi="TVRBUE+SimSun" w:cs="TVRBUE+SimSun"/>
                <w:color w:val="000000"/>
                <w:spacing w:val="5"/>
                <w:sz w:val="22"/>
              </w:rPr>
              <w:t>政府性</w:t>
            </w:r>
          </w:p>
          <w:p w14:paraId="3BEA88F1">
            <w:pPr>
              <w:spacing w:before="0" w:after="0" w:line="255" w:lineRule="exact"/>
              <w:ind w:left="0" w:right="0" w:firstLine="0"/>
              <w:jc w:val="left"/>
              <w:rPr>
                <w:rFonts w:ascii="Times New Roman"/>
                <w:color w:val="000000"/>
                <w:spacing w:val="0"/>
                <w:sz w:val="22"/>
              </w:rPr>
            </w:pPr>
            <w:r>
              <w:rPr>
                <w:rFonts w:ascii="TVRBUE+SimSun" w:hAnsi="TVRBUE+SimSun" w:cs="TVRBUE+SimSun"/>
                <w:color w:val="000000"/>
                <w:spacing w:val="5"/>
                <w:sz w:val="22"/>
              </w:rPr>
              <w:t>基金预</w:t>
            </w:r>
          </w:p>
          <w:p w14:paraId="2108689A">
            <w:pPr>
              <w:spacing w:before="0" w:after="0" w:line="255" w:lineRule="exact"/>
              <w:ind w:left="0" w:right="0" w:firstLine="0"/>
              <w:jc w:val="left"/>
              <w:rPr>
                <w:rFonts w:ascii="Times New Roman"/>
                <w:color w:val="000000"/>
                <w:spacing w:val="0"/>
                <w:sz w:val="22"/>
              </w:rPr>
            </w:pPr>
            <w:r>
              <w:rPr>
                <w:rFonts w:ascii="TVRBUE+SimSun" w:hAnsi="TVRBUE+SimSun" w:cs="TVRBUE+SimSun"/>
                <w:color w:val="000000"/>
                <w:spacing w:val="5"/>
                <w:sz w:val="22"/>
              </w:rPr>
              <w:t>算财政</w:t>
            </w:r>
          </w:p>
          <w:p w14:paraId="15851AFB">
            <w:pPr>
              <w:spacing w:before="0" w:after="0" w:line="255" w:lineRule="exact"/>
              <w:ind w:left="0" w:right="0" w:firstLine="0"/>
              <w:jc w:val="left"/>
              <w:rPr>
                <w:rFonts w:ascii="Times New Roman"/>
                <w:color w:val="000000"/>
                <w:spacing w:val="0"/>
                <w:sz w:val="22"/>
              </w:rPr>
            </w:pPr>
            <w:r>
              <w:rPr>
                <w:rFonts w:ascii="Times New Roman"/>
                <w:color w:val="000000"/>
                <w:spacing w:val="58"/>
                <w:sz w:val="22"/>
              </w:rPr>
              <w:t xml:space="preserve"> </w:t>
            </w:r>
            <w:r>
              <w:rPr>
                <w:rFonts w:ascii="TVRBUE+SimSun" w:hAnsi="TVRBUE+SimSun" w:cs="TVRBUE+SimSun"/>
                <w:color w:val="000000"/>
                <w:spacing w:val="5"/>
                <w:sz w:val="22"/>
              </w:rPr>
              <w:t>拨款</w:t>
            </w:r>
          </w:p>
        </w:tc>
        <w:tc>
          <w:tcPr>
            <w:tcW w:w="20" w:type="dxa"/>
            <w:noWrap w:val="0"/>
            <w:vAlign w:val="top"/>
          </w:tcPr>
          <w:p w14:paraId="74EF834F">
            <w:pPr>
              <w:spacing w:before="0" w:after="0" w:line="0" w:lineRule="exact"/>
              <w:ind w:left="0" w:right="0" w:firstLine="0"/>
              <w:jc w:val="left"/>
              <w:rPr>
                <w:rFonts w:ascii="Times New Roman"/>
                <w:color w:val="000000"/>
                <w:spacing w:val="0"/>
                <w:sz w:val="22"/>
              </w:rPr>
            </w:pPr>
          </w:p>
        </w:tc>
        <w:tc>
          <w:tcPr>
            <w:tcW w:w="975" w:type="dxa"/>
            <w:noWrap w:val="0"/>
            <w:vAlign w:val="top"/>
          </w:tcPr>
          <w:p w14:paraId="376538C9">
            <w:pPr>
              <w:spacing w:before="120" w:after="0" w:line="220" w:lineRule="exact"/>
              <w:ind w:left="0" w:right="0" w:firstLine="0"/>
              <w:jc w:val="left"/>
              <w:rPr>
                <w:rFonts w:ascii="Times New Roman"/>
                <w:color w:val="000000"/>
                <w:spacing w:val="0"/>
                <w:sz w:val="22"/>
              </w:rPr>
            </w:pPr>
            <w:r>
              <w:rPr>
                <w:rFonts w:ascii="TVRBUE+SimSun" w:hAnsi="TVRBUE+SimSun" w:cs="TVRBUE+SimSun"/>
                <w:color w:val="000000"/>
                <w:spacing w:val="5"/>
                <w:sz w:val="22"/>
              </w:rPr>
              <w:t>国有资本</w:t>
            </w:r>
          </w:p>
          <w:p w14:paraId="6EAD4FF5">
            <w:pPr>
              <w:spacing w:before="0" w:after="0" w:line="255" w:lineRule="exact"/>
              <w:ind w:left="0" w:right="0" w:firstLine="0"/>
              <w:jc w:val="left"/>
              <w:rPr>
                <w:rFonts w:ascii="Times New Roman"/>
                <w:color w:val="000000"/>
                <w:spacing w:val="0"/>
                <w:sz w:val="22"/>
              </w:rPr>
            </w:pPr>
            <w:r>
              <w:rPr>
                <w:rFonts w:ascii="TVRBUE+SimSun" w:hAnsi="TVRBUE+SimSun" w:cs="TVRBUE+SimSun"/>
                <w:color w:val="000000"/>
                <w:spacing w:val="5"/>
                <w:sz w:val="22"/>
              </w:rPr>
              <w:t>经营预算</w:t>
            </w:r>
          </w:p>
          <w:p w14:paraId="747D7905">
            <w:pPr>
              <w:spacing w:before="0" w:after="0" w:line="255" w:lineRule="exact"/>
              <w:ind w:left="0" w:right="0" w:firstLine="0"/>
              <w:jc w:val="left"/>
              <w:rPr>
                <w:rFonts w:ascii="Times New Roman"/>
                <w:color w:val="000000"/>
                <w:spacing w:val="0"/>
                <w:sz w:val="22"/>
              </w:rPr>
            </w:pPr>
            <w:r>
              <w:rPr>
                <w:rFonts w:ascii="TVRBUE+SimSun" w:hAnsi="TVRBUE+SimSun" w:cs="TVRBUE+SimSun"/>
                <w:color w:val="000000"/>
                <w:spacing w:val="5"/>
                <w:sz w:val="22"/>
              </w:rPr>
              <w:t>财政拨款</w:t>
            </w:r>
          </w:p>
        </w:tc>
      </w:tr>
    </w:tbl>
    <w:p w14:paraId="38410FC5">
      <w:pPr>
        <w:spacing w:before="178" w:after="143" w:line="254" w:lineRule="exact"/>
        <w:ind w:left="1382" w:right="0" w:firstLine="0"/>
        <w:jc w:val="left"/>
        <w:rPr>
          <w:rFonts w:ascii="Times New Roman"/>
          <w:b/>
          <w:color w:val="000000"/>
          <w:spacing w:val="0"/>
          <w:sz w:val="22"/>
        </w:rPr>
      </w:pPr>
      <w:r>
        <w:rPr>
          <w:rFonts w:ascii="仿宋" w:hAnsi="仿宋" w:cs="仿宋"/>
          <w:color w:val="000000"/>
          <w:spacing w:val="0"/>
          <w:sz w:val="22"/>
        </w:rPr>
        <w:t>栏次</w:t>
      </w:r>
      <w:r>
        <w:rPr>
          <w:rFonts w:ascii="Times New Roman"/>
          <w:color w:val="000000"/>
          <w:spacing w:val="1306"/>
          <w:sz w:val="22"/>
        </w:rPr>
        <w:t xml:space="preserve"> </w:t>
      </w:r>
      <w:r>
        <w:rPr>
          <w:rFonts w:ascii="Times New Roman"/>
          <w:b/>
          <w:color w:val="212529"/>
          <w:spacing w:val="0"/>
          <w:sz w:val="22"/>
        </w:rPr>
        <w:t>1</w:t>
      </w:r>
      <w:r>
        <w:rPr>
          <w:rFonts w:ascii="Times New Roman"/>
          <w:b/>
          <w:color w:val="212529"/>
          <w:spacing w:val="971"/>
          <w:sz w:val="22"/>
        </w:rPr>
        <w:t xml:space="preserve"> </w:t>
      </w:r>
      <w:r>
        <w:rPr>
          <w:rFonts w:ascii="仿宋" w:hAnsi="仿宋" w:cs="仿宋"/>
          <w:color w:val="000000"/>
          <w:spacing w:val="0"/>
          <w:sz w:val="22"/>
        </w:rPr>
        <w:t>栏次</w:t>
      </w:r>
      <w:r>
        <w:rPr>
          <w:rFonts w:ascii="Times New Roman"/>
          <w:color w:val="000000"/>
          <w:spacing w:val="1223"/>
          <w:sz w:val="22"/>
        </w:rPr>
        <w:t xml:space="preserve"> </w:t>
      </w:r>
      <w:r>
        <w:rPr>
          <w:rFonts w:ascii="Times New Roman"/>
          <w:b/>
          <w:color w:val="212529"/>
          <w:spacing w:val="0"/>
          <w:sz w:val="22"/>
        </w:rPr>
        <w:t>2</w:t>
      </w:r>
      <w:r>
        <w:rPr>
          <w:rFonts w:ascii="Times New Roman"/>
          <w:b/>
          <w:color w:val="212529"/>
          <w:spacing w:val="982"/>
          <w:sz w:val="22"/>
        </w:rPr>
        <w:t xml:space="preserve"> </w:t>
      </w:r>
      <w:r>
        <w:rPr>
          <w:rFonts w:ascii="Times New Roman"/>
          <w:b/>
          <w:color w:val="212529"/>
          <w:spacing w:val="0"/>
          <w:sz w:val="22"/>
        </w:rPr>
        <w:t>3</w:t>
      </w:r>
      <w:r>
        <w:rPr>
          <w:rFonts w:ascii="Times New Roman"/>
          <w:b/>
          <w:color w:val="212529"/>
          <w:spacing w:val="833"/>
          <w:sz w:val="22"/>
        </w:rPr>
        <w:t xml:space="preserve"> </w:t>
      </w:r>
      <w:r>
        <w:rPr>
          <w:rFonts w:ascii="Times New Roman"/>
          <w:b/>
          <w:color w:val="212529"/>
          <w:spacing w:val="0"/>
          <w:sz w:val="22"/>
        </w:rPr>
        <w:t>4</w:t>
      </w:r>
      <w:r>
        <w:rPr>
          <w:rFonts w:ascii="Times New Roman"/>
          <w:b/>
          <w:color w:val="212529"/>
          <w:spacing w:val="703"/>
          <w:sz w:val="22"/>
        </w:rPr>
        <w:t xml:space="preserve"> </w:t>
      </w:r>
      <w:r>
        <w:rPr>
          <w:rFonts w:ascii="Times New Roman"/>
          <w:b/>
          <w:color w:val="212529"/>
          <w:spacing w:val="0"/>
          <w:sz w:val="22"/>
        </w:rPr>
        <w:t>5</w:t>
      </w:r>
    </w:p>
    <w:tbl>
      <w:tblPr>
        <w:tblStyle w:val="2"/>
        <w:tblW w:w="0" w:type="auto"/>
        <w:tblInd w:w="0" w:type="dxa"/>
        <w:tblLayout w:type="autofit"/>
        <w:tblCellMar>
          <w:top w:w="0" w:type="dxa"/>
          <w:left w:w="0" w:type="dxa"/>
          <w:bottom w:w="0" w:type="dxa"/>
          <w:right w:w="0" w:type="dxa"/>
        </w:tblCellMar>
      </w:tblPr>
      <w:tblGrid>
        <w:gridCol w:w="1055"/>
        <w:gridCol w:w="1232"/>
        <w:gridCol w:w="20"/>
        <w:gridCol w:w="1670"/>
        <w:gridCol w:w="20"/>
        <w:gridCol w:w="1200"/>
      </w:tblGrid>
      <w:tr w14:paraId="23379C3D">
        <w:tblPrEx>
          <w:tblCellMar>
            <w:top w:w="0" w:type="dxa"/>
            <w:left w:w="0" w:type="dxa"/>
            <w:bottom w:w="0" w:type="dxa"/>
            <w:right w:w="0" w:type="dxa"/>
          </w:tblCellMar>
        </w:tblPrEx>
        <w:trPr>
          <w:trHeight w:val="1000" w:hRule="atLeast"/>
        </w:trPr>
        <w:tc>
          <w:tcPr>
            <w:tcW w:w="1055" w:type="dxa"/>
            <w:noWrap w:val="0"/>
            <w:vAlign w:val="top"/>
          </w:tcPr>
          <w:p w14:paraId="24B041B2">
            <w:pPr>
              <w:spacing w:before="0" w:after="0" w:line="0" w:lineRule="exact"/>
              <w:ind w:left="0" w:right="0" w:firstLine="0"/>
              <w:jc w:val="left"/>
              <w:rPr>
                <w:rFonts w:ascii="Times New Roman"/>
                <w:b/>
                <w:color w:val="000000"/>
                <w:spacing w:val="0"/>
                <w:sz w:val="22"/>
              </w:rPr>
            </w:pPr>
          </w:p>
        </w:tc>
        <w:tc>
          <w:tcPr>
            <w:tcW w:w="1232" w:type="dxa"/>
            <w:noWrap w:val="0"/>
            <w:vAlign w:val="top"/>
          </w:tcPr>
          <w:p w14:paraId="0F1D5548">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一、一般</w:t>
            </w:r>
          </w:p>
          <w:p w14:paraId="0FA39298">
            <w:pPr>
              <w:spacing w:before="0" w:after="0" w:line="260" w:lineRule="exact"/>
              <w:ind w:left="0" w:right="0" w:firstLine="0"/>
              <w:jc w:val="left"/>
              <w:rPr>
                <w:rFonts w:ascii="Times New Roman"/>
                <w:color w:val="000000"/>
                <w:spacing w:val="0"/>
                <w:sz w:val="22"/>
              </w:rPr>
            </w:pPr>
            <w:r>
              <w:rPr>
                <w:rFonts w:ascii="TVRBUE+SimSun" w:hAnsi="TVRBUE+SimSun" w:cs="TVRBUE+SimSun"/>
                <w:color w:val="212529"/>
                <w:spacing w:val="5"/>
                <w:sz w:val="22"/>
              </w:rPr>
              <w:t>公共预算</w:t>
            </w:r>
          </w:p>
          <w:p w14:paraId="15661539">
            <w:pPr>
              <w:spacing w:before="0" w:after="0" w:line="260" w:lineRule="exact"/>
              <w:ind w:left="0" w:right="0" w:firstLine="0"/>
              <w:jc w:val="left"/>
              <w:rPr>
                <w:rFonts w:ascii="Times New Roman"/>
                <w:color w:val="000000"/>
                <w:spacing w:val="0"/>
                <w:sz w:val="22"/>
              </w:rPr>
            </w:pPr>
            <w:r>
              <w:rPr>
                <w:rFonts w:ascii="TVRBUE+SimSun" w:hAnsi="TVRBUE+SimSun" w:cs="TVRBUE+SimSun"/>
                <w:color w:val="212529"/>
                <w:spacing w:val="5"/>
                <w:sz w:val="22"/>
              </w:rPr>
              <w:t>财政拨款</w:t>
            </w:r>
          </w:p>
          <w:p w14:paraId="6455DFD7">
            <w:pPr>
              <w:spacing w:before="0" w:after="0" w:line="260" w:lineRule="exact"/>
              <w:ind w:left="0" w:right="0" w:firstLine="0"/>
              <w:jc w:val="left"/>
              <w:rPr>
                <w:rFonts w:ascii="Times New Roman"/>
                <w:color w:val="000000"/>
                <w:spacing w:val="0"/>
                <w:sz w:val="22"/>
              </w:rPr>
            </w:pPr>
            <w:r>
              <w:rPr>
                <w:rFonts w:ascii="TVRBUE+SimSun" w:hAnsi="TVRBUE+SimSun" w:cs="TVRBUE+SimSun"/>
                <w:color w:val="212529"/>
                <w:spacing w:val="5"/>
                <w:sz w:val="22"/>
              </w:rPr>
              <w:t>二、政府</w:t>
            </w:r>
          </w:p>
        </w:tc>
        <w:tc>
          <w:tcPr>
            <w:tcW w:w="20" w:type="dxa"/>
            <w:noWrap w:val="0"/>
            <w:vAlign w:val="top"/>
          </w:tcPr>
          <w:p w14:paraId="369FAAC0">
            <w:pPr>
              <w:spacing w:before="0" w:after="0" w:line="0" w:lineRule="exact"/>
              <w:ind w:left="0" w:right="0" w:firstLine="0"/>
              <w:jc w:val="left"/>
              <w:rPr>
                <w:rFonts w:ascii="Times New Roman"/>
                <w:color w:val="000000"/>
                <w:spacing w:val="0"/>
                <w:sz w:val="22"/>
              </w:rPr>
            </w:pPr>
          </w:p>
        </w:tc>
        <w:tc>
          <w:tcPr>
            <w:tcW w:w="1670" w:type="dxa"/>
            <w:noWrap w:val="0"/>
            <w:vAlign w:val="top"/>
          </w:tcPr>
          <w:p w14:paraId="33928BE8">
            <w:pPr>
              <w:spacing w:before="255" w:after="0" w:line="220" w:lineRule="exact"/>
              <w:ind w:left="0" w:right="0" w:firstLine="0"/>
              <w:jc w:val="left"/>
              <w:rPr>
                <w:rFonts w:ascii="Times New Roman"/>
                <w:color w:val="000000"/>
                <w:spacing w:val="0"/>
                <w:sz w:val="22"/>
              </w:rPr>
            </w:pPr>
            <w:r>
              <w:rPr>
                <w:rFonts w:ascii="TVRBUE+SimSun"/>
                <w:color w:val="212529"/>
                <w:spacing w:val="0"/>
                <w:sz w:val="22"/>
              </w:rPr>
              <w:t>1</w:t>
            </w:r>
            <w:r>
              <w:rPr>
                <w:rFonts w:ascii="Times New Roman"/>
                <w:color w:val="212529"/>
                <w:spacing w:val="527"/>
                <w:sz w:val="22"/>
              </w:rPr>
              <w:t xml:space="preserve"> </w:t>
            </w:r>
            <w:r>
              <w:rPr>
                <w:rFonts w:ascii="TVRBUE+SimSun"/>
                <w:color w:val="212529"/>
                <w:spacing w:val="2"/>
                <w:sz w:val="22"/>
              </w:rPr>
              <w:t>3,345.41</w:t>
            </w:r>
          </w:p>
        </w:tc>
        <w:tc>
          <w:tcPr>
            <w:tcW w:w="20" w:type="dxa"/>
            <w:noWrap w:val="0"/>
            <w:vAlign w:val="top"/>
          </w:tcPr>
          <w:p w14:paraId="01F1BA12">
            <w:pPr>
              <w:spacing w:before="0" w:after="0" w:line="0" w:lineRule="exact"/>
              <w:ind w:left="0" w:right="0" w:firstLine="0"/>
              <w:jc w:val="left"/>
              <w:rPr>
                <w:rFonts w:ascii="Times New Roman"/>
                <w:color w:val="000000"/>
                <w:spacing w:val="0"/>
                <w:sz w:val="22"/>
              </w:rPr>
            </w:pPr>
          </w:p>
        </w:tc>
        <w:tc>
          <w:tcPr>
            <w:tcW w:w="1200" w:type="dxa"/>
            <w:noWrap w:val="0"/>
            <w:vAlign w:val="top"/>
          </w:tcPr>
          <w:p w14:paraId="1ACD61FE">
            <w:pPr>
              <w:spacing w:before="135"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一、一般公</w:t>
            </w:r>
          </w:p>
          <w:p w14:paraId="480837A4">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共服务支出</w:t>
            </w:r>
          </w:p>
        </w:tc>
      </w:tr>
    </w:tbl>
    <w:p w14:paraId="7E76EA9A">
      <w:pPr>
        <w:spacing w:before="0" w:after="520" w:line="230" w:lineRule="exact"/>
        <w:ind w:left="5242" w:right="0" w:firstLine="0"/>
        <w:jc w:val="left"/>
        <w:rPr>
          <w:rFonts w:ascii="Times New Roman"/>
          <w:color w:val="000000"/>
          <w:spacing w:val="0"/>
          <w:sz w:val="22"/>
        </w:rPr>
      </w:pPr>
      <w:r>
        <w:rPr>
          <w:rFonts w:ascii="TVRBUE+SimSun"/>
          <w:color w:val="212529"/>
          <w:spacing w:val="2"/>
          <w:sz w:val="22"/>
        </w:rPr>
        <w:t>33</w:t>
      </w:r>
      <w:r>
        <w:rPr>
          <w:rFonts w:ascii="Times New Roman"/>
          <w:color w:val="212529"/>
          <w:spacing w:val="186"/>
          <w:sz w:val="22"/>
        </w:rPr>
        <w:t xml:space="preserve"> </w:t>
      </w:r>
      <w:r>
        <w:rPr>
          <w:rFonts w:ascii="TVRBUE+SimSun"/>
          <w:color w:val="212529"/>
          <w:spacing w:val="2"/>
          <w:sz w:val="22"/>
        </w:rPr>
        <w:t>1,101.01</w:t>
      </w:r>
      <w:r>
        <w:rPr>
          <w:rFonts w:ascii="Times New Roman"/>
          <w:color w:val="212529"/>
          <w:spacing w:val="261"/>
          <w:sz w:val="22"/>
        </w:rPr>
        <w:t xml:space="preserve"> </w:t>
      </w:r>
      <w:r>
        <w:rPr>
          <w:rFonts w:ascii="TVRBUE+SimSun"/>
          <w:color w:val="212529"/>
          <w:spacing w:val="2"/>
          <w:sz w:val="22"/>
        </w:rPr>
        <w:t>1,101.01</w:t>
      </w:r>
    </w:p>
    <w:tbl>
      <w:tblPr>
        <w:tblStyle w:val="2"/>
        <w:tblW w:w="0" w:type="auto"/>
        <w:tblInd w:w="0" w:type="dxa"/>
        <w:tblLayout w:type="autofit"/>
        <w:tblCellMar>
          <w:top w:w="0" w:type="dxa"/>
          <w:left w:w="0" w:type="dxa"/>
          <w:bottom w:w="0" w:type="dxa"/>
          <w:right w:w="0" w:type="dxa"/>
        </w:tblCellMar>
      </w:tblPr>
      <w:tblGrid>
        <w:gridCol w:w="1055"/>
        <w:gridCol w:w="1232"/>
        <w:gridCol w:w="20"/>
        <w:gridCol w:w="1617"/>
        <w:gridCol w:w="20"/>
        <w:gridCol w:w="33"/>
        <w:gridCol w:w="20"/>
        <w:gridCol w:w="1226"/>
        <w:gridCol w:w="20"/>
        <w:gridCol w:w="33"/>
        <w:gridCol w:w="20"/>
        <w:gridCol w:w="249"/>
        <w:gridCol w:w="53"/>
      </w:tblGrid>
      <w:tr w14:paraId="18DC02CE">
        <w:tblPrEx>
          <w:tblCellMar>
            <w:top w:w="0" w:type="dxa"/>
            <w:left w:w="0" w:type="dxa"/>
            <w:bottom w:w="0" w:type="dxa"/>
            <w:right w:w="0" w:type="dxa"/>
          </w:tblCellMar>
        </w:tblPrEx>
        <w:trPr>
          <w:trHeight w:val="1035" w:hRule="atLeast"/>
        </w:trPr>
        <w:tc>
          <w:tcPr>
            <w:tcW w:w="1055" w:type="dxa"/>
            <w:noWrap w:val="0"/>
            <w:vAlign w:val="top"/>
          </w:tcPr>
          <w:p w14:paraId="5B8A91B5">
            <w:pPr>
              <w:spacing w:before="0" w:after="0" w:line="0" w:lineRule="exact"/>
              <w:ind w:left="0" w:right="0" w:firstLine="0"/>
              <w:jc w:val="left"/>
              <w:rPr>
                <w:rFonts w:ascii="Times New Roman"/>
                <w:color w:val="000000"/>
                <w:spacing w:val="0"/>
                <w:sz w:val="22"/>
              </w:rPr>
            </w:pPr>
          </w:p>
        </w:tc>
        <w:tc>
          <w:tcPr>
            <w:tcW w:w="1232" w:type="dxa"/>
            <w:noWrap w:val="0"/>
            <w:vAlign w:val="top"/>
          </w:tcPr>
          <w:p w14:paraId="17462DF0">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性基金预</w:t>
            </w:r>
          </w:p>
          <w:p w14:paraId="5E25226C">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算财政拨</w:t>
            </w:r>
          </w:p>
          <w:p w14:paraId="61E7CF60">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0"/>
                <w:sz w:val="22"/>
              </w:rPr>
              <w:t xml:space="preserve"> 款</w:t>
            </w:r>
          </w:p>
          <w:p w14:paraId="2705071C">
            <w:pPr>
              <w:spacing w:before="5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三、国有</w:t>
            </w:r>
          </w:p>
        </w:tc>
        <w:tc>
          <w:tcPr>
            <w:tcW w:w="20" w:type="dxa"/>
            <w:noWrap w:val="0"/>
            <w:vAlign w:val="top"/>
          </w:tcPr>
          <w:p w14:paraId="506FC113">
            <w:pPr>
              <w:spacing w:before="0" w:after="0" w:line="0" w:lineRule="exact"/>
              <w:ind w:left="0" w:right="0" w:firstLine="0"/>
              <w:jc w:val="left"/>
              <w:rPr>
                <w:rFonts w:ascii="Times New Roman"/>
                <w:color w:val="000000"/>
                <w:spacing w:val="0"/>
                <w:sz w:val="22"/>
              </w:rPr>
            </w:pPr>
          </w:p>
        </w:tc>
        <w:tc>
          <w:tcPr>
            <w:tcW w:w="1670" w:type="dxa"/>
            <w:gridSpan w:val="3"/>
            <w:noWrap w:val="0"/>
            <w:vAlign w:val="top"/>
          </w:tcPr>
          <w:p w14:paraId="23271653">
            <w:pPr>
              <w:spacing w:before="135" w:after="0" w:line="220" w:lineRule="exact"/>
              <w:ind w:left="0" w:right="0" w:firstLine="0"/>
              <w:jc w:val="left"/>
              <w:rPr>
                <w:rFonts w:ascii="Times New Roman"/>
                <w:color w:val="000000"/>
                <w:spacing w:val="0"/>
                <w:sz w:val="22"/>
              </w:rPr>
            </w:pPr>
            <w:r>
              <w:rPr>
                <w:rFonts w:ascii="TVRBUE+SimSun"/>
                <w:color w:val="212529"/>
                <w:spacing w:val="0"/>
                <w:sz w:val="22"/>
              </w:rPr>
              <w:t>2</w:t>
            </w:r>
            <w:r>
              <w:rPr>
                <w:rFonts w:ascii="Times New Roman"/>
                <w:color w:val="212529"/>
                <w:spacing w:val="865"/>
                <w:sz w:val="22"/>
              </w:rPr>
              <w:t xml:space="preserve"> </w:t>
            </w:r>
            <w:r>
              <w:rPr>
                <w:rFonts w:ascii="TVRBUE+SimSun"/>
                <w:color w:val="212529"/>
                <w:spacing w:val="2"/>
                <w:sz w:val="22"/>
              </w:rPr>
              <w:t>33.98</w:t>
            </w:r>
          </w:p>
        </w:tc>
        <w:tc>
          <w:tcPr>
            <w:tcW w:w="20" w:type="dxa"/>
            <w:noWrap w:val="0"/>
            <w:vAlign w:val="top"/>
          </w:tcPr>
          <w:p w14:paraId="1837D2B3">
            <w:pPr>
              <w:spacing w:before="0" w:after="0" w:line="0" w:lineRule="exact"/>
              <w:ind w:left="0" w:right="0" w:firstLine="0"/>
              <w:jc w:val="left"/>
              <w:rPr>
                <w:rFonts w:ascii="Times New Roman"/>
                <w:color w:val="000000"/>
                <w:spacing w:val="0"/>
                <w:sz w:val="22"/>
              </w:rPr>
            </w:pPr>
          </w:p>
        </w:tc>
        <w:tc>
          <w:tcPr>
            <w:tcW w:w="1279" w:type="dxa"/>
            <w:gridSpan w:val="3"/>
            <w:noWrap w:val="0"/>
            <w:vAlign w:val="top"/>
          </w:tcPr>
          <w:p w14:paraId="49700B5A">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二、外交支</w:t>
            </w:r>
          </w:p>
          <w:p w14:paraId="11D27E30">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0"/>
                <w:sz w:val="22"/>
              </w:rPr>
              <w:t>出</w:t>
            </w:r>
          </w:p>
        </w:tc>
        <w:tc>
          <w:tcPr>
            <w:tcW w:w="20" w:type="dxa"/>
            <w:noWrap w:val="0"/>
            <w:vAlign w:val="top"/>
          </w:tcPr>
          <w:p w14:paraId="339795B2">
            <w:pPr>
              <w:spacing w:before="0" w:after="0" w:line="0" w:lineRule="exact"/>
              <w:ind w:left="0" w:right="0" w:firstLine="0"/>
              <w:jc w:val="left"/>
              <w:rPr>
                <w:rFonts w:ascii="Times New Roman"/>
                <w:color w:val="000000"/>
                <w:spacing w:val="0"/>
                <w:sz w:val="22"/>
              </w:rPr>
            </w:pPr>
          </w:p>
        </w:tc>
        <w:tc>
          <w:tcPr>
            <w:tcW w:w="302" w:type="dxa"/>
            <w:gridSpan w:val="2"/>
            <w:noWrap w:val="0"/>
            <w:vAlign w:val="top"/>
          </w:tcPr>
          <w:p w14:paraId="0EFCBF03">
            <w:pPr>
              <w:spacing w:before="135" w:after="0" w:line="220" w:lineRule="exact"/>
              <w:ind w:left="0" w:right="0" w:firstLine="0"/>
              <w:jc w:val="left"/>
              <w:rPr>
                <w:rFonts w:ascii="Times New Roman"/>
                <w:color w:val="000000"/>
                <w:spacing w:val="0"/>
                <w:sz w:val="22"/>
              </w:rPr>
            </w:pPr>
            <w:r>
              <w:rPr>
                <w:rFonts w:ascii="TVRBUE+SimSun"/>
                <w:color w:val="212529"/>
                <w:spacing w:val="2"/>
                <w:sz w:val="22"/>
              </w:rPr>
              <w:t>34</w:t>
            </w:r>
          </w:p>
        </w:tc>
      </w:tr>
      <w:tr w14:paraId="11C1F2C8">
        <w:tblPrEx>
          <w:tblCellMar>
            <w:top w:w="0" w:type="dxa"/>
            <w:left w:w="0" w:type="dxa"/>
            <w:bottom w:w="0" w:type="dxa"/>
            <w:right w:w="0" w:type="dxa"/>
          </w:tblCellMar>
        </w:tblPrEx>
        <w:trPr>
          <w:gridAfter w:val="1"/>
          <w:trHeight w:val="795" w:hRule="atLeast"/>
        </w:trPr>
        <w:tc>
          <w:tcPr>
            <w:tcW w:w="1055" w:type="dxa"/>
            <w:noWrap w:val="0"/>
            <w:vAlign w:val="top"/>
          </w:tcPr>
          <w:p w14:paraId="5DFF1749">
            <w:pPr>
              <w:spacing w:before="0" w:after="0" w:line="0" w:lineRule="exact"/>
              <w:ind w:left="0" w:right="0" w:firstLine="0"/>
              <w:jc w:val="left"/>
              <w:rPr>
                <w:rFonts w:ascii="Times New Roman"/>
                <w:color w:val="000000"/>
                <w:spacing w:val="0"/>
                <w:sz w:val="22"/>
              </w:rPr>
            </w:pPr>
          </w:p>
        </w:tc>
        <w:tc>
          <w:tcPr>
            <w:tcW w:w="1232" w:type="dxa"/>
            <w:noWrap w:val="0"/>
            <w:vAlign w:val="top"/>
          </w:tcPr>
          <w:p w14:paraId="65161BF7">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资本经营</w:t>
            </w:r>
          </w:p>
          <w:p w14:paraId="2DA4F93C">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预算财政</w:t>
            </w:r>
          </w:p>
          <w:p w14:paraId="3C9B4AE8">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拨款</w:t>
            </w:r>
          </w:p>
        </w:tc>
        <w:tc>
          <w:tcPr>
            <w:tcW w:w="20" w:type="dxa"/>
            <w:noWrap w:val="0"/>
            <w:vAlign w:val="top"/>
          </w:tcPr>
          <w:p w14:paraId="3F35B444">
            <w:pPr>
              <w:spacing w:before="0" w:after="0" w:line="0" w:lineRule="exact"/>
              <w:ind w:left="0" w:right="0" w:firstLine="0"/>
              <w:jc w:val="left"/>
              <w:rPr>
                <w:rFonts w:ascii="Times New Roman"/>
                <w:color w:val="000000"/>
                <w:spacing w:val="0"/>
                <w:sz w:val="22"/>
              </w:rPr>
            </w:pPr>
          </w:p>
        </w:tc>
        <w:tc>
          <w:tcPr>
            <w:tcW w:w="1617" w:type="dxa"/>
            <w:noWrap w:val="0"/>
            <w:vAlign w:val="top"/>
          </w:tcPr>
          <w:p w14:paraId="2FACA13F">
            <w:pPr>
              <w:spacing w:before="135" w:after="0" w:line="220" w:lineRule="exact"/>
              <w:ind w:left="0" w:right="0" w:firstLine="0"/>
              <w:jc w:val="left"/>
              <w:rPr>
                <w:rFonts w:ascii="Times New Roman"/>
                <w:color w:val="000000"/>
                <w:spacing w:val="0"/>
                <w:sz w:val="22"/>
              </w:rPr>
            </w:pPr>
            <w:r>
              <w:rPr>
                <w:rFonts w:ascii="TVRBUE+SimSun"/>
                <w:color w:val="212529"/>
                <w:spacing w:val="0"/>
                <w:sz w:val="22"/>
              </w:rPr>
              <w:t>3</w:t>
            </w:r>
          </w:p>
        </w:tc>
        <w:tc>
          <w:tcPr>
            <w:tcW w:w="20" w:type="dxa"/>
            <w:noWrap w:val="0"/>
            <w:vAlign w:val="top"/>
          </w:tcPr>
          <w:p w14:paraId="17249A48">
            <w:pPr>
              <w:spacing w:before="0" w:after="0" w:line="0" w:lineRule="exact"/>
              <w:ind w:left="0" w:right="0" w:firstLine="0"/>
              <w:jc w:val="left"/>
              <w:rPr>
                <w:rFonts w:ascii="Times New Roman"/>
                <w:color w:val="000000"/>
                <w:spacing w:val="0"/>
                <w:sz w:val="22"/>
              </w:rPr>
            </w:pPr>
          </w:p>
        </w:tc>
        <w:tc>
          <w:tcPr>
            <w:tcW w:w="1279" w:type="dxa"/>
            <w:gridSpan w:val="3"/>
            <w:noWrap w:val="0"/>
            <w:vAlign w:val="top"/>
          </w:tcPr>
          <w:p w14:paraId="43D17969">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三、国防支</w:t>
            </w:r>
          </w:p>
          <w:p w14:paraId="4C6F1462">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0"/>
                <w:sz w:val="22"/>
              </w:rPr>
              <w:t>出</w:t>
            </w:r>
          </w:p>
        </w:tc>
        <w:tc>
          <w:tcPr>
            <w:tcW w:w="20" w:type="dxa"/>
            <w:noWrap w:val="0"/>
            <w:vAlign w:val="top"/>
          </w:tcPr>
          <w:p w14:paraId="321E3BD0">
            <w:pPr>
              <w:spacing w:before="0" w:after="0" w:line="0" w:lineRule="exact"/>
              <w:ind w:left="0" w:right="0" w:firstLine="0"/>
              <w:jc w:val="left"/>
              <w:rPr>
                <w:rFonts w:ascii="Times New Roman"/>
                <w:color w:val="000000"/>
                <w:spacing w:val="0"/>
                <w:sz w:val="22"/>
              </w:rPr>
            </w:pPr>
          </w:p>
        </w:tc>
        <w:tc>
          <w:tcPr>
            <w:tcW w:w="302" w:type="dxa"/>
            <w:gridSpan w:val="3"/>
            <w:noWrap w:val="0"/>
            <w:vAlign w:val="top"/>
          </w:tcPr>
          <w:p w14:paraId="6D23FFE9">
            <w:pPr>
              <w:spacing w:before="135" w:after="0" w:line="220" w:lineRule="exact"/>
              <w:ind w:left="0" w:right="0" w:firstLine="0"/>
              <w:jc w:val="left"/>
              <w:rPr>
                <w:rFonts w:ascii="Times New Roman"/>
                <w:color w:val="000000"/>
                <w:spacing w:val="0"/>
                <w:sz w:val="22"/>
              </w:rPr>
            </w:pPr>
            <w:r>
              <w:rPr>
                <w:rFonts w:ascii="TVRBUE+SimSun"/>
                <w:color w:val="212529"/>
                <w:spacing w:val="2"/>
                <w:sz w:val="22"/>
              </w:rPr>
              <w:t>35</w:t>
            </w:r>
          </w:p>
        </w:tc>
      </w:tr>
      <w:tr w14:paraId="26578B62">
        <w:tblPrEx>
          <w:tblCellMar>
            <w:top w:w="0" w:type="dxa"/>
            <w:left w:w="0" w:type="dxa"/>
            <w:bottom w:w="0" w:type="dxa"/>
            <w:right w:w="0" w:type="dxa"/>
          </w:tblCellMar>
        </w:tblPrEx>
        <w:trPr>
          <w:gridAfter w:val="1"/>
          <w:trHeight w:val="540" w:hRule="atLeast"/>
        </w:trPr>
        <w:tc>
          <w:tcPr>
            <w:tcW w:w="2307" w:type="dxa"/>
            <w:gridSpan w:val="3"/>
            <w:noWrap w:val="0"/>
            <w:vAlign w:val="top"/>
          </w:tcPr>
          <w:p w14:paraId="25623AE1">
            <w:pPr>
              <w:spacing w:before="0" w:after="0" w:line="0" w:lineRule="exact"/>
              <w:ind w:left="0" w:right="0" w:firstLine="0"/>
              <w:jc w:val="left"/>
              <w:rPr>
                <w:rFonts w:ascii="Times New Roman"/>
                <w:color w:val="000000"/>
                <w:spacing w:val="0"/>
                <w:sz w:val="22"/>
              </w:rPr>
            </w:pPr>
          </w:p>
        </w:tc>
        <w:tc>
          <w:tcPr>
            <w:tcW w:w="1617" w:type="dxa"/>
            <w:noWrap w:val="0"/>
            <w:vAlign w:val="top"/>
          </w:tcPr>
          <w:p w14:paraId="1E500DB2">
            <w:pPr>
              <w:spacing w:before="120" w:after="0" w:line="220" w:lineRule="exact"/>
              <w:ind w:left="0" w:right="0" w:firstLine="0"/>
              <w:jc w:val="left"/>
              <w:rPr>
                <w:rFonts w:ascii="Times New Roman"/>
                <w:color w:val="000000"/>
                <w:spacing w:val="0"/>
                <w:sz w:val="22"/>
              </w:rPr>
            </w:pPr>
            <w:r>
              <w:rPr>
                <w:rFonts w:ascii="TVRBUE+SimSun"/>
                <w:color w:val="212529"/>
                <w:spacing w:val="0"/>
                <w:sz w:val="22"/>
              </w:rPr>
              <w:t>4</w:t>
            </w:r>
          </w:p>
        </w:tc>
        <w:tc>
          <w:tcPr>
            <w:tcW w:w="20" w:type="dxa"/>
            <w:noWrap w:val="0"/>
            <w:vAlign w:val="top"/>
          </w:tcPr>
          <w:p w14:paraId="76B2F56D">
            <w:pPr>
              <w:spacing w:before="0" w:after="0" w:line="0" w:lineRule="exact"/>
              <w:ind w:left="0" w:right="0" w:firstLine="0"/>
              <w:jc w:val="left"/>
              <w:rPr>
                <w:rFonts w:ascii="Times New Roman"/>
                <w:color w:val="000000"/>
                <w:spacing w:val="0"/>
                <w:sz w:val="22"/>
              </w:rPr>
            </w:pPr>
          </w:p>
        </w:tc>
        <w:tc>
          <w:tcPr>
            <w:tcW w:w="1279" w:type="dxa"/>
            <w:gridSpan w:val="3"/>
            <w:noWrap w:val="0"/>
            <w:vAlign w:val="top"/>
          </w:tcPr>
          <w:p w14:paraId="31D34E94">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四、公共安</w:t>
            </w:r>
          </w:p>
          <w:p w14:paraId="72AAEBC9">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全支出</w:t>
            </w:r>
          </w:p>
        </w:tc>
        <w:tc>
          <w:tcPr>
            <w:tcW w:w="20" w:type="dxa"/>
            <w:noWrap w:val="0"/>
            <w:vAlign w:val="top"/>
          </w:tcPr>
          <w:p w14:paraId="6102E8B5">
            <w:pPr>
              <w:spacing w:before="0" w:after="0" w:line="0" w:lineRule="exact"/>
              <w:ind w:left="0" w:right="0" w:firstLine="0"/>
              <w:jc w:val="left"/>
              <w:rPr>
                <w:rFonts w:ascii="Times New Roman"/>
                <w:color w:val="000000"/>
                <w:spacing w:val="0"/>
                <w:sz w:val="22"/>
              </w:rPr>
            </w:pPr>
          </w:p>
        </w:tc>
        <w:tc>
          <w:tcPr>
            <w:tcW w:w="302" w:type="dxa"/>
            <w:gridSpan w:val="3"/>
            <w:noWrap w:val="0"/>
            <w:vAlign w:val="top"/>
          </w:tcPr>
          <w:p w14:paraId="2609856C">
            <w:pPr>
              <w:spacing w:before="120" w:after="0" w:line="220" w:lineRule="exact"/>
              <w:ind w:left="0" w:right="0" w:firstLine="0"/>
              <w:jc w:val="left"/>
              <w:rPr>
                <w:rFonts w:ascii="Times New Roman"/>
                <w:color w:val="000000"/>
                <w:spacing w:val="0"/>
                <w:sz w:val="22"/>
              </w:rPr>
            </w:pPr>
            <w:r>
              <w:rPr>
                <w:rFonts w:ascii="TVRBUE+SimSun"/>
                <w:color w:val="212529"/>
                <w:spacing w:val="2"/>
                <w:sz w:val="22"/>
              </w:rPr>
              <w:t>36</w:t>
            </w:r>
          </w:p>
        </w:tc>
      </w:tr>
      <w:tr w14:paraId="0FD36624">
        <w:tblPrEx>
          <w:tblCellMar>
            <w:top w:w="0" w:type="dxa"/>
            <w:left w:w="0" w:type="dxa"/>
            <w:bottom w:w="0" w:type="dxa"/>
            <w:right w:w="0" w:type="dxa"/>
          </w:tblCellMar>
        </w:tblPrEx>
        <w:trPr>
          <w:gridAfter w:val="1"/>
          <w:trHeight w:val="540" w:hRule="atLeast"/>
        </w:trPr>
        <w:tc>
          <w:tcPr>
            <w:tcW w:w="2307" w:type="dxa"/>
            <w:gridSpan w:val="3"/>
            <w:noWrap w:val="0"/>
            <w:vAlign w:val="top"/>
          </w:tcPr>
          <w:p w14:paraId="053917D0">
            <w:pPr>
              <w:spacing w:before="0" w:after="0" w:line="0" w:lineRule="exact"/>
              <w:ind w:left="0" w:right="0" w:firstLine="0"/>
              <w:jc w:val="left"/>
              <w:rPr>
                <w:rFonts w:ascii="Times New Roman"/>
                <w:color w:val="000000"/>
                <w:spacing w:val="0"/>
                <w:sz w:val="22"/>
              </w:rPr>
            </w:pPr>
          </w:p>
        </w:tc>
        <w:tc>
          <w:tcPr>
            <w:tcW w:w="1617" w:type="dxa"/>
            <w:noWrap w:val="0"/>
            <w:vAlign w:val="top"/>
          </w:tcPr>
          <w:p w14:paraId="0FD5AAE3">
            <w:pPr>
              <w:spacing w:before="120" w:after="0" w:line="220" w:lineRule="exact"/>
              <w:ind w:left="0" w:right="0" w:firstLine="0"/>
              <w:jc w:val="left"/>
              <w:rPr>
                <w:rFonts w:ascii="Times New Roman"/>
                <w:color w:val="000000"/>
                <w:spacing w:val="0"/>
                <w:sz w:val="22"/>
              </w:rPr>
            </w:pPr>
            <w:r>
              <w:rPr>
                <w:rFonts w:ascii="TVRBUE+SimSun"/>
                <w:color w:val="212529"/>
                <w:spacing w:val="0"/>
                <w:sz w:val="22"/>
              </w:rPr>
              <w:t>5</w:t>
            </w:r>
          </w:p>
        </w:tc>
        <w:tc>
          <w:tcPr>
            <w:tcW w:w="20" w:type="dxa"/>
            <w:noWrap w:val="0"/>
            <w:vAlign w:val="top"/>
          </w:tcPr>
          <w:p w14:paraId="5344A013">
            <w:pPr>
              <w:spacing w:before="0" w:after="0" w:line="0" w:lineRule="exact"/>
              <w:ind w:left="0" w:right="0" w:firstLine="0"/>
              <w:jc w:val="left"/>
              <w:rPr>
                <w:rFonts w:ascii="Times New Roman"/>
                <w:color w:val="000000"/>
                <w:spacing w:val="0"/>
                <w:sz w:val="22"/>
              </w:rPr>
            </w:pPr>
          </w:p>
        </w:tc>
        <w:tc>
          <w:tcPr>
            <w:tcW w:w="1279" w:type="dxa"/>
            <w:gridSpan w:val="3"/>
            <w:noWrap w:val="0"/>
            <w:vAlign w:val="top"/>
          </w:tcPr>
          <w:p w14:paraId="0FFCE0C0">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五、教育支</w:t>
            </w:r>
          </w:p>
          <w:p w14:paraId="420A5873">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0"/>
                <w:sz w:val="22"/>
              </w:rPr>
              <w:t>出</w:t>
            </w:r>
          </w:p>
        </w:tc>
        <w:tc>
          <w:tcPr>
            <w:tcW w:w="20" w:type="dxa"/>
            <w:noWrap w:val="0"/>
            <w:vAlign w:val="top"/>
          </w:tcPr>
          <w:p w14:paraId="4EBF27F4">
            <w:pPr>
              <w:spacing w:before="0" w:after="0" w:line="0" w:lineRule="exact"/>
              <w:ind w:left="0" w:right="0" w:firstLine="0"/>
              <w:jc w:val="left"/>
              <w:rPr>
                <w:rFonts w:ascii="Times New Roman"/>
                <w:color w:val="000000"/>
                <w:spacing w:val="0"/>
                <w:sz w:val="22"/>
              </w:rPr>
            </w:pPr>
          </w:p>
        </w:tc>
        <w:tc>
          <w:tcPr>
            <w:tcW w:w="302" w:type="dxa"/>
            <w:gridSpan w:val="3"/>
            <w:noWrap w:val="0"/>
            <w:vAlign w:val="top"/>
          </w:tcPr>
          <w:p w14:paraId="58B98623">
            <w:pPr>
              <w:spacing w:before="120" w:after="0" w:line="220" w:lineRule="exact"/>
              <w:ind w:left="0" w:right="0" w:firstLine="0"/>
              <w:jc w:val="left"/>
              <w:rPr>
                <w:rFonts w:ascii="Times New Roman"/>
                <w:color w:val="000000"/>
                <w:spacing w:val="0"/>
                <w:sz w:val="22"/>
              </w:rPr>
            </w:pPr>
            <w:r>
              <w:rPr>
                <w:rFonts w:ascii="TVRBUE+SimSun"/>
                <w:color w:val="212529"/>
                <w:spacing w:val="2"/>
                <w:sz w:val="22"/>
              </w:rPr>
              <w:t>37</w:t>
            </w:r>
          </w:p>
        </w:tc>
      </w:tr>
      <w:tr w14:paraId="61DFF32B">
        <w:tblPrEx>
          <w:tblCellMar>
            <w:top w:w="0" w:type="dxa"/>
            <w:left w:w="0" w:type="dxa"/>
            <w:bottom w:w="0" w:type="dxa"/>
            <w:right w:w="0" w:type="dxa"/>
          </w:tblCellMar>
        </w:tblPrEx>
        <w:trPr>
          <w:gridAfter w:val="1"/>
          <w:trHeight w:val="475" w:hRule="atLeast"/>
        </w:trPr>
        <w:tc>
          <w:tcPr>
            <w:tcW w:w="2307" w:type="dxa"/>
            <w:gridSpan w:val="3"/>
            <w:noWrap w:val="0"/>
            <w:vAlign w:val="top"/>
          </w:tcPr>
          <w:p w14:paraId="289CDC14">
            <w:pPr>
              <w:spacing w:before="0" w:after="0" w:line="0" w:lineRule="exact"/>
              <w:ind w:left="0" w:right="0" w:firstLine="0"/>
              <w:jc w:val="left"/>
              <w:rPr>
                <w:rFonts w:ascii="Times New Roman"/>
                <w:color w:val="000000"/>
                <w:spacing w:val="0"/>
                <w:sz w:val="22"/>
              </w:rPr>
            </w:pPr>
          </w:p>
        </w:tc>
        <w:tc>
          <w:tcPr>
            <w:tcW w:w="1617" w:type="dxa"/>
            <w:noWrap w:val="0"/>
            <w:vAlign w:val="top"/>
          </w:tcPr>
          <w:p w14:paraId="60E75C2B">
            <w:pPr>
              <w:spacing w:before="120" w:after="0" w:line="220" w:lineRule="exact"/>
              <w:ind w:left="0" w:right="0" w:firstLine="0"/>
              <w:jc w:val="left"/>
              <w:rPr>
                <w:rFonts w:ascii="Times New Roman"/>
                <w:color w:val="000000"/>
                <w:spacing w:val="0"/>
                <w:sz w:val="22"/>
              </w:rPr>
            </w:pPr>
            <w:r>
              <w:rPr>
                <w:rFonts w:ascii="TVRBUE+SimSun"/>
                <w:color w:val="212529"/>
                <w:spacing w:val="0"/>
                <w:sz w:val="22"/>
              </w:rPr>
              <w:t>6</w:t>
            </w:r>
          </w:p>
        </w:tc>
        <w:tc>
          <w:tcPr>
            <w:tcW w:w="20" w:type="dxa"/>
            <w:noWrap w:val="0"/>
            <w:vAlign w:val="top"/>
          </w:tcPr>
          <w:p w14:paraId="0A48D825">
            <w:pPr>
              <w:spacing w:before="0" w:after="0" w:line="0" w:lineRule="exact"/>
              <w:ind w:left="0" w:right="0" w:firstLine="0"/>
              <w:jc w:val="left"/>
              <w:rPr>
                <w:rFonts w:ascii="Times New Roman"/>
                <w:color w:val="000000"/>
                <w:spacing w:val="0"/>
                <w:sz w:val="22"/>
              </w:rPr>
            </w:pPr>
          </w:p>
        </w:tc>
        <w:tc>
          <w:tcPr>
            <w:tcW w:w="1279" w:type="dxa"/>
            <w:gridSpan w:val="3"/>
            <w:noWrap w:val="0"/>
            <w:vAlign w:val="top"/>
          </w:tcPr>
          <w:p w14:paraId="27A066D6">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六、科学技</w:t>
            </w:r>
          </w:p>
          <w:p w14:paraId="3744C109">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术支出</w:t>
            </w:r>
          </w:p>
        </w:tc>
        <w:tc>
          <w:tcPr>
            <w:tcW w:w="20" w:type="dxa"/>
            <w:noWrap w:val="0"/>
            <w:vAlign w:val="top"/>
          </w:tcPr>
          <w:p w14:paraId="667537A2">
            <w:pPr>
              <w:spacing w:before="0" w:after="0" w:line="0" w:lineRule="exact"/>
              <w:ind w:left="0" w:right="0" w:firstLine="0"/>
              <w:jc w:val="left"/>
              <w:rPr>
                <w:rFonts w:ascii="Times New Roman"/>
                <w:color w:val="000000"/>
                <w:spacing w:val="0"/>
                <w:sz w:val="22"/>
              </w:rPr>
            </w:pPr>
          </w:p>
        </w:tc>
        <w:tc>
          <w:tcPr>
            <w:tcW w:w="302" w:type="dxa"/>
            <w:gridSpan w:val="3"/>
            <w:noWrap w:val="0"/>
            <w:vAlign w:val="top"/>
          </w:tcPr>
          <w:p w14:paraId="58608771">
            <w:pPr>
              <w:spacing w:before="120" w:after="0" w:line="220" w:lineRule="exact"/>
              <w:ind w:left="0" w:right="0" w:firstLine="0"/>
              <w:jc w:val="left"/>
              <w:rPr>
                <w:rFonts w:ascii="Times New Roman"/>
                <w:color w:val="000000"/>
                <w:spacing w:val="0"/>
                <w:sz w:val="22"/>
              </w:rPr>
            </w:pPr>
            <w:r>
              <w:rPr>
                <w:rFonts w:ascii="TVRBUE+SimSun"/>
                <w:color w:val="212529"/>
                <w:spacing w:val="2"/>
                <w:sz w:val="22"/>
              </w:rPr>
              <w:t>38</w:t>
            </w:r>
          </w:p>
        </w:tc>
      </w:tr>
    </w:tbl>
    <w:p w14:paraId="6A9F0997">
      <w:pPr>
        <w:spacing w:before="50" w:after="0" w:line="230" w:lineRule="exact"/>
        <w:ind w:left="3944" w:right="0" w:firstLine="0"/>
        <w:jc w:val="left"/>
        <w:rPr>
          <w:rFonts w:ascii="Times New Roman"/>
          <w:color w:val="000000"/>
          <w:spacing w:val="0"/>
          <w:sz w:val="22"/>
        </w:rPr>
      </w:pPr>
      <w:r>
        <w:rPr>
          <w:rFonts w:ascii="TVRBUE+SimSun" w:hAnsi="TVRBUE+SimSun" w:cs="TVRBUE+SimSun"/>
          <w:color w:val="212529"/>
          <w:spacing w:val="5"/>
          <w:sz w:val="22"/>
        </w:rPr>
        <w:t>七、文化旅</w:t>
      </w:r>
    </w:p>
    <w:p w14:paraId="7890DD2A">
      <w:pPr>
        <w:spacing w:before="25" w:after="0" w:line="230" w:lineRule="exact"/>
        <w:ind w:left="2307" w:right="0" w:firstLine="0"/>
        <w:jc w:val="left"/>
        <w:rPr>
          <w:rFonts w:ascii="Times New Roman"/>
          <w:color w:val="000000"/>
          <w:spacing w:val="0"/>
          <w:sz w:val="22"/>
        </w:rPr>
      </w:pPr>
      <w:r>
        <w:rPr>
          <w:rFonts w:ascii="TVRBUE+SimSun"/>
          <w:color w:val="212529"/>
          <w:spacing w:val="0"/>
          <w:sz w:val="22"/>
        </w:rPr>
        <w:t>7</w:t>
      </w:r>
      <w:r>
        <w:rPr>
          <w:rFonts w:ascii="Times New Roman"/>
          <w:color w:val="212529"/>
          <w:spacing w:val="1472"/>
          <w:sz w:val="22"/>
        </w:rPr>
        <w:t xml:space="preserve"> </w:t>
      </w:r>
      <w:r>
        <w:rPr>
          <w:rFonts w:ascii="TVRBUE+SimSun" w:hAnsi="TVRBUE+SimSun" w:cs="TVRBUE+SimSun"/>
          <w:color w:val="212529"/>
          <w:spacing w:val="5"/>
          <w:sz w:val="22"/>
        </w:rPr>
        <w:t>游体育与传</w:t>
      </w:r>
      <w:r>
        <w:rPr>
          <w:rFonts w:ascii="Times New Roman"/>
          <w:color w:val="212529"/>
          <w:spacing w:val="119"/>
          <w:sz w:val="22"/>
        </w:rPr>
        <w:t xml:space="preserve"> </w:t>
      </w:r>
      <w:r>
        <w:rPr>
          <w:rFonts w:ascii="TVRBUE+SimSun"/>
          <w:color w:val="212529"/>
          <w:spacing w:val="2"/>
          <w:sz w:val="22"/>
        </w:rPr>
        <w:t>39</w:t>
      </w:r>
      <w:r>
        <w:rPr>
          <w:rFonts w:ascii="Times New Roman"/>
          <w:color w:val="212529"/>
          <w:spacing w:val="636"/>
          <w:sz w:val="22"/>
        </w:rPr>
        <w:t xml:space="preserve"> </w:t>
      </w:r>
      <w:r>
        <w:rPr>
          <w:rFonts w:ascii="TVRBUE+SimSun"/>
          <w:color w:val="212529"/>
          <w:spacing w:val="2"/>
          <w:sz w:val="22"/>
        </w:rPr>
        <w:t>4.90</w:t>
      </w:r>
      <w:r>
        <w:rPr>
          <w:rFonts w:ascii="Times New Roman"/>
          <w:color w:val="212529"/>
          <w:spacing w:val="711"/>
          <w:sz w:val="22"/>
        </w:rPr>
        <w:t xml:space="preserve"> </w:t>
      </w:r>
      <w:r>
        <w:rPr>
          <w:rFonts w:ascii="TVRBUE+SimSun"/>
          <w:color w:val="212529"/>
          <w:spacing w:val="2"/>
          <w:sz w:val="22"/>
        </w:rPr>
        <w:t>4.90</w:t>
      </w:r>
    </w:p>
    <w:p w14:paraId="560BC9C4">
      <w:pPr>
        <w:spacing w:before="0" w:after="0" w:line="270" w:lineRule="exact"/>
        <w:ind w:left="3944" w:right="6054" w:firstLine="0"/>
        <w:jc w:val="left"/>
        <w:rPr>
          <w:rFonts w:ascii="Times New Roman"/>
          <w:color w:val="000000"/>
          <w:spacing w:val="0"/>
          <w:sz w:val="22"/>
        </w:rPr>
      </w:pPr>
      <w:r>
        <w:rPr>
          <w:rFonts w:ascii="TVRBUE+SimSun" w:hAnsi="TVRBUE+SimSun" w:cs="TVRBUE+SimSun"/>
          <w:color w:val="212529"/>
          <w:spacing w:val="5"/>
          <w:sz w:val="22"/>
        </w:rPr>
        <w:t>媒支出 八、社会保</w:t>
      </w:r>
    </w:p>
    <w:p w14:paraId="2579E0D3">
      <w:pPr>
        <w:spacing w:before="0" w:after="65" w:line="255" w:lineRule="exact"/>
        <w:ind w:left="2307" w:right="0" w:firstLine="0"/>
        <w:jc w:val="left"/>
        <w:rPr>
          <w:rFonts w:ascii="Times New Roman"/>
          <w:color w:val="000000"/>
          <w:spacing w:val="0"/>
          <w:sz w:val="22"/>
        </w:rPr>
      </w:pPr>
      <w:r>
        <w:rPr>
          <w:rFonts w:ascii="TVRBUE+SimSun"/>
          <w:color w:val="212529"/>
          <w:spacing w:val="0"/>
          <w:sz w:val="22"/>
        </w:rPr>
        <w:t>8</w:t>
      </w:r>
      <w:r>
        <w:rPr>
          <w:rFonts w:ascii="Times New Roman"/>
          <w:color w:val="212529"/>
          <w:spacing w:val="1472"/>
          <w:sz w:val="22"/>
        </w:rPr>
        <w:t xml:space="preserve"> </w:t>
      </w:r>
      <w:r>
        <w:rPr>
          <w:rFonts w:ascii="TVRBUE+SimSun" w:hAnsi="TVRBUE+SimSun" w:cs="TVRBUE+SimSun"/>
          <w:color w:val="212529"/>
          <w:spacing w:val="5"/>
          <w:sz w:val="22"/>
        </w:rPr>
        <w:t>障和就业支</w:t>
      </w:r>
      <w:r>
        <w:rPr>
          <w:rFonts w:ascii="Times New Roman"/>
          <w:color w:val="212529"/>
          <w:spacing w:val="119"/>
          <w:sz w:val="22"/>
        </w:rPr>
        <w:t xml:space="preserve"> </w:t>
      </w:r>
      <w:r>
        <w:rPr>
          <w:rFonts w:ascii="TVRBUE+SimSun"/>
          <w:color w:val="212529"/>
          <w:spacing w:val="2"/>
          <w:sz w:val="22"/>
        </w:rPr>
        <w:t>40</w:t>
      </w:r>
      <w:r>
        <w:rPr>
          <w:rFonts w:ascii="Times New Roman"/>
          <w:color w:val="212529"/>
          <w:spacing w:val="411"/>
          <w:sz w:val="22"/>
        </w:rPr>
        <w:t xml:space="preserve"> </w:t>
      </w:r>
      <w:r>
        <w:rPr>
          <w:rFonts w:ascii="TVRBUE+SimSun"/>
          <w:color w:val="212529"/>
          <w:spacing w:val="2"/>
          <w:sz w:val="22"/>
        </w:rPr>
        <w:t>151.25</w:t>
      </w:r>
      <w:r>
        <w:rPr>
          <w:rFonts w:ascii="Times New Roman"/>
          <w:color w:val="212529"/>
          <w:spacing w:val="486"/>
          <w:sz w:val="22"/>
        </w:rPr>
        <w:t xml:space="preserve"> </w:t>
      </w:r>
      <w:r>
        <w:rPr>
          <w:rFonts w:ascii="TVRBUE+SimSun" w:hAnsi="TVRBUE+SimSun" w:cs="TVRBUE+SimSun"/>
          <w:color w:val="212529"/>
          <w:spacing w:val="2"/>
          <w:sz w:val="22"/>
        </w:rPr>
        <w:t>151.25</w:t>
      </w:r>
      <w:r>
        <w:rPr>
          <w:rFonts w:ascii="TVRBUE+SimSun" w:hAnsi="TVRBUE+SimSun" w:cs="TVRBUE+SimSun"/>
          <w:color w:val="212529"/>
          <w:spacing w:val="2"/>
          <w:sz w:val="22"/>
        </w:rPr>
        <w:cr/>
      </w:r>
      <w:r>
        <w:rPr>
          <w:rFonts w:ascii="Times New Roman"/>
          <w:color w:val="212529"/>
          <w:spacing w:val="1582"/>
          <w:sz w:val="22"/>
        </w:rPr>
        <w:t xml:space="preserve"> </w:t>
      </w:r>
      <w:r>
        <w:rPr>
          <w:rFonts w:ascii="TVRBUE+SimSun" w:hAnsi="TVRBUE+SimSun" w:cs="TVRBUE+SimSun"/>
          <w:color w:val="212529"/>
          <w:spacing w:val="0"/>
          <w:sz w:val="22"/>
        </w:rPr>
        <w:t>出</w:t>
      </w:r>
    </w:p>
    <w:tbl>
      <w:tblPr>
        <w:tblStyle w:val="2"/>
        <w:tblW w:w="0" w:type="auto"/>
        <w:tblInd w:w="0" w:type="dxa"/>
        <w:tblLayout w:type="autofit"/>
        <w:tblCellMar>
          <w:top w:w="0" w:type="dxa"/>
          <w:left w:w="0" w:type="dxa"/>
          <w:bottom w:w="0" w:type="dxa"/>
          <w:right w:w="0" w:type="dxa"/>
        </w:tblCellMar>
      </w:tblPr>
      <w:tblGrid>
        <w:gridCol w:w="2250"/>
        <w:gridCol w:w="57"/>
        <w:gridCol w:w="1617"/>
        <w:gridCol w:w="20"/>
        <w:gridCol w:w="1279"/>
        <w:gridCol w:w="20"/>
        <w:gridCol w:w="302"/>
        <w:gridCol w:w="2358"/>
        <w:gridCol w:w="779"/>
      </w:tblGrid>
      <w:tr w14:paraId="2237C9A7">
        <w:tblPrEx>
          <w:tblCellMar>
            <w:top w:w="0" w:type="dxa"/>
            <w:left w:w="0" w:type="dxa"/>
            <w:bottom w:w="0" w:type="dxa"/>
            <w:right w:w="0" w:type="dxa"/>
          </w:tblCellMar>
        </w:tblPrEx>
        <w:trPr>
          <w:gridAfter w:val="1"/>
          <w:trHeight w:val="540" w:hRule="atLeast"/>
        </w:trPr>
        <w:tc>
          <w:tcPr>
            <w:tcW w:w="2307" w:type="dxa"/>
            <w:gridSpan w:val="2"/>
            <w:noWrap w:val="0"/>
            <w:vAlign w:val="top"/>
          </w:tcPr>
          <w:p w14:paraId="10140E4B">
            <w:pPr>
              <w:spacing w:before="0" w:after="0" w:line="0" w:lineRule="exact"/>
              <w:ind w:left="0" w:right="0" w:firstLine="0"/>
              <w:jc w:val="left"/>
              <w:rPr>
                <w:rFonts w:ascii="Times New Roman"/>
                <w:color w:val="000000"/>
                <w:spacing w:val="0"/>
                <w:sz w:val="22"/>
              </w:rPr>
            </w:pPr>
          </w:p>
        </w:tc>
        <w:tc>
          <w:tcPr>
            <w:tcW w:w="1617" w:type="dxa"/>
            <w:noWrap w:val="0"/>
            <w:vAlign w:val="top"/>
          </w:tcPr>
          <w:p w14:paraId="3B16842E">
            <w:pPr>
              <w:spacing w:before="120" w:after="0" w:line="220" w:lineRule="exact"/>
              <w:ind w:left="0" w:right="0" w:firstLine="0"/>
              <w:jc w:val="left"/>
              <w:rPr>
                <w:rFonts w:ascii="Times New Roman"/>
                <w:color w:val="000000"/>
                <w:spacing w:val="0"/>
                <w:sz w:val="22"/>
              </w:rPr>
            </w:pPr>
            <w:r>
              <w:rPr>
                <w:rFonts w:ascii="TVRBUE+SimSun"/>
                <w:color w:val="212529"/>
                <w:spacing w:val="0"/>
                <w:sz w:val="22"/>
              </w:rPr>
              <w:t>9</w:t>
            </w:r>
          </w:p>
        </w:tc>
        <w:tc>
          <w:tcPr>
            <w:tcW w:w="20" w:type="dxa"/>
            <w:noWrap w:val="0"/>
            <w:vAlign w:val="top"/>
          </w:tcPr>
          <w:p w14:paraId="4096CB86">
            <w:pPr>
              <w:spacing w:before="0" w:after="0" w:line="0" w:lineRule="exact"/>
              <w:ind w:left="0" w:right="0" w:firstLine="0"/>
              <w:jc w:val="left"/>
              <w:rPr>
                <w:rFonts w:ascii="Times New Roman"/>
                <w:color w:val="000000"/>
                <w:spacing w:val="0"/>
                <w:sz w:val="22"/>
              </w:rPr>
            </w:pPr>
          </w:p>
        </w:tc>
        <w:tc>
          <w:tcPr>
            <w:tcW w:w="1279" w:type="dxa"/>
            <w:noWrap w:val="0"/>
            <w:vAlign w:val="top"/>
          </w:tcPr>
          <w:p w14:paraId="5D4D39C5">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九、卫生健</w:t>
            </w:r>
          </w:p>
          <w:p w14:paraId="4EF8BEA0">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康支出</w:t>
            </w:r>
          </w:p>
        </w:tc>
        <w:tc>
          <w:tcPr>
            <w:tcW w:w="20" w:type="dxa"/>
            <w:noWrap w:val="0"/>
            <w:vAlign w:val="top"/>
          </w:tcPr>
          <w:p w14:paraId="447461F1">
            <w:pPr>
              <w:spacing w:before="0" w:after="0" w:line="0" w:lineRule="exact"/>
              <w:ind w:left="0" w:right="0" w:firstLine="0"/>
              <w:jc w:val="left"/>
              <w:rPr>
                <w:rFonts w:ascii="Times New Roman"/>
                <w:color w:val="000000"/>
                <w:spacing w:val="0"/>
                <w:sz w:val="22"/>
              </w:rPr>
            </w:pPr>
          </w:p>
        </w:tc>
        <w:tc>
          <w:tcPr>
            <w:tcW w:w="2660" w:type="dxa"/>
            <w:gridSpan w:val="2"/>
            <w:noWrap w:val="0"/>
            <w:vAlign w:val="top"/>
          </w:tcPr>
          <w:p w14:paraId="31915C3D">
            <w:pPr>
              <w:spacing w:before="120" w:after="0" w:line="220" w:lineRule="exact"/>
              <w:ind w:left="0" w:right="0" w:firstLine="0"/>
              <w:jc w:val="left"/>
              <w:rPr>
                <w:rFonts w:ascii="Times New Roman"/>
                <w:color w:val="000000"/>
                <w:spacing w:val="0"/>
                <w:sz w:val="22"/>
              </w:rPr>
            </w:pPr>
            <w:r>
              <w:rPr>
                <w:rFonts w:ascii="TVRBUE+SimSun"/>
                <w:color w:val="212529"/>
                <w:spacing w:val="2"/>
                <w:sz w:val="22"/>
              </w:rPr>
              <w:t>41</w:t>
            </w:r>
            <w:r>
              <w:rPr>
                <w:rFonts w:ascii="Times New Roman"/>
                <w:color w:val="212529"/>
                <w:spacing w:val="411"/>
                <w:sz w:val="22"/>
              </w:rPr>
              <w:t xml:space="preserve"> </w:t>
            </w:r>
            <w:r>
              <w:rPr>
                <w:rFonts w:ascii="TVRBUE+SimSun"/>
                <w:color w:val="212529"/>
                <w:spacing w:val="2"/>
                <w:sz w:val="22"/>
              </w:rPr>
              <w:t>142.68</w:t>
            </w:r>
            <w:r>
              <w:rPr>
                <w:rFonts w:ascii="Times New Roman"/>
                <w:color w:val="212529"/>
                <w:spacing w:val="486"/>
                <w:sz w:val="22"/>
              </w:rPr>
              <w:t xml:space="preserve"> </w:t>
            </w:r>
            <w:r>
              <w:rPr>
                <w:rFonts w:ascii="TVRBUE+SimSun"/>
                <w:color w:val="212529"/>
                <w:spacing w:val="2"/>
                <w:sz w:val="22"/>
              </w:rPr>
              <w:t>142.68</w:t>
            </w:r>
          </w:p>
        </w:tc>
      </w:tr>
      <w:tr w14:paraId="5EF1EA8E">
        <w:tblPrEx>
          <w:tblCellMar>
            <w:top w:w="0" w:type="dxa"/>
            <w:left w:w="0" w:type="dxa"/>
            <w:bottom w:w="0" w:type="dxa"/>
            <w:right w:w="0" w:type="dxa"/>
          </w:tblCellMar>
        </w:tblPrEx>
        <w:trPr>
          <w:gridAfter w:val="2"/>
          <w:trHeight w:val="540" w:hRule="atLeast"/>
        </w:trPr>
        <w:tc>
          <w:tcPr>
            <w:tcW w:w="2250" w:type="dxa"/>
            <w:noWrap w:val="0"/>
            <w:vAlign w:val="top"/>
          </w:tcPr>
          <w:p w14:paraId="1B4D4F61">
            <w:pPr>
              <w:spacing w:before="0" w:after="0" w:line="0" w:lineRule="exact"/>
              <w:ind w:left="0" w:right="0" w:firstLine="0"/>
              <w:jc w:val="left"/>
              <w:rPr>
                <w:rFonts w:ascii="Times New Roman"/>
                <w:color w:val="000000"/>
                <w:spacing w:val="0"/>
                <w:sz w:val="22"/>
              </w:rPr>
            </w:pPr>
          </w:p>
        </w:tc>
        <w:tc>
          <w:tcPr>
            <w:tcW w:w="1673" w:type="dxa"/>
            <w:gridSpan w:val="2"/>
            <w:noWrap w:val="0"/>
            <w:vAlign w:val="top"/>
          </w:tcPr>
          <w:p w14:paraId="0CDBEB13">
            <w:pPr>
              <w:spacing w:before="120" w:after="0" w:line="220" w:lineRule="exact"/>
              <w:ind w:left="0" w:right="0" w:firstLine="0"/>
              <w:jc w:val="left"/>
              <w:rPr>
                <w:rFonts w:ascii="Times New Roman"/>
                <w:color w:val="000000"/>
                <w:spacing w:val="0"/>
                <w:sz w:val="22"/>
              </w:rPr>
            </w:pPr>
            <w:r>
              <w:rPr>
                <w:rFonts w:ascii="TVRBUE+SimSun"/>
                <w:color w:val="212529"/>
                <w:spacing w:val="2"/>
                <w:sz w:val="22"/>
              </w:rPr>
              <w:t>10</w:t>
            </w:r>
          </w:p>
        </w:tc>
        <w:tc>
          <w:tcPr>
            <w:tcW w:w="20" w:type="dxa"/>
            <w:noWrap w:val="0"/>
            <w:vAlign w:val="top"/>
          </w:tcPr>
          <w:p w14:paraId="535E7125">
            <w:pPr>
              <w:spacing w:before="0" w:after="0" w:line="0" w:lineRule="exact"/>
              <w:ind w:left="0" w:right="0" w:firstLine="0"/>
              <w:jc w:val="left"/>
              <w:rPr>
                <w:rFonts w:ascii="Times New Roman"/>
                <w:color w:val="000000"/>
                <w:spacing w:val="0"/>
                <w:sz w:val="22"/>
              </w:rPr>
            </w:pPr>
          </w:p>
        </w:tc>
        <w:tc>
          <w:tcPr>
            <w:tcW w:w="1279" w:type="dxa"/>
            <w:noWrap w:val="0"/>
            <w:vAlign w:val="top"/>
          </w:tcPr>
          <w:p w14:paraId="1DDE2CBF">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十、节能环</w:t>
            </w:r>
          </w:p>
          <w:p w14:paraId="7D253811">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保支出</w:t>
            </w:r>
          </w:p>
        </w:tc>
        <w:tc>
          <w:tcPr>
            <w:tcW w:w="20" w:type="dxa"/>
            <w:noWrap w:val="0"/>
            <w:vAlign w:val="top"/>
          </w:tcPr>
          <w:p w14:paraId="25E59A5B">
            <w:pPr>
              <w:spacing w:before="0" w:after="0" w:line="0" w:lineRule="exact"/>
              <w:ind w:left="0" w:right="0" w:firstLine="0"/>
              <w:jc w:val="left"/>
              <w:rPr>
                <w:rFonts w:ascii="Times New Roman"/>
                <w:color w:val="000000"/>
                <w:spacing w:val="0"/>
                <w:sz w:val="22"/>
              </w:rPr>
            </w:pPr>
          </w:p>
        </w:tc>
        <w:tc>
          <w:tcPr>
            <w:tcW w:w="302" w:type="dxa"/>
            <w:noWrap w:val="0"/>
            <w:vAlign w:val="top"/>
          </w:tcPr>
          <w:p w14:paraId="0DE83FCA">
            <w:pPr>
              <w:spacing w:before="120" w:after="0" w:line="220" w:lineRule="exact"/>
              <w:ind w:left="0" w:right="0" w:firstLine="0"/>
              <w:jc w:val="left"/>
              <w:rPr>
                <w:rFonts w:ascii="Times New Roman"/>
                <w:color w:val="000000"/>
                <w:spacing w:val="0"/>
                <w:sz w:val="22"/>
              </w:rPr>
            </w:pPr>
            <w:r>
              <w:rPr>
                <w:rFonts w:ascii="TVRBUE+SimSun"/>
                <w:color w:val="212529"/>
                <w:spacing w:val="2"/>
                <w:sz w:val="22"/>
              </w:rPr>
              <w:t>42</w:t>
            </w:r>
          </w:p>
        </w:tc>
      </w:tr>
      <w:tr w14:paraId="4C1B597C">
        <w:tblPrEx>
          <w:tblCellMar>
            <w:top w:w="0" w:type="dxa"/>
            <w:left w:w="0" w:type="dxa"/>
            <w:bottom w:w="0" w:type="dxa"/>
            <w:right w:w="0" w:type="dxa"/>
          </w:tblCellMar>
        </w:tblPrEx>
        <w:trPr>
          <w:trHeight w:val="540" w:hRule="atLeast"/>
        </w:trPr>
        <w:tc>
          <w:tcPr>
            <w:tcW w:w="2250" w:type="dxa"/>
            <w:noWrap w:val="0"/>
            <w:vAlign w:val="top"/>
          </w:tcPr>
          <w:p w14:paraId="2D62DE19">
            <w:pPr>
              <w:spacing w:before="0" w:after="0" w:line="0" w:lineRule="exact"/>
              <w:ind w:left="0" w:right="0" w:firstLine="0"/>
              <w:jc w:val="left"/>
              <w:rPr>
                <w:rFonts w:ascii="Times New Roman"/>
                <w:color w:val="000000"/>
                <w:spacing w:val="0"/>
                <w:sz w:val="22"/>
              </w:rPr>
            </w:pPr>
          </w:p>
        </w:tc>
        <w:tc>
          <w:tcPr>
            <w:tcW w:w="1673" w:type="dxa"/>
            <w:gridSpan w:val="2"/>
            <w:noWrap w:val="0"/>
            <w:vAlign w:val="top"/>
          </w:tcPr>
          <w:p w14:paraId="41300ED3">
            <w:pPr>
              <w:spacing w:before="120" w:after="0" w:line="220" w:lineRule="exact"/>
              <w:ind w:left="0" w:right="0" w:firstLine="0"/>
              <w:jc w:val="left"/>
              <w:rPr>
                <w:rFonts w:ascii="Times New Roman"/>
                <w:color w:val="000000"/>
                <w:spacing w:val="0"/>
                <w:sz w:val="22"/>
              </w:rPr>
            </w:pPr>
            <w:r>
              <w:rPr>
                <w:rFonts w:ascii="TVRBUE+SimSun"/>
                <w:color w:val="212529"/>
                <w:spacing w:val="2"/>
                <w:sz w:val="22"/>
              </w:rPr>
              <w:t>11</w:t>
            </w:r>
          </w:p>
        </w:tc>
        <w:tc>
          <w:tcPr>
            <w:tcW w:w="20" w:type="dxa"/>
            <w:noWrap w:val="0"/>
            <w:vAlign w:val="top"/>
          </w:tcPr>
          <w:p w14:paraId="6989D98F">
            <w:pPr>
              <w:spacing w:before="0" w:after="0" w:line="0" w:lineRule="exact"/>
              <w:ind w:left="0" w:right="0" w:firstLine="0"/>
              <w:jc w:val="left"/>
              <w:rPr>
                <w:rFonts w:ascii="Times New Roman"/>
                <w:color w:val="000000"/>
                <w:spacing w:val="0"/>
                <w:sz w:val="22"/>
              </w:rPr>
            </w:pPr>
          </w:p>
        </w:tc>
        <w:tc>
          <w:tcPr>
            <w:tcW w:w="1279" w:type="dxa"/>
            <w:noWrap w:val="0"/>
            <w:vAlign w:val="top"/>
          </w:tcPr>
          <w:p w14:paraId="4974B13A">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十一、城乡</w:t>
            </w:r>
          </w:p>
          <w:p w14:paraId="2C238182">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社区支出</w:t>
            </w:r>
          </w:p>
        </w:tc>
        <w:tc>
          <w:tcPr>
            <w:tcW w:w="20" w:type="dxa"/>
            <w:noWrap w:val="0"/>
            <w:vAlign w:val="top"/>
          </w:tcPr>
          <w:p w14:paraId="7CE3670F">
            <w:pPr>
              <w:spacing w:before="0" w:after="0" w:line="0" w:lineRule="exact"/>
              <w:ind w:left="0" w:right="0" w:firstLine="0"/>
              <w:jc w:val="left"/>
              <w:rPr>
                <w:rFonts w:ascii="Times New Roman"/>
                <w:color w:val="000000"/>
                <w:spacing w:val="0"/>
                <w:sz w:val="22"/>
              </w:rPr>
            </w:pPr>
          </w:p>
        </w:tc>
        <w:tc>
          <w:tcPr>
            <w:tcW w:w="3439" w:type="dxa"/>
            <w:gridSpan w:val="3"/>
            <w:noWrap w:val="0"/>
            <w:vAlign w:val="top"/>
          </w:tcPr>
          <w:p w14:paraId="02AEA73D">
            <w:pPr>
              <w:spacing w:before="120" w:after="0" w:line="220" w:lineRule="exact"/>
              <w:ind w:left="0" w:right="0" w:firstLine="0"/>
              <w:jc w:val="left"/>
              <w:rPr>
                <w:rFonts w:ascii="Times New Roman"/>
                <w:color w:val="000000"/>
                <w:spacing w:val="0"/>
                <w:sz w:val="22"/>
              </w:rPr>
            </w:pPr>
            <w:r>
              <w:rPr>
                <w:rFonts w:ascii="TVRBUE+SimSun"/>
                <w:color w:val="212529"/>
                <w:spacing w:val="2"/>
                <w:sz w:val="22"/>
              </w:rPr>
              <w:t>43</w:t>
            </w:r>
            <w:r>
              <w:rPr>
                <w:rFonts w:ascii="Times New Roman"/>
                <w:color w:val="212529"/>
                <w:spacing w:val="524"/>
                <w:sz w:val="22"/>
              </w:rPr>
              <w:t xml:space="preserve"> </w:t>
            </w:r>
            <w:r>
              <w:rPr>
                <w:rFonts w:ascii="TVRBUE+SimSun"/>
                <w:color w:val="212529"/>
                <w:spacing w:val="2"/>
                <w:sz w:val="22"/>
              </w:rPr>
              <w:t>67.78</w:t>
            </w:r>
            <w:r>
              <w:rPr>
                <w:rFonts w:ascii="Times New Roman"/>
                <w:color w:val="212529"/>
                <w:spacing w:val="599"/>
                <w:sz w:val="22"/>
              </w:rPr>
              <w:t xml:space="preserve"> </w:t>
            </w:r>
            <w:r>
              <w:rPr>
                <w:rFonts w:ascii="TVRBUE+SimSun"/>
                <w:color w:val="212529"/>
                <w:spacing w:val="2"/>
                <w:sz w:val="22"/>
              </w:rPr>
              <w:t>33.80</w:t>
            </w:r>
            <w:r>
              <w:rPr>
                <w:rFonts w:ascii="Times New Roman"/>
                <w:color w:val="212529"/>
                <w:spacing w:val="162"/>
                <w:sz w:val="22"/>
              </w:rPr>
              <w:t xml:space="preserve"> </w:t>
            </w:r>
            <w:r>
              <w:rPr>
                <w:rFonts w:ascii="TVRBUE+SimSun"/>
                <w:color w:val="212529"/>
                <w:spacing w:val="2"/>
                <w:sz w:val="22"/>
              </w:rPr>
              <w:t>33.98</w:t>
            </w:r>
          </w:p>
        </w:tc>
      </w:tr>
      <w:tr w14:paraId="0BC63E44">
        <w:tblPrEx>
          <w:tblCellMar>
            <w:top w:w="0" w:type="dxa"/>
            <w:left w:w="0" w:type="dxa"/>
            <w:bottom w:w="0" w:type="dxa"/>
            <w:right w:w="0" w:type="dxa"/>
          </w:tblCellMar>
        </w:tblPrEx>
        <w:trPr>
          <w:gridAfter w:val="1"/>
          <w:trHeight w:val="540" w:hRule="atLeast"/>
        </w:trPr>
        <w:tc>
          <w:tcPr>
            <w:tcW w:w="2250" w:type="dxa"/>
            <w:noWrap w:val="0"/>
            <w:vAlign w:val="top"/>
          </w:tcPr>
          <w:p w14:paraId="39E3A22C">
            <w:pPr>
              <w:spacing w:before="0" w:after="0" w:line="0" w:lineRule="exact"/>
              <w:ind w:left="0" w:right="0" w:firstLine="0"/>
              <w:jc w:val="left"/>
              <w:rPr>
                <w:rFonts w:ascii="Times New Roman"/>
                <w:color w:val="000000"/>
                <w:spacing w:val="0"/>
                <w:sz w:val="22"/>
              </w:rPr>
            </w:pPr>
          </w:p>
        </w:tc>
        <w:tc>
          <w:tcPr>
            <w:tcW w:w="1673" w:type="dxa"/>
            <w:gridSpan w:val="2"/>
            <w:noWrap w:val="0"/>
            <w:vAlign w:val="top"/>
          </w:tcPr>
          <w:p w14:paraId="6FB10796">
            <w:pPr>
              <w:spacing w:before="120" w:after="0" w:line="220" w:lineRule="exact"/>
              <w:ind w:left="0" w:right="0" w:firstLine="0"/>
              <w:jc w:val="left"/>
              <w:rPr>
                <w:rFonts w:ascii="Times New Roman"/>
                <w:color w:val="000000"/>
                <w:spacing w:val="0"/>
                <w:sz w:val="22"/>
              </w:rPr>
            </w:pPr>
            <w:r>
              <w:rPr>
                <w:rFonts w:ascii="TVRBUE+SimSun"/>
                <w:color w:val="212529"/>
                <w:spacing w:val="2"/>
                <w:sz w:val="22"/>
              </w:rPr>
              <w:t>12</w:t>
            </w:r>
          </w:p>
        </w:tc>
        <w:tc>
          <w:tcPr>
            <w:tcW w:w="20" w:type="dxa"/>
            <w:noWrap w:val="0"/>
            <w:vAlign w:val="top"/>
          </w:tcPr>
          <w:p w14:paraId="4ED98EFA">
            <w:pPr>
              <w:spacing w:before="0" w:after="0" w:line="0" w:lineRule="exact"/>
              <w:ind w:left="0" w:right="0" w:firstLine="0"/>
              <w:jc w:val="left"/>
              <w:rPr>
                <w:rFonts w:ascii="Times New Roman"/>
                <w:color w:val="000000"/>
                <w:spacing w:val="0"/>
                <w:sz w:val="22"/>
              </w:rPr>
            </w:pPr>
          </w:p>
        </w:tc>
        <w:tc>
          <w:tcPr>
            <w:tcW w:w="1279" w:type="dxa"/>
            <w:noWrap w:val="0"/>
            <w:vAlign w:val="top"/>
          </w:tcPr>
          <w:p w14:paraId="26B02412">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十二、农林</w:t>
            </w:r>
          </w:p>
          <w:p w14:paraId="6EB13D41">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水支出</w:t>
            </w:r>
          </w:p>
        </w:tc>
        <w:tc>
          <w:tcPr>
            <w:tcW w:w="20" w:type="dxa"/>
            <w:noWrap w:val="0"/>
            <w:vAlign w:val="top"/>
          </w:tcPr>
          <w:p w14:paraId="64AE1E54">
            <w:pPr>
              <w:spacing w:before="0" w:after="0" w:line="0" w:lineRule="exact"/>
              <w:ind w:left="0" w:right="0" w:firstLine="0"/>
              <w:jc w:val="left"/>
              <w:rPr>
                <w:rFonts w:ascii="Times New Roman"/>
                <w:color w:val="000000"/>
                <w:spacing w:val="0"/>
                <w:sz w:val="22"/>
              </w:rPr>
            </w:pPr>
          </w:p>
        </w:tc>
        <w:tc>
          <w:tcPr>
            <w:tcW w:w="2660" w:type="dxa"/>
            <w:gridSpan w:val="2"/>
            <w:noWrap w:val="0"/>
            <w:vAlign w:val="top"/>
          </w:tcPr>
          <w:p w14:paraId="3CCC4FAE">
            <w:pPr>
              <w:spacing w:before="120" w:after="0" w:line="220" w:lineRule="exact"/>
              <w:ind w:left="0" w:right="0" w:firstLine="0"/>
              <w:jc w:val="left"/>
              <w:rPr>
                <w:rFonts w:ascii="Times New Roman"/>
                <w:color w:val="000000"/>
                <w:spacing w:val="0"/>
                <w:sz w:val="22"/>
              </w:rPr>
            </w:pPr>
            <w:r>
              <w:rPr>
                <w:rFonts w:ascii="TVRBUE+SimSun"/>
                <w:color w:val="212529"/>
                <w:spacing w:val="2"/>
                <w:sz w:val="22"/>
              </w:rPr>
              <w:t>44</w:t>
            </w:r>
            <w:r>
              <w:rPr>
                <w:rFonts w:ascii="Times New Roman"/>
                <w:color w:val="212529"/>
                <w:spacing w:val="186"/>
                <w:sz w:val="22"/>
              </w:rPr>
              <w:t xml:space="preserve"> </w:t>
            </w:r>
            <w:r>
              <w:rPr>
                <w:rFonts w:ascii="TVRBUE+SimSun"/>
                <w:color w:val="212529"/>
                <w:spacing w:val="2"/>
                <w:sz w:val="22"/>
              </w:rPr>
              <w:t>1,655.57</w:t>
            </w:r>
            <w:r>
              <w:rPr>
                <w:rFonts w:ascii="Times New Roman"/>
                <w:color w:val="212529"/>
                <w:spacing w:val="261"/>
                <w:sz w:val="22"/>
              </w:rPr>
              <w:t xml:space="preserve"> </w:t>
            </w:r>
            <w:r>
              <w:rPr>
                <w:rFonts w:ascii="TVRBUE+SimSun"/>
                <w:color w:val="212529"/>
                <w:spacing w:val="2"/>
                <w:sz w:val="22"/>
              </w:rPr>
              <w:t>1,655.57</w:t>
            </w:r>
          </w:p>
        </w:tc>
      </w:tr>
      <w:tr w14:paraId="3BFE1429">
        <w:tblPrEx>
          <w:tblCellMar>
            <w:top w:w="0" w:type="dxa"/>
            <w:left w:w="0" w:type="dxa"/>
            <w:bottom w:w="0" w:type="dxa"/>
            <w:right w:w="0" w:type="dxa"/>
          </w:tblCellMar>
        </w:tblPrEx>
        <w:trPr>
          <w:gridAfter w:val="1"/>
          <w:trHeight w:val="475" w:hRule="atLeast"/>
        </w:trPr>
        <w:tc>
          <w:tcPr>
            <w:tcW w:w="2250" w:type="dxa"/>
            <w:noWrap w:val="0"/>
            <w:vAlign w:val="top"/>
          </w:tcPr>
          <w:p w14:paraId="10462C79">
            <w:pPr>
              <w:spacing w:before="0" w:after="0" w:line="0" w:lineRule="exact"/>
              <w:ind w:left="0" w:right="0" w:firstLine="0"/>
              <w:jc w:val="left"/>
              <w:rPr>
                <w:rFonts w:ascii="Times New Roman"/>
                <w:color w:val="000000"/>
                <w:spacing w:val="0"/>
                <w:sz w:val="22"/>
              </w:rPr>
            </w:pPr>
          </w:p>
        </w:tc>
        <w:tc>
          <w:tcPr>
            <w:tcW w:w="1673" w:type="dxa"/>
            <w:gridSpan w:val="2"/>
            <w:noWrap w:val="0"/>
            <w:vAlign w:val="top"/>
          </w:tcPr>
          <w:p w14:paraId="65F89B98">
            <w:pPr>
              <w:spacing w:before="120" w:after="0" w:line="220" w:lineRule="exact"/>
              <w:ind w:left="0" w:right="0" w:firstLine="0"/>
              <w:jc w:val="left"/>
              <w:rPr>
                <w:rFonts w:ascii="Times New Roman"/>
                <w:color w:val="000000"/>
                <w:spacing w:val="0"/>
                <w:sz w:val="22"/>
              </w:rPr>
            </w:pPr>
            <w:r>
              <w:rPr>
                <w:rFonts w:ascii="TVRBUE+SimSun"/>
                <w:color w:val="212529"/>
                <w:spacing w:val="2"/>
                <w:sz w:val="22"/>
              </w:rPr>
              <w:t>13</w:t>
            </w:r>
          </w:p>
        </w:tc>
        <w:tc>
          <w:tcPr>
            <w:tcW w:w="20" w:type="dxa"/>
            <w:noWrap w:val="0"/>
            <w:vAlign w:val="top"/>
          </w:tcPr>
          <w:p w14:paraId="3FEBE05B">
            <w:pPr>
              <w:spacing w:before="0" w:after="0" w:line="0" w:lineRule="exact"/>
              <w:ind w:left="0" w:right="0" w:firstLine="0"/>
              <w:jc w:val="left"/>
              <w:rPr>
                <w:rFonts w:ascii="Times New Roman"/>
                <w:color w:val="000000"/>
                <w:spacing w:val="0"/>
                <w:sz w:val="22"/>
              </w:rPr>
            </w:pPr>
          </w:p>
        </w:tc>
        <w:tc>
          <w:tcPr>
            <w:tcW w:w="1279" w:type="dxa"/>
            <w:noWrap w:val="0"/>
            <w:vAlign w:val="top"/>
          </w:tcPr>
          <w:p w14:paraId="44B9BA16">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十三、交通</w:t>
            </w:r>
          </w:p>
          <w:p w14:paraId="7F66BEEA">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运输支出</w:t>
            </w:r>
          </w:p>
        </w:tc>
        <w:tc>
          <w:tcPr>
            <w:tcW w:w="20" w:type="dxa"/>
            <w:noWrap w:val="0"/>
            <w:vAlign w:val="top"/>
          </w:tcPr>
          <w:p w14:paraId="7247C814">
            <w:pPr>
              <w:spacing w:before="0" w:after="0" w:line="0" w:lineRule="exact"/>
              <w:ind w:left="0" w:right="0" w:firstLine="0"/>
              <w:jc w:val="left"/>
              <w:rPr>
                <w:rFonts w:ascii="Times New Roman"/>
                <w:color w:val="000000"/>
                <w:spacing w:val="0"/>
                <w:sz w:val="22"/>
              </w:rPr>
            </w:pPr>
          </w:p>
        </w:tc>
        <w:tc>
          <w:tcPr>
            <w:tcW w:w="2660" w:type="dxa"/>
            <w:gridSpan w:val="2"/>
            <w:noWrap w:val="0"/>
            <w:vAlign w:val="top"/>
          </w:tcPr>
          <w:p w14:paraId="20417E58">
            <w:pPr>
              <w:spacing w:before="120" w:after="0" w:line="220" w:lineRule="exact"/>
              <w:ind w:left="0" w:right="0" w:firstLine="0"/>
              <w:jc w:val="left"/>
              <w:rPr>
                <w:rFonts w:ascii="Times New Roman"/>
                <w:color w:val="000000"/>
                <w:spacing w:val="0"/>
                <w:sz w:val="22"/>
              </w:rPr>
            </w:pPr>
            <w:r>
              <w:rPr>
                <w:rFonts w:ascii="TVRBUE+SimSun"/>
                <w:color w:val="212529"/>
                <w:spacing w:val="2"/>
                <w:sz w:val="22"/>
              </w:rPr>
              <w:t>45</w:t>
            </w:r>
            <w:r>
              <w:rPr>
                <w:rFonts w:ascii="Times New Roman"/>
                <w:color w:val="212529"/>
                <w:spacing w:val="524"/>
                <w:sz w:val="22"/>
              </w:rPr>
              <w:t xml:space="preserve"> </w:t>
            </w:r>
            <w:r>
              <w:rPr>
                <w:rFonts w:ascii="TVRBUE+SimSun"/>
                <w:color w:val="212529"/>
                <w:spacing w:val="2"/>
                <w:sz w:val="22"/>
              </w:rPr>
              <w:t>10.00</w:t>
            </w:r>
            <w:r>
              <w:rPr>
                <w:rFonts w:ascii="Times New Roman"/>
                <w:color w:val="212529"/>
                <w:spacing w:val="599"/>
                <w:sz w:val="22"/>
              </w:rPr>
              <w:t xml:space="preserve"> </w:t>
            </w:r>
            <w:r>
              <w:rPr>
                <w:rFonts w:ascii="TVRBUE+SimSun"/>
                <w:color w:val="212529"/>
                <w:spacing w:val="2"/>
                <w:sz w:val="22"/>
              </w:rPr>
              <w:t>10.00</w:t>
            </w:r>
          </w:p>
        </w:tc>
      </w:tr>
    </w:tbl>
    <w:p w14:paraId="5791AA44">
      <w:pPr>
        <w:spacing w:before="50" w:after="0" w:line="255" w:lineRule="exact"/>
        <w:ind w:left="2250" w:right="5653" w:firstLine="1693"/>
        <w:jc w:val="left"/>
        <w:rPr>
          <w:rFonts w:ascii="Times New Roman"/>
          <w:color w:val="000000"/>
          <w:spacing w:val="0"/>
          <w:sz w:val="22"/>
        </w:rPr>
      </w:pPr>
      <w:r>
        <w:rPr>
          <w:rFonts w:ascii="TVRBUE+SimSun" w:hAnsi="TVRBUE+SimSun" w:cs="TVRBUE+SimSun"/>
          <w:color w:val="212529"/>
          <w:spacing w:val="5"/>
          <w:sz w:val="22"/>
        </w:rPr>
        <w:t xml:space="preserve">十四、资源 </w:t>
      </w:r>
      <w:r>
        <w:rPr>
          <w:rFonts w:ascii="TVRBUE+SimSun"/>
          <w:color w:val="212529"/>
          <w:spacing w:val="2"/>
          <w:sz w:val="22"/>
        </w:rPr>
        <w:t>14</w:t>
      </w:r>
      <w:r>
        <w:rPr>
          <w:rFonts w:ascii="Times New Roman"/>
          <w:color w:val="212529"/>
          <w:spacing w:val="1413"/>
          <w:sz w:val="22"/>
        </w:rPr>
        <w:t xml:space="preserve"> </w:t>
      </w:r>
      <w:r>
        <w:rPr>
          <w:rFonts w:ascii="TVRBUE+SimSun" w:hAnsi="TVRBUE+SimSun" w:cs="TVRBUE+SimSun"/>
          <w:color w:val="212529"/>
          <w:spacing w:val="5"/>
          <w:sz w:val="22"/>
        </w:rPr>
        <w:t>勘探工业信</w:t>
      </w:r>
      <w:r>
        <w:rPr>
          <w:rFonts w:ascii="Times New Roman"/>
          <w:color w:val="212529"/>
          <w:spacing w:val="119"/>
          <w:sz w:val="22"/>
        </w:rPr>
        <w:t xml:space="preserve"> </w:t>
      </w:r>
      <w:r>
        <w:rPr>
          <w:rFonts w:ascii="TVRBUE+SimSun"/>
          <w:color w:val="212529"/>
          <w:spacing w:val="2"/>
          <w:sz w:val="22"/>
        </w:rPr>
        <w:t>46</w:t>
      </w:r>
    </w:p>
    <w:p w14:paraId="3D177894">
      <w:pPr>
        <w:spacing w:before="0" w:after="35" w:line="270" w:lineRule="exact"/>
        <w:ind w:left="3944" w:right="6054" w:firstLine="0"/>
        <w:jc w:val="left"/>
        <w:rPr>
          <w:rFonts w:ascii="Times New Roman"/>
          <w:color w:val="000000"/>
          <w:spacing w:val="0"/>
          <w:sz w:val="22"/>
        </w:rPr>
      </w:pPr>
      <w:r>
        <w:rPr>
          <w:rFonts w:ascii="TVRBUE+SimSun" w:hAnsi="TVRBUE+SimSun" w:cs="TVRBUE+SimSun"/>
          <w:color w:val="212529"/>
          <w:spacing w:val="5"/>
          <w:sz w:val="22"/>
        </w:rPr>
        <w:t>息等支出 十五、商业</w:t>
      </w:r>
    </w:p>
    <w:tbl>
      <w:tblPr>
        <w:tblStyle w:val="2"/>
        <w:tblW w:w="0" w:type="auto"/>
        <w:tblInd w:w="0" w:type="dxa"/>
        <w:tblLayout w:type="autofit"/>
        <w:tblCellMar>
          <w:top w:w="0" w:type="dxa"/>
          <w:left w:w="0" w:type="dxa"/>
          <w:bottom w:w="0" w:type="dxa"/>
          <w:right w:w="0" w:type="dxa"/>
        </w:tblCellMar>
      </w:tblPr>
      <w:tblGrid>
        <w:gridCol w:w="2250"/>
        <w:gridCol w:w="1673"/>
        <w:gridCol w:w="20"/>
        <w:gridCol w:w="1279"/>
        <w:gridCol w:w="20"/>
        <w:gridCol w:w="302"/>
      </w:tblGrid>
      <w:tr w14:paraId="38628706">
        <w:tblPrEx>
          <w:tblCellMar>
            <w:top w:w="0" w:type="dxa"/>
            <w:left w:w="0" w:type="dxa"/>
            <w:bottom w:w="0" w:type="dxa"/>
            <w:right w:w="0" w:type="dxa"/>
          </w:tblCellMar>
        </w:tblPrEx>
        <w:trPr>
          <w:trHeight w:val="540" w:hRule="atLeast"/>
        </w:trPr>
        <w:tc>
          <w:tcPr>
            <w:tcW w:w="2250" w:type="dxa"/>
            <w:noWrap w:val="0"/>
            <w:vAlign w:val="top"/>
          </w:tcPr>
          <w:p w14:paraId="226A8A3B">
            <w:pPr>
              <w:spacing w:before="0" w:after="0" w:line="0" w:lineRule="exact"/>
              <w:ind w:left="0" w:right="0" w:firstLine="0"/>
              <w:jc w:val="left"/>
              <w:rPr>
                <w:rFonts w:ascii="Times New Roman"/>
                <w:color w:val="000000"/>
                <w:spacing w:val="0"/>
                <w:sz w:val="22"/>
              </w:rPr>
            </w:pPr>
          </w:p>
        </w:tc>
        <w:tc>
          <w:tcPr>
            <w:tcW w:w="1673" w:type="dxa"/>
            <w:noWrap w:val="0"/>
            <w:vAlign w:val="top"/>
          </w:tcPr>
          <w:p w14:paraId="4DDF09BA">
            <w:pPr>
              <w:spacing w:before="0" w:after="0" w:line="220" w:lineRule="exact"/>
              <w:ind w:left="0" w:right="0" w:firstLine="0"/>
              <w:jc w:val="left"/>
              <w:rPr>
                <w:rFonts w:ascii="Times New Roman"/>
                <w:color w:val="000000"/>
                <w:spacing w:val="0"/>
                <w:sz w:val="22"/>
              </w:rPr>
            </w:pPr>
            <w:r>
              <w:rPr>
                <w:rFonts w:ascii="TVRBUE+SimSun"/>
                <w:color w:val="212529"/>
                <w:spacing w:val="2"/>
                <w:sz w:val="22"/>
              </w:rPr>
              <w:t>15</w:t>
            </w:r>
          </w:p>
        </w:tc>
        <w:tc>
          <w:tcPr>
            <w:tcW w:w="20" w:type="dxa"/>
            <w:noWrap w:val="0"/>
            <w:vAlign w:val="top"/>
          </w:tcPr>
          <w:p w14:paraId="710B26E7">
            <w:pPr>
              <w:spacing w:before="0" w:after="0" w:line="0" w:lineRule="exact"/>
              <w:ind w:left="0" w:right="0" w:firstLine="0"/>
              <w:jc w:val="left"/>
              <w:rPr>
                <w:rFonts w:ascii="Times New Roman"/>
                <w:color w:val="000000"/>
                <w:spacing w:val="0"/>
                <w:sz w:val="22"/>
              </w:rPr>
            </w:pPr>
          </w:p>
        </w:tc>
        <w:tc>
          <w:tcPr>
            <w:tcW w:w="1279" w:type="dxa"/>
            <w:noWrap w:val="0"/>
            <w:vAlign w:val="top"/>
          </w:tcPr>
          <w:p w14:paraId="512E8331">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服务业等支</w:t>
            </w:r>
          </w:p>
          <w:p w14:paraId="1FAC3D2B">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0"/>
                <w:sz w:val="22"/>
              </w:rPr>
              <w:t>出</w:t>
            </w:r>
          </w:p>
        </w:tc>
        <w:tc>
          <w:tcPr>
            <w:tcW w:w="20" w:type="dxa"/>
            <w:noWrap w:val="0"/>
            <w:vAlign w:val="top"/>
          </w:tcPr>
          <w:p w14:paraId="2FA0AF0F">
            <w:pPr>
              <w:spacing w:before="0" w:after="0" w:line="0" w:lineRule="exact"/>
              <w:ind w:left="0" w:right="0" w:firstLine="0"/>
              <w:jc w:val="left"/>
              <w:rPr>
                <w:rFonts w:ascii="Times New Roman"/>
                <w:color w:val="000000"/>
                <w:spacing w:val="0"/>
                <w:sz w:val="22"/>
              </w:rPr>
            </w:pPr>
          </w:p>
        </w:tc>
        <w:tc>
          <w:tcPr>
            <w:tcW w:w="302" w:type="dxa"/>
            <w:noWrap w:val="0"/>
            <w:vAlign w:val="top"/>
          </w:tcPr>
          <w:p w14:paraId="410EB692">
            <w:pPr>
              <w:spacing w:before="0" w:after="0" w:line="220" w:lineRule="exact"/>
              <w:ind w:left="0" w:right="0" w:firstLine="0"/>
              <w:jc w:val="left"/>
              <w:rPr>
                <w:rFonts w:ascii="Times New Roman"/>
                <w:color w:val="000000"/>
                <w:spacing w:val="0"/>
                <w:sz w:val="22"/>
              </w:rPr>
            </w:pPr>
            <w:r>
              <w:rPr>
                <w:rFonts w:ascii="TVRBUE+SimSun"/>
                <w:color w:val="212529"/>
                <w:spacing w:val="2"/>
                <w:sz w:val="22"/>
              </w:rPr>
              <w:t>47</w:t>
            </w:r>
          </w:p>
        </w:tc>
      </w:tr>
      <w:tr w14:paraId="29881D45">
        <w:tblPrEx>
          <w:tblCellMar>
            <w:top w:w="0" w:type="dxa"/>
            <w:left w:w="0" w:type="dxa"/>
            <w:bottom w:w="0" w:type="dxa"/>
            <w:right w:w="0" w:type="dxa"/>
          </w:tblCellMar>
        </w:tblPrEx>
        <w:trPr>
          <w:trHeight w:val="475" w:hRule="atLeast"/>
        </w:trPr>
        <w:tc>
          <w:tcPr>
            <w:tcW w:w="2250" w:type="dxa"/>
            <w:noWrap w:val="0"/>
            <w:vAlign w:val="top"/>
          </w:tcPr>
          <w:p w14:paraId="602136B1">
            <w:pPr>
              <w:spacing w:before="0" w:after="0" w:line="0" w:lineRule="exact"/>
              <w:ind w:left="0" w:right="0" w:firstLine="0"/>
              <w:jc w:val="left"/>
              <w:rPr>
                <w:rFonts w:ascii="Times New Roman"/>
                <w:color w:val="000000"/>
                <w:spacing w:val="0"/>
                <w:sz w:val="22"/>
              </w:rPr>
            </w:pPr>
          </w:p>
        </w:tc>
        <w:tc>
          <w:tcPr>
            <w:tcW w:w="1673" w:type="dxa"/>
            <w:noWrap w:val="0"/>
            <w:vAlign w:val="top"/>
          </w:tcPr>
          <w:p w14:paraId="27BDF84B">
            <w:pPr>
              <w:spacing w:before="120" w:after="0" w:line="220" w:lineRule="exact"/>
              <w:ind w:left="0" w:right="0" w:firstLine="0"/>
              <w:jc w:val="left"/>
              <w:rPr>
                <w:rFonts w:ascii="Times New Roman"/>
                <w:color w:val="000000"/>
                <w:spacing w:val="0"/>
                <w:sz w:val="22"/>
              </w:rPr>
            </w:pPr>
            <w:r>
              <w:rPr>
                <w:rFonts w:ascii="TVRBUE+SimSun"/>
                <w:color w:val="212529"/>
                <w:spacing w:val="2"/>
                <w:sz w:val="22"/>
              </w:rPr>
              <w:t>16</w:t>
            </w:r>
          </w:p>
        </w:tc>
        <w:tc>
          <w:tcPr>
            <w:tcW w:w="20" w:type="dxa"/>
            <w:noWrap w:val="0"/>
            <w:vAlign w:val="top"/>
          </w:tcPr>
          <w:p w14:paraId="2B4C0505">
            <w:pPr>
              <w:spacing w:before="0" w:after="0" w:line="0" w:lineRule="exact"/>
              <w:ind w:left="0" w:right="0" w:firstLine="0"/>
              <w:jc w:val="left"/>
              <w:rPr>
                <w:rFonts w:ascii="Times New Roman"/>
                <w:color w:val="000000"/>
                <w:spacing w:val="0"/>
                <w:sz w:val="22"/>
              </w:rPr>
            </w:pPr>
          </w:p>
        </w:tc>
        <w:tc>
          <w:tcPr>
            <w:tcW w:w="1279" w:type="dxa"/>
            <w:noWrap w:val="0"/>
            <w:vAlign w:val="top"/>
          </w:tcPr>
          <w:p w14:paraId="477F39FD">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十六、金融</w:t>
            </w:r>
          </w:p>
          <w:p w14:paraId="32CF46E1">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支出</w:t>
            </w:r>
          </w:p>
        </w:tc>
        <w:tc>
          <w:tcPr>
            <w:tcW w:w="20" w:type="dxa"/>
            <w:noWrap w:val="0"/>
            <w:vAlign w:val="top"/>
          </w:tcPr>
          <w:p w14:paraId="40D0AAB2">
            <w:pPr>
              <w:spacing w:before="0" w:after="0" w:line="0" w:lineRule="exact"/>
              <w:ind w:left="0" w:right="0" w:firstLine="0"/>
              <w:jc w:val="left"/>
              <w:rPr>
                <w:rFonts w:ascii="Times New Roman"/>
                <w:color w:val="000000"/>
                <w:spacing w:val="0"/>
                <w:sz w:val="22"/>
              </w:rPr>
            </w:pPr>
          </w:p>
        </w:tc>
        <w:tc>
          <w:tcPr>
            <w:tcW w:w="302" w:type="dxa"/>
            <w:noWrap w:val="0"/>
            <w:vAlign w:val="top"/>
          </w:tcPr>
          <w:p w14:paraId="54BF6622">
            <w:pPr>
              <w:spacing w:before="120" w:after="0" w:line="220" w:lineRule="exact"/>
              <w:ind w:left="0" w:right="0" w:firstLine="0"/>
              <w:jc w:val="left"/>
              <w:rPr>
                <w:rFonts w:ascii="Times New Roman"/>
                <w:color w:val="000000"/>
                <w:spacing w:val="0"/>
                <w:sz w:val="22"/>
              </w:rPr>
            </w:pPr>
            <w:r>
              <w:rPr>
                <w:rFonts w:ascii="TVRBUE+SimSun"/>
                <w:color w:val="212529"/>
                <w:spacing w:val="2"/>
                <w:sz w:val="22"/>
              </w:rPr>
              <w:t>48</w:t>
            </w:r>
          </w:p>
        </w:tc>
      </w:tr>
    </w:tbl>
    <w:p w14:paraId="56EFD676">
      <w:pPr>
        <w:spacing w:before="534" w:after="0" w:line="170" w:lineRule="exact"/>
        <w:ind w:left="5241" w:right="0" w:firstLine="0"/>
        <w:jc w:val="left"/>
        <w:rPr>
          <w:rFonts w:ascii="Times New Roman"/>
          <w:color w:val="000000"/>
          <w:spacing w:val="0"/>
          <w:sz w:val="16"/>
        </w:rPr>
      </w:pPr>
      <w:r>
        <w:rPr>
          <w:rFonts w:ascii="MingLiU"/>
          <w:color w:val="000000"/>
          <w:spacing w:val="-11"/>
          <w:sz w:val="16"/>
        </w:rPr>
        <w:t>-14-</w:t>
      </w:r>
    </w:p>
    <w:p w14:paraId="1366E9EB">
      <w:pPr>
        <w:spacing w:before="0" w:after="0" w:line="0" w:lineRule="exact"/>
        <w:ind w:left="0" w:right="0" w:firstLine="0"/>
        <w:jc w:val="left"/>
        <w:rPr>
          <w:rFonts w:ascii="Arial"/>
          <w:color w:val="FF0000"/>
          <w:spacing w:val="0"/>
          <w:sz w:val="2"/>
        </w:rPr>
      </w:pPr>
    </w:p>
    <w:p w14:paraId="09DCFB0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42AA9AD">
      <w:pPr>
        <w:spacing w:before="0" w:after="0" w:line="170" w:lineRule="exact"/>
        <w:ind w:left="0" w:right="0" w:firstLine="0"/>
        <w:jc w:val="left"/>
        <w:rPr>
          <w:rFonts w:ascii="Times New Roman"/>
          <w:color w:val="000000"/>
          <w:spacing w:val="0"/>
          <w:sz w:val="16"/>
        </w:rPr>
      </w:pPr>
      <w:r>
        <w:pict>
          <v:shape id="_x000061" o:spid="_x0000_s1087" o:spt="75" type="#_x0000_t75" style="position:absolute;left:0pt;margin-left:83pt;margin-top:59.1pt;height:622.25pt;width:430.25pt;mso-position-horizontal-relative:page;mso-position-vertical-relative:page;z-index:-251656192;mso-width-relative:page;mso-height-relative:page;" filled="f" coordsize="21600,21600">
            <v:path/>
            <v:fill on="f" focussize="0,0"/>
            <v:stroke/>
            <v:imagedata r:id="rId49" o:title=""/>
            <o:lock v:ext="edit" aspectratio="t"/>
          </v:shape>
        </w:pict>
      </w:r>
      <w:r>
        <w:pict>
          <v:shape id="_x000062" o:spid="_x0000_s108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1623F5A4">
      <w:pPr>
        <w:spacing w:before="671" w:after="0" w:line="255" w:lineRule="exact"/>
        <w:ind w:left="2250" w:right="6054" w:firstLine="0"/>
        <w:jc w:val="left"/>
        <w:rPr>
          <w:rFonts w:ascii="Times New Roman"/>
          <w:color w:val="000000"/>
          <w:spacing w:val="0"/>
          <w:sz w:val="22"/>
        </w:rPr>
      </w:pPr>
      <w:r>
        <w:rPr>
          <w:rFonts w:ascii="Times New Roman"/>
          <w:color w:val="212529"/>
          <w:spacing w:val="1638"/>
          <w:sz w:val="22"/>
        </w:rPr>
        <w:t xml:space="preserve"> </w:t>
      </w:r>
      <w:r>
        <w:rPr>
          <w:rFonts w:ascii="TVRBUE+SimSun" w:hAnsi="TVRBUE+SimSun" w:cs="TVRBUE+SimSun"/>
          <w:color w:val="212529"/>
          <w:spacing w:val="5"/>
          <w:sz w:val="22"/>
        </w:rPr>
        <w:t>十七、援助</w:t>
      </w:r>
      <w:r>
        <w:rPr>
          <w:rFonts w:ascii="TVRBUE+SimSun" w:hAnsi="TVRBUE+SimSun" w:cs="TVRBUE+SimSun"/>
          <w:color w:val="212529"/>
          <w:spacing w:val="5"/>
          <w:sz w:val="22"/>
        </w:rPr>
        <w:cr/>
      </w:r>
      <w:r>
        <w:rPr>
          <w:rFonts w:ascii="TVRBUE+SimSun"/>
          <w:color w:val="212529"/>
          <w:spacing w:val="2"/>
          <w:sz w:val="22"/>
        </w:rPr>
        <w:t>17</w:t>
      </w:r>
      <w:r>
        <w:rPr>
          <w:rFonts w:ascii="Times New Roman"/>
          <w:color w:val="212529"/>
          <w:spacing w:val="1413"/>
          <w:sz w:val="22"/>
        </w:rPr>
        <w:t xml:space="preserve"> </w:t>
      </w:r>
      <w:r>
        <w:rPr>
          <w:rFonts w:ascii="TVRBUE+SimSun" w:hAnsi="TVRBUE+SimSun" w:cs="TVRBUE+SimSun"/>
          <w:color w:val="212529"/>
          <w:spacing w:val="5"/>
          <w:sz w:val="22"/>
        </w:rPr>
        <w:t>其他地区支</w:t>
      </w:r>
      <w:r>
        <w:rPr>
          <w:rFonts w:ascii="Times New Roman"/>
          <w:color w:val="212529"/>
          <w:spacing w:val="119"/>
          <w:sz w:val="22"/>
        </w:rPr>
        <w:t xml:space="preserve"> </w:t>
      </w:r>
      <w:r>
        <w:rPr>
          <w:rFonts w:ascii="TVRBUE+SimSun" w:hAnsi="TVRBUE+SimSun" w:cs="TVRBUE+SimSun"/>
          <w:color w:val="212529"/>
          <w:spacing w:val="2"/>
          <w:sz w:val="22"/>
        </w:rPr>
        <w:t>49</w:t>
      </w:r>
      <w:r>
        <w:rPr>
          <w:rFonts w:ascii="TVRBUE+SimSun" w:hAnsi="TVRBUE+SimSun" w:cs="TVRBUE+SimSun"/>
          <w:color w:val="212529"/>
          <w:spacing w:val="2"/>
          <w:sz w:val="22"/>
        </w:rPr>
        <w:cr/>
      </w:r>
      <w:r>
        <w:rPr>
          <w:rFonts w:ascii="Times New Roman"/>
          <w:color w:val="212529"/>
          <w:spacing w:val="1638"/>
          <w:sz w:val="22"/>
        </w:rPr>
        <w:t xml:space="preserve"> </w:t>
      </w:r>
      <w:r>
        <w:rPr>
          <w:rFonts w:ascii="TVRBUE+SimSun" w:hAnsi="TVRBUE+SimSun" w:cs="TVRBUE+SimSun"/>
          <w:color w:val="212529"/>
          <w:spacing w:val="0"/>
          <w:sz w:val="22"/>
        </w:rPr>
        <w:t xml:space="preserve">出 </w:t>
      </w:r>
      <w:r>
        <w:rPr>
          <w:rFonts w:ascii="TVRBUE+SimSun" w:hAnsi="TVRBUE+SimSun" w:cs="TVRBUE+SimSun"/>
          <w:color w:val="212529"/>
          <w:spacing w:val="5"/>
          <w:sz w:val="22"/>
        </w:rPr>
        <w:t>十八、自然</w:t>
      </w:r>
    </w:p>
    <w:p w14:paraId="67CA60D6">
      <w:pPr>
        <w:spacing w:before="25" w:after="0" w:line="230" w:lineRule="exact"/>
        <w:ind w:left="2250" w:right="0" w:firstLine="0"/>
        <w:jc w:val="left"/>
        <w:rPr>
          <w:rFonts w:ascii="Times New Roman"/>
          <w:color w:val="000000"/>
          <w:spacing w:val="0"/>
          <w:sz w:val="22"/>
        </w:rPr>
      </w:pPr>
      <w:r>
        <w:rPr>
          <w:rFonts w:ascii="TVRBUE+SimSun"/>
          <w:color w:val="212529"/>
          <w:spacing w:val="2"/>
          <w:sz w:val="22"/>
        </w:rPr>
        <w:t>18</w:t>
      </w:r>
      <w:r>
        <w:rPr>
          <w:rFonts w:ascii="Times New Roman"/>
          <w:color w:val="212529"/>
          <w:spacing w:val="1413"/>
          <w:sz w:val="22"/>
        </w:rPr>
        <w:t xml:space="preserve"> </w:t>
      </w:r>
      <w:r>
        <w:rPr>
          <w:rFonts w:ascii="TVRBUE+SimSun" w:hAnsi="TVRBUE+SimSun" w:cs="TVRBUE+SimSun"/>
          <w:color w:val="212529"/>
          <w:spacing w:val="5"/>
          <w:sz w:val="22"/>
        </w:rPr>
        <w:t>资源海洋气</w:t>
      </w:r>
      <w:r>
        <w:rPr>
          <w:rFonts w:ascii="Times New Roman"/>
          <w:color w:val="212529"/>
          <w:spacing w:val="119"/>
          <w:sz w:val="22"/>
        </w:rPr>
        <w:t xml:space="preserve"> </w:t>
      </w:r>
      <w:r>
        <w:rPr>
          <w:rFonts w:ascii="TVRBUE+SimSun"/>
          <w:color w:val="212529"/>
          <w:spacing w:val="2"/>
          <w:sz w:val="22"/>
        </w:rPr>
        <w:t>50</w:t>
      </w:r>
      <w:r>
        <w:rPr>
          <w:rFonts w:ascii="Times New Roman"/>
          <w:color w:val="212529"/>
          <w:spacing w:val="524"/>
          <w:sz w:val="22"/>
        </w:rPr>
        <w:t xml:space="preserve"> </w:t>
      </w:r>
      <w:r>
        <w:rPr>
          <w:rFonts w:ascii="TVRBUE+SimSun"/>
          <w:color w:val="212529"/>
          <w:spacing w:val="2"/>
          <w:sz w:val="22"/>
        </w:rPr>
        <w:t>69.55</w:t>
      </w:r>
      <w:r>
        <w:rPr>
          <w:rFonts w:ascii="Times New Roman"/>
          <w:color w:val="212529"/>
          <w:spacing w:val="599"/>
          <w:sz w:val="22"/>
        </w:rPr>
        <w:t xml:space="preserve"> </w:t>
      </w:r>
      <w:r>
        <w:rPr>
          <w:rFonts w:ascii="TVRBUE+SimSun"/>
          <w:color w:val="212529"/>
          <w:spacing w:val="2"/>
          <w:sz w:val="22"/>
        </w:rPr>
        <w:t>69.55</w:t>
      </w:r>
    </w:p>
    <w:p w14:paraId="407CDA07">
      <w:pPr>
        <w:spacing w:before="25" w:after="50" w:line="230" w:lineRule="exact"/>
        <w:ind w:left="3944" w:right="0" w:firstLine="0"/>
        <w:jc w:val="left"/>
        <w:rPr>
          <w:rFonts w:ascii="Times New Roman"/>
          <w:color w:val="000000"/>
          <w:spacing w:val="0"/>
          <w:sz w:val="22"/>
        </w:rPr>
      </w:pPr>
      <w:r>
        <w:rPr>
          <w:rFonts w:ascii="TVRBUE+SimSun" w:hAnsi="TVRBUE+SimSun" w:cs="TVRBUE+SimSun"/>
          <w:color w:val="212529"/>
          <w:spacing w:val="5"/>
          <w:sz w:val="22"/>
        </w:rPr>
        <w:t>象等支出</w:t>
      </w:r>
    </w:p>
    <w:tbl>
      <w:tblPr>
        <w:tblStyle w:val="2"/>
        <w:tblW w:w="0" w:type="auto"/>
        <w:tblInd w:w="0" w:type="dxa"/>
        <w:tblLayout w:type="autofit"/>
        <w:tblCellMar>
          <w:top w:w="0" w:type="dxa"/>
          <w:left w:w="0" w:type="dxa"/>
          <w:bottom w:w="0" w:type="dxa"/>
          <w:right w:w="0" w:type="dxa"/>
        </w:tblCellMar>
      </w:tblPr>
      <w:tblGrid>
        <w:gridCol w:w="2250"/>
        <w:gridCol w:w="1673"/>
        <w:gridCol w:w="20"/>
        <w:gridCol w:w="1279"/>
        <w:gridCol w:w="20"/>
        <w:gridCol w:w="2660"/>
      </w:tblGrid>
      <w:tr w14:paraId="0A685604">
        <w:tblPrEx>
          <w:tblCellMar>
            <w:top w:w="0" w:type="dxa"/>
            <w:left w:w="0" w:type="dxa"/>
            <w:bottom w:w="0" w:type="dxa"/>
            <w:right w:w="0" w:type="dxa"/>
          </w:tblCellMar>
        </w:tblPrEx>
        <w:trPr>
          <w:trHeight w:val="475" w:hRule="atLeast"/>
        </w:trPr>
        <w:tc>
          <w:tcPr>
            <w:tcW w:w="2250" w:type="dxa"/>
            <w:noWrap w:val="0"/>
            <w:vAlign w:val="top"/>
          </w:tcPr>
          <w:p w14:paraId="1CEBCE80">
            <w:pPr>
              <w:spacing w:before="0" w:after="0" w:line="0" w:lineRule="exact"/>
              <w:ind w:left="0" w:right="0" w:firstLine="0"/>
              <w:jc w:val="left"/>
              <w:rPr>
                <w:rFonts w:ascii="Times New Roman"/>
                <w:color w:val="000000"/>
                <w:spacing w:val="0"/>
                <w:sz w:val="22"/>
              </w:rPr>
            </w:pPr>
          </w:p>
        </w:tc>
        <w:tc>
          <w:tcPr>
            <w:tcW w:w="1673" w:type="dxa"/>
            <w:noWrap w:val="0"/>
            <w:vAlign w:val="top"/>
          </w:tcPr>
          <w:p w14:paraId="489F643B">
            <w:pPr>
              <w:spacing w:before="135" w:after="0" w:line="220" w:lineRule="exact"/>
              <w:ind w:left="0" w:right="0" w:firstLine="0"/>
              <w:jc w:val="left"/>
              <w:rPr>
                <w:rFonts w:ascii="Times New Roman"/>
                <w:color w:val="000000"/>
                <w:spacing w:val="0"/>
                <w:sz w:val="22"/>
              </w:rPr>
            </w:pPr>
            <w:r>
              <w:rPr>
                <w:rFonts w:ascii="TVRBUE+SimSun"/>
                <w:color w:val="212529"/>
                <w:spacing w:val="2"/>
                <w:sz w:val="22"/>
              </w:rPr>
              <w:t>19</w:t>
            </w:r>
          </w:p>
        </w:tc>
        <w:tc>
          <w:tcPr>
            <w:tcW w:w="20" w:type="dxa"/>
            <w:noWrap w:val="0"/>
            <w:vAlign w:val="top"/>
          </w:tcPr>
          <w:p w14:paraId="56132626">
            <w:pPr>
              <w:spacing w:before="0" w:after="0" w:line="0" w:lineRule="exact"/>
              <w:ind w:left="0" w:right="0" w:firstLine="0"/>
              <w:jc w:val="left"/>
              <w:rPr>
                <w:rFonts w:ascii="Times New Roman"/>
                <w:color w:val="000000"/>
                <w:spacing w:val="0"/>
                <w:sz w:val="22"/>
              </w:rPr>
            </w:pPr>
          </w:p>
        </w:tc>
        <w:tc>
          <w:tcPr>
            <w:tcW w:w="1279" w:type="dxa"/>
            <w:noWrap w:val="0"/>
            <w:vAlign w:val="top"/>
          </w:tcPr>
          <w:p w14:paraId="73F62838">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十九、住房</w:t>
            </w:r>
          </w:p>
          <w:p w14:paraId="1E22F977">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保障支出</w:t>
            </w:r>
          </w:p>
        </w:tc>
        <w:tc>
          <w:tcPr>
            <w:tcW w:w="20" w:type="dxa"/>
            <w:noWrap w:val="0"/>
            <w:vAlign w:val="top"/>
          </w:tcPr>
          <w:p w14:paraId="3236E1EF">
            <w:pPr>
              <w:spacing w:before="0" w:after="0" w:line="0" w:lineRule="exact"/>
              <w:ind w:left="0" w:right="0" w:firstLine="0"/>
              <w:jc w:val="left"/>
              <w:rPr>
                <w:rFonts w:ascii="Times New Roman"/>
                <w:color w:val="000000"/>
                <w:spacing w:val="0"/>
                <w:sz w:val="22"/>
              </w:rPr>
            </w:pPr>
          </w:p>
        </w:tc>
        <w:tc>
          <w:tcPr>
            <w:tcW w:w="2660" w:type="dxa"/>
            <w:noWrap w:val="0"/>
            <w:vAlign w:val="top"/>
          </w:tcPr>
          <w:p w14:paraId="78156906">
            <w:pPr>
              <w:spacing w:before="135" w:after="0" w:line="220" w:lineRule="exact"/>
              <w:ind w:left="0" w:right="0" w:firstLine="0"/>
              <w:jc w:val="left"/>
              <w:rPr>
                <w:rFonts w:ascii="Times New Roman"/>
                <w:color w:val="000000"/>
                <w:spacing w:val="0"/>
                <w:sz w:val="22"/>
              </w:rPr>
            </w:pPr>
            <w:r>
              <w:rPr>
                <w:rFonts w:ascii="TVRBUE+SimSun"/>
                <w:color w:val="212529"/>
                <w:spacing w:val="2"/>
                <w:sz w:val="22"/>
              </w:rPr>
              <w:t>51</w:t>
            </w:r>
            <w:r>
              <w:rPr>
                <w:rFonts w:ascii="Times New Roman"/>
                <w:color w:val="212529"/>
                <w:spacing w:val="524"/>
                <w:sz w:val="22"/>
              </w:rPr>
              <w:t xml:space="preserve"> </w:t>
            </w:r>
            <w:r>
              <w:rPr>
                <w:rFonts w:ascii="TVRBUE+SimSun"/>
                <w:color w:val="212529"/>
                <w:spacing w:val="2"/>
                <w:sz w:val="22"/>
              </w:rPr>
              <w:t>60.18</w:t>
            </w:r>
            <w:r>
              <w:rPr>
                <w:rFonts w:ascii="Times New Roman"/>
                <w:color w:val="212529"/>
                <w:spacing w:val="599"/>
                <w:sz w:val="22"/>
              </w:rPr>
              <w:t xml:space="preserve"> </w:t>
            </w:r>
            <w:r>
              <w:rPr>
                <w:rFonts w:ascii="TVRBUE+SimSun"/>
                <w:color w:val="212529"/>
                <w:spacing w:val="2"/>
                <w:sz w:val="22"/>
              </w:rPr>
              <w:t>60.18</w:t>
            </w:r>
          </w:p>
        </w:tc>
      </w:tr>
    </w:tbl>
    <w:p w14:paraId="39EA6B1E">
      <w:pPr>
        <w:spacing w:before="65" w:after="0" w:line="255" w:lineRule="exact"/>
        <w:ind w:left="2250" w:right="6054" w:firstLine="0"/>
        <w:jc w:val="left"/>
        <w:rPr>
          <w:rFonts w:ascii="Times New Roman"/>
          <w:color w:val="000000"/>
          <w:spacing w:val="0"/>
          <w:sz w:val="22"/>
        </w:rPr>
      </w:pPr>
      <w:r>
        <w:rPr>
          <w:rFonts w:ascii="Times New Roman"/>
          <w:color w:val="212529"/>
          <w:spacing w:val="1638"/>
          <w:sz w:val="22"/>
        </w:rPr>
        <w:t xml:space="preserve"> </w:t>
      </w:r>
      <w:r>
        <w:rPr>
          <w:rFonts w:ascii="TVRBUE+SimSun" w:hAnsi="TVRBUE+SimSun" w:cs="TVRBUE+SimSun"/>
          <w:color w:val="212529"/>
          <w:spacing w:val="5"/>
          <w:sz w:val="22"/>
        </w:rPr>
        <w:t>二十、粮油</w:t>
      </w:r>
      <w:r>
        <w:rPr>
          <w:rFonts w:ascii="TVRBUE+SimSun" w:hAnsi="TVRBUE+SimSun" w:cs="TVRBUE+SimSun"/>
          <w:color w:val="212529"/>
          <w:spacing w:val="5"/>
          <w:sz w:val="22"/>
        </w:rPr>
        <w:cr/>
      </w:r>
      <w:r>
        <w:rPr>
          <w:rFonts w:ascii="TVRBUE+SimSun"/>
          <w:color w:val="212529"/>
          <w:spacing w:val="2"/>
          <w:sz w:val="22"/>
        </w:rPr>
        <w:t>20</w:t>
      </w:r>
      <w:r>
        <w:rPr>
          <w:rFonts w:ascii="Times New Roman"/>
          <w:color w:val="212529"/>
          <w:spacing w:val="1413"/>
          <w:sz w:val="22"/>
        </w:rPr>
        <w:t xml:space="preserve"> </w:t>
      </w:r>
      <w:r>
        <w:rPr>
          <w:rFonts w:ascii="TVRBUE+SimSun" w:hAnsi="TVRBUE+SimSun" w:cs="TVRBUE+SimSun"/>
          <w:color w:val="212529"/>
          <w:spacing w:val="5"/>
          <w:sz w:val="22"/>
        </w:rPr>
        <w:t>物资储备支</w:t>
      </w:r>
      <w:r>
        <w:rPr>
          <w:rFonts w:ascii="Times New Roman"/>
          <w:color w:val="212529"/>
          <w:spacing w:val="119"/>
          <w:sz w:val="22"/>
        </w:rPr>
        <w:t xml:space="preserve"> </w:t>
      </w:r>
      <w:r>
        <w:rPr>
          <w:rFonts w:ascii="TVRBUE+SimSun" w:hAnsi="TVRBUE+SimSun" w:cs="TVRBUE+SimSun"/>
          <w:color w:val="212529"/>
          <w:spacing w:val="2"/>
          <w:sz w:val="22"/>
        </w:rPr>
        <w:t>52</w:t>
      </w:r>
      <w:r>
        <w:rPr>
          <w:rFonts w:ascii="TVRBUE+SimSun" w:hAnsi="TVRBUE+SimSun" w:cs="TVRBUE+SimSun"/>
          <w:color w:val="212529"/>
          <w:spacing w:val="2"/>
          <w:sz w:val="22"/>
        </w:rPr>
        <w:cr/>
      </w:r>
      <w:r>
        <w:rPr>
          <w:rFonts w:ascii="Times New Roman"/>
          <w:color w:val="212529"/>
          <w:spacing w:val="1638"/>
          <w:sz w:val="22"/>
        </w:rPr>
        <w:t xml:space="preserve"> </w:t>
      </w:r>
      <w:r>
        <w:rPr>
          <w:rFonts w:ascii="TVRBUE+SimSun" w:hAnsi="TVRBUE+SimSun" w:cs="TVRBUE+SimSun"/>
          <w:color w:val="212529"/>
          <w:spacing w:val="0"/>
          <w:sz w:val="22"/>
        </w:rPr>
        <w:t xml:space="preserve">出 </w:t>
      </w:r>
      <w:r>
        <w:rPr>
          <w:rFonts w:ascii="TVRBUE+SimSun" w:hAnsi="TVRBUE+SimSun" w:cs="TVRBUE+SimSun"/>
          <w:color w:val="212529"/>
          <w:spacing w:val="5"/>
          <w:sz w:val="22"/>
        </w:rPr>
        <w:t>二十一、国</w:t>
      </w:r>
    </w:p>
    <w:p w14:paraId="55733F42">
      <w:pPr>
        <w:spacing w:before="25" w:after="0" w:line="230" w:lineRule="exact"/>
        <w:ind w:left="2250" w:right="0" w:firstLine="0"/>
        <w:jc w:val="left"/>
        <w:rPr>
          <w:rFonts w:ascii="Times New Roman"/>
          <w:color w:val="000000"/>
          <w:spacing w:val="0"/>
          <w:sz w:val="22"/>
        </w:rPr>
      </w:pPr>
      <w:r>
        <w:rPr>
          <w:rFonts w:ascii="TVRBUE+SimSun"/>
          <w:color w:val="212529"/>
          <w:spacing w:val="2"/>
          <w:sz w:val="22"/>
        </w:rPr>
        <w:t>21</w:t>
      </w:r>
      <w:r>
        <w:rPr>
          <w:rFonts w:ascii="Times New Roman"/>
          <w:color w:val="212529"/>
          <w:spacing w:val="1413"/>
          <w:sz w:val="22"/>
        </w:rPr>
        <w:t xml:space="preserve"> </w:t>
      </w:r>
      <w:r>
        <w:rPr>
          <w:rFonts w:ascii="TVRBUE+SimSun" w:hAnsi="TVRBUE+SimSun" w:cs="TVRBUE+SimSun"/>
          <w:color w:val="212529"/>
          <w:spacing w:val="5"/>
          <w:sz w:val="22"/>
        </w:rPr>
        <w:t>有资本经营</w:t>
      </w:r>
      <w:r>
        <w:rPr>
          <w:rFonts w:ascii="Times New Roman"/>
          <w:color w:val="212529"/>
          <w:spacing w:val="119"/>
          <w:sz w:val="22"/>
        </w:rPr>
        <w:t xml:space="preserve"> </w:t>
      </w:r>
      <w:r>
        <w:rPr>
          <w:rFonts w:ascii="TVRBUE+SimSun"/>
          <w:color w:val="212529"/>
          <w:spacing w:val="2"/>
          <w:sz w:val="22"/>
        </w:rPr>
        <w:t>53</w:t>
      </w:r>
    </w:p>
    <w:p w14:paraId="50D20A2D">
      <w:pPr>
        <w:spacing w:before="0" w:after="0" w:line="270" w:lineRule="exact"/>
        <w:ind w:left="3944" w:right="6054" w:firstLine="0"/>
        <w:jc w:val="left"/>
        <w:rPr>
          <w:rFonts w:ascii="Times New Roman"/>
          <w:color w:val="000000"/>
          <w:spacing w:val="0"/>
          <w:sz w:val="22"/>
        </w:rPr>
      </w:pPr>
      <w:r>
        <w:rPr>
          <w:rFonts w:ascii="TVRBUE+SimSun" w:hAnsi="TVRBUE+SimSun" w:cs="TVRBUE+SimSun"/>
          <w:color w:val="212529"/>
          <w:spacing w:val="5"/>
          <w:sz w:val="22"/>
        </w:rPr>
        <w:t>预算支出 二十二、灾</w:t>
      </w:r>
    </w:p>
    <w:p w14:paraId="340F20F2">
      <w:pPr>
        <w:spacing w:before="0" w:after="50" w:line="255" w:lineRule="exact"/>
        <w:ind w:left="2250" w:right="0" w:firstLine="0"/>
        <w:jc w:val="left"/>
        <w:rPr>
          <w:rFonts w:ascii="Times New Roman"/>
          <w:color w:val="000000"/>
          <w:spacing w:val="0"/>
          <w:sz w:val="22"/>
        </w:rPr>
      </w:pPr>
      <w:r>
        <w:rPr>
          <w:rFonts w:ascii="TVRBUE+SimSun"/>
          <w:color w:val="212529"/>
          <w:spacing w:val="2"/>
          <w:sz w:val="22"/>
        </w:rPr>
        <w:t>22</w:t>
      </w:r>
      <w:r>
        <w:rPr>
          <w:rFonts w:ascii="Times New Roman"/>
          <w:color w:val="212529"/>
          <w:spacing w:val="1413"/>
          <w:sz w:val="22"/>
        </w:rPr>
        <w:t xml:space="preserve"> </w:t>
      </w:r>
      <w:r>
        <w:rPr>
          <w:rFonts w:ascii="TVRBUE+SimSun" w:hAnsi="TVRBUE+SimSun" w:cs="TVRBUE+SimSun"/>
          <w:color w:val="212529"/>
          <w:spacing w:val="5"/>
          <w:sz w:val="22"/>
        </w:rPr>
        <w:t>害防治及应</w:t>
      </w:r>
      <w:r>
        <w:rPr>
          <w:rFonts w:ascii="Times New Roman"/>
          <w:color w:val="212529"/>
          <w:spacing w:val="119"/>
          <w:sz w:val="22"/>
        </w:rPr>
        <w:t xml:space="preserve"> </w:t>
      </w:r>
      <w:r>
        <w:rPr>
          <w:rFonts w:ascii="TVRBUE+SimSun"/>
          <w:color w:val="212529"/>
          <w:spacing w:val="2"/>
          <w:sz w:val="22"/>
        </w:rPr>
        <w:t>54</w:t>
      </w:r>
      <w:r>
        <w:rPr>
          <w:rFonts w:ascii="Times New Roman"/>
          <w:color w:val="212529"/>
          <w:spacing w:val="411"/>
          <w:sz w:val="22"/>
        </w:rPr>
        <w:t xml:space="preserve"> </w:t>
      </w:r>
      <w:r>
        <w:rPr>
          <w:rFonts w:ascii="TVRBUE+SimSun"/>
          <w:color w:val="212529"/>
          <w:spacing w:val="2"/>
          <w:sz w:val="22"/>
        </w:rPr>
        <w:t>116.46</w:t>
      </w:r>
      <w:r>
        <w:rPr>
          <w:rFonts w:ascii="Times New Roman"/>
          <w:color w:val="212529"/>
          <w:spacing w:val="486"/>
          <w:sz w:val="22"/>
        </w:rPr>
        <w:t xml:space="preserve"> </w:t>
      </w:r>
      <w:r>
        <w:rPr>
          <w:rFonts w:ascii="TVRBUE+SimSun" w:hAnsi="TVRBUE+SimSun" w:cs="TVRBUE+SimSun"/>
          <w:color w:val="212529"/>
          <w:spacing w:val="2"/>
          <w:sz w:val="22"/>
        </w:rPr>
        <w:t>116.46</w:t>
      </w:r>
      <w:r>
        <w:rPr>
          <w:rFonts w:ascii="TVRBUE+SimSun" w:hAnsi="TVRBUE+SimSun" w:cs="TVRBUE+SimSun"/>
          <w:color w:val="212529"/>
          <w:spacing w:val="2"/>
          <w:sz w:val="22"/>
        </w:rPr>
        <w:cr/>
      </w:r>
      <w:r>
        <w:rPr>
          <w:rFonts w:ascii="Times New Roman"/>
          <w:color w:val="212529"/>
          <w:spacing w:val="1638"/>
          <w:sz w:val="22"/>
        </w:rPr>
        <w:t xml:space="preserve"> </w:t>
      </w:r>
      <w:r>
        <w:rPr>
          <w:rFonts w:ascii="TVRBUE+SimSun" w:hAnsi="TVRBUE+SimSun" w:cs="TVRBUE+SimSun"/>
          <w:color w:val="212529"/>
          <w:spacing w:val="5"/>
          <w:sz w:val="22"/>
        </w:rPr>
        <w:t>急管理支出</w:t>
      </w:r>
    </w:p>
    <w:tbl>
      <w:tblPr>
        <w:tblStyle w:val="2"/>
        <w:tblW w:w="0" w:type="auto"/>
        <w:tblInd w:w="0" w:type="dxa"/>
        <w:tblLayout w:type="autofit"/>
        <w:tblCellMar>
          <w:top w:w="0" w:type="dxa"/>
          <w:left w:w="0" w:type="dxa"/>
          <w:bottom w:w="0" w:type="dxa"/>
          <w:right w:w="0" w:type="dxa"/>
        </w:tblCellMar>
      </w:tblPr>
      <w:tblGrid>
        <w:gridCol w:w="2250"/>
        <w:gridCol w:w="1673"/>
        <w:gridCol w:w="20"/>
        <w:gridCol w:w="1279"/>
        <w:gridCol w:w="20"/>
        <w:gridCol w:w="302"/>
      </w:tblGrid>
      <w:tr w14:paraId="4D82A551">
        <w:tblPrEx>
          <w:tblCellMar>
            <w:top w:w="0" w:type="dxa"/>
            <w:left w:w="0" w:type="dxa"/>
            <w:bottom w:w="0" w:type="dxa"/>
            <w:right w:w="0" w:type="dxa"/>
          </w:tblCellMar>
        </w:tblPrEx>
        <w:trPr>
          <w:trHeight w:val="540" w:hRule="atLeast"/>
        </w:trPr>
        <w:tc>
          <w:tcPr>
            <w:tcW w:w="2250" w:type="dxa"/>
            <w:noWrap w:val="0"/>
            <w:vAlign w:val="top"/>
          </w:tcPr>
          <w:p w14:paraId="5B0685CB">
            <w:pPr>
              <w:spacing w:before="0" w:after="0" w:line="0" w:lineRule="exact"/>
              <w:ind w:left="0" w:right="0" w:firstLine="0"/>
              <w:jc w:val="left"/>
              <w:rPr>
                <w:rFonts w:ascii="Times New Roman"/>
                <w:color w:val="000000"/>
                <w:spacing w:val="0"/>
                <w:sz w:val="22"/>
              </w:rPr>
            </w:pPr>
          </w:p>
        </w:tc>
        <w:tc>
          <w:tcPr>
            <w:tcW w:w="1673" w:type="dxa"/>
            <w:noWrap w:val="0"/>
            <w:vAlign w:val="top"/>
          </w:tcPr>
          <w:p w14:paraId="2EBEB270">
            <w:pPr>
              <w:spacing w:before="135" w:after="0" w:line="220" w:lineRule="exact"/>
              <w:ind w:left="0" w:right="0" w:firstLine="0"/>
              <w:jc w:val="left"/>
              <w:rPr>
                <w:rFonts w:ascii="Times New Roman"/>
                <w:color w:val="000000"/>
                <w:spacing w:val="0"/>
                <w:sz w:val="22"/>
              </w:rPr>
            </w:pPr>
            <w:r>
              <w:rPr>
                <w:rFonts w:ascii="TVRBUE+SimSun"/>
                <w:color w:val="212529"/>
                <w:spacing w:val="2"/>
                <w:sz w:val="22"/>
              </w:rPr>
              <w:t>23</w:t>
            </w:r>
          </w:p>
        </w:tc>
        <w:tc>
          <w:tcPr>
            <w:tcW w:w="20" w:type="dxa"/>
            <w:noWrap w:val="0"/>
            <w:vAlign w:val="top"/>
          </w:tcPr>
          <w:p w14:paraId="3883AA64">
            <w:pPr>
              <w:spacing w:before="0" w:after="0" w:line="0" w:lineRule="exact"/>
              <w:ind w:left="0" w:right="0" w:firstLine="0"/>
              <w:jc w:val="left"/>
              <w:rPr>
                <w:rFonts w:ascii="Times New Roman"/>
                <w:color w:val="000000"/>
                <w:spacing w:val="0"/>
                <w:sz w:val="22"/>
              </w:rPr>
            </w:pPr>
          </w:p>
        </w:tc>
        <w:tc>
          <w:tcPr>
            <w:tcW w:w="1279" w:type="dxa"/>
            <w:noWrap w:val="0"/>
            <w:vAlign w:val="top"/>
          </w:tcPr>
          <w:p w14:paraId="699A62E1">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二十三、其</w:t>
            </w:r>
          </w:p>
          <w:p w14:paraId="2BDCB9E2">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他支出</w:t>
            </w:r>
          </w:p>
        </w:tc>
        <w:tc>
          <w:tcPr>
            <w:tcW w:w="20" w:type="dxa"/>
            <w:noWrap w:val="0"/>
            <w:vAlign w:val="top"/>
          </w:tcPr>
          <w:p w14:paraId="5509043B">
            <w:pPr>
              <w:spacing w:before="0" w:after="0" w:line="0" w:lineRule="exact"/>
              <w:ind w:left="0" w:right="0" w:firstLine="0"/>
              <w:jc w:val="left"/>
              <w:rPr>
                <w:rFonts w:ascii="Times New Roman"/>
                <w:color w:val="000000"/>
                <w:spacing w:val="0"/>
                <w:sz w:val="22"/>
              </w:rPr>
            </w:pPr>
          </w:p>
        </w:tc>
        <w:tc>
          <w:tcPr>
            <w:tcW w:w="302" w:type="dxa"/>
            <w:noWrap w:val="0"/>
            <w:vAlign w:val="top"/>
          </w:tcPr>
          <w:p w14:paraId="58B05BEB">
            <w:pPr>
              <w:spacing w:before="135" w:after="0" w:line="220" w:lineRule="exact"/>
              <w:ind w:left="0" w:right="0" w:firstLine="0"/>
              <w:jc w:val="left"/>
              <w:rPr>
                <w:rFonts w:ascii="Times New Roman"/>
                <w:color w:val="000000"/>
                <w:spacing w:val="0"/>
                <w:sz w:val="22"/>
              </w:rPr>
            </w:pPr>
            <w:r>
              <w:rPr>
                <w:rFonts w:ascii="TVRBUE+SimSun"/>
                <w:color w:val="212529"/>
                <w:spacing w:val="2"/>
                <w:sz w:val="22"/>
              </w:rPr>
              <w:t>55</w:t>
            </w:r>
          </w:p>
        </w:tc>
      </w:tr>
      <w:tr w14:paraId="1341355A">
        <w:tblPrEx>
          <w:tblCellMar>
            <w:top w:w="0" w:type="dxa"/>
            <w:left w:w="0" w:type="dxa"/>
            <w:bottom w:w="0" w:type="dxa"/>
            <w:right w:w="0" w:type="dxa"/>
          </w:tblCellMar>
        </w:tblPrEx>
        <w:trPr>
          <w:trHeight w:val="540" w:hRule="atLeast"/>
        </w:trPr>
        <w:tc>
          <w:tcPr>
            <w:tcW w:w="2250" w:type="dxa"/>
            <w:noWrap w:val="0"/>
            <w:vAlign w:val="top"/>
          </w:tcPr>
          <w:p w14:paraId="24878CC3">
            <w:pPr>
              <w:spacing w:before="0" w:after="0" w:line="0" w:lineRule="exact"/>
              <w:ind w:left="0" w:right="0" w:firstLine="0"/>
              <w:jc w:val="left"/>
              <w:rPr>
                <w:rFonts w:ascii="Times New Roman"/>
                <w:color w:val="000000"/>
                <w:spacing w:val="0"/>
                <w:sz w:val="22"/>
              </w:rPr>
            </w:pPr>
          </w:p>
        </w:tc>
        <w:tc>
          <w:tcPr>
            <w:tcW w:w="1673" w:type="dxa"/>
            <w:noWrap w:val="0"/>
            <w:vAlign w:val="top"/>
          </w:tcPr>
          <w:p w14:paraId="0A064EBC">
            <w:pPr>
              <w:spacing w:before="135" w:after="0" w:line="220" w:lineRule="exact"/>
              <w:ind w:left="0" w:right="0" w:firstLine="0"/>
              <w:jc w:val="left"/>
              <w:rPr>
                <w:rFonts w:ascii="Times New Roman"/>
                <w:color w:val="000000"/>
                <w:spacing w:val="0"/>
                <w:sz w:val="22"/>
              </w:rPr>
            </w:pPr>
            <w:r>
              <w:rPr>
                <w:rFonts w:ascii="TVRBUE+SimSun"/>
                <w:color w:val="212529"/>
                <w:spacing w:val="2"/>
                <w:sz w:val="22"/>
              </w:rPr>
              <w:t>24</w:t>
            </w:r>
          </w:p>
        </w:tc>
        <w:tc>
          <w:tcPr>
            <w:tcW w:w="20" w:type="dxa"/>
            <w:noWrap w:val="0"/>
            <w:vAlign w:val="top"/>
          </w:tcPr>
          <w:p w14:paraId="384A5D46">
            <w:pPr>
              <w:spacing w:before="0" w:after="0" w:line="0" w:lineRule="exact"/>
              <w:ind w:left="0" w:right="0" w:firstLine="0"/>
              <w:jc w:val="left"/>
              <w:rPr>
                <w:rFonts w:ascii="Times New Roman"/>
                <w:color w:val="000000"/>
                <w:spacing w:val="0"/>
                <w:sz w:val="22"/>
              </w:rPr>
            </w:pPr>
          </w:p>
        </w:tc>
        <w:tc>
          <w:tcPr>
            <w:tcW w:w="1279" w:type="dxa"/>
            <w:noWrap w:val="0"/>
            <w:vAlign w:val="top"/>
          </w:tcPr>
          <w:p w14:paraId="18A2D130">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二十四、债</w:t>
            </w:r>
          </w:p>
          <w:p w14:paraId="73B62668">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务还本支出</w:t>
            </w:r>
          </w:p>
        </w:tc>
        <w:tc>
          <w:tcPr>
            <w:tcW w:w="20" w:type="dxa"/>
            <w:noWrap w:val="0"/>
            <w:vAlign w:val="top"/>
          </w:tcPr>
          <w:p w14:paraId="2D32F173">
            <w:pPr>
              <w:spacing w:before="0" w:after="0" w:line="0" w:lineRule="exact"/>
              <w:ind w:left="0" w:right="0" w:firstLine="0"/>
              <w:jc w:val="left"/>
              <w:rPr>
                <w:rFonts w:ascii="Times New Roman"/>
                <w:color w:val="000000"/>
                <w:spacing w:val="0"/>
                <w:sz w:val="22"/>
              </w:rPr>
            </w:pPr>
          </w:p>
        </w:tc>
        <w:tc>
          <w:tcPr>
            <w:tcW w:w="302" w:type="dxa"/>
            <w:noWrap w:val="0"/>
            <w:vAlign w:val="top"/>
          </w:tcPr>
          <w:p w14:paraId="42001F7A">
            <w:pPr>
              <w:spacing w:before="135" w:after="0" w:line="220" w:lineRule="exact"/>
              <w:ind w:left="0" w:right="0" w:firstLine="0"/>
              <w:jc w:val="left"/>
              <w:rPr>
                <w:rFonts w:ascii="Times New Roman"/>
                <w:color w:val="000000"/>
                <w:spacing w:val="0"/>
                <w:sz w:val="22"/>
              </w:rPr>
            </w:pPr>
            <w:r>
              <w:rPr>
                <w:rFonts w:ascii="TVRBUE+SimSun"/>
                <w:color w:val="212529"/>
                <w:spacing w:val="2"/>
                <w:sz w:val="22"/>
              </w:rPr>
              <w:t>56</w:t>
            </w:r>
          </w:p>
        </w:tc>
      </w:tr>
      <w:tr w14:paraId="24EEB54B">
        <w:tblPrEx>
          <w:tblCellMar>
            <w:top w:w="0" w:type="dxa"/>
            <w:left w:w="0" w:type="dxa"/>
            <w:bottom w:w="0" w:type="dxa"/>
            <w:right w:w="0" w:type="dxa"/>
          </w:tblCellMar>
        </w:tblPrEx>
        <w:trPr>
          <w:trHeight w:val="475" w:hRule="atLeast"/>
        </w:trPr>
        <w:tc>
          <w:tcPr>
            <w:tcW w:w="2250" w:type="dxa"/>
            <w:noWrap w:val="0"/>
            <w:vAlign w:val="top"/>
          </w:tcPr>
          <w:p w14:paraId="18B43EAC">
            <w:pPr>
              <w:spacing w:before="0" w:after="0" w:line="0" w:lineRule="exact"/>
              <w:ind w:left="0" w:right="0" w:firstLine="0"/>
              <w:jc w:val="left"/>
              <w:rPr>
                <w:rFonts w:ascii="Times New Roman"/>
                <w:color w:val="000000"/>
                <w:spacing w:val="0"/>
                <w:sz w:val="22"/>
              </w:rPr>
            </w:pPr>
          </w:p>
        </w:tc>
        <w:tc>
          <w:tcPr>
            <w:tcW w:w="1673" w:type="dxa"/>
            <w:noWrap w:val="0"/>
            <w:vAlign w:val="top"/>
          </w:tcPr>
          <w:p w14:paraId="1B5DCA97">
            <w:pPr>
              <w:spacing w:before="135" w:after="0" w:line="220" w:lineRule="exact"/>
              <w:ind w:left="0" w:right="0" w:firstLine="0"/>
              <w:jc w:val="left"/>
              <w:rPr>
                <w:rFonts w:ascii="Times New Roman"/>
                <w:color w:val="000000"/>
                <w:spacing w:val="0"/>
                <w:sz w:val="22"/>
              </w:rPr>
            </w:pPr>
            <w:r>
              <w:rPr>
                <w:rFonts w:ascii="TVRBUE+SimSun"/>
                <w:color w:val="212529"/>
                <w:spacing w:val="2"/>
                <w:sz w:val="22"/>
              </w:rPr>
              <w:t>25</w:t>
            </w:r>
          </w:p>
        </w:tc>
        <w:tc>
          <w:tcPr>
            <w:tcW w:w="20" w:type="dxa"/>
            <w:noWrap w:val="0"/>
            <w:vAlign w:val="top"/>
          </w:tcPr>
          <w:p w14:paraId="72945B9C">
            <w:pPr>
              <w:spacing w:before="0" w:after="0" w:line="0" w:lineRule="exact"/>
              <w:ind w:left="0" w:right="0" w:firstLine="0"/>
              <w:jc w:val="left"/>
              <w:rPr>
                <w:rFonts w:ascii="Times New Roman"/>
                <w:color w:val="000000"/>
                <w:spacing w:val="0"/>
                <w:sz w:val="22"/>
              </w:rPr>
            </w:pPr>
          </w:p>
        </w:tc>
        <w:tc>
          <w:tcPr>
            <w:tcW w:w="1279" w:type="dxa"/>
            <w:noWrap w:val="0"/>
            <w:vAlign w:val="top"/>
          </w:tcPr>
          <w:p w14:paraId="3E246BB8">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二十五、债</w:t>
            </w:r>
          </w:p>
          <w:p w14:paraId="47C1A270">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务付息支出</w:t>
            </w:r>
          </w:p>
        </w:tc>
        <w:tc>
          <w:tcPr>
            <w:tcW w:w="20" w:type="dxa"/>
            <w:noWrap w:val="0"/>
            <w:vAlign w:val="top"/>
          </w:tcPr>
          <w:p w14:paraId="12A85334">
            <w:pPr>
              <w:spacing w:before="0" w:after="0" w:line="0" w:lineRule="exact"/>
              <w:ind w:left="0" w:right="0" w:firstLine="0"/>
              <w:jc w:val="left"/>
              <w:rPr>
                <w:rFonts w:ascii="Times New Roman"/>
                <w:color w:val="000000"/>
                <w:spacing w:val="0"/>
                <w:sz w:val="22"/>
              </w:rPr>
            </w:pPr>
          </w:p>
        </w:tc>
        <w:tc>
          <w:tcPr>
            <w:tcW w:w="302" w:type="dxa"/>
            <w:noWrap w:val="0"/>
            <w:vAlign w:val="top"/>
          </w:tcPr>
          <w:p w14:paraId="40662A48">
            <w:pPr>
              <w:spacing w:before="135" w:after="0" w:line="220" w:lineRule="exact"/>
              <w:ind w:left="0" w:right="0" w:firstLine="0"/>
              <w:jc w:val="left"/>
              <w:rPr>
                <w:rFonts w:ascii="Times New Roman"/>
                <w:color w:val="000000"/>
                <w:spacing w:val="0"/>
                <w:sz w:val="22"/>
              </w:rPr>
            </w:pPr>
            <w:r>
              <w:rPr>
                <w:rFonts w:ascii="TVRBUE+SimSun"/>
                <w:color w:val="212529"/>
                <w:spacing w:val="2"/>
                <w:sz w:val="22"/>
              </w:rPr>
              <w:t>57</w:t>
            </w:r>
          </w:p>
        </w:tc>
      </w:tr>
    </w:tbl>
    <w:p w14:paraId="2E60452F">
      <w:pPr>
        <w:spacing w:before="65" w:after="50" w:line="255" w:lineRule="exact"/>
        <w:ind w:left="2250" w:right="0" w:firstLine="0"/>
        <w:jc w:val="left"/>
        <w:rPr>
          <w:rFonts w:ascii="Times New Roman"/>
          <w:color w:val="000000"/>
          <w:spacing w:val="0"/>
          <w:sz w:val="22"/>
        </w:rPr>
      </w:pPr>
      <w:r>
        <w:rPr>
          <w:rFonts w:ascii="Times New Roman"/>
          <w:color w:val="212529"/>
          <w:spacing w:val="1638"/>
          <w:sz w:val="22"/>
        </w:rPr>
        <w:t xml:space="preserve"> </w:t>
      </w:r>
      <w:r>
        <w:rPr>
          <w:rFonts w:ascii="TVRBUE+SimSun" w:hAnsi="TVRBUE+SimSun" w:cs="TVRBUE+SimSun"/>
          <w:color w:val="212529"/>
          <w:spacing w:val="5"/>
          <w:sz w:val="22"/>
        </w:rPr>
        <w:t>二十六、抗</w:t>
      </w:r>
      <w:r>
        <w:rPr>
          <w:rFonts w:ascii="TVRBUE+SimSun" w:hAnsi="TVRBUE+SimSun" w:cs="TVRBUE+SimSun"/>
          <w:color w:val="212529"/>
          <w:spacing w:val="5"/>
          <w:sz w:val="22"/>
        </w:rPr>
        <w:cr/>
      </w:r>
      <w:r>
        <w:rPr>
          <w:rFonts w:ascii="TVRBUE+SimSun"/>
          <w:color w:val="212529"/>
          <w:spacing w:val="2"/>
          <w:sz w:val="22"/>
        </w:rPr>
        <w:t>26</w:t>
      </w:r>
      <w:r>
        <w:rPr>
          <w:rFonts w:ascii="Times New Roman"/>
          <w:color w:val="212529"/>
          <w:spacing w:val="1413"/>
          <w:sz w:val="22"/>
        </w:rPr>
        <w:t xml:space="preserve"> </w:t>
      </w:r>
      <w:r>
        <w:rPr>
          <w:rFonts w:ascii="TVRBUE+SimSun" w:hAnsi="TVRBUE+SimSun" w:cs="TVRBUE+SimSun"/>
          <w:color w:val="212529"/>
          <w:spacing w:val="5"/>
          <w:sz w:val="22"/>
        </w:rPr>
        <w:t>疫特别国债</w:t>
      </w:r>
      <w:r>
        <w:rPr>
          <w:rFonts w:ascii="Times New Roman"/>
          <w:color w:val="212529"/>
          <w:spacing w:val="119"/>
          <w:sz w:val="22"/>
        </w:rPr>
        <w:t xml:space="preserve"> </w:t>
      </w:r>
      <w:r>
        <w:rPr>
          <w:rFonts w:ascii="TVRBUE+SimSun" w:hAnsi="TVRBUE+SimSun" w:cs="TVRBUE+SimSun"/>
          <w:color w:val="212529"/>
          <w:spacing w:val="2"/>
          <w:sz w:val="22"/>
        </w:rPr>
        <w:t>58</w:t>
      </w:r>
      <w:r>
        <w:rPr>
          <w:rFonts w:ascii="TVRBUE+SimSun" w:hAnsi="TVRBUE+SimSun" w:cs="TVRBUE+SimSun"/>
          <w:color w:val="212529"/>
          <w:spacing w:val="2"/>
          <w:sz w:val="22"/>
        </w:rPr>
        <w:cr/>
      </w:r>
      <w:r>
        <w:rPr>
          <w:rFonts w:ascii="Times New Roman"/>
          <w:color w:val="212529"/>
          <w:spacing w:val="1638"/>
          <w:sz w:val="22"/>
        </w:rPr>
        <w:t xml:space="preserve"> </w:t>
      </w:r>
      <w:r>
        <w:rPr>
          <w:rFonts w:ascii="TVRBUE+SimSun" w:hAnsi="TVRBUE+SimSun" w:cs="TVRBUE+SimSun"/>
          <w:color w:val="212529"/>
          <w:spacing w:val="5"/>
          <w:sz w:val="22"/>
        </w:rPr>
        <w:t>安排的支出</w:t>
      </w:r>
    </w:p>
    <w:tbl>
      <w:tblPr>
        <w:tblStyle w:val="2"/>
        <w:tblW w:w="0" w:type="auto"/>
        <w:tblInd w:w="0" w:type="dxa"/>
        <w:tblLayout w:type="autofit"/>
        <w:tblCellMar>
          <w:top w:w="0" w:type="dxa"/>
          <w:left w:w="0" w:type="dxa"/>
          <w:bottom w:w="0" w:type="dxa"/>
          <w:right w:w="0" w:type="dxa"/>
        </w:tblCellMar>
      </w:tblPr>
      <w:tblGrid>
        <w:gridCol w:w="1152"/>
        <w:gridCol w:w="1078"/>
        <w:gridCol w:w="20"/>
        <w:gridCol w:w="1706"/>
        <w:gridCol w:w="20"/>
        <w:gridCol w:w="1246"/>
        <w:gridCol w:w="20"/>
        <w:gridCol w:w="3439"/>
      </w:tblGrid>
      <w:tr w14:paraId="6E387C46">
        <w:tblPrEx>
          <w:tblCellMar>
            <w:top w:w="0" w:type="dxa"/>
            <w:left w:w="0" w:type="dxa"/>
            <w:bottom w:w="0" w:type="dxa"/>
            <w:right w:w="0" w:type="dxa"/>
          </w:tblCellMar>
        </w:tblPrEx>
        <w:trPr>
          <w:trHeight w:val="475" w:hRule="atLeast"/>
        </w:trPr>
        <w:tc>
          <w:tcPr>
            <w:tcW w:w="1152" w:type="dxa"/>
            <w:noWrap w:val="0"/>
            <w:vAlign w:val="top"/>
          </w:tcPr>
          <w:p w14:paraId="60A73E2F">
            <w:pPr>
              <w:spacing w:before="0" w:after="0" w:line="0" w:lineRule="exact"/>
              <w:ind w:left="0" w:right="0" w:firstLine="0"/>
              <w:jc w:val="left"/>
              <w:rPr>
                <w:rFonts w:ascii="Times New Roman"/>
                <w:color w:val="000000"/>
                <w:spacing w:val="0"/>
                <w:sz w:val="22"/>
              </w:rPr>
            </w:pPr>
          </w:p>
        </w:tc>
        <w:tc>
          <w:tcPr>
            <w:tcW w:w="1078" w:type="dxa"/>
            <w:noWrap w:val="0"/>
            <w:vAlign w:val="top"/>
          </w:tcPr>
          <w:p w14:paraId="565572B7">
            <w:pPr>
              <w:spacing w:before="0" w:after="0" w:line="220" w:lineRule="exact"/>
              <w:ind w:left="0" w:right="0" w:firstLine="0"/>
              <w:jc w:val="left"/>
              <w:rPr>
                <w:rFonts w:ascii="Times New Roman"/>
                <w:color w:val="000000"/>
                <w:spacing w:val="0"/>
                <w:sz w:val="22"/>
              </w:rPr>
            </w:pPr>
            <w:r>
              <w:rPr>
                <w:rFonts w:ascii="TVRBUE+SimSun" w:hAnsi="TVRBUE+SimSun" w:cs="TVRBUE+SimSun"/>
                <w:color w:val="000000"/>
                <w:spacing w:val="5"/>
                <w:sz w:val="22"/>
              </w:rPr>
              <w:t>本年收入</w:t>
            </w:r>
          </w:p>
          <w:p w14:paraId="646B0941">
            <w:pPr>
              <w:spacing w:before="35" w:after="0" w:line="220" w:lineRule="exact"/>
              <w:ind w:left="225" w:right="0" w:firstLine="0"/>
              <w:jc w:val="left"/>
              <w:rPr>
                <w:rFonts w:ascii="Times New Roman"/>
                <w:color w:val="000000"/>
                <w:spacing w:val="0"/>
                <w:sz w:val="22"/>
              </w:rPr>
            </w:pPr>
            <w:r>
              <w:rPr>
                <w:rFonts w:ascii="TVRBUE+SimSun" w:hAnsi="TVRBUE+SimSun" w:cs="TVRBUE+SimSun"/>
                <w:color w:val="000000"/>
                <w:spacing w:val="5"/>
                <w:sz w:val="22"/>
              </w:rPr>
              <w:t>合计</w:t>
            </w:r>
          </w:p>
        </w:tc>
        <w:tc>
          <w:tcPr>
            <w:tcW w:w="20" w:type="dxa"/>
            <w:noWrap w:val="0"/>
            <w:vAlign w:val="top"/>
          </w:tcPr>
          <w:p w14:paraId="51D790A2">
            <w:pPr>
              <w:spacing w:before="0" w:after="0" w:line="0" w:lineRule="exact"/>
              <w:ind w:left="0" w:right="0" w:firstLine="0"/>
              <w:jc w:val="left"/>
              <w:rPr>
                <w:rFonts w:ascii="Times New Roman"/>
                <w:color w:val="000000"/>
                <w:spacing w:val="0"/>
                <w:sz w:val="22"/>
              </w:rPr>
            </w:pPr>
          </w:p>
        </w:tc>
        <w:tc>
          <w:tcPr>
            <w:tcW w:w="1706" w:type="dxa"/>
            <w:noWrap w:val="0"/>
            <w:vAlign w:val="top"/>
          </w:tcPr>
          <w:p w14:paraId="1F251630">
            <w:pPr>
              <w:spacing w:before="135" w:after="0" w:line="220" w:lineRule="exact"/>
              <w:ind w:left="0" w:right="0" w:firstLine="0"/>
              <w:jc w:val="left"/>
              <w:rPr>
                <w:rFonts w:ascii="Times New Roman"/>
                <w:color w:val="000000"/>
                <w:spacing w:val="0"/>
                <w:sz w:val="22"/>
              </w:rPr>
            </w:pPr>
            <w:r>
              <w:rPr>
                <w:rFonts w:ascii="TVRBUE+SimSun"/>
                <w:color w:val="212529"/>
                <w:spacing w:val="2"/>
                <w:sz w:val="22"/>
              </w:rPr>
              <w:t>27</w:t>
            </w:r>
            <w:r>
              <w:rPr>
                <w:rFonts w:ascii="Times New Roman"/>
                <w:color w:val="212529"/>
                <w:spacing w:val="468"/>
                <w:sz w:val="22"/>
              </w:rPr>
              <w:t xml:space="preserve"> </w:t>
            </w:r>
            <w:r>
              <w:rPr>
                <w:rFonts w:ascii="TVRBUE+SimSun"/>
                <w:color w:val="212529"/>
                <w:spacing w:val="2"/>
                <w:sz w:val="22"/>
              </w:rPr>
              <w:t>3,379.38</w:t>
            </w:r>
          </w:p>
        </w:tc>
        <w:tc>
          <w:tcPr>
            <w:tcW w:w="20" w:type="dxa"/>
            <w:noWrap w:val="0"/>
            <w:vAlign w:val="top"/>
          </w:tcPr>
          <w:p w14:paraId="76A8716E">
            <w:pPr>
              <w:spacing w:before="0" w:after="0" w:line="0" w:lineRule="exact"/>
              <w:ind w:left="0" w:right="0" w:firstLine="0"/>
              <w:jc w:val="left"/>
              <w:rPr>
                <w:rFonts w:ascii="Times New Roman"/>
                <w:color w:val="000000"/>
                <w:spacing w:val="0"/>
                <w:sz w:val="22"/>
              </w:rPr>
            </w:pPr>
          </w:p>
        </w:tc>
        <w:tc>
          <w:tcPr>
            <w:tcW w:w="1246" w:type="dxa"/>
            <w:noWrap w:val="0"/>
            <w:vAlign w:val="top"/>
          </w:tcPr>
          <w:p w14:paraId="6E23E814">
            <w:pPr>
              <w:spacing w:before="0" w:after="0" w:line="220" w:lineRule="exact"/>
              <w:ind w:left="0" w:right="0" w:firstLine="0"/>
              <w:jc w:val="left"/>
              <w:rPr>
                <w:rFonts w:ascii="Times New Roman"/>
                <w:color w:val="000000"/>
                <w:spacing w:val="0"/>
                <w:sz w:val="22"/>
              </w:rPr>
            </w:pPr>
            <w:r>
              <w:rPr>
                <w:rFonts w:ascii="TVRBUE+SimSun" w:hAnsi="TVRBUE+SimSun" w:cs="TVRBUE+SimSun"/>
                <w:color w:val="000000"/>
                <w:spacing w:val="5"/>
                <w:sz w:val="22"/>
              </w:rPr>
              <w:t>本年支出合</w:t>
            </w:r>
          </w:p>
          <w:p w14:paraId="5F4848DF">
            <w:pPr>
              <w:spacing w:before="35" w:after="0" w:line="220" w:lineRule="exact"/>
              <w:ind w:left="450" w:right="0" w:firstLine="0"/>
              <w:jc w:val="left"/>
              <w:rPr>
                <w:rFonts w:ascii="Times New Roman"/>
                <w:color w:val="000000"/>
                <w:spacing w:val="0"/>
                <w:sz w:val="22"/>
              </w:rPr>
            </w:pPr>
            <w:r>
              <w:rPr>
                <w:rFonts w:ascii="TVRBUE+SimSun" w:hAnsi="TVRBUE+SimSun" w:cs="TVRBUE+SimSun"/>
                <w:color w:val="000000"/>
                <w:spacing w:val="0"/>
                <w:sz w:val="22"/>
              </w:rPr>
              <w:t>计</w:t>
            </w:r>
          </w:p>
        </w:tc>
        <w:tc>
          <w:tcPr>
            <w:tcW w:w="20" w:type="dxa"/>
            <w:noWrap w:val="0"/>
            <w:vAlign w:val="top"/>
          </w:tcPr>
          <w:p w14:paraId="75C3273E">
            <w:pPr>
              <w:spacing w:before="0" w:after="0" w:line="0" w:lineRule="exact"/>
              <w:ind w:left="0" w:right="0" w:firstLine="0"/>
              <w:jc w:val="left"/>
              <w:rPr>
                <w:rFonts w:ascii="Times New Roman"/>
                <w:color w:val="000000"/>
                <w:spacing w:val="0"/>
                <w:sz w:val="22"/>
              </w:rPr>
            </w:pPr>
          </w:p>
        </w:tc>
        <w:tc>
          <w:tcPr>
            <w:tcW w:w="3439" w:type="dxa"/>
            <w:noWrap w:val="0"/>
            <w:vAlign w:val="top"/>
          </w:tcPr>
          <w:p w14:paraId="459E2792">
            <w:pPr>
              <w:spacing w:before="135" w:after="0" w:line="220" w:lineRule="exact"/>
              <w:ind w:left="0" w:right="0" w:firstLine="0"/>
              <w:jc w:val="left"/>
              <w:rPr>
                <w:rFonts w:ascii="Times New Roman"/>
                <w:color w:val="000000"/>
                <w:spacing w:val="0"/>
                <w:sz w:val="22"/>
              </w:rPr>
            </w:pPr>
            <w:r>
              <w:rPr>
                <w:rFonts w:ascii="TVRBUE+SimSun"/>
                <w:color w:val="212529"/>
                <w:spacing w:val="2"/>
                <w:sz w:val="22"/>
              </w:rPr>
              <w:t>59</w:t>
            </w:r>
            <w:r>
              <w:rPr>
                <w:rFonts w:ascii="Times New Roman"/>
                <w:color w:val="212529"/>
                <w:spacing w:val="186"/>
                <w:sz w:val="22"/>
              </w:rPr>
              <w:t xml:space="preserve"> </w:t>
            </w:r>
            <w:r>
              <w:rPr>
                <w:rFonts w:ascii="TVRBUE+SimSun"/>
                <w:color w:val="212529"/>
                <w:spacing w:val="2"/>
                <w:sz w:val="22"/>
              </w:rPr>
              <w:t>3,379.38</w:t>
            </w:r>
            <w:r>
              <w:rPr>
                <w:rFonts w:ascii="Times New Roman"/>
                <w:color w:val="212529"/>
                <w:spacing w:val="261"/>
                <w:sz w:val="22"/>
              </w:rPr>
              <w:t xml:space="preserve"> </w:t>
            </w:r>
            <w:r>
              <w:rPr>
                <w:rFonts w:ascii="TVRBUE+SimSun"/>
                <w:color w:val="212529"/>
                <w:spacing w:val="2"/>
                <w:sz w:val="22"/>
              </w:rPr>
              <w:t>3,345.41</w:t>
            </w:r>
            <w:r>
              <w:rPr>
                <w:rFonts w:ascii="Times New Roman"/>
                <w:color w:val="212529"/>
                <w:spacing w:val="162"/>
                <w:sz w:val="22"/>
              </w:rPr>
              <w:t xml:space="preserve"> </w:t>
            </w:r>
            <w:r>
              <w:rPr>
                <w:rFonts w:ascii="TVRBUE+SimSun"/>
                <w:color w:val="212529"/>
                <w:spacing w:val="2"/>
                <w:sz w:val="22"/>
              </w:rPr>
              <w:t>33.98</w:t>
            </w:r>
          </w:p>
        </w:tc>
      </w:tr>
    </w:tbl>
    <w:p w14:paraId="4D30EEAB">
      <w:pPr>
        <w:spacing w:before="65" w:after="0" w:line="255" w:lineRule="exact"/>
        <w:ind w:left="1055" w:right="0" w:firstLine="0"/>
        <w:jc w:val="left"/>
        <w:rPr>
          <w:rFonts w:ascii="Times New Roman"/>
          <w:color w:val="000000"/>
          <w:spacing w:val="0"/>
          <w:sz w:val="22"/>
        </w:rPr>
      </w:pPr>
      <w:r>
        <w:rPr>
          <w:rFonts w:ascii="TVRBUE+SimSun" w:hAnsi="TVRBUE+SimSun" w:cs="TVRBUE+SimSun"/>
          <w:color w:val="212529"/>
          <w:spacing w:val="5"/>
          <w:sz w:val="22"/>
        </w:rPr>
        <w:t>年初财政</w:t>
      </w:r>
      <w:r>
        <w:rPr>
          <w:rFonts w:ascii="Times New Roman"/>
          <w:color w:val="212529"/>
          <w:spacing w:val="1934"/>
          <w:sz w:val="22"/>
        </w:rPr>
        <w:t xml:space="preserve"> </w:t>
      </w:r>
      <w:r>
        <w:rPr>
          <w:rFonts w:ascii="TVRBUE+SimSun" w:hAnsi="TVRBUE+SimSun" w:cs="TVRBUE+SimSun"/>
          <w:color w:val="212529"/>
          <w:spacing w:val="5"/>
          <w:sz w:val="22"/>
        </w:rPr>
        <w:t>年末财政拨</w:t>
      </w:r>
      <w:r>
        <w:rPr>
          <w:rFonts w:ascii="TVRBUE+SimSun" w:hAnsi="TVRBUE+SimSun" w:cs="TVRBUE+SimSun"/>
          <w:color w:val="212529"/>
          <w:spacing w:val="5"/>
          <w:sz w:val="22"/>
        </w:rPr>
        <w:cr/>
      </w:r>
      <w:r>
        <w:rPr>
          <w:rFonts w:ascii="TVRBUE+SimSun" w:hAnsi="TVRBUE+SimSun" w:cs="TVRBUE+SimSun"/>
          <w:color w:val="212529"/>
          <w:spacing w:val="5"/>
          <w:sz w:val="22"/>
        </w:rPr>
        <w:t>拨款结转</w:t>
      </w:r>
      <w:r>
        <w:rPr>
          <w:rFonts w:ascii="Times New Roman"/>
          <w:color w:val="212529"/>
          <w:spacing w:val="240"/>
          <w:sz w:val="22"/>
        </w:rPr>
        <w:t xml:space="preserve"> </w:t>
      </w:r>
      <w:r>
        <w:rPr>
          <w:rFonts w:ascii="TVRBUE+SimSun"/>
          <w:color w:val="212529"/>
          <w:spacing w:val="2"/>
          <w:sz w:val="22"/>
        </w:rPr>
        <w:t>28</w:t>
      </w:r>
      <w:r>
        <w:rPr>
          <w:rFonts w:ascii="Times New Roman"/>
          <w:color w:val="212529"/>
          <w:spacing w:val="1413"/>
          <w:sz w:val="22"/>
        </w:rPr>
        <w:t xml:space="preserve"> </w:t>
      </w:r>
      <w:r>
        <w:rPr>
          <w:rFonts w:ascii="TVRBUE+SimSun" w:hAnsi="TVRBUE+SimSun" w:cs="TVRBUE+SimSun"/>
          <w:color w:val="212529"/>
          <w:spacing w:val="5"/>
          <w:sz w:val="22"/>
        </w:rPr>
        <w:t>款结转和结</w:t>
      </w:r>
      <w:r>
        <w:rPr>
          <w:rFonts w:ascii="Times New Roman"/>
          <w:color w:val="212529"/>
          <w:spacing w:val="119"/>
          <w:sz w:val="22"/>
        </w:rPr>
        <w:t xml:space="preserve"> </w:t>
      </w:r>
      <w:r>
        <w:rPr>
          <w:rFonts w:ascii="TVRBUE+SimSun" w:hAnsi="TVRBUE+SimSun" w:cs="TVRBUE+SimSun"/>
          <w:color w:val="212529"/>
          <w:spacing w:val="2"/>
          <w:sz w:val="22"/>
        </w:rPr>
        <w:t>60</w:t>
      </w:r>
      <w:r>
        <w:rPr>
          <w:rFonts w:ascii="TVRBUE+SimSun" w:hAnsi="TVRBUE+SimSun" w:cs="TVRBUE+SimSun"/>
          <w:color w:val="212529"/>
          <w:spacing w:val="2"/>
          <w:sz w:val="22"/>
        </w:rPr>
        <w:cr/>
      </w:r>
      <w:r>
        <w:rPr>
          <w:rFonts w:ascii="TVRBUE+SimSun" w:hAnsi="TVRBUE+SimSun" w:cs="TVRBUE+SimSun"/>
          <w:color w:val="212529"/>
          <w:spacing w:val="5"/>
          <w:sz w:val="22"/>
        </w:rPr>
        <w:t>和结余</w:t>
      </w:r>
      <w:r>
        <w:rPr>
          <w:rFonts w:ascii="Times New Roman"/>
          <w:color w:val="212529"/>
          <w:spacing w:val="2159"/>
          <w:sz w:val="22"/>
        </w:rPr>
        <w:t xml:space="preserve"> </w:t>
      </w:r>
      <w:r>
        <w:rPr>
          <w:rFonts w:ascii="TVRBUE+SimSun" w:hAnsi="TVRBUE+SimSun" w:cs="TVRBUE+SimSun"/>
          <w:color w:val="212529"/>
          <w:spacing w:val="0"/>
          <w:sz w:val="22"/>
        </w:rPr>
        <w:t>余</w:t>
      </w:r>
    </w:p>
    <w:p w14:paraId="0B1C1695">
      <w:pPr>
        <w:spacing w:before="40" w:after="0" w:line="230" w:lineRule="exact"/>
        <w:ind w:left="1280" w:right="0" w:firstLine="0"/>
        <w:jc w:val="left"/>
        <w:rPr>
          <w:rFonts w:ascii="Times New Roman"/>
          <w:color w:val="000000"/>
          <w:spacing w:val="0"/>
          <w:sz w:val="22"/>
        </w:rPr>
      </w:pPr>
      <w:r>
        <w:rPr>
          <w:rFonts w:ascii="TVRBUE+SimSun" w:hAnsi="TVRBUE+SimSun" w:cs="TVRBUE+SimSun"/>
          <w:color w:val="212529"/>
          <w:spacing w:val="5"/>
          <w:sz w:val="22"/>
        </w:rPr>
        <w:t>一般公</w:t>
      </w:r>
    </w:p>
    <w:p w14:paraId="694B4FD0">
      <w:pPr>
        <w:spacing w:before="0" w:after="0" w:line="255" w:lineRule="exact"/>
        <w:ind w:left="1055" w:right="5653" w:firstLine="0"/>
        <w:jc w:val="left"/>
        <w:rPr>
          <w:rFonts w:ascii="Times New Roman"/>
          <w:color w:val="000000"/>
          <w:spacing w:val="0"/>
          <w:sz w:val="22"/>
        </w:rPr>
      </w:pPr>
      <w:r>
        <w:rPr>
          <w:rFonts w:ascii="TVRBUE+SimSun" w:hAnsi="TVRBUE+SimSun" w:cs="TVRBUE+SimSun"/>
          <w:color w:val="212529"/>
          <w:spacing w:val="5"/>
          <w:sz w:val="22"/>
        </w:rPr>
        <w:t>共预算财</w:t>
      </w:r>
      <w:r>
        <w:rPr>
          <w:rFonts w:ascii="Times New Roman"/>
          <w:color w:val="212529"/>
          <w:spacing w:val="240"/>
          <w:sz w:val="22"/>
        </w:rPr>
        <w:t xml:space="preserve"> </w:t>
      </w:r>
      <w:r>
        <w:rPr>
          <w:rFonts w:ascii="TVRBUE+SimSun"/>
          <w:color w:val="212529"/>
          <w:spacing w:val="2"/>
          <w:sz w:val="22"/>
        </w:rPr>
        <w:t>29</w:t>
      </w:r>
      <w:r>
        <w:rPr>
          <w:rFonts w:ascii="Times New Roman"/>
          <w:color w:val="212529"/>
          <w:spacing w:val="2712"/>
          <w:sz w:val="22"/>
        </w:rPr>
        <w:t xml:space="preserve"> </w:t>
      </w:r>
      <w:r>
        <w:rPr>
          <w:rFonts w:ascii="TVRBUE+SimSun"/>
          <w:color w:val="212529"/>
          <w:spacing w:val="2"/>
          <w:sz w:val="22"/>
        </w:rPr>
        <w:t xml:space="preserve">61 </w:t>
      </w:r>
      <w:r>
        <w:rPr>
          <w:rFonts w:ascii="TVRBUE+SimSun" w:hAnsi="TVRBUE+SimSun" w:cs="TVRBUE+SimSun"/>
          <w:color w:val="212529"/>
          <w:spacing w:val="5"/>
          <w:sz w:val="22"/>
        </w:rPr>
        <w:t>政拨款</w:t>
      </w:r>
    </w:p>
    <w:p w14:paraId="62355922">
      <w:pPr>
        <w:spacing w:before="40" w:after="0" w:line="230" w:lineRule="exact"/>
        <w:ind w:left="1280" w:right="0" w:firstLine="0"/>
        <w:jc w:val="left"/>
        <w:rPr>
          <w:rFonts w:ascii="Times New Roman"/>
          <w:color w:val="000000"/>
          <w:spacing w:val="0"/>
          <w:sz w:val="22"/>
        </w:rPr>
      </w:pPr>
      <w:r>
        <w:rPr>
          <w:rFonts w:ascii="TVRBUE+SimSun" w:hAnsi="TVRBUE+SimSun" w:cs="TVRBUE+SimSun"/>
          <w:color w:val="212529"/>
          <w:spacing w:val="5"/>
          <w:sz w:val="22"/>
        </w:rPr>
        <w:t>政府性</w:t>
      </w:r>
    </w:p>
    <w:p w14:paraId="406B0006">
      <w:pPr>
        <w:spacing w:before="25" w:after="0" w:line="230" w:lineRule="exact"/>
        <w:ind w:left="1055" w:right="0" w:firstLine="0"/>
        <w:jc w:val="left"/>
        <w:rPr>
          <w:rFonts w:ascii="Times New Roman"/>
          <w:color w:val="000000"/>
          <w:spacing w:val="0"/>
          <w:sz w:val="22"/>
        </w:rPr>
      </w:pPr>
      <w:r>
        <w:rPr>
          <w:rFonts w:ascii="TVRBUE+SimSun" w:hAnsi="TVRBUE+SimSun" w:cs="TVRBUE+SimSun"/>
          <w:color w:val="212529"/>
          <w:spacing w:val="5"/>
          <w:sz w:val="22"/>
        </w:rPr>
        <w:t>基金预算</w:t>
      </w:r>
      <w:r>
        <w:rPr>
          <w:rFonts w:ascii="Times New Roman"/>
          <w:color w:val="212529"/>
          <w:spacing w:val="240"/>
          <w:sz w:val="22"/>
        </w:rPr>
        <w:t xml:space="preserve"> </w:t>
      </w:r>
      <w:r>
        <w:rPr>
          <w:rFonts w:ascii="TVRBUE+SimSun"/>
          <w:color w:val="212529"/>
          <w:spacing w:val="2"/>
          <w:sz w:val="22"/>
        </w:rPr>
        <w:t>30</w:t>
      </w:r>
      <w:r>
        <w:rPr>
          <w:rFonts w:ascii="Times New Roman"/>
          <w:color w:val="212529"/>
          <w:spacing w:val="2712"/>
          <w:sz w:val="22"/>
        </w:rPr>
        <w:t xml:space="preserve"> </w:t>
      </w:r>
      <w:r>
        <w:rPr>
          <w:rFonts w:ascii="TVRBUE+SimSun"/>
          <w:color w:val="212529"/>
          <w:spacing w:val="2"/>
          <w:sz w:val="22"/>
        </w:rPr>
        <w:t>62</w:t>
      </w:r>
    </w:p>
    <w:p w14:paraId="7E690D49">
      <w:pPr>
        <w:spacing w:before="0" w:after="35" w:line="270" w:lineRule="exact"/>
        <w:ind w:left="1055" w:right="0" w:firstLine="0"/>
        <w:jc w:val="left"/>
        <w:rPr>
          <w:rFonts w:ascii="Times New Roman"/>
          <w:color w:val="000000"/>
          <w:spacing w:val="0"/>
          <w:sz w:val="22"/>
        </w:rPr>
      </w:pPr>
      <w:r>
        <w:rPr>
          <w:rFonts w:ascii="TVRBUE+SimSun" w:hAnsi="TVRBUE+SimSun" w:cs="TVRBUE+SimSun"/>
          <w:color w:val="212529"/>
          <w:spacing w:val="5"/>
          <w:sz w:val="22"/>
        </w:rPr>
        <w:t>财政拨款</w:t>
      </w:r>
      <w:r>
        <w:rPr>
          <w:rFonts w:ascii="TVRBUE+SimSun" w:hAnsi="TVRBUE+SimSun" w:cs="TVRBUE+SimSun"/>
          <w:color w:val="212529"/>
          <w:spacing w:val="5"/>
          <w:sz w:val="22"/>
        </w:rPr>
        <w:cr/>
      </w:r>
      <w:r>
        <w:rPr>
          <w:rFonts w:ascii="Times New Roman"/>
          <w:color w:val="212529"/>
          <w:spacing w:val="170"/>
          <w:sz w:val="22"/>
        </w:rPr>
        <w:t xml:space="preserve"> </w:t>
      </w:r>
      <w:r>
        <w:rPr>
          <w:rFonts w:ascii="TVRBUE+SimSun" w:hAnsi="TVRBUE+SimSun" w:cs="TVRBUE+SimSun"/>
          <w:color w:val="212529"/>
          <w:spacing w:val="5"/>
          <w:sz w:val="22"/>
        </w:rPr>
        <w:t>国有资</w:t>
      </w:r>
    </w:p>
    <w:tbl>
      <w:tblPr>
        <w:tblStyle w:val="2"/>
        <w:tblW w:w="0" w:type="auto"/>
        <w:tblInd w:w="0" w:type="dxa"/>
        <w:tblLayout w:type="autofit"/>
        <w:tblCellMar>
          <w:top w:w="0" w:type="dxa"/>
          <w:left w:w="0" w:type="dxa"/>
          <w:bottom w:w="0" w:type="dxa"/>
          <w:right w:w="0" w:type="dxa"/>
        </w:tblCellMar>
      </w:tblPr>
      <w:tblGrid>
        <w:gridCol w:w="1055"/>
        <w:gridCol w:w="1175"/>
        <w:gridCol w:w="20"/>
        <w:gridCol w:w="3294"/>
      </w:tblGrid>
      <w:tr w14:paraId="6CC316A8">
        <w:tblPrEx>
          <w:tblCellMar>
            <w:top w:w="0" w:type="dxa"/>
            <w:left w:w="0" w:type="dxa"/>
            <w:bottom w:w="0" w:type="dxa"/>
            <w:right w:w="0" w:type="dxa"/>
          </w:tblCellMar>
        </w:tblPrEx>
        <w:trPr>
          <w:trHeight w:val="730" w:hRule="atLeast"/>
        </w:trPr>
        <w:tc>
          <w:tcPr>
            <w:tcW w:w="1055" w:type="dxa"/>
            <w:noWrap w:val="0"/>
            <w:vAlign w:val="top"/>
          </w:tcPr>
          <w:p w14:paraId="377A4DD0">
            <w:pPr>
              <w:spacing w:before="0" w:after="0" w:line="0" w:lineRule="exact"/>
              <w:ind w:left="0" w:right="0" w:firstLine="0"/>
              <w:jc w:val="left"/>
              <w:rPr>
                <w:rFonts w:ascii="Times New Roman"/>
                <w:color w:val="000000"/>
                <w:spacing w:val="0"/>
                <w:sz w:val="22"/>
              </w:rPr>
            </w:pPr>
          </w:p>
        </w:tc>
        <w:tc>
          <w:tcPr>
            <w:tcW w:w="1175" w:type="dxa"/>
            <w:noWrap w:val="0"/>
            <w:vAlign w:val="top"/>
          </w:tcPr>
          <w:p w14:paraId="46CF812E">
            <w:pPr>
              <w:spacing w:before="0" w:after="0" w:line="220" w:lineRule="exact"/>
              <w:ind w:left="0" w:right="0" w:firstLine="0"/>
              <w:jc w:val="left"/>
              <w:rPr>
                <w:rFonts w:ascii="Times New Roman"/>
                <w:color w:val="000000"/>
                <w:spacing w:val="0"/>
                <w:sz w:val="22"/>
              </w:rPr>
            </w:pPr>
            <w:r>
              <w:rPr>
                <w:rFonts w:ascii="TVRBUE+SimSun" w:hAnsi="TVRBUE+SimSun" w:cs="TVRBUE+SimSun"/>
                <w:color w:val="212529"/>
                <w:spacing w:val="5"/>
                <w:sz w:val="22"/>
              </w:rPr>
              <w:t>本经营预</w:t>
            </w:r>
          </w:p>
          <w:p w14:paraId="43CF10E4">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5"/>
                <w:sz w:val="22"/>
              </w:rPr>
              <w:t>算财政拨</w:t>
            </w:r>
          </w:p>
          <w:p w14:paraId="58B867CE">
            <w:pPr>
              <w:spacing w:before="0" w:after="0" w:line="255" w:lineRule="exact"/>
              <w:ind w:left="0" w:right="0" w:firstLine="0"/>
              <w:jc w:val="left"/>
              <w:rPr>
                <w:rFonts w:ascii="Times New Roman"/>
                <w:color w:val="000000"/>
                <w:spacing w:val="0"/>
                <w:sz w:val="22"/>
              </w:rPr>
            </w:pPr>
            <w:r>
              <w:rPr>
                <w:rFonts w:ascii="TVRBUE+SimSun" w:hAnsi="TVRBUE+SimSun" w:cs="TVRBUE+SimSun"/>
                <w:color w:val="212529"/>
                <w:spacing w:val="0"/>
                <w:sz w:val="22"/>
              </w:rPr>
              <w:t xml:space="preserve"> 款</w:t>
            </w:r>
          </w:p>
        </w:tc>
        <w:tc>
          <w:tcPr>
            <w:tcW w:w="20" w:type="dxa"/>
            <w:noWrap w:val="0"/>
            <w:vAlign w:val="top"/>
          </w:tcPr>
          <w:p w14:paraId="464AEE38">
            <w:pPr>
              <w:spacing w:before="0" w:after="0" w:line="0" w:lineRule="exact"/>
              <w:ind w:left="0" w:right="0" w:firstLine="0"/>
              <w:jc w:val="left"/>
              <w:rPr>
                <w:rFonts w:ascii="Times New Roman"/>
                <w:color w:val="000000"/>
                <w:spacing w:val="0"/>
                <w:sz w:val="22"/>
              </w:rPr>
            </w:pPr>
          </w:p>
        </w:tc>
        <w:tc>
          <w:tcPr>
            <w:tcW w:w="3294" w:type="dxa"/>
            <w:noWrap w:val="0"/>
            <w:vAlign w:val="top"/>
          </w:tcPr>
          <w:p w14:paraId="14489C3F">
            <w:pPr>
              <w:spacing w:before="120" w:after="0" w:line="220" w:lineRule="exact"/>
              <w:ind w:left="0" w:right="0" w:firstLine="0"/>
              <w:jc w:val="left"/>
              <w:rPr>
                <w:rFonts w:ascii="Times New Roman"/>
                <w:color w:val="000000"/>
                <w:spacing w:val="0"/>
                <w:sz w:val="22"/>
              </w:rPr>
            </w:pPr>
            <w:r>
              <w:rPr>
                <w:rFonts w:ascii="TVRBUE+SimSun"/>
                <w:color w:val="212529"/>
                <w:spacing w:val="2"/>
                <w:sz w:val="22"/>
              </w:rPr>
              <w:t>31</w:t>
            </w:r>
            <w:r>
              <w:rPr>
                <w:rFonts w:ascii="Times New Roman"/>
                <w:color w:val="212529"/>
                <w:spacing w:val="2712"/>
                <w:sz w:val="22"/>
              </w:rPr>
              <w:t xml:space="preserve"> </w:t>
            </w:r>
            <w:r>
              <w:rPr>
                <w:rFonts w:ascii="TVRBUE+SimSun"/>
                <w:color w:val="212529"/>
                <w:spacing w:val="2"/>
                <w:sz w:val="22"/>
              </w:rPr>
              <w:t>63</w:t>
            </w:r>
          </w:p>
        </w:tc>
      </w:tr>
    </w:tbl>
    <w:p w14:paraId="28304373">
      <w:pPr>
        <w:spacing w:before="185" w:after="0" w:line="230" w:lineRule="exact"/>
        <w:ind w:left="1377" w:right="0" w:firstLine="0"/>
        <w:jc w:val="left"/>
        <w:rPr>
          <w:rFonts w:ascii="Times New Roman"/>
          <w:color w:val="000000"/>
          <w:spacing w:val="0"/>
          <w:sz w:val="22"/>
        </w:rPr>
      </w:pPr>
      <w:r>
        <w:rPr>
          <w:rFonts w:ascii="TVRBUE+SimSun" w:hAnsi="TVRBUE+SimSun" w:cs="TVRBUE+SimSun"/>
          <w:color w:val="000000"/>
          <w:spacing w:val="5"/>
          <w:sz w:val="22"/>
        </w:rPr>
        <w:t>总计</w:t>
      </w:r>
      <w:r>
        <w:rPr>
          <w:rFonts w:ascii="Times New Roman"/>
          <w:color w:val="000000"/>
          <w:spacing w:val="368"/>
          <w:sz w:val="22"/>
        </w:rPr>
        <w:t xml:space="preserve"> </w:t>
      </w:r>
      <w:r>
        <w:rPr>
          <w:rFonts w:ascii="TVRBUE+SimSun"/>
          <w:color w:val="212529"/>
          <w:spacing w:val="2"/>
          <w:sz w:val="22"/>
        </w:rPr>
        <w:t>32</w:t>
      </w:r>
      <w:r>
        <w:rPr>
          <w:rFonts w:ascii="Times New Roman"/>
          <w:color w:val="212529"/>
          <w:spacing w:val="468"/>
          <w:sz w:val="22"/>
        </w:rPr>
        <w:t xml:space="preserve"> </w:t>
      </w:r>
      <w:r>
        <w:rPr>
          <w:rFonts w:ascii="TVRBUE+SimSun"/>
          <w:color w:val="212529"/>
          <w:spacing w:val="2"/>
          <w:sz w:val="22"/>
        </w:rPr>
        <w:t>3,379.38</w:t>
      </w:r>
      <w:r>
        <w:rPr>
          <w:rFonts w:ascii="Times New Roman"/>
          <w:color w:val="212529"/>
          <w:spacing w:val="360"/>
          <w:sz w:val="22"/>
        </w:rPr>
        <w:t xml:space="preserve"> </w:t>
      </w:r>
      <w:r>
        <w:rPr>
          <w:rFonts w:ascii="TVRBUE+SimSun" w:hAnsi="TVRBUE+SimSun" w:cs="TVRBUE+SimSun"/>
          <w:color w:val="000000"/>
          <w:spacing w:val="5"/>
          <w:sz w:val="22"/>
        </w:rPr>
        <w:t>总计</w:t>
      </w:r>
      <w:r>
        <w:rPr>
          <w:rFonts w:ascii="Times New Roman"/>
          <w:color w:val="000000"/>
          <w:spacing w:val="423"/>
          <w:sz w:val="22"/>
        </w:rPr>
        <w:t xml:space="preserve"> </w:t>
      </w:r>
      <w:r>
        <w:rPr>
          <w:rFonts w:ascii="TVRBUE+SimSun"/>
          <w:color w:val="212529"/>
          <w:spacing w:val="2"/>
          <w:sz w:val="22"/>
        </w:rPr>
        <w:t>64</w:t>
      </w:r>
      <w:r>
        <w:rPr>
          <w:rFonts w:ascii="Times New Roman"/>
          <w:color w:val="212529"/>
          <w:spacing w:val="186"/>
          <w:sz w:val="22"/>
        </w:rPr>
        <w:t xml:space="preserve"> </w:t>
      </w:r>
      <w:r>
        <w:rPr>
          <w:rFonts w:ascii="TVRBUE+SimSun"/>
          <w:color w:val="212529"/>
          <w:spacing w:val="2"/>
          <w:sz w:val="22"/>
        </w:rPr>
        <w:t>3,379.38</w:t>
      </w:r>
      <w:r>
        <w:rPr>
          <w:rFonts w:ascii="Times New Roman"/>
          <w:color w:val="212529"/>
          <w:spacing w:val="261"/>
          <w:sz w:val="22"/>
        </w:rPr>
        <w:t xml:space="preserve"> </w:t>
      </w:r>
      <w:r>
        <w:rPr>
          <w:rFonts w:ascii="TVRBUE+SimSun"/>
          <w:color w:val="212529"/>
          <w:spacing w:val="2"/>
          <w:sz w:val="22"/>
        </w:rPr>
        <w:t>3,345.41</w:t>
      </w:r>
      <w:r>
        <w:rPr>
          <w:rFonts w:ascii="Times New Roman"/>
          <w:color w:val="212529"/>
          <w:spacing w:val="162"/>
          <w:sz w:val="22"/>
        </w:rPr>
        <w:t xml:space="preserve"> </w:t>
      </w:r>
      <w:r>
        <w:rPr>
          <w:rFonts w:ascii="TVRBUE+SimSun"/>
          <w:color w:val="212529"/>
          <w:spacing w:val="2"/>
          <w:sz w:val="22"/>
        </w:rPr>
        <w:t>33.98</w:t>
      </w:r>
    </w:p>
    <w:p w14:paraId="7D4513A9">
      <w:pPr>
        <w:spacing w:before="135" w:after="0" w:line="27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注：本表反映部门本年度一般公共预算财政拨款、政府性基金预算财政拨款和国有资本</w:t>
      </w:r>
      <w:r>
        <w:rPr>
          <w:rFonts w:ascii="仿宋" w:hAnsi="仿宋" w:cs="仿宋"/>
          <w:color w:val="212529"/>
          <w:spacing w:val="0"/>
          <w:sz w:val="22"/>
        </w:rPr>
        <w:cr/>
      </w:r>
      <w:r>
        <w:rPr>
          <w:rFonts w:ascii="仿宋" w:hAnsi="仿宋" w:cs="仿宋"/>
          <w:color w:val="212529"/>
          <w:spacing w:val="0"/>
          <w:sz w:val="22"/>
        </w:rPr>
        <w:t>经营预算财政拨款的总收支和年末结转结余情况。</w:t>
      </w:r>
    </w:p>
    <w:p w14:paraId="5D8EAFBC">
      <w:pPr>
        <w:spacing w:before="3479" w:after="0" w:line="170" w:lineRule="exact"/>
        <w:ind w:left="5241" w:right="0" w:firstLine="0"/>
        <w:jc w:val="left"/>
        <w:rPr>
          <w:rFonts w:ascii="Times New Roman"/>
          <w:color w:val="000000"/>
          <w:spacing w:val="0"/>
          <w:sz w:val="16"/>
        </w:rPr>
      </w:pPr>
      <w:r>
        <w:rPr>
          <w:rFonts w:ascii="MingLiU"/>
          <w:color w:val="000000"/>
          <w:spacing w:val="-11"/>
          <w:sz w:val="16"/>
        </w:rPr>
        <w:t>-15-</w:t>
      </w:r>
    </w:p>
    <w:p w14:paraId="3F1AF328">
      <w:pPr>
        <w:spacing w:before="0" w:after="0" w:line="0" w:lineRule="exact"/>
        <w:ind w:left="0" w:right="0" w:firstLine="0"/>
        <w:jc w:val="left"/>
        <w:rPr>
          <w:rFonts w:ascii="Arial"/>
          <w:color w:val="FF0000"/>
          <w:spacing w:val="0"/>
          <w:sz w:val="2"/>
        </w:rPr>
      </w:pPr>
    </w:p>
    <w:p w14:paraId="6E10D43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C424FF1">
      <w:pPr>
        <w:spacing w:before="0" w:after="0" w:line="170" w:lineRule="exact"/>
        <w:ind w:left="0" w:right="0" w:firstLine="0"/>
        <w:jc w:val="left"/>
        <w:rPr>
          <w:rFonts w:ascii="Times New Roman"/>
          <w:color w:val="000000"/>
          <w:spacing w:val="0"/>
          <w:sz w:val="16"/>
        </w:rPr>
      </w:pPr>
      <w:r>
        <w:pict>
          <v:shape id="_x000063" o:spid="_x0000_s1089" o:spt="75" type="#_x0000_t75" style="position:absolute;left:0pt;margin-left:83pt;margin-top:68.1pt;height:734.75pt;width:430.25pt;mso-position-horizontal-relative:page;mso-position-vertical-relative:page;z-index:-251656192;mso-width-relative:page;mso-height-relative:page;" filled="f" coordsize="21600,21600">
            <v:path/>
            <v:fill on="f" focussize="0,0"/>
            <v:stroke/>
            <v:imagedata r:id="rId50" o:title=""/>
            <o:lock v:ext="edit" aspectratio="t"/>
          </v:shape>
        </w:pict>
      </w:r>
      <w:r>
        <w:pict>
          <v:shape id="_x000064" o:spid="_x0000_s1090"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2" o:title=""/>
            <o:lock v:ext="edit" aspectratio="t"/>
          </v:shape>
        </w:pict>
      </w:r>
      <w:r>
        <w:pict>
          <v:shape id="_x000065" o:spid="_x0000_s109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4DA93E93">
      <w:pPr>
        <w:spacing w:before="66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827"/>
          <w:sz w:val="18"/>
          <w:u w:val="single"/>
        </w:rPr>
        <w:t xml:space="preserve"> </w:t>
      </w:r>
      <w:r>
        <w:rPr>
          <w:rFonts w:ascii="Times New Roman"/>
          <w:color w:val="FFFFFF"/>
          <w:spacing w:val="2143"/>
          <w:sz w:val="18"/>
          <w:u w:val="single"/>
        </w:rPr>
        <w:t xml:space="preserve"> </w:t>
      </w:r>
      <w:r>
        <w:rPr>
          <w:rFonts w:ascii="Arial"/>
          <w:color w:val="FFFFFF"/>
          <w:spacing w:val="0"/>
          <w:sz w:val="18"/>
          <w:u w:val="single"/>
        </w:rPr>
        <w:t>@</w:t>
      </w:r>
      <w:r>
        <w:rPr>
          <w:rFonts w:ascii="Arial"/>
          <w:color w:val="FFFFFF"/>
          <w:spacing w:val="0"/>
          <w:sz w:val="18"/>
        </w:rPr>
        <w:t>#@#@</w:t>
      </w:r>
    </w:p>
    <w:p w14:paraId="147FDF42">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五、一般</w:t>
      </w:r>
      <w:r>
        <w:rPr>
          <w:rFonts w:ascii="仿宋" w:hAnsi="仿宋" w:cs="仿宋"/>
          <w:color w:val="FFFFFF"/>
          <w:spacing w:val="0"/>
          <w:sz w:val="18"/>
        </w:rPr>
        <w:t>公</w:t>
      </w:r>
      <w:r>
        <w:rPr>
          <w:rFonts w:ascii="仿宋" w:hAnsi="仿宋" w:cs="仿宋"/>
          <w:color w:val="FFFFFF"/>
          <w:spacing w:val="0"/>
          <w:sz w:val="18"/>
          <w:u w:val="single"/>
        </w:rPr>
        <w:t>共预算财政拨款支出决算表</w:t>
      </w:r>
    </w:p>
    <w:p w14:paraId="3BB5FE9B">
      <w:pPr>
        <w:spacing w:before="39" w:after="0" w:line="290" w:lineRule="exact"/>
        <w:ind w:left="3209" w:right="0" w:firstLine="0"/>
        <w:jc w:val="left"/>
        <w:rPr>
          <w:rFonts w:ascii="Times New Roman"/>
          <w:color w:val="000000"/>
          <w:spacing w:val="0"/>
          <w:sz w:val="28"/>
        </w:rPr>
      </w:pPr>
      <w:r>
        <w:rPr>
          <w:rFonts w:ascii="仿宋" w:hAnsi="仿宋" w:cs="仿宋"/>
          <w:color w:val="000000"/>
          <w:spacing w:val="0"/>
          <w:sz w:val="28"/>
        </w:rPr>
        <w:t>一般公共预算财政拨款支出决算表</w:t>
      </w:r>
    </w:p>
    <w:p w14:paraId="4D923050">
      <w:pPr>
        <w:spacing w:before="66" w:after="0" w:line="190" w:lineRule="exact"/>
        <w:ind w:left="8840" w:right="0" w:firstLine="0"/>
        <w:jc w:val="left"/>
        <w:rPr>
          <w:rFonts w:ascii="Times New Roman"/>
          <w:color w:val="000000"/>
          <w:spacing w:val="0"/>
          <w:sz w:val="18"/>
        </w:rPr>
      </w:pPr>
      <w:r>
        <w:rPr>
          <w:rFonts w:ascii="EEGAIA+SimSun" w:hAnsi="EEGAIA+SimSun" w:cs="EEGAIA+SimSun"/>
          <w:color w:val="212529"/>
          <w:spacing w:val="0"/>
          <w:sz w:val="18"/>
        </w:rPr>
        <w:t>公开05表</w:t>
      </w:r>
    </w:p>
    <w:p w14:paraId="427888DB">
      <w:pPr>
        <w:spacing w:before="390" w:after="0" w:line="105" w:lineRule="exact"/>
        <w:ind w:left="1055" w:right="0" w:firstLine="0"/>
        <w:jc w:val="left"/>
        <w:rPr>
          <w:rFonts w:ascii="Times New Roman"/>
          <w:color w:val="000000"/>
          <w:spacing w:val="0"/>
          <w:sz w:val="18"/>
        </w:rPr>
      </w:pPr>
      <w:r>
        <w:rPr>
          <w:rFonts w:ascii="宋体" w:hAnsi="宋体" w:cs="宋体"/>
          <w:color w:val="212529"/>
          <w:spacing w:val="0"/>
          <w:sz w:val="18"/>
        </w:rPr>
        <w:t>部门名称：兴县魏家滩镇人民政府</w:t>
      </w:r>
      <w:r>
        <w:rPr>
          <w:rFonts w:ascii="Times New Roman"/>
          <w:color w:val="212529"/>
          <w:spacing w:val="4500"/>
          <w:sz w:val="18"/>
        </w:rPr>
        <w:t xml:space="preserve"> </w:t>
      </w:r>
      <w:r>
        <w:rPr>
          <w:rFonts w:ascii="宋体" w:hAnsi="宋体" w:cs="宋体"/>
          <w:color w:val="212529"/>
          <w:spacing w:val="0"/>
          <w:sz w:val="18"/>
        </w:rPr>
        <w:t>金额单位：万元</w:t>
      </w:r>
      <w:r>
        <w:rPr>
          <w:rFonts w:ascii="宋体" w:hAnsi="宋体" w:cs="宋体"/>
          <w:color w:val="212529"/>
          <w:spacing w:val="0"/>
          <w:sz w:val="18"/>
        </w:rPr>
        <w:cr/>
      </w:r>
      <w:r>
        <w:rPr>
          <w:rFonts w:ascii="Times New Roman"/>
          <w:color w:val="212529"/>
          <w:spacing w:val="4399"/>
          <w:sz w:val="18"/>
        </w:rPr>
        <w:t xml:space="preserve"> </w:t>
      </w:r>
      <w:r>
        <w:rPr>
          <w:rFonts w:ascii="宋体" w:hAnsi="宋体" w:cs="宋体"/>
          <w:color w:val="212529"/>
          <w:spacing w:val="0"/>
          <w:sz w:val="18"/>
        </w:rPr>
        <w:t>2023年度</w:t>
      </w:r>
    </w:p>
    <w:p w14:paraId="06EA7444">
      <w:pPr>
        <w:spacing w:before="106" w:after="0" w:line="230" w:lineRule="exact"/>
        <w:ind w:left="2816" w:right="0" w:firstLine="0"/>
        <w:jc w:val="left"/>
        <w:rPr>
          <w:rFonts w:ascii="Times New Roman"/>
          <w:color w:val="000000"/>
          <w:spacing w:val="0"/>
          <w:sz w:val="22"/>
        </w:rPr>
      </w:pPr>
      <w:r>
        <w:rPr>
          <w:rFonts w:ascii="仿宋" w:hAnsi="仿宋" w:cs="仿宋"/>
          <w:color w:val="000000"/>
          <w:spacing w:val="0"/>
          <w:sz w:val="22"/>
        </w:rPr>
        <w:t>项目</w:t>
      </w:r>
      <w:r>
        <w:rPr>
          <w:rFonts w:ascii="Times New Roman"/>
          <w:color w:val="000000"/>
          <w:spacing w:val="3560"/>
          <w:sz w:val="22"/>
        </w:rPr>
        <w:t xml:space="preserve"> </w:t>
      </w:r>
      <w:r>
        <w:rPr>
          <w:rFonts w:ascii="仿宋" w:hAnsi="仿宋" w:cs="仿宋"/>
          <w:color w:val="000000"/>
          <w:spacing w:val="0"/>
          <w:sz w:val="22"/>
        </w:rPr>
        <w:t>本年支出</w:t>
      </w:r>
    </w:p>
    <w:p w14:paraId="165FEF3D">
      <w:pPr>
        <w:spacing w:before="160" w:after="0" w:line="230" w:lineRule="exact"/>
        <w:ind w:left="1399" w:right="0" w:firstLine="0"/>
        <w:jc w:val="left"/>
        <w:rPr>
          <w:rFonts w:ascii="Times New Roman"/>
          <w:color w:val="000000"/>
          <w:spacing w:val="0"/>
          <w:sz w:val="22"/>
        </w:rPr>
      </w:pPr>
      <w:r>
        <w:rPr>
          <w:rFonts w:ascii="仿宋" w:hAnsi="仿宋" w:cs="仿宋"/>
          <w:color w:val="000000"/>
          <w:spacing w:val="0"/>
          <w:sz w:val="22"/>
        </w:rPr>
        <w:t>科目代码</w:t>
      </w:r>
      <w:r>
        <w:rPr>
          <w:rFonts w:ascii="Times New Roman"/>
          <w:color w:val="000000"/>
          <w:spacing w:val="1069"/>
          <w:sz w:val="22"/>
        </w:rPr>
        <w:t xml:space="preserve"> </w:t>
      </w:r>
      <w:r>
        <w:rPr>
          <w:rFonts w:ascii="仿宋" w:hAnsi="仿宋" w:cs="仿宋"/>
          <w:color w:val="000000"/>
          <w:spacing w:val="0"/>
          <w:sz w:val="22"/>
        </w:rPr>
        <w:t>科目名称</w:t>
      </w:r>
      <w:r>
        <w:rPr>
          <w:rFonts w:ascii="Times New Roman"/>
          <w:color w:val="000000"/>
          <w:spacing w:val="1303"/>
          <w:sz w:val="22"/>
        </w:rPr>
        <w:t xml:space="preserve"> </w:t>
      </w:r>
      <w:r>
        <w:rPr>
          <w:rFonts w:ascii="仿宋" w:hAnsi="仿宋" w:cs="仿宋"/>
          <w:color w:val="000000"/>
          <w:spacing w:val="0"/>
          <w:sz w:val="22"/>
        </w:rPr>
        <w:t>小计</w:t>
      </w:r>
      <w:r>
        <w:rPr>
          <w:rFonts w:ascii="Times New Roman"/>
          <w:color w:val="000000"/>
          <w:spacing w:val="764"/>
          <w:sz w:val="22"/>
        </w:rPr>
        <w:t xml:space="preserve"> </w:t>
      </w:r>
      <w:r>
        <w:rPr>
          <w:rFonts w:ascii="仿宋" w:hAnsi="仿宋" w:cs="仿宋"/>
          <w:color w:val="000000"/>
          <w:spacing w:val="0"/>
          <w:sz w:val="22"/>
        </w:rPr>
        <w:t>基本支出</w:t>
      </w:r>
      <w:r>
        <w:rPr>
          <w:rFonts w:ascii="Times New Roman"/>
          <w:color w:val="000000"/>
          <w:spacing w:val="518"/>
          <w:sz w:val="22"/>
        </w:rPr>
        <w:t xml:space="preserve"> </w:t>
      </w:r>
      <w:r>
        <w:rPr>
          <w:rFonts w:ascii="仿宋" w:hAnsi="仿宋" w:cs="仿宋"/>
          <w:color w:val="000000"/>
          <w:spacing w:val="0"/>
          <w:sz w:val="22"/>
        </w:rPr>
        <w:t>项目支出</w:t>
      </w:r>
    </w:p>
    <w:p w14:paraId="2BFAAC0A">
      <w:pPr>
        <w:spacing w:before="160" w:after="0" w:line="230" w:lineRule="exact"/>
        <w:ind w:left="2816" w:right="0" w:firstLine="0"/>
        <w:jc w:val="left"/>
        <w:rPr>
          <w:rFonts w:ascii="Times New Roman"/>
          <w:color w:val="000000"/>
          <w:spacing w:val="0"/>
          <w:sz w:val="22"/>
        </w:rPr>
      </w:pPr>
      <w:r>
        <w:rPr>
          <w:rFonts w:ascii="仿宋" w:hAnsi="仿宋" w:cs="仿宋"/>
          <w:color w:val="000000"/>
          <w:spacing w:val="0"/>
          <w:sz w:val="22"/>
        </w:rPr>
        <w:t>栏次</w:t>
      </w:r>
      <w:r>
        <w:rPr>
          <w:rFonts w:ascii="Times New Roman"/>
          <w:color w:val="000000"/>
          <w:spacing w:val="2492"/>
          <w:sz w:val="22"/>
        </w:rPr>
        <w:t xml:space="preserve"> </w:t>
      </w:r>
      <w:r>
        <w:rPr>
          <w:rFonts w:ascii="EEGAIA+SimSun"/>
          <w:color w:val="000000"/>
          <w:spacing w:val="0"/>
          <w:sz w:val="22"/>
        </w:rPr>
        <w:t>1</w:t>
      </w:r>
      <w:r>
        <w:rPr>
          <w:rFonts w:ascii="Times New Roman"/>
          <w:color w:val="000000"/>
          <w:spacing w:val="1313"/>
          <w:sz w:val="22"/>
        </w:rPr>
        <w:t xml:space="preserve"> </w:t>
      </w:r>
      <w:r>
        <w:rPr>
          <w:rFonts w:ascii="EEGAIA+SimSun"/>
          <w:color w:val="000000"/>
          <w:spacing w:val="0"/>
          <w:sz w:val="22"/>
        </w:rPr>
        <w:t>2</w:t>
      </w:r>
      <w:r>
        <w:rPr>
          <w:rFonts w:ascii="Times New Roman"/>
          <w:color w:val="000000"/>
          <w:spacing w:val="1287"/>
          <w:sz w:val="22"/>
        </w:rPr>
        <w:t xml:space="preserve"> </w:t>
      </w:r>
      <w:r>
        <w:rPr>
          <w:rFonts w:ascii="EEGAIA+SimSun"/>
          <w:color w:val="000000"/>
          <w:spacing w:val="0"/>
          <w:sz w:val="22"/>
        </w:rPr>
        <w:t>3</w:t>
      </w:r>
    </w:p>
    <w:p w14:paraId="6B2EEA7D">
      <w:pPr>
        <w:spacing w:before="160" w:after="0" w:line="230" w:lineRule="exact"/>
        <w:ind w:left="2811" w:right="0" w:firstLine="0"/>
        <w:jc w:val="left"/>
        <w:rPr>
          <w:rFonts w:ascii="Times New Roman"/>
          <w:color w:val="000000"/>
          <w:spacing w:val="0"/>
          <w:sz w:val="22"/>
        </w:rPr>
      </w:pPr>
      <w:r>
        <w:rPr>
          <w:rFonts w:ascii="EEGAIA+SimSun" w:hAnsi="EEGAIA+SimSun" w:cs="EEGAIA+SimSun"/>
          <w:color w:val="000000"/>
          <w:spacing w:val="5"/>
          <w:sz w:val="22"/>
        </w:rPr>
        <w:t>合计</w:t>
      </w:r>
      <w:r>
        <w:rPr>
          <w:rFonts w:ascii="Times New Roman"/>
          <w:color w:val="000000"/>
          <w:spacing w:val="2441"/>
          <w:sz w:val="22"/>
        </w:rPr>
        <w:t xml:space="preserve"> </w:t>
      </w:r>
      <w:r>
        <w:rPr>
          <w:rFonts w:ascii="EEGAIA+SimSun"/>
          <w:color w:val="212529"/>
          <w:spacing w:val="2"/>
          <w:sz w:val="22"/>
        </w:rPr>
        <w:t>3,345.41</w:t>
      </w:r>
      <w:r>
        <w:rPr>
          <w:rFonts w:ascii="Times New Roman"/>
          <w:color w:val="212529"/>
          <w:spacing w:val="587"/>
          <w:sz w:val="22"/>
        </w:rPr>
        <w:t xml:space="preserve"> </w:t>
      </w:r>
      <w:r>
        <w:rPr>
          <w:rFonts w:ascii="EEGAIA+SimSun"/>
          <w:color w:val="212529"/>
          <w:spacing w:val="2"/>
          <w:sz w:val="22"/>
        </w:rPr>
        <w:t>792.83</w:t>
      </w:r>
      <w:r>
        <w:rPr>
          <w:rFonts w:ascii="Times New Roman"/>
          <w:color w:val="212529"/>
          <w:spacing w:val="632"/>
          <w:sz w:val="22"/>
        </w:rPr>
        <w:t xml:space="preserve"> </w:t>
      </w:r>
      <w:r>
        <w:rPr>
          <w:rFonts w:ascii="EEGAIA+SimSun"/>
          <w:color w:val="212529"/>
          <w:spacing w:val="2"/>
          <w:sz w:val="22"/>
        </w:rPr>
        <w:t>2,552.58</w:t>
      </w:r>
    </w:p>
    <w:p w14:paraId="27CB4CF0">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201</w:t>
      </w:r>
      <w:r>
        <w:rPr>
          <w:rFonts w:ascii="Times New Roman"/>
          <w:color w:val="212529"/>
          <w:spacing w:val="1219"/>
          <w:sz w:val="22"/>
        </w:rPr>
        <w:t xml:space="preserve"> </w:t>
      </w:r>
      <w:r>
        <w:rPr>
          <w:rFonts w:ascii="EEGAIA+SimSun" w:hAnsi="EEGAIA+SimSun" w:cs="EEGAIA+SimSun"/>
          <w:color w:val="212529"/>
          <w:spacing w:val="5"/>
          <w:sz w:val="22"/>
        </w:rPr>
        <w:t>一般公共服务支出</w:t>
      </w:r>
      <w:r>
        <w:rPr>
          <w:rFonts w:ascii="Times New Roman"/>
          <w:color w:val="212529"/>
          <w:spacing w:val="1235"/>
          <w:sz w:val="22"/>
        </w:rPr>
        <w:t xml:space="preserve"> </w:t>
      </w:r>
      <w:r>
        <w:rPr>
          <w:rFonts w:ascii="EEGAIA+SimSun"/>
          <w:color w:val="212529"/>
          <w:spacing w:val="2"/>
          <w:sz w:val="22"/>
        </w:rPr>
        <w:t>1,101.01</w:t>
      </w:r>
      <w:r>
        <w:rPr>
          <w:rFonts w:ascii="Times New Roman"/>
          <w:color w:val="212529"/>
          <w:spacing w:val="587"/>
          <w:sz w:val="22"/>
        </w:rPr>
        <w:t xml:space="preserve"> </w:t>
      </w:r>
      <w:r>
        <w:rPr>
          <w:rFonts w:ascii="EEGAIA+SimSun"/>
          <w:color w:val="212529"/>
          <w:spacing w:val="2"/>
          <w:sz w:val="22"/>
        </w:rPr>
        <w:t>616.88</w:t>
      </w:r>
      <w:r>
        <w:rPr>
          <w:rFonts w:ascii="Times New Roman"/>
          <w:color w:val="212529"/>
          <w:spacing w:val="857"/>
          <w:sz w:val="22"/>
        </w:rPr>
        <w:t xml:space="preserve"> </w:t>
      </w:r>
      <w:r>
        <w:rPr>
          <w:rFonts w:ascii="EEGAIA+SimSun"/>
          <w:color w:val="212529"/>
          <w:spacing w:val="2"/>
          <w:sz w:val="22"/>
        </w:rPr>
        <w:t>484.13</w:t>
      </w:r>
    </w:p>
    <w:p w14:paraId="66718313">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20101</w:t>
      </w:r>
      <w:r>
        <w:rPr>
          <w:rFonts w:ascii="Times New Roman"/>
          <w:color w:val="212529"/>
          <w:spacing w:val="994"/>
          <w:sz w:val="22"/>
        </w:rPr>
        <w:t xml:space="preserve"> </w:t>
      </w:r>
      <w:r>
        <w:rPr>
          <w:rFonts w:ascii="EEGAIA+SimSun" w:hAnsi="EEGAIA+SimSun" w:cs="EEGAIA+SimSun"/>
          <w:color w:val="212529"/>
          <w:spacing w:val="5"/>
          <w:sz w:val="22"/>
        </w:rPr>
        <w:t>人大事务</w:t>
      </w:r>
      <w:r>
        <w:rPr>
          <w:rFonts w:ascii="Times New Roman"/>
          <w:color w:val="212529"/>
          <w:spacing w:val="2585"/>
          <w:sz w:val="22"/>
        </w:rPr>
        <w:t xml:space="preserve"> </w:t>
      </w:r>
      <w:r>
        <w:rPr>
          <w:rFonts w:ascii="EEGAIA+SimSun"/>
          <w:color w:val="212529"/>
          <w:spacing w:val="2"/>
          <w:sz w:val="22"/>
        </w:rPr>
        <w:t>0.48</w:t>
      </w:r>
      <w:r>
        <w:rPr>
          <w:rFonts w:ascii="Times New Roman"/>
          <w:color w:val="212529"/>
          <w:spacing w:val="2399"/>
          <w:sz w:val="22"/>
        </w:rPr>
        <w:t xml:space="preserve"> </w:t>
      </w:r>
      <w:r>
        <w:rPr>
          <w:rFonts w:ascii="EEGAIA+SimSun"/>
          <w:color w:val="212529"/>
          <w:spacing w:val="2"/>
          <w:sz w:val="22"/>
        </w:rPr>
        <w:t>0.48</w:t>
      </w:r>
    </w:p>
    <w:p w14:paraId="5765B0BA">
      <w:pPr>
        <w:spacing w:before="160" w:after="70" w:line="230" w:lineRule="exact"/>
        <w:ind w:left="1055" w:right="0" w:firstLine="0"/>
        <w:jc w:val="left"/>
        <w:rPr>
          <w:rFonts w:ascii="Times New Roman"/>
          <w:color w:val="000000"/>
          <w:spacing w:val="0"/>
          <w:sz w:val="22"/>
        </w:rPr>
      </w:pPr>
      <w:r>
        <w:rPr>
          <w:rFonts w:ascii="EEGAIA+SimSun"/>
          <w:color w:val="212529"/>
          <w:spacing w:val="2"/>
          <w:sz w:val="22"/>
        </w:rPr>
        <w:t>2010101</w:t>
      </w:r>
      <w:r>
        <w:rPr>
          <w:rFonts w:ascii="Times New Roman"/>
          <w:color w:val="212529"/>
          <w:spacing w:val="769"/>
          <w:sz w:val="22"/>
        </w:rPr>
        <w:t xml:space="preserve"> </w:t>
      </w:r>
      <w:r>
        <w:rPr>
          <w:rFonts w:ascii="EEGAIA+SimSun" w:hAnsi="EEGAIA+SimSun" w:cs="EEGAIA+SimSun"/>
          <w:color w:val="212529"/>
          <w:spacing w:val="5"/>
          <w:sz w:val="22"/>
        </w:rPr>
        <w:t>行政运行</w:t>
      </w:r>
      <w:r>
        <w:rPr>
          <w:rFonts w:ascii="Times New Roman"/>
          <w:color w:val="212529"/>
          <w:spacing w:val="2585"/>
          <w:sz w:val="22"/>
        </w:rPr>
        <w:t xml:space="preserve"> </w:t>
      </w:r>
      <w:r>
        <w:rPr>
          <w:rFonts w:ascii="EEGAIA+SimSun"/>
          <w:color w:val="212529"/>
          <w:spacing w:val="2"/>
          <w:sz w:val="22"/>
        </w:rPr>
        <w:t>0.48</w:t>
      </w:r>
      <w:r>
        <w:rPr>
          <w:rFonts w:ascii="Times New Roman"/>
          <w:color w:val="212529"/>
          <w:spacing w:val="2399"/>
          <w:sz w:val="22"/>
        </w:rPr>
        <w:t xml:space="preserve"> </w:t>
      </w:r>
      <w:r>
        <w:rPr>
          <w:rFonts w:ascii="EEGAIA+SimSun"/>
          <w:color w:val="212529"/>
          <w:spacing w:val="2"/>
          <w:sz w:val="22"/>
        </w:rPr>
        <w:t>0.48</w:t>
      </w:r>
    </w:p>
    <w:tbl>
      <w:tblPr>
        <w:tblStyle w:val="2"/>
        <w:tblW w:w="0" w:type="auto"/>
        <w:tblInd w:w="0" w:type="dxa"/>
        <w:tblLayout w:type="autofit"/>
        <w:tblCellMar>
          <w:top w:w="0" w:type="dxa"/>
          <w:left w:w="0" w:type="dxa"/>
          <w:bottom w:w="0" w:type="dxa"/>
          <w:right w:w="0" w:type="dxa"/>
        </w:tblCellMar>
      </w:tblPr>
      <w:tblGrid>
        <w:gridCol w:w="1055"/>
        <w:gridCol w:w="1592"/>
        <w:gridCol w:w="20"/>
        <w:gridCol w:w="3295"/>
        <w:gridCol w:w="20"/>
        <w:gridCol w:w="3656"/>
      </w:tblGrid>
      <w:tr w14:paraId="2590DFC1">
        <w:tblPrEx>
          <w:tblCellMar>
            <w:top w:w="0" w:type="dxa"/>
            <w:left w:w="0" w:type="dxa"/>
            <w:bottom w:w="0" w:type="dxa"/>
            <w:right w:w="0" w:type="dxa"/>
          </w:tblCellMar>
        </w:tblPrEx>
        <w:trPr>
          <w:trHeight w:val="475" w:hRule="atLeast"/>
        </w:trPr>
        <w:tc>
          <w:tcPr>
            <w:tcW w:w="1055" w:type="dxa"/>
            <w:noWrap w:val="0"/>
            <w:vAlign w:val="top"/>
          </w:tcPr>
          <w:p w14:paraId="14F7505C">
            <w:pPr>
              <w:spacing w:before="0" w:after="0" w:line="0" w:lineRule="exact"/>
              <w:ind w:left="0" w:right="0" w:firstLine="0"/>
              <w:jc w:val="left"/>
              <w:rPr>
                <w:rFonts w:ascii="Times New Roman"/>
                <w:color w:val="000000"/>
                <w:spacing w:val="0"/>
                <w:sz w:val="22"/>
              </w:rPr>
            </w:pPr>
          </w:p>
        </w:tc>
        <w:tc>
          <w:tcPr>
            <w:tcW w:w="1592" w:type="dxa"/>
            <w:noWrap w:val="0"/>
            <w:vAlign w:val="top"/>
          </w:tcPr>
          <w:p w14:paraId="3EE37877">
            <w:pPr>
              <w:spacing w:before="135" w:after="0" w:line="220" w:lineRule="exact"/>
              <w:ind w:left="0" w:right="0" w:firstLine="0"/>
              <w:jc w:val="left"/>
              <w:rPr>
                <w:rFonts w:ascii="Times New Roman"/>
                <w:color w:val="000000"/>
                <w:spacing w:val="0"/>
                <w:sz w:val="22"/>
              </w:rPr>
            </w:pPr>
            <w:r>
              <w:rPr>
                <w:rFonts w:ascii="EEGAIA+SimSun"/>
                <w:color w:val="212529"/>
                <w:spacing w:val="2"/>
                <w:sz w:val="22"/>
              </w:rPr>
              <w:t>20103</w:t>
            </w:r>
          </w:p>
        </w:tc>
        <w:tc>
          <w:tcPr>
            <w:tcW w:w="20" w:type="dxa"/>
            <w:noWrap w:val="0"/>
            <w:vAlign w:val="top"/>
          </w:tcPr>
          <w:p w14:paraId="1B9255CA">
            <w:pPr>
              <w:spacing w:before="0" w:after="0" w:line="0" w:lineRule="exact"/>
              <w:ind w:left="0" w:right="0" w:firstLine="0"/>
              <w:jc w:val="left"/>
              <w:rPr>
                <w:rFonts w:ascii="Times New Roman"/>
                <w:color w:val="000000"/>
                <w:spacing w:val="0"/>
                <w:sz w:val="22"/>
              </w:rPr>
            </w:pPr>
          </w:p>
        </w:tc>
        <w:tc>
          <w:tcPr>
            <w:tcW w:w="3295" w:type="dxa"/>
            <w:noWrap w:val="0"/>
            <w:vAlign w:val="top"/>
          </w:tcPr>
          <w:p w14:paraId="3FA82856">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政府办公厅（室）及相</w:t>
            </w:r>
          </w:p>
          <w:p w14:paraId="6592A7CC">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关机构事务</w:t>
            </w:r>
          </w:p>
        </w:tc>
        <w:tc>
          <w:tcPr>
            <w:tcW w:w="20" w:type="dxa"/>
            <w:noWrap w:val="0"/>
            <w:vAlign w:val="top"/>
          </w:tcPr>
          <w:p w14:paraId="37920CCC">
            <w:pPr>
              <w:spacing w:before="0" w:after="0" w:line="0" w:lineRule="exact"/>
              <w:ind w:left="0" w:right="0" w:firstLine="0"/>
              <w:jc w:val="left"/>
              <w:rPr>
                <w:rFonts w:ascii="Times New Roman"/>
                <w:color w:val="000000"/>
                <w:spacing w:val="0"/>
                <w:sz w:val="22"/>
              </w:rPr>
            </w:pPr>
          </w:p>
        </w:tc>
        <w:tc>
          <w:tcPr>
            <w:tcW w:w="3656" w:type="dxa"/>
            <w:noWrap w:val="0"/>
            <w:vAlign w:val="top"/>
          </w:tcPr>
          <w:p w14:paraId="04FDD8E7">
            <w:pPr>
              <w:spacing w:before="135" w:after="0" w:line="220" w:lineRule="exact"/>
              <w:ind w:left="0" w:right="0" w:firstLine="0"/>
              <w:jc w:val="left"/>
              <w:rPr>
                <w:rFonts w:ascii="Times New Roman"/>
                <w:color w:val="000000"/>
                <w:spacing w:val="0"/>
                <w:sz w:val="22"/>
              </w:rPr>
            </w:pPr>
            <w:r>
              <w:rPr>
                <w:rFonts w:ascii="EEGAIA+SimSun"/>
                <w:color w:val="212529"/>
                <w:spacing w:val="2"/>
                <w:sz w:val="22"/>
              </w:rPr>
              <w:t>843.02</w:t>
            </w:r>
            <w:r>
              <w:rPr>
                <w:rFonts w:ascii="Times New Roman"/>
                <w:color w:val="212529"/>
                <w:spacing w:val="587"/>
                <w:sz w:val="22"/>
              </w:rPr>
              <w:t xml:space="preserve"> </w:t>
            </w:r>
            <w:r>
              <w:rPr>
                <w:rFonts w:ascii="EEGAIA+SimSun"/>
                <w:color w:val="212529"/>
                <w:spacing w:val="2"/>
                <w:sz w:val="22"/>
              </w:rPr>
              <w:t>603.10</w:t>
            </w:r>
            <w:r>
              <w:rPr>
                <w:rFonts w:ascii="Times New Roman"/>
                <w:color w:val="212529"/>
                <w:spacing w:val="857"/>
                <w:sz w:val="22"/>
              </w:rPr>
              <w:t xml:space="preserve"> </w:t>
            </w:r>
            <w:r>
              <w:rPr>
                <w:rFonts w:ascii="EEGAIA+SimSun"/>
                <w:color w:val="212529"/>
                <w:spacing w:val="2"/>
                <w:sz w:val="22"/>
              </w:rPr>
              <w:t>239.91</w:t>
            </w:r>
          </w:p>
        </w:tc>
      </w:tr>
    </w:tbl>
    <w:p w14:paraId="1BF882AC">
      <w:pPr>
        <w:spacing w:before="110" w:after="0" w:line="390" w:lineRule="exact"/>
        <w:ind w:left="1055" w:right="1561" w:firstLine="0"/>
        <w:jc w:val="left"/>
        <w:rPr>
          <w:rFonts w:ascii="Times New Roman"/>
          <w:color w:val="000000"/>
          <w:spacing w:val="0"/>
          <w:sz w:val="22"/>
        </w:rPr>
      </w:pPr>
      <w:r>
        <w:rPr>
          <w:rFonts w:ascii="EEGAIA+SimSun"/>
          <w:color w:val="212529"/>
          <w:spacing w:val="2"/>
          <w:sz w:val="22"/>
        </w:rPr>
        <w:t>2010301</w:t>
      </w:r>
      <w:r>
        <w:rPr>
          <w:rFonts w:ascii="Times New Roman"/>
          <w:color w:val="212529"/>
          <w:spacing w:val="769"/>
          <w:sz w:val="22"/>
        </w:rPr>
        <w:t xml:space="preserve"> </w:t>
      </w:r>
      <w:r>
        <w:rPr>
          <w:rFonts w:ascii="EEGAIA+SimSun" w:hAnsi="EEGAIA+SimSun" w:cs="EEGAIA+SimSun"/>
          <w:color w:val="212529"/>
          <w:spacing w:val="5"/>
          <w:sz w:val="22"/>
        </w:rPr>
        <w:t>行政运行</w:t>
      </w:r>
      <w:r>
        <w:rPr>
          <w:rFonts w:ascii="Times New Roman"/>
          <w:color w:val="212529"/>
          <w:spacing w:val="2360"/>
          <w:sz w:val="22"/>
        </w:rPr>
        <w:t xml:space="preserve"> </w:t>
      </w:r>
      <w:r>
        <w:rPr>
          <w:rFonts w:ascii="EEGAIA+SimSun"/>
          <w:color w:val="212529"/>
          <w:spacing w:val="2"/>
          <w:sz w:val="22"/>
        </w:rPr>
        <w:t>529.16</w:t>
      </w:r>
      <w:r>
        <w:rPr>
          <w:rFonts w:ascii="Times New Roman"/>
          <w:color w:val="212529"/>
          <w:spacing w:val="587"/>
          <w:sz w:val="22"/>
        </w:rPr>
        <w:t xml:space="preserve"> </w:t>
      </w:r>
      <w:r>
        <w:rPr>
          <w:rFonts w:ascii="EEGAIA+SimSun"/>
          <w:color w:val="212529"/>
          <w:spacing w:val="2"/>
          <w:sz w:val="22"/>
        </w:rPr>
        <w:t>289.25</w:t>
      </w:r>
      <w:r>
        <w:rPr>
          <w:rFonts w:ascii="Times New Roman"/>
          <w:color w:val="212529"/>
          <w:spacing w:val="857"/>
          <w:sz w:val="22"/>
        </w:rPr>
        <w:t xml:space="preserve"> </w:t>
      </w:r>
      <w:r>
        <w:rPr>
          <w:rFonts w:ascii="EEGAIA+SimSun" w:hAnsi="EEGAIA+SimSun" w:cs="EEGAIA+SimSun"/>
          <w:color w:val="212529"/>
          <w:spacing w:val="2"/>
          <w:sz w:val="22"/>
        </w:rPr>
        <w:t>239.91</w:t>
      </w:r>
      <w:r>
        <w:rPr>
          <w:rFonts w:ascii="EEGAIA+SimSun" w:hAnsi="EEGAIA+SimSun" w:cs="EEGAIA+SimSun"/>
          <w:color w:val="212529"/>
          <w:spacing w:val="2"/>
          <w:sz w:val="22"/>
        </w:rPr>
        <w:cr/>
      </w:r>
      <w:r>
        <w:rPr>
          <w:rFonts w:ascii="EEGAIA+SimSun"/>
          <w:color w:val="212529"/>
          <w:spacing w:val="2"/>
          <w:sz w:val="22"/>
        </w:rPr>
        <w:t>2010350</w:t>
      </w:r>
      <w:r>
        <w:rPr>
          <w:rFonts w:ascii="Times New Roman"/>
          <w:color w:val="212529"/>
          <w:spacing w:val="769"/>
          <w:sz w:val="22"/>
        </w:rPr>
        <w:t xml:space="preserve"> </w:t>
      </w:r>
      <w:r>
        <w:rPr>
          <w:rFonts w:ascii="EEGAIA+SimSun" w:hAnsi="EEGAIA+SimSun" w:cs="EEGAIA+SimSun"/>
          <w:color w:val="212529"/>
          <w:spacing w:val="5"/>
          <w:sz w:val="22"/>
        </w:rPr>
        <w:t>事业运行</w:t>
      </w:r>
      <w:r>
        <w:rPr>
          <w:rFonts w:ascii="Times New Roman"/>
          <w:color w:val="212529"/>
          <w:spacing w:val="2360"/>
          <w:sz w:val="22"/>
        </w:rPr>
        <w:t xml:space="preserve"> </w:t>
      </w:r>
      <w:r>
        <w:rPr>
          <w:rFonts w:ascii="EEGAIA+SimSun"/>
          <w:color w:val="212529"/>
          <w:spacing w:val="2"/>
          <w:sz w:val="22"/>
        </w:rPr>
        <w:t>313.86</w:t>
      </w:r>
      <w:r>
        <w:rPr>
          <w:rFonts w:ascii="Times New Roman"/>
          <w:color w:val="212529"/>
          <w:spacing w:val="587"/>
          <w:sz w:val="22"/>
        </w:rPr>
        <w:t xml:space="preserve"> </w:t>
      </w:r>
      <w:r>
        <w:rPr>
          <w:rFonts w:ascii="EEGAIA+SimSun"/>
          <w:color w:val="212529"/>
          <w:spacing w:val="2"/>
          <w:sz w:val="22"/>
        </w:rPr>
        <w:t>313.86 20104</w:t>
      </w:r>
      <w:r>
        <w:rPr>
          <w:rFonts w:ascii="Times New Roman"/>
          <w:color w:val="212529"/>
          <w:spacing w:val="994"/>
          <w:sz w:val="22"/>
        </w:rPr>
        <w:t xml:space="preserve"> </w:t>
      </w:r>
      <w:r>
        <w:rPr>
          <w:rFonts w:ascii="EEGAIA+SimSun" w:hAnsi="EEGAIA+SimSun" w:cs="EEGAIA+SimSun"/>
          <w:color w:val="212529"/>
          <w:spacing w:val="5"/>
          <w:sz w:val="22"/>
        </w:rPr>
        <w:t>发展与改革事务</w:t>
      </w:r>
      <w:r>
        <w:rPr>
          <w:rFonts w:ascii="Times New Roman"/>
          <w:color w:val="212529"/>
          <w:spacing w:val="1797"/>
          <w:sz w:val="22"/>
        </w:rPr>
        <w:t xml:space="preserve"> </w:t>
      </w:r>
      <w:r>
        <w:rPr>
          <w:rFonts w:ascii="EEGAIA+SimSun"/>
          <w:color w:val="212529"/>
          <w:spacing w:val="2"/>
          <w:sz w:val="22"/>
        </w:rPr>
        <w:t>13.77</w:t>
      </w:r>
      <w:r>
        <w:rPr>
          <w:rFonts w:ascii="Times New Roman"/>
          <w:color w:val="212529"/>
          <w:spacing w:val="699"/>
          <w:sz w:val="22"/>
        </w:rPr>
        <w:t xml:space="preserve"> </w:t>
      </w:r>
      <w:r>
        <w:rPr>
          <w:rFonts w:ascii="EEGAIA+SimSun"/>
          <w:color w:val="212529"/>
          <w:spacing w:val="2"/>
          <w:sz w:val="22"/>
        </w:rPr>
        <w:t>13.77 2010450</w:t>
      </w:r>
      <w:r>
        <w:rPr>
          <w:rFonts w:ascii="Times New Roman"/>
          <w:color w:val="212529"/>
          <w:spacing w:val="769"/>
          <w:sz w:val="22"/>
        </w:rPr>
        <w:t xml:space="preserve"> </w:t>
      </w:r>
      <w:r>
        <w:rPr>
          <w:rFonts w:ascii="EEGAIA+SimSun" w:hAnsi="EEGAIA+SimSun" w:cs="EEGAIA+SimSun"/>
          <w:color w:val="212529"/>
          <w:spacing w:val="5"/>
          <w:sz w:val="22"/>
        </w:rPr>
        <w:t>事业运行</w:t>
      </w:r>
      <w:r>
        <w:rPr>
          <w:rFonts w:ascii="Times New Roman"/>
          <w:color w:val="212529"/>
          <w:spacing w:val="2472"/>
          <w:sz w:val="22"/>
        </w:rPr>
        <w:t xml:space="preserve"> </w:t>
      </w:r>
      <w:r>
        <w:rPr>
          <w:rFonts w:ascii="EEGAIA+SimSun"/>
          <w:color w:val="212529"/>
          <w:spacing w:val="2"/>
          <w:sz w:val="22"/>
        </w:rPr>
        <w:t>13.77</w:t>
      </w:r>
      <w:r>
        <w:rPr>
          <w:rFonts w:ascii="Times New Roman"/>
          <w:color w:val="212529"/>
          <w:spacing w:val="699"/>
          <w:sz w:val="22"/>
        </w:rPr>
        <w:t xml:space="preserve"> </w:t>
      </w:r>
      <w:r>
        <w:rPr>
          <w:rFonts w:ascii="EEGAIA+SimSun"/>
          <w:color w:val="212529"/>
          <w:spacing w:val="2"/>
          <w:sz w:val="22"/>
        </w:rPr>
        <w:t>13.77</w:t>
      </w:r>
    </w:p>
    <w:p w14:paraId="107FD011">
      <w:pPr>
        <w:spacing w:before="0" w:after="0" w:line="390" w:lineRule="exact"/>
        <w:ind w:left="1055" w:right="0" w:firstLine="0"/>
        <w:jc w:val="left"/>
        <w:rPr>
          <w:rFonts w:ascii="Times New Roman"/>
          <w:color w:val="000000"/>
          <w:spacing w:val="0"/>
          <w:sz w:val="22"/>
        </w:rPr>
      </w:pPr>
      <w:r>
        <w:rPr>
          <w:rFonts w:ascii="EEGAIA+SimSun"/>
          <w:color w:val="212529"/>
          <w:spacing w:val="2"/>
          <w:sz w:val="22"/>
        </w:rPr>
        <w:t>20105</w:t>
      </w:r>
      <w:r>
        <w:rPr>
          <w:rFonts w:ascii="Times New Roman"/>
          <w:color w:val="212529"/>
          <w:spacing w:val="994"/>
          <w:sz w:val="22"/>
        </w:rPr>
        <w:t xml:space="preserve"> </w:t>
      </w:r>
      <w:r>
        <w:rPr>
          <w:rFonts w:ascii="EEGAIA+SimSun" w:hAnsi="EEGAIA+SimSun" w:cs="EEGAIA+SimSun"/>
          <w:color w:val="212529"/>
          <w:spacing w:val="5"/>
          <w:sz w:val="22"/>
        </w:rPr>
        <w:t>统计信息事务</w:t>
      </w:r>
      <w:r>
        <w:rPr>
          <w:rFonts w:ascii="Times New Roman"/>
          <w:color w:val="212529"/>
          <w:spacing w:val="2135"/>
          <w:sz w:val="22"/>
        </w:rPr>
        <w:t xml:space="preserve"> </w:t>
      </w:r>
      <w:r>
        <w:rPr>
          <w:rFonts w:ascii="EEGAIA+SimSun"/>
          <w:color w:val="212529"/>
          <w:spacing w:val="2"/>
          <w:sz w:val="22"/>
        </w:rPr>
        <w:t>7.12</w:t>
      </w:r>
      <w:r>
        <w:rPr>
          <w:rFonts w:ascii="Times New Roman"/>
          <w:color w:val="212529"/>
          <w:spacing w:val="2399"/>
          <w:sz w:val="22"/>
        </w:rPr>
        <w:t xml:space="preserve"> </w:t>
      </w:r>
      <w:r>
        <w:rPr>
          <w:rFonts w:ascii="EEGAIA+SimSun" w:hAnsi="EEGAIA+SimSun" w:cs="EEGAIA+SimSun"/>
          <w:color w:val="212529"/>
          <w:spacing w:val="2"/>
          <w:sz w:val="22"/>
        </w:rPr>
        <w:t>7.12</w:t>
      </w:r>
      <w:r>
        <w:rPr>
          <w:rFonts w:ascii="EEGAIA+SimSun" w:hAnsi="EEGAIA+SimSun" w:cs="EEGAIA+SimSun"/>
          <w:color w:val="212529"/>
          <w:spacing w:val="2"/>
          <w:sz w:val="22"/>
        </w:rPr>
        <w:cr/>
      </w:r>
      <w:r>
        <w:rPr>
          <w:rFonts w:ascii="EEGAIA+SimSun"/>
          <w:color w:val="212529"/>
          <w:spacing w:val="2"/>
          <w:sz w:val="22"/>
        </w:rPr>
        <w:t>2010507</w:t>
      </w:r>
      <w:r>
        <w:rPr>
          <w:rFonts w:ascii="Times New Roman"/>
          <w:color w:val="212529"/>
          <w:spacing w:val="769"/>
          <w:sz w:val="22"/>
        </w:rPr>
        <w:t xml:space="preserve"> </w:t>
      </w:r>
      <w:r>
        <w:rPr>
          <w:rFonts w:ascii="EEGAIA+SimSun" w:hAnsi="EEGAIA+SimSun" w:cs="EEGAIA+SimSun"/>
          <w:color w:val="212529"/>
          <w:spacing w:val="5"/>
          <w:sz w:val="22"/>
        </w:rPr>
        <w:t>专项普查活动</w:t>
      </w:r>
      <w:r>
        <w:rPr>
          <w:rFonts w:ascii="Times New Roman"/>
          <w:color w:val="212529"/>
          <w:spacing w:val="2135"/>
          <w:sz w:val="22"/>
        </w:rPr>
        <w:t xml:space="preserve"> </w:t>
      </w:r>
      <w:r>
        <w:rPr>
          <w:rFonts w:ascii="EEGAIA+SimSun"/>
          <w:color w:val="212529"/>
          <w:spacing w:val="2"/>
          <w:sz w:val="22"/>
        </w:rPr>
        <w:t>7.12</w:t>
      </w:r>
      <w:r>
        <w:rPr>
          <w:rFonts w:ascii="Times New Roman"/>
          <w:color w:val="212529"/>
          <w:spacing w:val="2399"/>
          <w:sz w:val="22"/>
        </w:rPr>
        <w:t xml:space="preserve"> </w:t>
      </w:r>
      <w:r>
        <w:rPr>
          <w:rFonts w:ascii="EEGAIA+SimSun" w:hAnsi="EEGAIA+SimSun" w:cs="EEGAIA+SimSun"/>
          <w:color w:val="212529"/>
          <w:spacing w:val="2"/>
          <w:sz w:val="22"/>
        </w:rPr>
        <w:t>7.12</w:t>
      </w:r>
      <w:r>
        <w:rPr>
          <w:rFonts w:ascii="EEGAIA+SimSun" w:hAnsi="EEGAIA+SimSun" w:cs="EEGAIA+SimSun"/>
          <w:color w:val="212529"/>
          <w:spacing w:val="2"/>
          <w:sz w:val="22"/>
        </w:rPr>
        <w:cr/>
      </w:r>
      <w:r>
        <w:rPr>
          <w:rFonts w:ascii="EEGAIA+SimSun"/>
          <w:color w:val="212529"/>
          <w:spacing w:val="2"/>
          <w:sz w:val="22"/>
        </w:rPr>
        <w:t>20113</w:t>
      </w:r>
      <w:r>
        <w:rPr>
          <w:rFonts w:ascii="Times New Roman"/>
          <w:color w:val="212529"/>
          <w:spacing w:val="994"/>
          <w:sz w:val="22"/>
        </w:rPr>
        <w:t xml:space="preserve"> </w:t>
      </w:r>
      <w:r>
        <w:rPr>
          <w:rFonts w:ascii="EEGAIA+SimSun" w:hAnsi="EEGAIA+SimSun" w:cs="EEGAIA+SimSun"/>
          <w:color w:val="212529"/>
          <w:spacing w:val="5"/>
          <w:sz w:val="22"/>
        </w:rPr>
        <w:t>商贸事务</w:t>
      </w:r>
      <w:r>
        <w:rPr>
          <w:rFonts w:ascii="Times New Roman"/>
          <w:color w:val="212529"/>
          <w:spacing w:val="2472"/>
          <w:sz w:val="22"/>
        </w:rPr>
        <w:t xml:space="preserve"> </w:t>
      </w:r>
      <w:r>
        <w:rPr>
          <w:rFonts w:ascii="EEGAIA+SimSun"/>
          <w:color w:val="212529"/>
          <w:spacing w:val="2"/>
          <w:sz w:val="22"/>
        </w:rPr>
        <w:t>50.58</w:t>
      </w:r>
      <w:r>
        <w:rPr>
          <w:rFonts w:ascii="Times New Roman"/>
          <w:color w:val="212529"/>
          <w:spacing w:val="2286"/>
          <w:sz w:val="22"/>
        </w:rPr>
        <w:t xml:space="preserve"> </w:t>
      </w:r>
      <w:r>
        <w:rPr>
          <w:rFonts w:ascii="EEGAIA+SimSun" w:hAnsi="EEGAIA+SimSun" w:cs="EEGAIA+SimSun"/>
          <w:color w:val="212529"/>
          <w:spacing w:val="2"/>
          <w:sz w:val="22"/>
        </w:rPr>
        <w:t>50.58</w:t>
      </w:r>
      <w:r>
        <w:rPr>
          <w:rFonts w:ascii="EEGAIA+SimSun" w:hAnsi="EEGAIA+SimSun" w:cs="EEGAIA+SimSun"/>
          <w:color w:val="212529"/>
          <w:spacing w:val="2"/>
          <w:sz w:val="22"/>
        </w:rPr>
        <w:cr/>
      </w:r>
      <w:r>
        <w:rPr>
          <w:rFonts w:ascii="EEGAIA+SimSun"/>
          <w:color w:val="212529"/>
          <w:spacing w:val="2"/>
          <w:sz w:val="22"/>
        </w:rPr>
        <w:t>2011399</w:t>
      </w:r>
      <w:r>
        <w:rPr>
          <w:rFonts w:ascii="Times New Roman"/>
          <w:color w:val="212529"/>
          <w:spacing w:val="769"/>
          <w:sz w:val="22"/>
        </w:rPr>
        <w:t xml:space="preserve"> </w:t>
      </w:r>
      <w:r>
        <w:rPr>
          <w:rFonts w:ascii="EEGAIA+SimSun" w:hAnsi="EEGAIA+SimSun" w:cs="EEGAIA+SimSun"/>
          <w:color w:val="212529"/>
          <w:spacing w:val="5"/>
          <w:sz w:val="22"/>
        </w:rPr>
        <w:t>其他商贸事务支出</w:t>
      </w:r>
      <w:r>
        <w:rPr>
          <w:rFonts w:ascii="Times New Roman"/>
          <w:color w:val="212529"/>
          <w:spacing w:val="1572"/>
          <w:sz w:val="22"/>
        </w:rPr>
        <w:t xml:space="preserve"> </w:t>
      </w:r>
      <w:r>
        <w:rPr>
          <w:rFonts w:ascii="EEGAIA+SimSun"/>
          <w:color w:val="212529"/>
          <w:spacing w:val="2"/>
          <w:sz w:val="22"/>
        </w:rPr>
        <w:t>50.58</w:t>
      </w:r>
      <w:r>
        <w:rPr>
          <w:rFonts w:ascii="Times New Roman"/>
          <w:color w:val="212529"/>
          <w:spacing w:val="2286"/>
          <w:sz w:val="22"/>
        </w:rPr>
        <w:t xml:space="preserve"> </w:t>
      </w:r>
      <w:r>
        <w:rPr>
          <w:rFonts w:ascii="EEGAIA+SimSun" w:hAnsi="EEGAIA+SimSun" w:cs="EEGAIA+SimSun"/>
          <w:color w:val="212529"/>
          <w:spacing w:val="2"/>
          <w:sz w:val="22"/>
        </w:rPr>
        <w:t>50.58</w:t>
      </w:r>
      <w:r>
        <w:rPr>
          <w:rFonts w:ascii="EEGAIA+SimSun" w:hAnsi="EEGAIA+SimSun" w:cs="EEGAIA+SimSun"/>
          <w:color w:val="212529"/>
          <w:spacing w:val="2"/>
          <w:sz w:val="22"/>
        </w:rPr>
        <w:cr/>
      </w:r>
      <w:r>
        <w:rPr>
          <w:rFonts w:ascii="EEGAIA+SimSun"/>
          <w:color w:val="212529"/>
          <w:spacing w:val="2"/>
          <w:sz w:val="22"/>
        </w:rPr>
        <w:t>20132</w:t>
      </w:r>
      <w:r>
        <w:rPr>
          <w:rFonts w:ascii="Times New Roman"/>
          <w:color w:val="212529"/>
          <w:spacing w:val="994"/>
          <w:sz w:val="22"/>
        </w:rPr>
        <w:t xml:space="preserve"> </w:t>
      </w:r>
      <w:r>
        <w:rPr>
          <w:rFonts w:ascii="EEGAIA+SimSun" w:hAnsi="EEGAIA+SimSun" w:cs="EEGAIA+SimSun"/>
          <w:color w:val="212529"/>
          <w:spacing w:val="5"/>
          <w:sz w:val="22"/>
        </w:rPr>
        <w:t>组织事务</w:t>
      </w:r>
      <w:r>
        <w:rPr>
          <w:rFonts w:ascii="Times New Roman"/>
          <w:color w:val="212529"/>
          <w:spacing w:val="2360"/>
          <w:sz w:val="22"/>
        </w:rPr>
        <w:t xml:space="preserve"> </w:t>
      </w:r>
      <w:r>
        <w:rPr>
          <w:rFonts w:ascii="EEGAIA+SimSun"/>
          <w:color w:val="212529"/>
          <w:spacing w:val="2"/>
          <w:sz w:val="22"/>
        </w:rPr>
        <w:t>181.83</w:t>
      </w:r>
      <w:r>
        <w:rPr>
          <w:rFonts w:ascii="Times New Roman"/>
          <w:color w:val="212529"/>
          <w:spacing w:val="2174"/>
          <w:sz w:val="22"/>
        </w:rPr>
        <w:t xml:space="preserve"> </w:t>
      </w:r>
      <w:r>
        <w:rPr>
          <w:rFonts w:ascii="EEGAIA+SimSun" w:hAnsi="EEGAIA+SimSun" w:cs="EEGAIA+SimSun"/>
          <w:color w:val="212529"/>
          <w:spacing w:val="2"/>
          <w:sz w:val="22"/>
        </w:rPr>
        <w:t>181.83</w:t>
      </w:r>
      <w:r>
        <w:rPr>
          <w:rFonts w:ascii="EEGAIA+SimSun" w:hAnsi="EEGAIA+SimSun" w:cs="EEGAIA+SimSun"/>
          <w:color w:val="212529"/>
          <w:spacing w:val="2"/>
          <w:sz w:val="22"/>
        </w:rPr>
        <w:cr/>
      </w:r>
      <w:r>
        <w:rPr>
          <w:rFonts w:ascii="EEGAIA+SimSun"/>
          <w:color w:val="212529"/>
          <w:spacing w:val="2"/>
          <w:sz w:val="22"/>
        </w:rPr>
        <w:t>2013299</w:t>
      </w:r>
      <w:r>
        <w:rPr>
          <w:rFonts w:ascii="Times New Roman"/>
          <w:color w:val="212529"/>
          <w:spacing w:val="769"/>
          <w:sz w:val="22"/>
        </w:rPr>
        <w:t xml:space="preserve"> </w:t>
      </w:r>
      <w:r>
        <w:rPr>
          <w:rFonts w:ascii="EEGAIA+SimSun" w:hAnsi="EEGAIA+SimSun" w:cs="EEGAIA+SimSun"/>
          <w:color w:val="212529"/>
          <w:spacing w:val="5"/>
          <w:sz w:val="22"/>
        </w:rPr>
        <w:t>其他组织事务支出</w:t>
      </w:r>
      <w:r>
        <w:rPr>
          <w:rFonts w:ascii="Times New Roman"/>
          <w:color w:val="212529"/>
          <w:spacing w:val="1460"/>
          <w:sz w:val="22"/>
        </w:rPr>
        <w:t xml:space="preserve"> </w:t>
      </w:r>
      <w:r>
        <w:rPr>
          <w:rFonts w:ascii="EEGAIA+SimSun"/>
          <w:color w:val="212529"/>
          <w:spacing w:val="2"/>
          <w:sz w:val="22"/>
        </w:rPr>
        <w:t>181.83</w:t>
      </w:r>
      <w:r>
        <w:rPr>
          <w:rFonts w:ascii="Times New Roman"/>
          <w:color w:val="212529"/>
          <w:spacing w:val="2174"/>
          <w:sz w:val="22"/>
        </w:rPr>
        <w:t xml:space="preserve"> </w:t>
      </w:r>
      <w:r>
        <w:rPr>
          <w:rFonts w:ascii="EEGAIA+SimSun" w:hAnsi="EEGAIA+SimSun" w:cs="EEGAIA+SimSun"/>
          <w:color w:val="212529"/>
          <w:spacing w:val="2"/>
          <w:sz w:val="22"/>
        </w:rPr>
        <w:t>181.83</w:t>
      </w:r>
      <w:r>
        <w:rPr>
          <w:rFonts w:ascii="EEGAIA+SimSun" w:hAnsi="EEGAIA+SimSun" w:cs="EEGAIA+SimSun"/>
          <w:color w:val="212529"/>
          <w:spacing w:val="2"/>
          <w:sz w:val="22"/>
        </w:rPr>
        <w:cr/>
      </w:r>
      <w:r>
        <w:rPr>
          <w:rFonts w:ascii="EEGAIA+SimSun"/>
          <w:color w:val="212529"/>
          <w:spacing w:val="2"/>
          <w:sz w:val="22"/>
        </w:rPr>
        <w:t>20136</w:t>
      </w:r>
      <w:r>
        <w:rPr>
          <w:rFonts w:ascii="Times New Roman"/>
          <w:color w:val="212529"/>
          <w:spacing w:val="994"/>
          <w:sz w:val="22"/>
        </w:rPr>
        <w:t xml:space="preserve"> </w:t>
      </w:r>
      <w:r>
        <w:rPr>
          <w:rFonts w:ascii="EEGAIA+SimSun" w:hAnsi="EEGAIA+SimSun" w:cs="EEGAIA+SimSun"/>
          <w:color w:val="212529"/>
          <w:spacing w:val="5"/>
          <w:sz w:val="22"/>
        </w:rPr>
        <w:t>其他共产党事务支出</w:t>
      </w:r>
      <w:r>
        <w:rPr>
          <w:rFonts w:ascii="Times New Roman"/>
          <w:color w:val="212529"/>
          <w:spacing w:val="1460"/>
          <w:sz w:val="22"/>
        </w:rPr>
        <w:t xml:space="preserve"> </w:t>
      </w:r>
      <w:r>
        <w:rPr>
          <w:rFonts w:ascii="EEGAIA+SimSun"/>
          <w:color w:val="212529"/>
          <w:spacing w:val="2"/>
          <w:sz w:val="22"/>
        </w:rPr>
        <w:t>4.20</w:t>
      </w:r>
      <w:r>
        <w:rPr>
          <w:rFonts w:ascii="Times New Roman"/>
          <w:color w:val="212529"/>
          <w:spacing w:val="2399"/>
          <w:sz w:val="22"/>
        </w:rPr>
        <w:t xml:space="preserve"> </w:t>
      </w:r>
      <w:r>
        <w:rPr>
          <w:rFonts w:ascii="EEGAIA+SimSun" w:hAnsi="EEGAIA+SimSun" w:cs="EEGAIA+SimSun"/>
          <w:color w:val="212529"/>
          <w:spacing w:val="2"/>
          <w:sz w:val="22"/>
        </w:rPr>
        <w:t>4.20</w:t>
      </w:r>
      <w:r>
        <w:rPr>
          <w:rFonts w:ascii="EEGAIA+SimSun" w:hAnsi="EEGAIA+SimSun" w:cs="EEGAIA+SimSun"/>
          <w:color w:val="212529"/>
          <w:spacing w:val="2"/>
          <w:sz w:val="22"/>
        </w:rPr>
        <w:cr/>
      </w:r>
      <w:r>
        <w:rPr>
          <w:rFonts w:ascii="EEGAIA+SimSun"/>
          <w:color w:val="212529"/>
          <w:spacing w:val="2"/>
          <w:sz w:val="22"/>
        </w:rPr>
        <w:t>2013699</w:t>
      </w:r>
      <w:r>
        <w:rPr>
          <w:rFonts w:ascii="Times New Roman"/>
          <w:color w:val="212529"/>
          <w:spacing w:val="769"/>
          <w:sz w:val="22"/>
        </w:rPr>
        <w:t xml:space="preserve"> </w:t>
      </w:r>
      <w:r>
        <w:rPr>
          <w:rFonts w:ascii="EEGAIA+SimSun" w:hAnsi="EEGAIA+SimSun" w:cs="EEGAIA+SimSun"/>
          <w:color w:val="212529"/>
          <w:spacing w:val="5"/>
          <w:sz w:val="22"/>
        </w:rPr>
        <w:t>其他共产党事务支出</w:t>
      </w:r>
      <w:r>
        <w:rPr>
          <w:rFonts w:ascii="Times New Roman"/>
          <w:color w:val="212529"/>
          <w:spacing w:val="1460"/>
          <w:sz w:val="22"/>
        </w:rPr>
        <w:t xml:space="preserve"> </w:t>
      </w:r>
      <w:r>
        <w:rPr>
          <w:rFonts w:ascii="EEGAIA+SimSun"/>
          <w:color w:val="212529"/>
          <w:spacing w:val="2"/>
          <w:sz w:val="22"/>
        </w:rPr>
        <w:t>4.20</w:t>
      </w:r>
      <w:r>
        <w:rPr>
          <w:rFonts w:ascii="Times New Roman"/>
          <w:color w:val="212529"/>
          <w:spacing w:val="2399"/>
          <w:sz w:val="22"/>
        </w:rPr>
        <w:t xml:space="preserve"> </w:t>
      </w:r>
      <w:r>
        <w:rPr>
          <w:rFonts w:ascii="EEGAIA+SimSun"/>
          <w:color w:val="212529"/>
          <w:spacing w:val="2"/>
          <w:sz w:val="22"/>
        </w:rPr>
        <w:t>4.20</w:t>
      </w:r>
    </w:p>
    <w:p w14:paraId="5EA658B6">
      <w:pPr>
        <w:spacing w:before="100" w:after="0" w:line="230" w:lineRule="exact"/>
        <w:ind w:left="2667" w:right="0" w:firstLine="0"/>
        <w:jc w:val="left"/>
        <w:rPr>
          <w:rFonts w:ascii="Times New Roman"/>
          <w:color w:val="000000"/>
          <w:spacing w:val="0"/>
          <w:sz w:val="22"/>
        </w:rPr>
      </w:pPr>
      <w:r>
        <w:rPr>
          <w:rFonts w:ascii="EEGAIA+SimSun" w:hAnsi="EEGAIA+SimSun" w:cs="EEGAIA+SimSun"/>
          <w:color w:val="212529"/>
          <w:spacing w:val="5"/>
          <w:sz w:val="22"/>
        </w:rPr>
        <w:t>文化旅游体育与传媒支</w:t>
      </w:r>
    </w:p>
    <w:p w14:paraId="5C9D3984">
      <w:pPr>
        <w:spacing w:before="100" w:after="0" w:line="120" w:lineRule="exact"/>
        <w:ind w:left="1055" w:right="0" w:firstLine="0"/>
        <w:jc w:val="left"/>
        <w:rPr>
          <w:rFonts w:ascii="Times New Roman"/>
          <w:color w:val="000000"/>
          <w:spacing w:val="0"/>
          <w:sz w:val="22"/>
        </w:rPr>
      </w:pPr>
      <w:r>
        <w:rPr>
          <w:rFonts w:ascii="EEGAIA+SimSun"/>
          <w:color w:val="212529"/>
          <w:spacing w:val="2"/>
          <w:sz w:val="22"/>
        </w:rPr>
        <w:t>207</w:t>
      </w:r>
      <w:r>
        <w:rPr>
          <w:rFonts w:ascii="Times New Roman"/>
          <w:color w:val="212529"/>
          <w:spacing w:val="4759"/>
          <w:sz w:val="22"/>
        </w:rPr>
        <w:t xml:space="preserve"> </w:t>
      </w:r>
      <w:r>
        <w:rPr>
          <w:rFonts w:ascii="EEGAIA+SimSun"/>
          <w:color w:val="212529"/>
          <w:spacing w:val="2"/>
          <w:sz w:val="22"/>
        </w:rPr>
        <w:t>4.90</w:t>
      </w:r>
      <w:r>
        <w:rPr>
          <w:rFonts w:ascii="Times New Roman"/>
          <w:color w:val="212529"/>
          <w:spacing w:val="2399"/>
          <w:sz w:val="22"/>
        </w:rPr>
        <w:t xml:space="preserve"> </w:t>
      </w:r>
      <w:r>
        <w:rPr>
          <w:rFonts w:ascii="EEGAIA+SimSun" w:hAnsi="EEGAIA+SimSun" w:cs="EEGAIA+SimSun"/>
          <w:color w:val="212529"/>
          <w:spacing w:val="2"/>
          <w:sz w:val="22"/>
        </w:rPr>
        <w:t>4.90</w:t>
      </w:r>
      <w:r>
        <w:rPr>
          <w:rFonts w:ascii="EEGAIA+SimSun" w:hAnsi="EEGAIA+SimSun" w:cs="EEGAIA+SimSun"/>
          <w:color w:val="212529"/>
          <w:spacing w:val="2"/>
          <w:sz w:val="22"/>
        </w:rPr>
        <w:cr/>
      </w:r>
      <w:r>
        <w:rPr>
          <w:rFonts w:ascii="Times New Roman"/>
          <w:color w:val="212529"/>
          <w:spacing w:val="1557"/>
          <w:sz w:val="22"/>
        </w:rPr>
        <w:t xml:space="preserve"> </w:t>
      </w:r>
      <w:r>
        <w:rPr>
          <w:rFonts w:ascii="EEGAIA+SimSun" w:hAnsi="EEGAIA+SimSun" w:cs="EEGAIA+SimSun"/>
          <w:color w:val="212529"/>
          <w:spacing w:val="0"/>
          <w:sz w:val="22"/>
        </w:rPr>
        <w:t>出</w:t>
      </w:r>
    </w:p>
    <w:p w14:paraId="6D02B0BC">
      <w:pPr>
        <w:spacing w:before="40" w:after="0" w:line="230" w:lineRule="exact"/>
        <w:ind w:left="2667" w:right="0" w:firstLine="0"/>
        <w:jc w:val="left"/>
        <w:rPr>
          <w:rFonts w:ascii="Times New Roman"/>
          <w:color w:val="000000"/>
          <w:spacing w:val="0"/>
          <w:sz w:val="22"/>
        </w:rPr>
      </w:pPr>
      <w:r>
        <w:rPr>
          <w:rFonts w:ascii="EEGAIA+SimSun" w:hAnsi="EEGAIA+SimSun" w:cs="EEGAIA+SimSun"/>
          <w:color w:val="212529"/>
          <w:spacing w:val="5"/>
          <w:sz w:val="22"/>
        </w:rPr>
        <w:t>其他文化旅游体育与传</w:t>
      </w:r>
    </w:p>
    <w:p w14:paraId="2393E1A1">
      <w:pPr>
        <w:spacing w:before="100" w:after="0" w:line="120" w:lineRule="exact"/>
        <w:ind w:left="1055" w:right="0" w:firstLine="0"/>
        <w:jc w:val="left"/>
        <w:rPr>
          <w:rFonts w:ascii="Times New Roman"/>
          <w:color w:val="000000"/>
          <w:spacing w:val="0"/>
          <w:sz w:val="22"/>
        </w:rPr>
      </w:pPr>
      <w:r>
        <w:rPr>
          <w:rFonts w:ascii="EEGAIA+SimSun"/>
          <w:color w:val="212529"/>
          <w:spacing w:val="2"/>
          <w:sz w:val="22"/>
        </w:rPr>
        <w:t>20799</w:t>
      </w:r>
      <w:r>
        <w:rPr>
          <w:rFonts w:ascii="Times New Roman"/>
          <w:color w:val="212529"/>
          <w:spacing w:val="4534"/>
          <w:sz w:val="22"/>
        </w:rPr>
        <w:t xml:space="preserve"> </w:t>
      </w:r>
      <w:r>
        <w:rPr>
          <w:rFonts w:ascii="EEGAIA+SimSun"/>
          <w:color w:val="212529"/>
          <w:spacing w:val="2"/>
          <w:sz w:val="22"/>
        </w:rPr>
        <w:t>4.90</w:t>
      </w:r>
      <w:r>
        <w:rPr>
          <w:rFonts w:ascii="Times New Roman"/>
          <w:color w:val="212529"/>
          <w:spacing w:val="2399"/>
          <w:sz w:val="22"/>
        </w:rPr>
        <w:t xml:space="preserve"> </w:t>
      </w:r>
      <w:r>
        <w:rPr>
          <w:rFonts w:ascii="EEGAIA+SimSun" w:hAnsi="EEGAIA+SimSun" w:cs="EEGAIA+SimSun"/>
          <w:color w:val="212529"/>
          <w:spacing w:val="2"/>
          <w:sz w:val="22"/>
        </w:rPr>
        <w:t>4.90</w:t>
      </w:r>
      <w:r>
        <w:rPr>
          <w:rFonts w:ascii="EEGAIA+SimSun" w:hAnsi="EEGAIA+SimSun" w:cs="EEGAIA+SimSun"/>
          <w:color w:val="212529"/>
          <w:spacing w:val="2"/>
          <w:sz w:val="22"/>
        </w:rPr>
        <w:cr/>
      </w:r>
      <w:r>
        <w:rPr>
          <w:rFonts w:ascii="Times New Roman"/>
          <w:color w:val="212529"/>
          <w:spacing w:val="1557"/>
          <w:sz w:val="22"/>
        </w:rPr>
        <w:t xml:space="preserve"> </w:t>
      </w:r>
      <w:r>
        <w:rPr>
          <w:rFonts w:ascii="EEGAIA+SimSun" w:hAnsi="EEGAIA+SimSun" w:cs="EEGAIA+SimSun"/>
          <w:color w:val="212529"/>
          <w:spacing w:val="5"/>
          <w:sz w:val="22"/>
        </w:rPr>
        <w:t>媒支出</w:t>
      </w:r>
    </w:p>
    <w:p w14:paraId="0CB8E607">
      <w:pPr>
        <w:spacing w:before="40" w:after="0" w:line="230" w:lineRule="exact"/>
        <w:ind w:left="2667" w:right="0" w:firstLine="0"/>
        <w:jc w:val="left"/>
        <w:rPr>
          <w:rFonts w:ascii="Times New Roman"/>
          <w:color w:val="000000"/>
          <w:spacing w:val="0"/>
          <w:sz w:val="22"/>
        </w:rPr>
      </w:pPr>
      <w:r>
        <w:rPr>
          <w:rFonts w:ascii="EEGAIA+SimSun" w:hAnsi="EEGAIA+SimSun" w:cs="EEGAIA+SimSun"/>
          <w:color w:val="212529"/>
          <w:spacing w:val="5"/>
          <w:sz w:val="22"/>
        </w:rPr>
        <w:t>其他文化旅游体育与传</w:t>
      </w:r>
    </w:p>
    <w:p w14:paraId="7395CE4F">
      <w:pPr>
        <w:spacing w:before="100" w:after="0" w:line="120" w:lineRule="exact"/>
        <w:ind w:left="1055" w:right="0" w:firstLine="0"/>
        <w:jc w:val="left"/>
        <w:rPr>
          <w:rFonts w:ascii="Times New Roman"/>
          <w:color w:val="000000"/>
          <w:spacing w:val="0"/>
          <w:sz w:val="22"/>
        </w:rPr>
      </w:pPr>
      <w:r>
        <w:rPr>
          <w:rFonts w:ascii="EEGAIA+SimSun"/>
          <w:color w:val="212529"/>
          <w:spacing w:val="2"/>
          <w:sz w:val="22"/>
        </w:rPr>
        <w:t>2079999</w:t>
      </w:r>
      <w:r>
        <w:rPr>
          <w:rFonts w:ascii="Times New Roman"/>
          <w:color w:val="212529"/>
          <w:spacing w:val="4309"/>
          <w:sz w:val="22"/>
        </w:rPr>
        <w:t xml:space="preserve"> </w:t>
      </w:r>
      <w:r>
        <w:rPr>
          <w:rFonts w:ascii="EEGAIA+SimSun"/>
          <w:color w:val="212529"/>
          <w:spacing w:val="2"/>
          <w:sz w:val="22"/>
        </w:rPr>
        <w:t>4.90</w:t>
      </w:r>
      <w:r>
        <w:rPr>
          <w:rFonts w:ascii="Times New Roman"/>
          <w:color w:val="212529"/>
          <w:spacing w:val="2399"/>
          <w:sz w:val="22"/>
        </w:rPr>
        <w:t xml:space="preserve"> </w:t>
      </w:r>
      <w:r>
        <w:rPr>
          <w:rFonts w:ascii="EEGAIA+SimSun" w:hAnsi="EEGAIA+SimSun" w:cs="EEGAIA+SimSun"/>
          <w:color w:val="212529"/>
          <w:spacing w:val="2"/>
          <w:sz w:val="22"/>
        </w:rPr>
        <w:t>4.90</w:t>
      </w:r>
      <w:r>
        <w:rPr>
          <w:rFonts w:ascii="EEGAIA+SimSun" w:hAnsi="EEGAIA+SimSun" w:cs="EEGAIA+SimSun"/>
          <w:color w:val="212529"/>
          <w:spacing w:val="2"/>
          <w:sz w:val="22"/>
        </w:rPr>
        <w:cr/>
      </w:r>
      <w:r>
        <w:rPr>
          <w:rFonts w:ascii="Times New Roman"/>
          <w:color w:val="212529"/>
          <w:spacing w:val="1557"/>
          <w:sz w:val="22"/>
        </w:rPr>
        <w:t xml:space="preserve"> </w:t>
      </w:r>
      <w:r>
        <w:rPr>
          <w:rFonts w:ascii="EEGAIA+SimSun" w:hAnsi="EEGAIA+SimSun" w:cs="EEGAIA+SimSun"/>
          <w:color w:val="212529"/>
          <w:spacing w:val="5"/>
          <w:sz w:val="22"/>
        </w:rPr>
        <w:t>媒支出</w:t>
      </w:r>
    </w:p>
    <w:p w14:paraId="26279E66">
      <w:pPr>
        <w:spacing w:before="0" w:after="0" w:line="390" w:lineRule="exact"/>
        <w:ind w:left="1055" w:right="0" w:firstLine="0"/>
        <w:jc w:val="left"/>
        <w:rPr>
          <w:rFonts w:ascii="Times New Roman"/>
          <w:color w:val="000000"/>
          <w:spacing w:val="0"/>
          <w:sz w:val="22"/>
        </w:rPr>
      </w:pPr>
      <w:r>
        <w:rPr>
          <w:rFonts w:ascii="EEGAIA+SimSun"/>
          <w:color w:val="212529"/>
          <w:spacing w:val="2"/>
          <w:sz w:val="22"/>
        </w:rPr>
        <w:t>208</w:t>
      </w:r>
      <w:r>
        <w:rPr>
          <w:rFonts w:ascii="Times New Roman"/>
          <w:color w:val="212529"/>
          <w:spacing w:val="1219"/>
          <w:sz w:val="22"/>
        </w:rPr>
        <w:t xml:space="preserve"> </w:t>
      </w:r>
      <w:r>
        <w:rPr>
          <w:rFonts w:ascii="EEGAIA+SimSun" w:hAnsi="EEGAIA+SimSun" w:cs="EEGAIA+SimSun"/>
          <w:color w:val="212529"/>
          <w:spacing w:val="5"/>
          <w:sz w:val="22"/>
        </w:rPr>
        <w:t>社会保障和就业支出</w:t>
      </w:r>
      <w:r>
        <w:rPr>
          <w:rFonts w:ascii="Times New Roman"/>
          <w:color w:val="212529"/>
          <w:spacing w:val="1235"/>
          <w:sz w:val="22"/>
        </w:rPr>
        <w:t xml:space="preserve"> </w:t>
      </w:r>
      <w:r>
        <w:rPr>
          <w:rFonts w:ascii="EEGAIA+SimSun"/>
          <w:color w:val="212529"/>
          <w:spacing w:val="2"/>
          <w:sz w:val="22"/>
        </w:rPr>
        <w:t>151.25</w:t>
      </w:r>
      <w:r>
        <w:rPr>
          <w:rFonts w:ascii="Times New Roman"/>
          <w:color w:val="212529"/>
          <w:spacing w:val="699"/>
          <w:sz w:val="22"/>
        </w:rPr>
        <w:t xml:space="preserve"> </w:t>
      </w:r>
      <w:r>
        <w:rPr>
          <w:rFonts w:ascii="EEGAIA+SimSun"/>
          <w:color w:val="212529"/>
          <w:spacing w:val="2"/>
          <w:sz w:val="22"/>
        </w:rPr>
        <w:t>86.38</w:t>
      </w:r>
      <w:r>
        <w:rPr>
          <w:rFonts w:ascii="Times New Roman"/>
          <w:color w:val="212529"/>
          <w:spacing w:val="969"/>
          <w:sz w:val="22"/>
        </w:rPr>
        <w:t xml:space="preserve"> </w:t>
      </w:r>
      <w:r>
        <w:rPr>
          <w:rFonts w:ascii="EEGAIA+SimSun" w:hAnsi="EEGAIA+SimSun" w:cs="EEGAIA+SimSun"/>
          <w:color w:val="212529"/>
          <w:spacing w:val="2"/>
          <w:sz w:val="22"/>
        </w:rPr>
        <w:t>64.87</w:t>
      </w:r>
      <w:r>
        <w:rPr>
          <w:rFonts w:ascii="EEGAIA+SimSun" w:hAnsi="EEGAIA+SimSun" w:cs="EEGAIA+SimSun"/>
          <w:color w:val="212529"/>
          <w:spacing w:val="2"/>
          <w:sz w:val="22"/>
        </w:rPr>
        <w:cr/>
      </w:r>
      <w:r>
        <w:rPr>
          <w:rFonts w:ascii="EEGAIA+SimSun"/>
          <w:color w:val="212529"/>
          <w:spacing w:val="2"/>
          <w:sz w:val="22"/>
        </w:rPr>
        <w:t>20805</w:t>
      </w:r>
      <w:r>
        <w:rPr>
          <w:rFonts w:ascii="Times New Roman"/>
          <w:color w:val="212529"/>
          <w:spacing w:val="994"/>
          <w:sz w:val="22"/>
        </w:rPr>
        <w:t xml:space="preserve"> </w:t>
      </w:r>
      <w:r>
        <w:rPr>
          <w:rFonts w:ascii="EEGAIA+SimSun" w:hAnsi="EEGAIA+SimSun" w:cs="EEGAIA+SimSun"/>
          <w:color w:val="212529"/>
          <w:spacing w:val="5"/>
          <w:sz w:val="22"/>
        </w:rPr>
        <w:t>行政事业单位养老支出</w:t>
      </w:r>
      <w:r>
        <w:rPr>
          <w:rFonts w:ascii="Times New Roman"/>
          <w:color w:val="212529"/>
          <w:spacing w:val="1122"/>
          <w:sz w:val="22"/>
        </w:rPr>
        <w:t xml:space="preserve"> </w:t>
      </w:r>
      <w:r>
        <w:rPr>
          <w:rFonts w:ascii="EEGAIA+SimSun"/>
          <w:color w:val="212529"/>
          <w:spacing w:val="2"/>
          <w:sz w:val="22"/>
        </w:rPr>
        <w:t>86.38</w:t>
      </w:r>
      <w:r>
        <w:rPr>
          <w:rFonts w:ascii="Times New Roman"/>
          <w:color w:val="212529"/>
          <w:spacing w:val="699"/>
          <w:sz w:val="22"/>
        </w:rPr>
        <w:t xml:space="preserve"> </w:t>
      </w:r>
      <w:r>
        <w:rPr>
          <w:rFonts w:ascii="EEGAIA+SimSun"/>
          <w:color w:val="212529"/>
          <w:spacing w:val="2"/>
          <w:sz w:val="22"/>
        </w:rPr>
        <w:t>86.38</w:t>
      </w:r>
    </w:p>
    <w:p w14:paraId="7C3F2688">
      <w:pPr>
        <w:spacing w:before="203" w:after="0" w:line="128" w:lineRule="exact"/>
        <w:ind w:left="1055" w:right="0" w:firstLine="0"/>
        <w:jc w:val="left"/>
        <w:rPr>
          <w:rFonts w:ascii="Times New Roman"/>
          <w:color w:val="000000"/>
          <w:spacing w:val="0"/>
          <w:sz w:val="22"/>
        </w:rPr>
      </w:pPr>
      <w:r>
        <w:rPr>
          <w:rFonts w:ascii="Times New Roman"/>
          <w:color w:val="212529"/>
          <w:spacing w:val="1557"/>
          <w:sz w:val="22"/>
        </w:rPr>
        <w:t xml:space="preserve"> </w:t>
      </w:r>
      <w:r>
        <w:rPr>
          <w:rFonts w:ascii="EEGAIA+SimSun" w:hAnsi="EEGAIA+SimSun" w:cs="EEGAIA+SimSun"/>
          <w:color w:val="212529"/>
          <w:spacing w:val="5"/>
          <w:sz w:val="22"/>
        </w:rPr>
        <w:t>机关事业单位基本养老</w:t>
      </w:r>
      <w:r>
        <w:rPr>
          <w:rFonts w:ascii="EEGAIA+SimSun" w:hAnsi="EEGAIA+SimSun" w:cs="EEGAIA+SimSun"/>
          <w:color w:val="212529"/>
          <w:spacing w:val="5"/>
          <w:sz w:val="22"/>
        </w:rPr>
        <w:cr/>
      </w:r>
      <w:r>
        <w:rPr>
          <w:rFonts w:ascii="EEGAIA+SimSun"/>
          <w:color w:val="212529"/>
          <w:spacing w:val="2"/>
          <w:sz w:val="22"/>
        </w:rPr>
        <w:t>2080505</w:t>
      </w:r>
      <w:r>
        <w:rPr>
          <w:rFonts w:ascii="Times New Roman"/>
          <w:color w:val="212529"/>
          <w:spacing w:val="4196"/>
          <w:sz w:val="22"/>
        </w:rPr>
        <w:t xml:space="preserve"> </w:t>
      </w:r>
      <w:r>
        <w:rPr>
          <w:rFonts w:ascii="EEGAIA+SimSun"/>
          <w:color w:val="212529"/>
          <w:spacing w:val="2"/>
          <w:sz w:val="22"/>
        </w:rPr>
        <w:t>61.51</w:t>
      </w:r>
      <w:r>
        <w:rPr>
          <w:rFonts w:ascii="Times New Roman"/>
          <w:color w:val="212529"/>
          <w:spacing w:val="699"/>
          <w:sz w:val="22"/>
        </w:rPr>
        <w:t xml:space="preserve"> </w:t>
      </w:r>
      <w:r>
        <w:rPr>
          <w:rFonts w:ascii="EEGAIA+SimSun" w:hAnsi="EEGAIA+SimSun" w:cs="EEGAIA+SimSun"/>
          <w:color w:val="212529"/>
          <w:spacing w:val="2"/>
          <w:sz w:val="22"/>
        </w:rPr>
        <w:t>61.51</w:t>
      </w:r>
      <w:r>
        <w:rPr>
          <w:rFonts w:ascii="EEGAIA+SimSun" w:hAnsi="EEGAIA+SimSun" w:cs="EEGAIA+SimSun"/>
          <w:color w:val="212529"/>
          <w:spacing w:val="2"/>
          <w:sz w:val="22"/>
        </w:rPr>
        <w:cr/>
      </w:r>
      <w:r>
        <w:rPr>
          <w:rFonts w:ascii="Times New Roman"/>
          <w:color w:val="212529"/>
          <w:spacing w:val="1557"/>
          <w:sz w:val="22"/>
        </w:rPr>
        <w:t xml:space="preserve"> </w:t>
      </w:r>
      <w:r>
        <w:rPr>
          <w:rFonts w:ascii="EEGAIA+SimSun" w:hAnsi="EEGAIA+SimSun" w:cs="EEGAIA+SimSun"/>
          <w:color w:val="212529"/>
          <w:spacing w:val="5"/>
          <w:sz w:val="22"/>
        </w:rPr>
        <w:t>保险缴费支出</w:t>
      </w:r>
    </w:p>
    <w:p w14:paraId="730C70FC">
      <w:pPr>
        <w:spacing w:before="143" w:after="0" w:line="128" w:lineRule="exact"/>
        <w:ind w:left="1055" w:right="0" w:firstLine="0"/>
        <w:jc w:val="left"/>
        <w:rPr>
          <w:rFonts w:ascii="Times New Roman"/>
          <w:color w:val="000000"/>
          <w:spacing w:val="0"/>
          <w:sz w:val="22"/>
        </w:rPr>
      </w:pPr>
      <w:r>
        <w:rPr>
          <w:rFonts w:ascii="Times New Roman"/>
          <w:color w:val="212529"/>
          <w:spacing w:val="1557"/>
          <w:sz w:val="22"/>
        </w:rPr>
        <w:t xml:space="preserve"> </w:t>
      </w:r>
      <w:r>
        <w:rPr>
          <w:rFonts w:ascii="EEGAIA+SimSun" w:hAnsi="EEGAIA+SimSun" w:cs="EEGAIA+SimSun"/>
          <w:color w:val="212529"/>
          <w:spacing w:val="5"/>
          <w:sz w:val="22"/>
        </w:rPr>
        <w:t>机关事业单位职业年金</w:t>
      </w:r>
      <w:r>
        <w:rPr>
          <w:rFonts w:ascii="EEGAIA+SimSun" w:hAnsi="EEGAIA+SimSun" w:cs="EEGAIA+SimSun"/>
          <w:color w:val="212529"/>
          <w:spacing w:val="5"/>
          <w:sz w:val="22"/>
        </w:rPr>
        <w:cr/>
      </w:r>
      <w:r>
        <w:rPr>
          <w:rFonts w:ascii="EEGAIA+SimSun"/>
          <w:color w:val="212529"/>
          <w:spacing w:val="2"/>
          <w:sz w:val="22"/>
        </w:rPr>
        <w:t>2080506</w:t>
      </w:r>
      <w:r>
        <w:rPr>
          <w:rFonts w:ascii="Times New Roman"/>
          <w:color w:val="212529"/>
          <w:spacing w:val="4309"/>
          <w:sz w:val="22"/>
        </w:rPr>
        <w:t xml:space="preserve"> </w:t>
      </w:r>
      <w:r>
        <w:rPr>
          <w:rFonts w:ascii="EEGAIA+SimSun"/>
          <w:color w:val="212529"/>
          <w:spacing w:val="2"/>
          <w:sz w:val="22"/>
        </w:rPr>
        <w:t>9.59</w:t>
      </w:r>
      <w:r>
        <w:rPr>
          <w:rFonts w:ascii="Times New Roman"/>
          <w:color w:val="212529"/>
          <w:spacing w:val="812"/>
          <w:sz w:val="22"/>
        </w:rPr>
        <w:t xml:space="preserve"> </w:t>
      </w:r>
      <w:r>
        <w:rPr>
          <w:rFonts w:ascii="EEGAIA+SimSun" w:hAnsi="EEGAIA+SimSun" w:cs="EEGAIA+SimSun"/>
          <w:color w:val="212529"/>
          <w:spacing w:val="2"/>
          <w:sz w:val="22"/>
        </w:rPr>
        <w:t>9.59</w:t>
      </w:r>
      <w:r>
        <w:rPr>
          <w:rFonts w:ascii="EEGAIA+SimSun" w:hAnsi="EEGAIA+SimSun" w:cs="EEGAIA+SimSun"/>
          <w:color w:val="212529"/>
          <w:spacing w:val="2"/>
          <w:sz w:val="22"/>
        </w:rPr>
        <w:cr/>
      </w:r>
      <w:r>
        <w:rPr>
          <w:rFonts w:ascii="Times New Roman"/>
          <w:color w:val="212529"/>
          <w:spacing w:val="1557"/>
          <w:sz w:val="22"/>
        </w:rPr>
        <w:t xml:space="preserve"> </w:t>
      </w:r>
      <w:r>
        <w:rPr>
          <w:rFonts w:ascii="EEGAIA+SimSun" w:hAnsi="EEGAIA+SimSun" w:cs="EEGAIA+SimSun"/>
          <w:color w:val="212529"/>
          <w:spacing w:val="5"/>
          <w:sz w:val="22"/>
        </w:rPr>
        <w:t>缴费支出</w:t>
      </w:r>
    </w:p>
    <w:p w14:paraId="57052218">
      <w:pPr>
        <w:spacing w:before="40" w:after="0" w:line="230" w:lineRule="exact"/>
        <w:ind w:left="2667" w:right="0" w:firstLine="0"/>
        <w:jc w:val="left"/>
        <w:rPr>
          <w:rFonts w:ascii="Times New Roman"/>
          <w:color w:val="000000"/>
          <w:spacing w:val="0"/>
          <w:sz w:val="22"/>
        </w:rPr>
      </w:pPr>
      <w:r>
        <w:rPr>
          <w:rFonts w:ascii="EEGAIA+SimSun" w:hAnsi="EEGAIA+SimSun" w:cs="EEGAIA+SimSun"/>
          <w:color w:val="212529"/>
          <w:spacing w:val="5"/>
          <w:sz w:val="22"/>
        </w:rPr>
        <w:t>其他行政事业单位养老</w:t>
      </w:r>
    </w:p>
    <w:p w14:paraId="2280DE8D">
      <w:pPr>
        <w:spacing w:before="100" w:after="0" w:line="120" w:lineRule="exact"/>
        <w:ind w:left="1055" w:right="0" w:firstLine="0"/>
        <w:jc w:val="left"/>
        <w:rPr>
          <w:rFonts w:ascii="Times New Roman"/>
          <w:color w:val="000000"/>
          <w:spacing w:val="0"/>
          <w:sz w:val="22"/>
        </w:rPr>
      </w:pPr>
      <w:r>
        <w:rPr>
          <w:rFonts w:ascii="EEGAIA+SimSun"/>
          <w:color w:val="212529"/>
          <w:spacing w:val="2"/>
          <w:sz w:val="22"/>
        </w:rPr>
        <w:t>2080599</w:t>
      </w:r>
      <w:r>
        <w:rPr>
          <w:rFonts w:ascii="Times New Roman"/>
          <w:color w:val="212529"/>
          <w:spacing w:val="4196"/>
          <w:sz w:val="22"/>
        </w:rPr>
        <w:t xml:space="preserve"> </w:t>
      </w:r>
      <w:r>
        <w:rPr>
          <w:rFonts w:ascii="EEGAIA+SimSun"/>
          <w:color w:val="212529"/>
          <w:spacing w:val="2"/>
          <w:sz w:val="22"/>
        </w:rPr>
        <w:t>15.29</w:t>
      </w:r>
      <w:r>
        <w:rPr>
          <w:rFonts w:ascii="Times New Roman"/>
          <w:color w:val="212529"/>
          <w:spacing w:val="699"/>
          <w:sz w:val="22"/>
        </w:rPr>
        <w:t xml:space="preserve"> </w:t>
      </w:r>
      <w:r>
        <w:rPr>
          <w:rFonts w:ascii="EEGAIA+SimSun" w:hAnsi="EEGAIA+SimSun" w:cs="EEGAIA+SimSun"/>
          <w:color w:val="212529"/>
          <w:spacing w:val="2"/>
          <w:sz w:val="22"/>
        </w:rPr>
        <w:t>15.29</w:t>
      </w:r>
      <w:r>
        <w:rPr>
          <w:rFonts w:ascii="EEGAIA+SimSun" w:hAnsi="EEGAIA+SimSun" w:cs="EEGAIA+SimSun"/>
          <w:color w:val="212529"/>
          <w:spacing w:val="2"/>
          <w:sz w:val="22"/>
        </w:rPr>
        <w:cr/>
      </w:r>
      <w:r>
        <w:rPr>
          <w:rFonts w:ascii="Times New Roman"/>
          <w:color w:val="212529"/>
          <w:spacing w:val="1557"/>
          <w:sz w:val="22"/>
        </w:rPr>
        <w:t xml:space="preserve"> </w:t>
      </w:r>
      <w:r>
        <w:rPr>
          <w:rFonts w:ascii="EEGAIA+SimSun" w:hAnsi="EEGAIA+SimSun" w:cs="EEGAIA+SimSun"/>
          <w:color w:val="212529"/>
          <w:spacing w:val="5"/>
          <w:sz w:val="22"/>
        </w:rPr>
        <w:t>支出</w:t>
      </w:r>
    </w:p>
    <w:p w14:paraId="150AF800">
      <w:pPr>
        <w:spacing w:before="0" w:after="0" w:line="390" w:lineRule="exact"/>
        <w:ind w:left="1055" w:right="0" w:firstLine="0"/>
        <w:jc w:val="left"/>
        <w:rPr>
          <w:rFonts w:ascii="Times New Roman"/>
          <w:color w:val="000000"/>
          <w:spacing w:val="0"/>
          <w:sz w:val="22"/>
        </w:rPr>
      </w:pPr>
      <w:r>
        <w:rPr>
          <w:rFonts w:ascii="EEGAIA+SimSun"/>
          <w:color w:val="212529"/>
          <w:spacing w:val="2"/>
          <w:sz w:val="22"/>
        </w:rPr>
        <w:t>20810</w:t>
      </w:r>
      <w:r>
        <w:rPr>
          <w:rFonts w:ascii="Times New Roman"/>
          <w:color w:val="212529"/>
          <w:spacing w:val="994"/>
          <w:sz w:val="22"/>
        </w:rPr>
        <w:t xml:space="preserve"> </w:t>
      </w:r>
      <w:r>
        <w:rPr>
          <w:rFonts w:ascii="EEGAIA+SimSun" w:hAnsi="EEGAIA+SimSun" w:cs="EEGAIA+SimSun"/>
          <w:color w:val="212529"/>
          <w:spacing w:val="5"/>
          <w:sz w:val="22"/>
        </w:rPr>
        <w:t>社会福利</w:t>
      </w:r>
      <w:r>
        <w:rPr>
          <w:rFonts w:ascii="Times New Roman"/>
          <w:color w:val="212529"/>
          <w:spacing w:val="2472"/>
          <w:sz w:val="22"/>
        </w:rPr>
        <w:t xml:space="preserve"> </w:t>
      </w:r>
      <w:r>
        <w:rPr>
          <w:rFonts w:ascii="EEGAIA+SimSun"/>
          <w:color w:val="212529"/>
          <w:spacing w:val="2"/>
          <w:sz w:val="22"/>
        </w:rPr>
        <w:t>40.00</w:t>
      </w:r>
      <w:r>
        <w:rPr>
          <w:rFonts w:ascii="Times New Roman"/>
          <w:color w:val="212529"/>
          <w:spacing w:val="2286"/>
          <w:sz w:val="22"/>
        </w:rPr>
        <w:t xml:space="preserve"> </w:t>
      </w:r>
      <w:r>
        <w:rPr>
          <w:rFonts w:ascii="EEGAIA+SimSun" w:hAnsi="EEGAIA+SimSun" w:cs="EEGAIA+SimSun"/>
          <w:color w:val="212529"/>
          <w:spacing w:val="2"/>
          <w:sz w:val="22"/>
        </w:rPr>
        <w:t>40.00</w:t>
      </w:r>
      <w:r>
        <w:rPr>
          <w:rFonts w:ascii="EEGAIA+SimSun" w:hAnsi="EEGAIA+SimSun" w:cs="EEGAIA+SimSun"/>
          <w:color w:val="212529"/>
          <w:spacing w:val="2"/>
          <w:sz w:val="22"/>
        </w:rPr>
        <w:cr/>
      </w:r>
      <w:r>
        <w:rPr>
          <w:rFonts w:ascii="EEGAIA+SimSun"/>
          <w:color w:val="212529"/>
          <w:spacing w:val="2"/>
          <w:sz w:val="22"/>
        </w:rPr>
        <w:t>2081006</w:t>
      </w:r>
      <w:r>
        <w:rPr>
          <w:rFonts w:ascii="Times New Roman"/>
          <w:color w:val="212529"/>
          <w:spacing w:val="769"/>
          <w:sz w:val="22"/>
        </w:rPr>
        <w:t xml:space="preserve"> </w:t>
      </w:r>
      <w:r>
        <w:rPr>
          <w:rFonts w:ascii="EEGAIA+SimSun" w:hAnsi="EEGAIA+SimSun" w:cs="EEGAIA+SimSun"/>
          <w:color w:val="212529"/>
          <w:spacing w:val="5"/>
          <w:sz w:val="22"/>
        </w:rPr>
        <w:t>养老服务</w:t>
      </w:r>
      <w:r>
        <w:rPr>
          <w:rFonts w:ascii="Times New Roman"/>
          <w:color w:val="212529"/>
          <w:spacing w:val="2472"/>
          <w:sz w:val="22"/>
        </w:rPr>
        <w:t xml:space="preserve"> </w:t>
      </w:r>
      <w:r>
        <w:rPr>
          <w:rFonts w:ascii="EEGAIA+SimSun"/>
          <w:color w:val="212529"/>
          <w:spacing w:val="2"/>
          <w:sz w:val="22"/>
        </w:rPr>
        <w:t>40.00</w:t>
      </w:r>
      <w:r>
        <w:rPr>
          <w:rFonts w:ascii="Times New Roman"/>
          <w:color w:val="212529"/>
          <w:spacing w:val="2286"/>
          <w:sz w:val="22"/>
        </w:rPr>
        <w:t xml:space="preserve"> </w:t>
      </w:r>
      <w:r>
        <w:rPr>
          <w:rFonts w:ascii="EEGAIA+SimSun" w:hAnsi="EEGAIA+SimSun" w:cs="EEGAIA+SimSun"/>
          <w:color w:val="212529"/>
          <w:spacing w:val="2"/>
          <w:sz w:val="22"/>
        </w:rPr>
        <w:t>40.00</w:t>
      </w:r>
      <w:r>
        <w:rPr>
          <w:rFonts w:ascii="EEGAIA+SimSun" w:hAnsi="EEGAIA+SimSun" w:cs="EEGAIA+SimSun"/>
          <w:color w:val="212529"/>
          <w:spacing w:val="2"/>
          <w:sz w:val="22"/>
        </w:rPr>
        <w:cr/>
      </w:r>
      <w:r>
        <w:rPr>
          <w:rFonts w:ascii="EEGAIA+SimSun"/>
          <w:color w:val="212529"/>
          <w:spacing w:val="2"/>
          <w:sz w:val="22"/>
        </w:rPr>
        <w:t>20820</w:t>
      </w:r>
      <w:r>
        <w:rPr>
          <w:rFonts w:ascii="Times New Roman"/>
          <w:color w:val="212529"/>
          <w:spacing w:val="994"/>
          <w:sz w:val="22"/>
        </w:rPr>
        <w:t xml:space="preserve"> </w:t>
      </w:r>
      <w:r>
        <w:rPr>
          <w:rFonts w:ascii="EEGAIA+SimSun" w:hAnsi="EEGAIA+SimSun" w:cs="EEGAIA+SimSun"/>
          <w:color w:val="212529"/>
          <w:spacing w:val="5"/>
          <w:sz w:val="22"/>
        </w:rPr>
        <w:t>临时救助</w:t>
      </w:r>
      <w:r>
        <w:rPr>
          <w:rFonts w:ascii="Times New Roman"/>
          <w:color w:val="212529"/>
          <w:spacing w:val="2472"/>
          <w:sz w:val="22"/>
        </w:rPr>
        <w:t xml:space="preserve"> </w:t>
      </w:r>
      <w:r>
        <w:rPr>
          <w:rFonts w:ascii="EEGAIA+SimSun"/>
          <w:color w:val="212529"/>
          <w:spacing w:val="2"/>
          <w:sz w:val="22"/>
        </w:rPr>
        <w:t>24.87</w:t>
      </w:r>
      <w:r>
        <w:rPr>
          <w:rFonts w:ascii="Times New Roman"/>
          <w:color w:val="212529"/>
          <w:spacing w:val="2286"/>
          <w:sz w:val="22"/>
        </w:rPr>
        <w:t xml:space="preserve"> </w:t>
      </w:r>
      <w:r>
        <w:rPr>
          <w:rFonts w:ascii="EEGAIA+SimSun" w:hAnsi="EEGAIA+SimSun" w:cs="EEGAIA+SimSun"/>
          <w:color w:val="212529"/>
          <w:spacing w:val="2"/>
          <w:sz w:val="22"/>
        </w:rPr>
        <w:t>24.87</w:t>
      </w:r>
      <w:r>
        <w:rPr>
          <w:rFonts w:ascii="EEGAIA+SimSun" w:hAnsi="EEGAIA+SimSun" w:cs="EEGAIA+SimSun"/>
          <w:color w:val="212529"/>
          <w:spacing w:val="2"/>
          <w:sz w:val="22"/>
        </w:rPr>
        <w:cr/>
      </w:r>
      <w:r>
        <w:rPr>
          <w:rFonts w:ascii="EEGAIA+SimSun"/>
          <w:color w:val="212529"/>
          <w:spacing w:val="2"/>
          <w:sz w:val="22"/>
        </w:rPr>
        <w:t>2082001</w:t>
      </w:r>
      <w:r>
        <w:rPr>
          <w:rFonts w:ascii="Times New Roman"/>
          <w:color w:val="212529"/>
          <w:spacing w:val="769"/>
          <w:sz w:val="22"/>
        </w:rPr>
        <w:t xml:space="preserve"> </w:t>
      </w:r>
      <w:r>
        <w:rPr>
          <w:rFonts w:ascii="EEGAIA+SimSun" w:hAnsi="EEGAIA+SimSun" w:cs="EEGAIA+SimSun"/>
          <w:color w:val="212529"/>
          <w:spacing w:val="5"/>
          <w:sz w:val="22"/>
        </w:rPr>
        <w:t>临时救助支出</w:t>
      </w:r>
      <w:r>
        <w:rPr>
          <w:rFonts w:ascii="Times New Roman"/>
          <w:color w:val="212529"/>
          <w:spacing w:val="2022"/>
          <w:sz w:val="22"/>
        </w:rPr>
        <w:t xml:space="preserve"> </w:t>
      </w:r>
      <w:r>
        <w:rPr>
          <w:rFonts w:ascii="EEGAIA+SimSun"/>
          <w:color w:val="212529"/>
          <w:spacing w:val="2"/>
          <w:sz w:val="22"/>
        </w:rPr>
        <w:t>24.87</w:t>
      </w:r>
      <w:r>
        <w:rPr>
          <w:rFonts w:ascii="Times New Roman"/>
          <w:color w:val="212529"/>
          <w:spacing w:val="2286"/>
          <w:sz w:val="22"/>
        </w:rPr>
        <w:t xml:space="preserve"> </w:t>
      </w:r>
      <w:r>
        <w:rPr>
          <w:rFonts w:ascii="EEGAIA+SimSun"/>
          <w:color w:val="212529"/>
          <w:spacing w:val="2"/>
          <w:sz w:val="22"/>
        </w:rPr>
        <w:t>24.87</w:t>
      </w:r>
    </w:p>
    <w:p w14:paraId="2BFC43AA">
      <w:pPr>
        <w:spacing w:before="554" w:after="0" w:line="170" w:lineRule="exact"/>
        <w:ind w:left="5241" w:right="0" w:firstLine="0"/>
        <w:jc w:val="left"/>
        <w:rPr>
          <w:rFonts w:ascii="Times New Roman"/>
          <w:color w:val="000000"/>
          <w:spacing w:val="0"/>
          <w:sz w:val="16"/>
        </w:rPr>
      </w:pPr>
      <w:r>
        <w:rPr>
          <w:rFonts w:ascii="MingLiU"/>
          <w:color w:val="000000"/>
          <w:spacing w:val="-11"/>
          <w:sz w:val="16"/>
        </w:rPr>
        <w:t>-16-</w:t>
      </w:r>
    </w:p>
    <w:p w14:paraId="428AB35D">
      <w:pPr>
        <w:spacing w:before="0" w:after="0" w:line="0" w:lineRule="exact"/>
        <w:ind w:left="0" w:right="0" w:firstLine="0"/>
        <w:jc w:val="left"/>
        <w:rPr>
          <w:rFonts w:ascii="Arial"/>
          <w:color w:val="FF0000"/>
          <w:spacing w:val="0"/>
          <w:sz w:val="2"/>
        </w:rPr>
      </w:pPr>
    </w:p>
    <w:p w14:paraId="6BDED7D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07760B4">
      <w:pPr>
        <w:spacing w:before="0" w:after="0" w:line="170" w:lineRule="exact"/>
        <w:ind w:left="0" w:right="0" w:firstLine="0"/>
        <w:jc w:val="left"/>
        <w:rPr>
          <w:rFonts w:ascii="Times New Roman"/>
          <w:color w:val="000000"/>
          <w:spacing w:val="0"/>
          <w:sz w:val="16"/>
        </w:rPr>
      </w:pPr>
      <w:r>
        <w:pict>
          <v:shape id="_x000066" o:spid="_x0000_s1092" o:spt="75" type="#_x0000_t75" style="position:absolute;left:0pt;margin-left:83pt;margin-top:59.1pt;height:746pt;width:430.25pt;mso-position-horizontal-relative:page;mso-position-vertical-relative:page;z-index:-251656192;mso-width-relative:page;mso-height-relative:page;" filled="f" coordsize="21600,21600">
            <v:path/>
            <v:fill on="f" focussize="0,0"/>
            <v:stroke/>
            <v:imagedata r:id="rId51" o:title=""/>
            <o:lock v:ext="edit" aspectratio="t"/>
          </v:shape>
        </w:pict>
      </w:r>
      <w:r>
        <w:pict>
          <v:shape id="_x000067" o:spid="_x0000_s109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7888B7F">
      <w:pPr>
        <w:spacing w:before="756" w:after="0" w:line="230" w:lineRule="exact"/>
        <w:ind w:left="1055" w:right="0" w:firstLine="0"/>
        <w:jc w:val="left"/>
        <w:rPr>
          <w:rFonts w:ascii="Times New Roman"/>
          <w:color w:val="000000"/>
          <w:spacing w:val="0"/>
          <w:sz w:val="22"/>
        </w:rPr>
      </w:pPr>
      <w:r>
        <w:rPr>
          <w:rFonts w:ascii="EEGAIA+SimSun"/>
          <w:color w:val="212529"/>
          <w:spacing w:val="2"/>
          <w:sz w:val="22"/>
        </w:rPr>
        <w:t>210</w:t>
      </w:r>
      <w:r>
        <w:rPr>
          <w:rFonts w:ascii="Times New Roman"/>
          <w:color w:val="212529"/>
          <w:spacing w:val="1219"/>
          <w:sz w:val="22"/>
        </w:rPr>
        <w:t xml:space="preserve"> </w:t>
      </w:r>
      <w:r>
        <w:rPr>
          <w:rFonts w:ascii="EEGAIA+SimSun" w:hAnsi="EEGAIA+SimSun" w:cs="EEGAIA+SimSun"/>
          <w:color w:val="212529"/>
          <w:spacing w:val="5"/>
          <w:sz w:val="22"/>
        </w:rPr>
        <w:t>卫生健康支出</w:t>
      </w:r>
      <w:r>
        <w:rPr>
          <w:rFonts w:ascii="Times New Roman"/>
          <w:color w:val="212529"/>
          <w:spacing w:val="1910"/>
          <w:sz w:val="22"/>
        </w:rPr>
        <w:t xml:space="preserve"> </w:t>
      </w:r>
      <w:r>
        <w:rPr>
          <w:rFonts w:ascii="EEGAIA+SimSun"/>
          <w:color w:val="212529"/>
          <w:spacing w:val="2"/>
          <w:sz w:val="22"/>
        </w:rPr>
        <w:t>142.68</w:t>
      </w:r>
      <w:r>
        <w:rPr>
          <w:rFonts w:ascii="Times New Roman"/>
          <w:color w:val="212529"/>
          <w:spacing w:val="699"/>
          <w:sz w:val="22"/>
        </w:rPr>
        <w:t xml:space="preserve"> </w:t>
      </w:r>
      <w:r>
        <w:rPr>
          <w:rFonts w:ascii="EEGAIA+SimSun"/>
          <w:color w:val="212529"/>
          <w:spacing w:val="2"/>
          <w:sz w:val="22"/>
        </w:rPr>
        <w:t>29.39</w:t>
      </w:r>
      <w:r>
        <w:rPr>
          <w:rFonts w:ascii="Times New Roman"/>
          <w:color w:val="212529"/>
          <w:spacing w:val="857"/>
          <w:sz w:val="22"/>
        </w:rPr>
        <w:t xml:space="preserve"> </w:t>
      </w:r>
      <w:r>
        <w:rPr>
          <w:rFonts w:ascii="EEGAIA+SimSun"/>
          <w:color w:val="212529"/>
          <w:spacing w:val="2"/>
          <w:sz w:val="22"/>
        </w:rPr>
        <w:t>113.30</w:t>
      </w:r>
    </w:p>
    <w:p w14:paraId="7EB48B0E">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21011</w:t>
      </w:r>
      <w:r>
        <w:rPr>
          <w:rFonts w:ascii="Times New Roman"/>
          <w:color w:val="212529"/>
          <w:spacing w:val="994"/>
          <w:sz w:val="22"/>
        </w:rPr>
        <w:t xml:space="preserve"> </w:t>
      </w:r>
      <w:r>
        <w:rPr>
          <w:rFonts w:ascii="EEGAIA+SimSun" w:hAnsi="EEGAIA+SimSun" w:cs="EEGAIA+SimSun"/>
          <w:color w:val="212529"/>
          <w:spacing w:val="5"/>
          <w:sz w:val="22"/>
        </w:rPr>
        <w:t>行政事业单位医疗</w:t>
      </w:r>
      <w:r>
        <w:rPr>
          <w:rFonts w:ascii="Times New Roman"/>
          <w:color w:val="212529"/>
          <w:spacing w:val="1460"/>
          <w:sz w:val="22"/>
        </w:rPr>
        <w:t xml:space="preserve"> </w:t>
      </w:r>
      <w:r>
        <w:rPr>
          <w:rFonts w:ascii="EEGAIA+SimSun"/>
          <w:color w:val="212529"/>
          <w:spacing w:val="2"/>
          <w:sz w:val="22"/>
        </w:rPr>
        <w:t>142.68</w:t>
      </w:r>
      <w:r>
        <w:rPr>
          <w:rFonts w:ascii="Times New Roman"/>
          <w:color w:val="212529"/>
          <w:spacing w:val="699"/>
          <w:sz w:val="22"/>
        </w:rPr>
        <w:t xml:space="preserve"> </w:t>
      </w:r>
      <w:r>
        <w:rPr>
          <w:rFonts w:ascii="EEGAIA+SimSun"/>
          <w:color w:val="212529"/>
          <w:spacing w:val="2"/>
          <w:sz w:val="22"/>
        </w:rPr>
        <w:t>29.39</w:t>
      </w:r>
      <w:r>
        <w:rPr>
          <w:rFonts w:ascii="Times New Roman"/>
          <w:color w:val="212529"/>
          <w:spacing w:val="857"/>
          <w:sz w:val="22"/>
        </w:rPr>
        <w:t xml:space="preserve"> </w:t>
      </w:r>
      <w:r>
        <w:rPr>
          <w:rFonts w:ascii="EEGAIA+SimSun"/>
          <w:color w:val="212529"/>
          <w:spacing w:val="2"/>
          <w:sz w:val="22"/>
        </w:rPr>
        <w:t>113.30</w:t>
      </w:r>
    </w:p>
    <w:p w14:paraId="4B541D0F">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2101101</w:t>
      </w:r>
      <w:r>
        <w:rPr>
          <w:rFonts w:ascii="Times New Roman"/>
          <w:color w:val="212529"/>
          <w:spacing w:val="769"/>
          <w:sz w:val="22"/>
        </w:rPr>
        <w:t xml:space="preserve"> </w:t>
      </w:r>
      <w:r>
        <w:rPr>
          <w:rFonts w:ascii="EEGAIA+SimSun" w:hAnsi="EEGAIA+SimSun" w:cs="EEGAIA+SimSun"/>
          <w:color w:val="212529"/>
          <w:spacing w:val="5"/>
          <w:sz w:val="22"/>
        </w:rPr>
        <w:t>行政单位医疗</w:t>
      </w:r>
      <w:r>
        <w:rPr>
          <w:rFonts w:ascii="Times New Roman"/>
          <w:color w:val="212529"/>
          <w:spacing w:val="2135"/>
          <w:sz w:val="22"/>
        </w:rPr>
        <w:t xml:space="preserve"> </w:t>
      </w:r>
      <w:r>
        <w:rPr>
          <w:rFonts w:ascii="EEGAIA+SimSun"/>
          <w:color w:val="212529"/>
          <w:spacing w:val="2"/>
          <w:sz w:val="22"/>
        </w:rPr>
        <w:t>9.84</w:t>
      </w:r>
      <w:r>
        <w:rPr>
          <w:rFonts w:ascii="Times New Roman"/>
          <w:color w:val="212529"/>
          <w:spacing w:val="812"/>
          <w:sz w:val="22"/>
        </w:rPr>
        <w:t xml:space="preserve"> </w:t>
      </w:r>
      <w:r>
        <w:rPr>
          <w:rFonts w:ascii="EEGAIA+SimSun"/>
          <w:color w:val="212529"/>
          <w:spacing w:val="2"/>
          <w:sz w:val="22"/>
        </w:rPr>
        <w:t>9.84</w:t>
      </w:r>
    </w:p>
    <w:p w14:paraId="437546D8">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2101102</w:t>
      </w:r>
      <w:r>
        <w:rPr>
          <w:rFonts w:ascii="Times New Roman"/>
          <w:color w:val="212529"/>
          <w:spacing w:val="769"/>
          <w:sz w:val="22"/>
        </w:rPr>
        <w:t xml:space="preserve"> </w:t>
      </w:r>
      <w:r>
        <w:rPr>
          <w:rFonts w:ascii="EEGAIA+SimSun" w:hAnsi="EEGAIA+SimSun" w:cs="EEGAIA+SimSun"/>
          <w:color w:val="212529"/>
          <w:spacing w:val="5"/>
          <w:sz w:val="22"/>
        </w:rPr>
        <w:t>事业单位医疗</w:t>
      </w:r>
      <w:r>
        <w:rPr>
          <w:rFonts w:ascii="Times New Roman"/>
          <w:color w:val="212529"/>
          <w:spacing w:val="2022"/>
          <w:sz w:val="22"/>
        </w:rPr>
        <w:t xml:space="preserve"> </w:t>
      </w:r>
      <w:r>
        <w:rPr>
          <w:rFonts w:ascii="EEGAIA+SimSun"/>
          <w:color w:val="212529"/>
          <w:spacing w:val="2"/>
          <w:sz w:val="22"/>
        </w:rPr>
        <w:t>15.05</w:t>
      </w:r>
      <w:r>
        <w:rPr>
          <w:rFonts w:ascii="Times New Roman"/>
          <w:color w:val="212529"/>
          <w:spacing w:val="699"/>
          <w:sz w:val="22"/>
        </w:rPr>
        <w:t xml:space="preserve"> </w:t>
      </w:r>
      <w:r>
        <w:rPr>
          <w:rFonts w:ascii="EEGAIA+SimSun"/>
          <w:color w:val="212529"/>
          <w:spacing w:val="2"/>
          <w:sz w:val="22"/>
        </w:rPr>
        <w:t>15.05</w:t>
      </w:r>
    </w:p>
    <w:p w14:paraId="66E1856E">
      <w:pPr>
        <w:spacing w:before="160" w:after="70" w:line="230" w:lineRule="exact"/>
        <w:ind w:left="1055" w:right="0" w:firstLine="0"/>
        <w:jc w:val="left"/>
        <w:rPr>
          <w:rFonts w:ascii="Times New Roman"/>
          <w:color w:val="000000"/>
          <w:spacing w:val="0"/>
          <w:sz w:val="22"/>
        </w:rPr>
      </w:pPr>
      <w:r>
        <w:rPr>
          <w:rFonts w:ascii="EEGAIA+SimSun"/>
          <w:color w:val="212529"/>
          <w:spacing w:val="2"/>
          <w:sz w:val="22"/>
        </w:rPr>
        <w:t>2101103</w:t>
      </w:r>
      <w:r>
        <w:rPr>
          <w:rFonts w:ascii="Times New Roman"/>
          <w:color w:val="212529"/>
          <w:spacing w:val="769"/>
          <w:sz w:val="22"/>
        </w:rPr>
        <w:t xml:space="preserve"> </w:t>
      </w:r>
      <w:r>
        <w:rPr>
          <w:rFonts w:ascii="EEGAIA+SimSun" w:hAnsi="EEGAIA+SimSun" w:cs="EEGAIA+SimSun"/>
          <w:color w:val="212529"/>
          <w:spacing w:val="5"/>
          <w:sz w:val="22"/>
        </w:rPr>
        <w:t>公务员医疗补助</w:t>
      </w:r>
      <w:r>
        <w:rPr>
          <w:rFonts w:ascii="Times New Roman"/>
          <w:color w:val="212529"/>
          <w:spacing w:val="1910"/>
          <w:sz w:val="22"/>
        </w:rPr>
        <w:t xml:space="preserve"> </w:t>
      </w:r>
      <w:r>
        <w:rPr>
          <w:rFonts w:ascii="EEGAIA+SimSun"/>
          <w:color w:val="212529"/>
          <w:spacing w:val="2"/>
          <w:sz w:val="22"/>
        </w:rPr>
        <w:t>4.32</w:t>
      </w:r>
      <w:r>
        <w:rPr>
          <w:rFonts w:ascii="Times New Roman"/>
          <w:color w:val="212529"/>
          <w:spacing w:val="812"/>
          <w:sz w:val="22"/>
        </w:rPr>
        <w:t xml:space="preserve"> </w:t>
      </w:r>
      <w:r>
        <w:rPr>
          <w:rFonts w:ascii="EEGAIA+SimSun"/>
          <w:color w:val="212529"/>
          <w:spacing w:val="2"/>
          <w:sz w:val="22"/>
        </w:rPr>
        <w:t>4.32</w:t>
      </w:r>
    </w:p>
    <w:tbl>
      <w:tblPr>
        <w:tblStyle w:val="2"/>
        <w:tblW w:w="0" w:type="auto"/>
        <w:tblInd w:w="0" w:type="dxa"/>
        <w:tblLayout w:type="autofit"/>
        <w:tblCellMar>
          <w:top w:w="0" w:type="dxa"/>
          <w:left w:w="0" w:type="dxa"/>
          <w:bottom w:w="0" w:type="dxa"/>
          <w:right w:w="0" w:type="dxa"/>
        </w:tblCellMar>
      </w:tblPr>
      <w:tblGrid>
        <w:gridCol w:w="1055"/>
        <w:gridCol w:w="1592"/>
        <w:gridCol w:w="20"/>
        <w:gridCol w:w="3295"/>
        <w:gridCol w:w="20"/>
        <w:gridCol w:w="3656"/>
      </w:tblGrid>
      <w:tr w14:paraId="297AA253">
        <w:tblPrEx>
          <w:tblCellMar>
            <w:top w:w="0" w:type="dxa"/>
            <w:left w:w="0" w:type="dxa"/>
            <w:bottom w:w="0" w:type="dxa"/>
            <w:right w:w="0" w:type="dxa"/>
          </w:tblCellMar>
        </w:tblPrEx>
        <w:trPr>
          <w:trHeight w:val="475" w:hRule="atLeast"/>
        </w:trPr>
        <w:tc>
          <w:tcPr>
            <w:tcW w:w="1055" w:type="dxa"/>
            <w:noWrap w:val="0"/>
            <w:vAlign w:val="top"/>
          </w:tcPr>
          <w:p w14:paraId="20DEF670">
            <w:pPr>
              <w:spacing w:before="0" w:after="0" w:line="0" w:lineRule="exact"/>
              <w:ind w:left="0" w:right="0" w:firstLine="0"/>
              <w:jc w:val="left"/>
              <w:rPr>
                <w:rFonts w:ascii="Times New Roman"/>
                <w:color w:val="000000"/>
                <w:spacing w:val="0"/>
                <w:sz w:val="22"/>
              </w:rPr>
            </w:pPr>
          </w:p>
        </w:tc>
        <w:tc>
          <w:tcPr>
            <w:tcW w:w="1592" w:type="dxa"/>
            <w:noWrap w:val="0"/>
            <w:vAlign w:val="top"/>
          </w:tcPr>
          <w:p w14:paraId="68E6DA08">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2101199</w:t>
            </w:r>
          </w:p>
        </w:tc>
        <w:tc>
          <w:tcPr>
            <w:tcW w:w="20" w:type="dxa"/>
            <w:noWrap w:val="0"/>
            <w:vAlign w:val="top"/>
          </w:tcPr>
          <w:p w14:paraId="4678C968">
            <w:pPr>
              <w:spacing w:before="0" w:after="0" w:line="0" w:lineRule="exact"/>
              <w:ind w:left="0" w:right="0" w:firstLine="0"/>
              <w:jc w:val="left"/>
              <w:rPr>
                <w:rFonts w:ascii="Times New Roman"/>
                <w:color w:val="000000"/>
                <w:spacing w:val="0"/>
                <w:sz w:val="22"/>
              </w:rPr>
            </w:pPr>
          </w:p>
        </w:tc>
        <w:tc>
          <w:tcPr>
            <w:tcW w:w="3295" w:type="dxa"/>
            <w:noWrap w:val="0"/>
            <w:vAlign w:val="top"/>
          </w:tcPr>
          <w:p w14:paraId="0C20E2FD">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其他行政事业单位医疗</w:t>
            </w:r>
          </w:p>
          <w:p w14:paraId="2B3CDF51">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支出</w:t>
            </w:r>
          </w:p>
        </w:tc>
        <w:tc>
          <w:tcPr>
            <w:tcW w:w="20" w:type="dxa"/>
            <w:noWrap w:val="0"/>
            <w:vAlign w:val="top"/>
          </w:tcPr>
          <w:p w14:paraId="44F3E0D9">
            <w:pPr>
              <w:spacing w:before="0" w:after="0" w:line="0" w:lineRule="exact"/>
              <w:ind w:left="0" w:right="0" w:firstLine="0"/>
              <w:jc w:val="left"/>
              <w:rPr>
                <w:rFonts w:ascii="Times New Roman"/>
                <w:color w:val="000000"/>
                <w:spacing w:val="0"/>
                <w:sz w:val="22"/>
              </w:rPr>
            </w:pPr>
          </w:p>
        </w:tc>
        <w:tc>
          <w:tcPr>
            <w:tcW w:w="3656" w:type="dxa"/>
            <w:noWrap w:val="0"/>
            <w:vAlign w:val="top"/>
          </w:tcPr>
          <w:p w14:paraId="62840193">
            <w:pPr>
              <w:spacing w:before="120" w:after="0" w:line="220" w:lineRule="exact"/>
              <w:ind w:left="0" w:right="0" w:firstLine="0"/>
              <w:jc w:val="left"/>
              <w:rPr>
                <w:rFonts w:ascii="Times New Roman"/>
                <w:color w:val="000000"/>
                <w:spacing w:val="0"/>
                <w:sz w:val="22"/>
              </w:rPr>
            </w:pPr>
            <w:r>
              <w:rPr>
                <w:rFonts w:ascii="EEGAIA+SimSun"/>
                <w:color w:val="212529"/>
                <w:spacing w:val="2"/>
                <w:sz w:val="22"/>
              </w:rPr>
              <w:t>113.47</w:t>
            </w:r>
            <w:r>
              <w:rPr>
                <w:rFonts w:ascii="Times New Roman"/>
                <w:color w:val="212529"/>
                <w:spacing w:val="812"/>
                <w:sz w:val="22"/>
              </w:rPr>
              <w:t xml:space="preserve"> </w:t>
            </w:r>
            <w:r>
              <w:rPr>
                <w:rFonts w:ascii="EEGAIA+SimSun"/>
                <w:color w:val="212529"/>
                <w:spacing w:val="2"/>
                <w:sz w:val="22"/>
              </w:rPr>
              <w:t>0.18</w:t>
            </w:r>
            <w:r>
              <w:rPr>
                <w:rFonts w:ascii="Times New Roman"/>
                <w:color w:val="212529"/>
                <w:spacing w:val="857"/>
                <w:sz w:val="22"/>
              </w:rPr>
              <w:t xml:space="preserve"> </w:t>
            </w:r>
            <w:r>
              <w:rPr>
                <w:rFonts w:ascii="EEGAIA+SimSun"/>
                <w:color w:val="212529"/>
                <w:spacing w:val="2"/>
                <w:sz w:val="22"/>
              </w:rPr>
              <w:t>113.30</w:t>
            </w:r>
          </w:p>
        </w:tc>
      </w:tr>
    </w:tbl>
    <w:p w14:paraId="5B329D40">
      <w:pPr>
        <w:spacing w:before="110" w:after="0" w:line="230" w:lineRule="exact"/>
        <w:ind w:left="1055" w:right="0" w:firstLine="0"/>
        <w:jc w:val="left"/>
        <w:rPr>
          <w:rFonts w:ascii="Times New Roman"/>
          <w:color w:val="000000"/>
          <w:spacing w:val="0"/>
          <w:sz w:val="22"/>
        </w:rPr>
      </w:pPr>
      <w:r>
        <w:rPr>
          <w:rFonts w:ascii="EEGAIA+SimSun"/>
          <w:color w:val="212529"/>
          <w:spacing w:val="2"/>
          <w:sz w:val="22"/>
        </w:rPr>
        <w:t>212</w:t>
      </w:r>
      <w:r>
        <w:rPr>
          <w:rFonts w:ascii="Times New Roman"/>
          <w:color w:val="212529"/>
          <w:spacing w:val="1219"/>
          <w:sz w:val="22"/>
        </w:rPr>
        <w:t xml:space="preserve"> </w:t>
      </w:r>
      <w:r>
        <w:rPr>
          <w:rFonts w:ascii="EEGAIA+SimSun" w:hAnsi="EEGAIA+SimSun" w:cs="EEGAIA+SimSun"/>
          <w:color w:val="212529"/>
          <w:spacing w:val="5"/>
          <w:sz w:val="22"/>
        </w:rPr>
        <w:t>城乡社区支出</w:t>
      </w:r>
      <w:r>
        <w:rPr>
          <w:rFonts w:ascii="Times New Roman"/>
          <w:color w:val="212529"/>
          <w:spacing w:val="2022"/>
          <w:sz w:val="22"/>
        </w:rPr>
        <w:t xml:space="preserve"> </w:t>
      </w:r>
      <w:r>
        <w:rPr>
          <w:rFonts w:ascii="EEGAIA+SimSun"/>
          <w:color w:val="212529"/>
          <w:spacing w:val="2"/>
          <w:sz w:val="22"/>
        </w:rPr>
        <w:t>33.80</w:t>
      </w:r>
      <w:r>
        <w:rPr>
          <w:rFonts w:ascii="Times New Roman"/>
          <w:color w:val="212529"/>
          <w:spacing w:val="2286"/>
          <w:sz w:val="22"/>
        </w:rPr>
        <w:t xml:space="preserve"> </w:t>
      </w:r>
      <w:r>
        <w:rPr>
          <w:rFonts w:ascii="EEGAIA+SimSun"/>
          <w:color w:val="212529"/>
          <w:spacing w:val="2"/>
          <w:sz w:val="22"/>
        </w:rPr>
        <w:t>33.80</w:t>
      </w:r>
    </w:p>
    <w:p w14:paraId="69DB1AE8">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21205</w:t>
      </w:r>
      <w:r>
        <w:rPr>
          <w:rFonts w:ascii="Times New Roman"/>
          <w:color w:val="212529"/>
          <w:spacing w:val="994"/>
          <w:sz w:val="22"/>
        </w:rPr>
        <w:t xml:space="preserve"> </w:t>
      </w:r>
      <w:r>
        <w:rPr>
          <w:rFonts w:ascii="EEGAIA+SimSun" w:hAnsi="EEGAIA+SimSun" w:cs="EEGAIA+SimSun"/>
          <w:color w:val="212529"/>
          <w:spacing w:val="5"/>
          <w:sz w:val="22"/>
        </w:rPr>
        <w:t>城乡社区环境卫生</w:t>
      </w:r>
      <w:r>
        <w:rPr>
          <w:rFonts w:ascii="Times New Roman"/>
          <w:color w:val="212529"/>
          <w:spacing w:val="1572"/>
          <w:sz w:val="22"/>
        </w:rPr>
        <w:t xml:space="preserve"> </w:t>
      </w:r>
      <w:r>
        <w:rPr>
          <w:rFonts w:ascii="EEGAIA+SimSun"/>
          <w:color w:val="212529"/>
          <w:spacing w:val="2"/>
          <w:sz w:val="22"/>
        </w:rPr>
        <w:t>17.50</w:t>
      </w:r>
      <w:r>
        <w:rPr>
          <w:rFonts w:ascii="Times New Roman"/>
          <w:color w:val="212529"/>
          <w:spacing w:val="2286"/>
          <w:sz w:val="22"/>
        </w:rPr>
        <w:t xml:space="preserve"> </w:t>
      </w:r>
      <w:r>
        <w:rPr>
          <w:rFonts w:ascii="EEGAIA+SimSun"/>
          <w:color w:val="212529"/>
          <w:spacing w:val="2"/>
          <w:sz w:val="22"/>
        </w:rPr>
        <w:t>17.50</w:t>
      </w:r>
    </w:p>
    <w:p w14:paraId="3611E728">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2120501</w:t>
      </w:r>
      <w:r>
        <w:rPr>
          <w:rFonts w:ascii="Times New Roman"/>
          <w:color w:val="212529"/>
          <w:spacing w:val="769"/>
          <w:sz w:val="22"/>
        </w:rPr>
        <w:t xml:space="preserve"> </w:t>
      </w:r>
      <w:r>
        <w:rPr>
          <w:rFonts w:ascii="EEGAIA+SimSun" w:hAnsi="EEGAIA+SimSun" w:cs="EEGAIA+SimSun"/>
          <w:color w:val="212529"/>
          <w:spacing w:val="5"/>
          <w:sz w:val="22"/>
        </w:rPr>
        <w:t>城乡社区环境卫生</w:t>
      </w:r>
      <w:r>
        <w:rPr>
          <w:rFonts w:ascii="Times New Roman"/>
          <w:color w:val="212529"/>
          <w:spacing w:val="1572"/>
          <w:sz w:val="22"/>
        </w:rPr>
        <w:t xml:space="preserve"> </w:t>
      </w:r>
      <w:r>
        <w:rPr>
          <w:rFonts w:ascii="EEGAIA+SimSun"/>
          <w:color w:val="212529"/>
          <w:spacing w:val="2"/>
          <w:sz w:val="22"/>
        </w:rPr>
        <w:t>17.50</w:t>
      </w:r>
      <w:r>
        <w:rPr>
          <w:rFonts w:ascii="Times New Roman"/>
          <w:color w:val="212529"/>
          <w:spacing w:val="2286"/>
          <w:sz w:val="22"/>
        </w:rPr>
        <w:t xml:space="preserve"> </w:t>
      </w:r>
      <w:r>
        <w:rPr>
          <w:rFonts w:ascii="EEGAIA+SimSun"/>
          <w:color w:val="212529"/>
          <w:spacing w:val="2"/>
          <w:sz w:val="22"/>
        </w:rPr>
        <w:t>17.50</w:t>
      </w:r>
    </w:p>
    <w:p w14:paraId="1083DD69">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21299</w:t>
      </w:r>
      <w:r>
        <w:rPr>
          <w:rFonts w:ascii="Times New Roman"/>
          <w:color w:val="212529"/>
          <w:spacing w:val="994"/>
          <w:sz w:val="22"/>
        </w:rPr>
        <w:t xml:space="preserve"> </w:t>
      </w:r>
      <w:r>
        <w:rPr>
          <w:rFonts w:ascii="EEGAIA+SimSun" w:hAnsi="EEGAIA+SimSun" w:cs="EEGAIA+SimSun"/>
          <w:color w:val="212529"/>
          <w:spacing w:val="5"/>
          <w:sz w:val="22"/>
        </w:rPr>
        <w:t>其他城乡社区支出</w:t>
      </w:r>
      <w:r>
        <w:rPr>
          <w:rFonts w:ascii="Times New Roman"/>
          <w:color w:val="212529"/>
          <w:spacing w:val="1572"/>
          <w:sz w:val="22"/>
        </w:rPr>
        <w:t xml:space="preserve"> </w:t>
      </w:r>
      <w:r>
        <w:rPr>
          <w:rFonts w:ascii="EEGAIA+SimSun"/>
          <w:color w:val="212529"/>
          <w:spacing w:val="2"/>
          <w:sz w:val="22"/>
        </w:rPr>
        <w:t>16.30</w:t>
      </w:r>
      <w:r>
        <w:rPr>
          <w:rFonts w:ascii="Times New Roman"/>
          <w:color w:val="212529"/>
          <w:spacing w:val="2286"/>
          <w:sz w:val="22"/>
        </w:rPr>
        <w:t xml:space="preserve"> </w:t>
      </w:r>
      <w:r>
        <w:rPr>
          <w:rFonts w:ascii="EEGAIA+SimSun"/>
          <w:color w:val="212529"/>
          <w:spacing w:val="2"/>
          <w:sz w:val="22"/>
        </w:rPr>
        <w:t>16.30</w:t>
      </w:r>
    </w:p>
    <w:p w14:paraId="52DF6E58">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2129999</w:t>
      </w:r>
      <w:r>
        <w:rPr>
          <w:rFonts w:ascii="Times New Roman"/>
          <w:color w:val="212529"/>
          <w:spacing w:val="769"/>
          <w:sz w:val="22"/>
        </w:rPr>
        <w:t xml:space="preserve"> </w:t>
      </w:r>
      <w:r>
        <w:rPr>
          <w:rFonts w:ascii="EEGAIA+SimSun" w:hAnsi="EEGAIA+SimSun" w:cs="EEGAIA+SimSun"/>
          <w:color w:val="212529"/>
          <w:spacing w:val="5"/>
          <w:sz w:val="22"/>
        </w:rPr>
        <w:t>其他城乡社区支出</w:t>
      </w:r>
      <w:r>
        <w:rPr>
          <w:rFonts w:ascii="Times New Roman"/>
          <w:color w:val="212529"/>
          <w:spacing w:val="1572"/>
          <w:sz w:val="22"/>
        </w:rPr>
        <w:t xml:space="preserve"> </w:t>
      </w:r>
      <w:r>
        <w:rPr>
          <w:rFonts w:ascii="EEGAIA+SimSun"/>
          <w:color w:val="212529"/>
          <w:spacing w:val="2"/>
          <w:sz w:val="22"/>
        </w:rPr>
        <w:t>16.30</w:t>
      </w:r>
      <w:r>
        <w:rPr>
          <w:rFonts w:ascii="Times New Roman"/>
          <w:color w:val="212529"/>
          <w:spacing w:val="2286"/>
          <w:sz w:val="22"/>
        </w:rPr>
        <w:t xml:space="preserve"> </w:t>
      </w:r>
      <w:r>
        <w:rPr>
          <w:rFonts w:ascii="EEGAIA+SimSun"/>
          <w:color w:val="212529"/>
          <w:spacing w:val="2"/>
          <w:sz w:val="22"/>
        </w:rPr>
        <w:t>16.30</w:t>
      </w:r>
    </w:p>
    <w:p w14:paraId="1F7ACFD1">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213</w:t>
      </w:r>
      <w:r>
        <w:rPr>
          <w:rFonts w:ascii="Times New Roman"/>
          <w:color w:val="212529"/>
          <w:spacing w:val="1219"/>
          <w:sz w:val="22"/>
        </w:rPr>
        <w:t xml:space="preserve"> </w:t>
      </w:r>
      <w:r>
        <w:rPr>
          <w:rFonts w:ascii="EEGAIA+SimSun" w:hAnsi="EEGAIA+SimSun" w:cs="EEGAIA+SimSun"/>
          <w:color w:val="212529"/>
          <w:spacing w:val="5"/>
          <w:sz w:val="22"/>
        </w:rPr>
        <w:t>农林水支出</w:t>
      </w:r>
      <w:r>
        <w:rPr>
          <w:rFonts w:ascii="Times New Roman"/>
          <w:color w:val="212529"/>
          <w:spacing w:val="1910"/>
          <w:sz w:val="22"/>
        </w:rPr>
        <w:t xml:space="preserve"> </w:t>
      </w:r>
      <w:r>
        <w:rPr>
          <w:rFonts w:ascii="EEGAIA+SimSun"/>
          <w:color w:val="212529"/>
          <w:spacing w:val="2"/>
          <w:sz w:val="22"/>
        </w:rPr>
        <w:t>1,655.57</w:t>
      </w:r>
      <w:r>
        <w:rPr>
          <w:rFonts w:ascii="Times New Roman"/>
          <w:color w:val="212529"/>
          <w:spacing w:val="1949"/>
          <w:sz w:val="22"/>
        </w:rPr>
        <w:t xml:space="preserve"> </w:t>
      </w:r>
      <w:r>
        <w:rPr>
          <w:rFonts w:ascii="EEGAIA+SimSun"/>
          <w:color w:val="212529"/>
          <w:spacing w:val="2"/>
          <w:sz w:val="22"/>
        </w:rPr>
        <w:t>1,655.57</w:t>
      </w:r>
    </w:p>
    <w:p w14:paraId="452EF8AE">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21301</w:t>
      </w:r>
      <w:r>
        <w:rPr>
          <w:rFonts w:ascii="Times New Roman"/>
          <w:color w:val="212529"/>
          <w:spacing w:val="994"/>
          <w:sz w:val="22"/>
        </w:rPr>
        <w:t xml:space="preserve"> </w:t>
      </w:r>
      <w:r>
        <w:rPr>
          <w:rFonts w:ascii="EEGAIA+SimSun" w:hAnsi="EEGAIA+SimSun" w:cs="EEGAIA+SimSun"/>
          <w:color w:val="212529"/>
          <w:spacing w:val="5"/>
          <w:sz w:val="22"/>
        </w:rPr>
        <w:t>农业农村</w:t>
      </w:r>
      <w:r>
        <w:rPr>
          <w:rFonts w:ascii="Times New Roman"/>
          <w:color w:val="212529"/>
          <w:spacing w:val="2472"/>
          <w:sz w:val="22"/>
        </w:rPr>
        <w:t xml:space="preserve"> </w:t>
      </w:r>
      <w:r>
        <w:rPr>
          <w:rFonts w:ascii="EEGAIA+SimSun"/>
          <w:color w:val="212529"/>
          <w:spacing w:val="2"/>
          <w:sz w:val="22"/>
        </w:rPr>
        <w:t>25.41</w:t>
      </w:r>
      <w:r>
        <w:rPr>
          <w:rFonts w:ascii="Times New Roman"/>
          <w:color w:val="212529"/>
          <w:spacing w:val="2286"/>
          <w:sz w:val="22"/>
        </w:rPr>
        <w:t xml:space="preserve"> </w:t>
      </w:r>
      <w:r>
        <w:rPr>
          <w:rFonts w:ascii="EEGAIA+SimSun"/>
          <w:color w:val="212529"/>
          <w:spacing w:val="2"/>
          <w:sz w:val="22"/>
        </w:rPr>
        <w:t>25.41</w:t>
      </w:r>
    </w:p>
    <w:p w14:paraId="622840B9">
      <w:pPr>
        <w:spacing w:before="160" w:after="70" w:line="230" w:lineRule="exact"/>
        <w:ind w:left="1055" w:right="0" w:firstLine="0"/>
        <w:jc w:val="left"/>
        <w:rPr>
          <w:rFonts w:ascii="Times New Roman"/>
          <w:color w:val="000000"/>
          <w:spacing w:val="0"/>
          <w:sz w:val="22"/>
        </w:rPr>
      </w:pPr>
      <w:r>
        <w:rPr>
          <w:rFonts w:ascii="EEGAIA+SimSun"/>
          <w:color w:val="212529"/>
          <w:spacing w:val="2"/>
          <w:sz w:val="22"/>
        </w:rPr>
        <w:t>2130199</w:t>
      </w:r>
      <w:r>
        <w:rPr>
          <w:rFonts w:ascii="Times New Roman"/>
          <w:color w:val="212529"/>
          <w:spacing w:val="769"/>
          <w:sz w:val="22"/>
        </w:rPr>
        <w:t xml:space="preserve"> </w:t>
      </w:r>
      <w:r>
        <w:rPr>
          <w:rFonts w:ascii="EEGAIA+SimSun" w:hAnsi="EEGAIA+SimSun" w:cs="EEGAIA+SimSun"/>
          <w:color w:val="212529"/>
          <w:spacing w:val="5"/>
          <w:sz w:val="22"/>
        </w:rPr>
        <w:t>其他农业农村支出</w:t>
      </w:r>
      <w:r>
        <w:rPr>
          <w:rFonts w:ascii="Times New Roman"/>
          <w:color w:val="212529"/>
          <w:spacing w:val="1572"/>
          <w:sz w:val="22"/>
        </w:rPr>
        <w:t xml:space="preserve"> </w:t>
      </w:r>
      <w:r>
        <w:rPr>
          <w:rFonts w:ascii="EEGAIA+SimSun"/>
          <w:color w:val="212529"/>
          <w:spacing w:val="2"/>
          <w:sz w:val="22"/>
        </w:rPr>
        <w:t>25.41</w:t>
      </w:r>
      <w:r>
        <w:rPr>
          <w:rFonts w:ascii="Times New Roman"/>
          <w:color w:val="212529"/>
          <w:spacing w:val="2286"/>
          <w:sz w:val="22"/>
        </w:rPr>
        <w:t xml:space="preserve"> </w:t>
      </w:r>
      <w:r>
        <w:rPr>
          <w:rFonts w:ascii="EEGAIA+SimSun"/>
          <w:color w:val="212529"/>
          <w:spacing w:val="2"/>
          <w:sz w:val="22"/>
        </w:rPr>
        <w:t>25.41</w:t>
      </w:r>
    </w:p>
    <w:tbl>
      <w:tblPr>
        <w:tblStyle w:val="2"/>
        <w:tblW w:w="0" w:type="auto"/>
        <w:tblInd w:w="0" w:type="dxa"/>
        <w:tblLayout w:type="autofit"/>
        <w:tblCellMar>
          <w:top w:w="0" w:type="dxa"/>
          <w:left w:w="0" w:type="dxa"/>
          <w:bottom w:w="0" w:type="dxa"/>
          <w:right w:w="0" w:type="dxa"/>
        </w:tblCellMar>
      </w:tblPr>
      <w:tblGrid>
        <w:gridCol w:w="1055"/>
        <w:gridCol w:w="1592"/>
        <w:gridCol w:w="20"/>
        <w:gridCol w:w="3070"/>
        <w:gridCol w:w="20"/>
        <w:gridCol w:w="3881"/>
      </w:tblGrid>
      <w:tr w14:paraId="19AA6988">
        <w:tblPrEx>
          <w:tblCellMar>
            <w:top w:w="0" w:type="dxa"/>
            <w:left w:w="0" w:type="dxa"/>
            <w:bottom w:w="0" w:type="dxa"/>
            <w:right w:w="0" w:type="dxa"/>
          </w:tblCellMar>
        </w:tblPrEx>
        <w:trPr>
          <w:trHeight w:val="475" w:hRule="atLeast"/>
        </w:trPr>
        <w:tc>
          <w:tcPr>
            <w:tcW w:w="1055" w:type="dxa"/>
            <w:noWrap w:val="0"/>
            <w:vAlign w:val="top"/>
          </w:tcPr>
          <w:p w14:paraId="143F39DC">
            <w:pPr>
              <w:spacing w:before="0" w:after="0" w:line="0" w:lineRule="exact"/>
              <w:ind w:left="0" w:right="0" w:firstLine="0"/>
              <w:jc w:val="left"/>
              <w:rPr>
                <w:rFonts w:ascii="Times New Roman"/>
                <w:color w:val="000000"/>
                <w:spacing w:val="0"/>
                <w:sz w:val="22"/>
              </w:rPr>
            </w:pPr>
          </w:p>
        </w:tc>
        <w:tc>
          <w:tcPr>
            <w:tcW w:w="1592" w:type="dxa"/>
            <w:noWrap w:val="0"/>
            <w:vAlign w:val="top"/>
          </w:tcPr>
          <w:p w14:paraId="46D7386A">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21305</w:t>
            </w:r>
          </w:p>
        </w:tc>
        <w:tc>
          <w:tcPr>
            <w:tcW w:w="20" w:type="dxa"/>
            <w:noWrap w:val="0"/>
            <w:vAlign w:val="top"/>
          </w:tcPr>
          <w:p w14:paraId="33B2A64A">
            <w:pPr>
              <w:spacing w:before="0" w:after="0" w:line="0" w:lineRule="exact"/>
              <w:ind w:left="0" w:right="0" w:firstLine="0"/>
              <w:jc w:val="left"/>
              <w:rPr>
                <w:rFonts w:ascii="Times New Roman"/>
                <w:color w:val="000000"/>
                <w:spacing w:val="0"/>
                <w:sz w:val="22"/>
              </w:rPr>
            </w:pPr>
          </w:p>
        </w:tc>
        <w:tc>
          <w:tcPr>
            <w:tcW w:w="3070" w:type="dxa"/>
            <w:noWrap w:val="0"/>
            <w:vAlign w:val="top"/>
          </w:tcPr>
          <w:p w14:paraId="11B44A2C">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巩固脱贫攻坚成果衔接</w:t>
            </w:r>
          </w:p>
          <w:p w14:paraId="594574F4">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乡村振兴</w:t>
            </w:r>
          </w:p>
        </w:tc>
        <w:tc>
          <w:tcPr>
            <w:tcW w:w="20" w:type="dxa"/>
            <w:noWrap w:val="0"/>
            <w:vAlign w:val="top"/>
          </w:tcPr>
          <w:p w14:paraId="0A83A68F">
            <w:pPr>
              <w:spacing w:before="0" w:after="0" w:line="0" w:lineRule="exact"/>
              <w:ind w:left="0" w:right="0" w:firstLine="0"/>
              <w:jc w:val="left"/>
              <w:rPr>
                <w:rFonts w:ascii="Times New Roman"/>
                <w:color w:val="000000"/>
                <w:spacing w:val="0"/>
                <w:sz w:val="22"/>
              </w:rPr>
            </w:pPr>
          </w:p>
        </w:tc>
        <w:tc>
          <w:tcPr>
            <w:tcW w:w="3881" w:type="dxa"/>
            <w:noWrap w:val="0"/>
            <w:vAlign w:val="top"/>
          </w:tcPr>
          <w:p w14:paraId="33F16788">
            <w:pPr>
              <w:spacing w:before="120" w:after="0" w:line="220" w:lineRule="exact"/>
              <w:ind w:left="0" w:right="0" w:firstLine="0"/>
              <w:jc w:val="left"/>
              <w:rPr>
                <w:rFonts w:ascii="Times New Roman"/>
                <w:color w:val="000000"/>
                <w:spacing w:val="0"/>
                <w:sz w:val="22"/>
              </w:rPr>
            </w:pPr>
            <w:r>
              <w:rPr>
                <w:rFonts w:ascii="EEGAIA+SimSun"/>
                <w:color w:val="212529"/>
                <w:spacing w:val="2"/>
                <w:sz w:val="22"/>
              </w:rPr>
              <w:t>1,249.13</w:t>
            </w:r>
            <w:r>
              <w:rPr>
                <w:rFonts w:ascii="Times New Roman"/>
                <w:color w:val="212529"/>
                <w:spacing w:val="1949"/>
                <w:sz w:val="22"/>
              </w:rPr>
              <w:t xml:space="preserve"> </w:t>
            </w:r>
            <w:r>
              <w:rPr>
                <w:rFonts w:ascii="EEGAIA+SimSun"/>
                <w:color w:val="212529"/>
                <w:spacing w:val="2"/>
                <w:sz w:val="22"/>
              </w:rPr>
              <w:t>1,249.13</w:t>
            </w:r>
          </w:p>
        </w:tc>
      </w:tr>
    </w:tbl>
    <w:p w14:paraId="45724CA3">
      <w:pPr>
        <w:spacing w:before="110" w:after="0" w:line="230" w:lineRule="exact"/>
        <w:ind w:left="1055" w:right="0" w:firstLine="0"/>
        <w:jc w:val="left"/>
        <w:rPr>
          <w:rFonts w:ascii="Times New Roman"/>
          <w:color w:val="000000"/>
          <w:spacing w:val="0"/>
          <w:sz w:val="22"/>
        </w:rPr>
      </w:pPr>
      <w:r>
        <w:rPr>
          <w:rFonts w:ascii="EEGAIA+SimSun"/>
          <w:color w:val="212529"/>
          <w:spacing w:val="2"/>
          <w:sz w:val="22"/>
        </w:rPr>
        <w:t>2130502</w:t>
      </w:r>
      <w:r>
        <w:rPr>
          <w:rFonts w:ascii="Times New Roman"/>
          <w:color w:val="212529"/>
          <w:spacing w:val="769"/>
          <w:sz w:val="22"/>
        </w:rPr>
        <w:t xml:space="preserve"> </w:t>
      </w:r>
      <w:r>
        <w:rPr>
          <w:rFonts w:ascii="EEGAIA+SimSun" w:hAnsi="EEGAIA+SimSun" w:cs="EEGAIA+SimSun"/>
          <w:color w:val="212529"/>
          <w:spacing w:val="5"/>
          <w:sz w:val="22"/>
        </w:rPr>
        <w:t>一般行政管理事务</w:t>
      </w:r>
      <w:r>
        <w:rPr>
          <w:rFonts w:ascii="Times New Roman"/>
          <w:color w:val="212529"/>
          <w:spacing w:val="1572"/>
          <w:sz w:val="22"/>
        </w:rPr>
        <w:t xml:space="preserve"> </w:t>
      </w:r>
      <w:r>
        <w:rPr>
          <w:rFonts w:ascii="EEGAIA+SimSun"/>
          <w:color w:val="212529"/>
          <w:spacing w:val="2"/>
          <w:sz w:val="22"/>
        </w:rPr>
        <w:t>56.00</w:t>
      </w:r>
      <w:r>
        <w:rPr>
          <w:rFonts w:ascii="Times New Roman"/>
          <w:color w:val="212529"/>
          <w:spacing w:val="2286"/>
          <w:sz w:val="22"/>
        </w:rPr>
        <w:t xml:space="preserve"> </w:t>
      </w:r>
      <w:r>
        <w:rPr>
          <w:rFonts w:ascii="EEGAIA+SimSun"/>
          <w:color w:val="212529"/>
          <w:spacing w:val="2"/>
          <w:sz w:val="22"/>
        </w:rPr>
        <w:t>56.00</w:t>
      </w:r>
    </w:p>
    <w:p w14:paraId="7DA1FDA6">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2130504</w:t>
      </w:r>
      <w:r>
        <w:rPr>
          <w:rFonts w:ascii="Times New Roman"/>
          <w:color w:val="212529"/>
          <w:spacing w:val="769"/>
          <w:sz w:val="22"/>
        </w:rPr>
        <w:t xml:space="preserve"> </w:t>
      </w:r>
      <w:r>
        <w:rPr>
          <w:rFonts w:ascii="EEGAIA+SimSun" w:hAnsi="EEGAIA+SimSun" w:cs="EEGAIA+SimSun"/>
          <w:color w:val="212529"/>
          <w:spacing w:val="5"/>
          <w:sz w:val="22"/>
        </w:rPr>
        <w:t>农村基础设施建设</w:t>
      </w:r>
      <w:r>
        <w:rPr>
          <w:rFonts w:ascii="Times New Roman"/>
          <w:color w:val="212529"/>
          <w:spacing w:val="1460"/>
          <w:sz w:val="22"/>
        </w:rPr>
        <w:t xml:space="preserve"> </w:t>
      </w:r>
      <w:r>
        <w:rPr>
          <w:rFonts w:ascii="EEGAIA+SimSun"/>
          <w:color w:val="212529"/>
          <w:spacing w:val="2"/>
          <w:sz w:val="22"/>
        </w:rPr>
        <w:t>694.76</w:t>
      </w:r>
      <w:r>
        <w:rPr>
          <w:rFonts w:ascii="Times New Roman"/>
          <w:color w:val="212529"/>
          <w:spacing w:val="2174"/>
          <w:sz w:val="22"/>
        </w:rPr>
        <w:t xml:space="preserve"> </w:t>
      </w:r>
      <w:r>
        <w:rPr>
          <w:rFonts w:ascii="EEGAIA+SimSun"/>
          <w:color w:val="212529"/>
          <w:spacing w:val="2"/>
          <w:sz w:val="22"/>
        </w:rPr>
        <w:t>694.76</w:t>
      </w:r>
    </w:p>
    <w:p w14:paraId="69ED48CF">
      <w:pPr>
        <w:spacing w:before="160" w:after="70" w:line="230" w:lineRule="exact"/>
        <w:ind w:left="1055" w:right="0" w:firstLine="0"/>
        <w:jc w:val="left"/>
        <w:rPr>
          <w:rFonts w:ascii="Times New Roman"/>
          <w:color w:val="000000"/>
          <w:spacing w:val="0"/>
          <w:sz w:val="22"/>
        </w:rPr>
      </w:pPr>
      <w:r>
        <w:rPr>
          <w:rFonts w:ascii="EEGAIA+SimSun"/>
          <w:color w:val="212529"/>
          <w:spacing w:val="2"/>
          <w:sz w:val="22"/>
        </w:rPr>
        <w:t>2130505</w:t>
      </w:r>
      <w:r>
        <w:rPr>
          <w:rFonts w:ascii="Times New Roman"/>
          <w:color w:val="212529"/>
          <w:spacing w:val="769"/>
          <w:sz w:val="22"/>
        </w:rPr>
        <w:t xml:space="preserve"> </w:t>
      </w:r>
      <w:r>
        <w:rPr>
          <w:rFonts w:ascii="EEGAIA+SimSun" w:hAnsi="EEGAIA+SimSun" w:cs="EEGAIA+SimSun"/>
          <w:color w:val="212529"/>
          <w:spacing w:val="5"/>
          <w:sz w:val="22"/>
        </w:rPr>
        <w:t>生产发展</w:t>
      </w:r>
      <w:r>
        <w:rPr>
          <w:rFonts w:ascii="Times New Roman"/>
          <w:color w:val="212529"/>
          <w:spacing w:val="2360"/>
          <w:sz w:val="22"/>
        </w:rPr>
        <w:t xml:space="preserve"> </w:t>
      </w:r>
      <w:r>
        <w:rPr>
          <w:rFonts w:ascii="EEGAIA+SimSun"/>
          <w:color w:val="212529"/>
          <w:spacing w:val="2"/>
          <w:sz w:val="22"/>
        </w:rPr>
        <w:t>444.73</w:t>
      </w:r>
      <w:r>
        <w:rPr>
          <w:rFonts w:ascii="Times New Roman"/>
          <w:color w:val="212529"/>
          <w:spacing w:val="2174"/>
          <w:sz w:val="22"/>
        </w:rPr>
        <w:t xml:space="preserve"> </w:t>
      </w:r>
      <w:r>
        <w:rPr>
          <w:rFonts w:ascii="EEGAIA+SimSun"/>
          <w:color w:val="212529"/>
          <w:spacing w:val="2"/>
          <w:sz w:val="22"/>
        </w:rPr>
        <w:t>444.73</w:t>
      </w:r>
    </w:p>
    <w:tbl>
      <w:tblPr>
        <w:tblStyle w:val="2"/>
        <w:tblW w:w="0" w:type="auto"/>
        <w:tblInd w:w="0" w:type="dxa"/>
        <w:tblLayout w:type="autofit"/>
        <w:tblCellMar>
          <w:top w:w="0" w:type="dxa"/>
          <w:left w:w="0" w:type="dxa"/>
          <w:bottom w:w="0" w:type="dxa"/>
          <w:right w:w="0" w:type="dxa"/>
        </w:tblCellMar>
      </w:tblPr>
      <w:tblGrid>
        <w:gridCol w:w="1055"/>
        <w:gridCol w:w="1592"/>
        <w:gridCol w:w="20"/>
        <w:gridCol w:w="3407"/>
        <w:gridCol w:w="20"/>
        <w:gridCol w:w="3544"/>
      </w:tblGrid>
      <w:tr w14:paraId="658FA1D5">
        <w:tblPrEx>
          <w:tblCellMar>
            <w:top w:w="0" w:type="dxa"/>
            <w:left w:w="0" w:type="dxa"/>
            <w:bottom w:w="0" w:type="dxa"/>
            <w:right w:w="0" w:type="dxa"/>
          </w:tblCellMar>
        </w:tblPrEx>
        <w:trPr>
          <w:trHeight w:val="475" w:hRule="atLeast"/>
        </w:trPr>
        <w:tc>
          <w:tcPr>
            <w:tcW w:w="1055" w:type="dxa"/>
            <w:noWrap w:val="0"/>
            <w:vAlign w:val="top"/>
          </w:tcPr>
          <w:p w14:paraId="286A40B3">
            <w:pPr>
              <w:spacing w:before="0" w:after="0" w:line="0" w:lineRule="exact"/>
              <w:ind w:left="0" w:right="0" w:firstLine="0"/>
              <w:jc w:val="left"/>
              <w:rPr>
                <w:rFonts w:ascii="Times New Roman"/>
                <w:color w:val="000000"/>
                <w:spacing w:val="0"/>
                <w:sz w:val="22"/>
              </w:rPr>
            </w:pPr>
          </w:p>
        </w:tc>
        <w:tc>
          <w:tcPr>
            <w:tcW w:w="1592" w:type="dxa"/>
            <w:noWrap w:val="0"/>
            <w:vAlign w:val="top"/>
          </w:tcPr>
          <w:p w14:paraId="55725DA4">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2130599</w:t>
            </w:r>
          </w:p>
        </w:tc>
        <w:tc>
          <w:tcPr>
            <w:tcW w:w="20" w:type="dxa"/>
            <w:noWrap w:val="0"/>
            <w:vAlign w:val="top"/>
          </w:tcPr>
          <w:p w14:paraId="282C30BD">
            <w:pPr>
              <w:spacing w:before="0" w:after="0" w:line="0" w:lineRule="exact"/>
              <w:ind w:left="0" w:right="0" w:firstLine="0"/>
              <w:jc w:val="left"/>
              <w:rPr>
                <w:rFonts w:ascii="Times New Roman"/>
                <w:color w:val="000000"/>
                <w:spacing w:val="0"/>
                <w:sz w:val="22"/>
              </w:rPr>
            </w:pPr>
          </w:p>
        </w:tc>
        <w:tc>
          <w:tcPr>
            <w:tcW w:w="3407" w:type="dxa"/>
            <w:noWrap w:val="0"/>
            <w:vAlign w:val="top"/>
          </w:tcPr>
          <w:p w14:paraId="2DEC1F7E">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其他巩固脱贫攻坚成果</w:t>
            </w:r>
          </w:p>
          <w:p w14:paraId="2D2CEED3">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衔接乡村振兴支出</w:t>
            </w:r>
          </w:p>
        </w:tc>
        <w:tc>
          <w:tcPr>
            <w:tcW w:w="20" w:type="dxa"/>
            <w:noWrap w:val="0"/>
            <w:vAlign w:val="top"/>
          </w:tcPr>
          <w:p w14:paraId="3E229461">
            <w:pPr>
              <w:spacing w:before="0" w:after="0" w:line="0" w:lineRule="exact"/>
              <w:ind w:left="0" w:right="0" w:firstLine="0"/>
              <w:jc w:val="left"/>
              <w:rPr>
                <w:rFonts w:ascii="Times New Roman"/>
                <w:color w:val="000000"/>
                <w:spacing w:val="0"/>
                <w:sz w:val="22"/>
              </w:rPr>
            </w:pPr>
          </w:p>
        </w:tc>
        <w:tc>
          <w:tcPr>
            <w:tcW w:w="3544" w:type="dxa"/>
            <w:noWrap w:val="0"/>
            <w:vAlign w:val="top"/>
          </w:tcPr>
          <w:p w14:paraId="6A68EDB4">
            <w:pPr>
              <w:spacing w:before="120" w:after="0" w:line="220" w:lineRule="exact"/>
              <w:ind w:left="0" w:right="0" w:firstLine="0"/>
              <w:jc w:val="left"/>
              <w:rPr>
                <w:rFonts w:ascii="Times New Roman"/>
                <w:color w:val="000000"/>
                <w:spacing w:val="0"/>
                <w:sz w:val="22"/>
              </w:rPr>
            </w:pPr>
            <w:r>
              <w:rPr>
                <w:rFonts w:ascii="EEGAIA+SimSun"/>
                <w:color w:val="212529"/>
                <w:spacing w:val="2"/>
                <w:sz w:val="22"/>
              </w:rPr>
              <w:t>53.65</w:t>
            </w:r>
            <w:r>
              <w:rPr>
                <w:rFonts w:ascii="Times New Roman"/>
                <w:color w:val="212529"/>
                <w:spacing w:val="2286"/>
                <w:sz w:val="22"/>
              </w:rPr>
              <w:t xml:space="preserve"> </w:t>
            </w:r>
            <w:r>
              <w:rPr>
                <w:rFonts w:ascii="EEGAIA+SimSun"/>
                <w:color w:val="212529"/>
                <w:spacing w:val="2"/>
                <w:sz w:val="22"/>
              </w:rPr>
              <w:t>53.65</w:t>
            </w:r>
          </w:p>
        </w:tc>
      </w:tr>
    </w:tbl>
    <w:p w14:paraId="348FF0AD">
      <w:pPr>
        <w:spacing w:before="110" w:after="70" w:line="230" w:lineRule="exact"/>
        <w:ind w:left="1055" w:right="0" w:firstLine="0"/>
        <w:jc w:val="left"/>
        <w:rPr>
          <w:rFonts w:ascii="Times New Roman"/>
          <w:color w:val="000000"/>
          <w:spacing w:val="0"/>
          <w:sz w:val="22"/>
        </w:rPr>
      </w:pPr>
      <w:r>
        <w:rPr>
          <w:rFonts w:ascii="EEGAIA+SimSun"/>
          <w:color w:val="212529"/>
          <w:spacing w:val="2"/>
          <w:sz w:val="22"/>
        </w:rPr>
        <w:t>21307</w:t>
      </w:r>
      <w:r>
        <w:rPr>
          <w:rFonts w:ascii="Times New Roman"/>
          <w:color w:val="212529"/>
          <w:spacing w:val="994"/>
          <w:sz w:val="22"/>
        </w:rPr>
        <w:t xml:space="preserve"> </w:t>
      </w:r>
      <w:r>
        <w:rPr>
          <w:rFonts w:ascii="EEGAIA+SimSun" w:hAnsi="EEGAIA+SimSun" w:cs="EEGAIA+SimSun"/>
          <w:color w:val="212529"/>
          <w:spacing w:val="5"/>
          <w:sz w:val="22"/>
        </w:rPr>
        <w:t>农村综合改革</w:t>
      </w:r>
      <w:r>
        <w:rPr>
          <w:rFonts w:ascii="Times New Roman"/>
          <w:color w:val="212529"/>
          <w:spacing w:val="1910"/>
          <w:sz w:val="22"/>
        </w:rPr>
        <w:t xml:space="preserve"> </w:t>
      </w:r>
      <w:r>
        <w:rPr>
          <w:rFonts w:ascii="EEGAIA+SimSun"/>
          <w:color w:val="212529"/>
          <w:spacing w:val="2"/>
          <w:sz w:val="22"/>
        </w:rPr>
        <w:t>381.03</w:t>
      </w:r>
      <w:r>
        <w:rPr>
          <w:rFonts w:ascii="Times New Roman"/>
          <w:color w:val="212529"/>
          <w:spacing w:val="2174"/>
          <w:sz w:val="22"/>
        </w:rPr>
        <w:t xml:space="preserve"> </w:t>
      </w:r>
      <w:r>
        <w:rPr>
          <w:rFonts w:ascii="EEGAIA+SimSun"/>
          <w:color w:val="212529"/>
          <w:spacing w:val="2"/>
          <w:sz w:val="22"/>
        </w:rPr>
        <w:t>381.03</w:t>
      </w:r>
    </w:p>
    <w:tbl>
      <w:tblPr>
        <w:tblStyle w:val="2"/>
        <w:tblW w:w="0" w:type="auto"/>
        <w:tblInd w:w="0" w:type="dxa"/>
        <w:tblLayout w:type="autofit"/>
        <w:tblCellMar>
          <w:top w:w="0" w:type="dxa"/>
          <w:left w:w="0" w:type="dxa"/>
          <w:bottom w:w="0" w:type="dxa"/>
          <w:right w:w="0" w:type="dxa"/>
        </w:tblCellMar>
      </w:tblPr>
      <w:tblGrid>
        <w:gridCol w:w="1055"/>
        <w:gridCol w:w="1592"/>
        <w:gridCol w:w="20"/>
        <w:gridCol w:w="3295"/>
        <w:gridCol w:w="20"/>
        <w:gridCol w:w="3656"/>
      </w:tblGrid>
      <w:tr w14:paraId="7BA83C71">
        <w:tblPrEx>
          <w:tblCellMar>
            <w:top w:w="0" w:type="dxa"/>
            <w:left w:w="0" w:type="dxa"/>
            <w:bottom w:w="0" w:type="dxa"/>
            <w:right w:w="0" w:type="dxa"/>
          </w:tblCellMar>
        </w:tblPrEx>
        <w:trPr>
          <w:trHeight w:val="475" w:hRule="atLeast"/>
        </w:trPr>
        <w:tc>
          <w:tcPr>
            <w:tcW w:w="1055" w:type="dxa"/>
            <w:noWrap w:val="0"/>
            <w:vAlign w:val="top"/>
          </w:tcPr>
          <w:p w14:paraId="51CC67C9">
            <w:pPr>
              <w:spacing w:before="0" w:after="0" w:line="0" w:lineRule="exact"/>
              <w:ind w:left="0" w:right="0" w:firstLine="0"/>
              <w:jc w:val="left"/>
              <w:rPr>
                <w:rFonts w:ascii="Times New Roman"/>
                <w:color w:val="000000"/>
                <w:spacing w:val="0"/>
                <w:sz w:val="22"/>
              </w:rPr>
            </w:pPr>
          </w:p>
        </w:tc>
        <w:tc>
          <w:tcPr>
            <w:tcW w:w="1592" w:type="dxa"/>
            <w:noWrap w:val="0"/>
            <w:vAlign w:val="top"/>
          </w:tcPr>
          <w:p w14:paraId="5BB91159">
            <w:pPr>
              <w:spacing w:before="120" w:after="0" w:line="220" w:lineRule="exact"/>
              <w:ind w:left="0" w:right="0" w:firstLine="0"/>
              <w:jc w:val="left"/>
              <w:rPr>
                <w:rFonts w:ascii="Times New Roman"/>
                <w:color w:val="000000"/>
                <w:spacing w:val="0"/>
                <w:sz w:val="22"/>
              </w:rPr>
            </w:pPr>
            <w:r>
              <w:rPr>
                <w:rFonts w:ascii="EEGAIA+SimSun"/>
                <w:color w:val="212529"/>
                <w:spacing w:val="2"/>
                <w:sz w:val="22"/>
              </w:rPr>
              <w:t>2130705</w:t>
            </w:r>
          </w:p>
        </w:tc>
        <w:tc>
          <w:tcPr>
            <w:tcW w:w="20" w:type="dxa"/>
            <w:noWrap w:val="0"/>
            <w:vAlign w:val="top"/>
          </w:tcPr>
          <w:p w14:paraId="7048C8AB">
            <w:pPr>
              <w:spacing w:before="0" w:after="0" w:line="0" w:lineRule="exact"/>
              <w:ind w:left="0" w:right="0" w:firstLine="0"/>
              <w:jc w:val="left"/>
              <w:rPr>
                <w:rFonts w:ascii="Times New Roman"/>
                <w:color w:val="000000"/>
                <w:spacing w:val="0"/>
                <w:sz w:val="22"/>
              </w:rPr>
            </w:pPr>
          </w:p>
        </w:tc>
        <w:tc>
          <w:tcPr>
            <w:tcW w:w="3295" w:type="dxa"/>
            <w:noWrap w:val="0"/>
            <w:vAlign w:val="top"/>
          </w:tcPr>
          <w:p w14:paraId="74AED531">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对村民委员会和村党支</w:t>
            </w:r>
          </w:p>
          <w:p w14:paraId="0D59A910">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部的补助</w:t>
            </w:r>
          </w:p>
        </w:tc>
        <w:tc>
          <w:tcPr>
            <w:tcW w:w="20" w:type="dxa"/>
            <w:noWrap w:val="0"/>
            <w:vAlign w:val="top"/>
          </w:tcPr>
          <w:p w14:paraId="400B087D">
            <w:pPr>
              <w:spacing w:before="0" w:after="0" w:line="0" w:lineRule="exact"/>
              <w:ind w:left="0" w:right="0" w:firstLine="0"/>
              <w:jc w:val="left"/>
              <w:rPr>
                <w:rFonts w:ascii="Times New Roman"/>
                <w:color w:val="000000"/>
                <w:spacing w:val="0"/>
                <w:sz w:val="22"/>
              </w:rPr>
            </w:pPr>
          </w:p>
        </w:tc>
        <w:tc>
          <w:tcPr>
            <w:tcW w:w="3656" w:type="dxa"/>
            <w:noWrap w:val="0"/>
            <w:vAlign w:val="top"/>
          </w:tcPr>
          <w:p w14:paraId="0482BD08">
            <w:pPr>
              <w:spacing w:before="120" w:after="0" w:line="220" w:lineRule="exact"/>
              <w:ind w:left="0" w:right="0" w:firstLine="0"/>
              <w:jc w:val="left"/>
              <w:rPr>
                <w:rFonts w:ascii="Times New Roman"/>
                <w:color w:val="000000"/>
                <w:spacing w:val="0"/>
                <w:sz w:val="22"/>
              </w:rPr>
            </w:pPr>
            <w:r>
              <w:rPr>
                <w:rFonts w:ascii="EEGAIA+SimSun"/>
                <w:color w:val="212529"/>
                <w:spacing w:val="2"/>
                <w:sz w:val="22"/>
              </w:rPr>
              <w:t>381.03</w:t>
            </w:r>
            <w:r>
              <w:rPr>
                <w:rFonts w:ascii="Times New Roman"/>
                <w:color w:val="212529"/>
                <w:spacing w:val="2174"/>
                <w:sz w:val="22"/>
              </w:rPr>
              <w:t xml:space="preserve"> </w:t>
            </w:r>
            <w:r>
              <w:rPr>
                <w:rFonts w:ascii="EEGAIA+SimSun"/>
                <w:color w:val="212529"/>
                <w:spacing w:val="2"/>
                <w:sz w:val="22"/>
              </w:rPr>
              <w:t>381.03</w:t>
            </w:r>
          </w:p>
        </w:tc>
      </w:tr>
    </w:tbl>
    <w:p w14:paraId="24A77493">
      <w:pPr>
        <w:spacing w:before="110" w:after="0" w:line="230" w:lineRule="exact"/>
        <w:ind w:left="1055" w:right="0" w:firstLine="0"/>
        <w:jc w:val="left"/>
        <w:rPr>
          <w:rFonts w:ascii="Times New Roman"/>
          <w:color w:val="000000"/>
          <w:spacing w:val="0"/>
          <w:sz w:val="22"/>
        </w:rPr>
      </w:pPr>
      <w:r>
        <w:rPr>
          <w:rFonts w:ascii="EEGAIA+SimSun"/>
          <w:color w:val="212529"/>
          <w:spacing w:val="2"/>
          <w:sz w:val="22"/>
        </w:rPr>
        <w:t>214</w:t>
      </w:r>
      <w:r>
        <w:rPr>
          <w:rFonts w:ascii="Times New Roman"/>
          <w:color w:val="212529"/>
          <w:spacing w:val="1219"/>
          <w:sz w:val="22"/>
        </w:rPr>
        <w:t xml:space="preserve"> </w:t>
      </w:r>
      <w:r>
        <w:rPr>
          <w:rFonts w:ascii="EEGAIA+SimSun" w:hAnsi="EEGAIA+SimSun" w:cs="EEGAIA+SimSun"/>
          <w:color w:val="212529"/>
          <w:spacing w:val="5"/>
          <w:sz w:val="22"/>
        </w:rPr>
        <w:t>交通运输支出</w:t>
      </w:r>
      <w:r>
        <w:rPr>
          <w:rFonts w:ascii="Times New Roman"/>
          <w:color w:val="212529"/>
          <w:spacing w:val="2022"/>
          <w:sz w:val="22"/>
        </w:rPr>
        <w:t xml:space="preserve"> </w:t>
      </w:r>
      <w:r>
        <w:rPr>
          <w:rFonts w:ascii="EEGAIA+SimSun"/>
          <w:color w:val="212529"/>
          <w:spacing w:val="2"/>
          <w:sz w:val="22"/>
        </w:rPr>
        <w:t>10.00</w:t>
      </w:r>
      <w:r>
        <w:rPr>
          <w:rFonts w:ascii="Times New Roman"/>
          <w:color w:val="212529"/>
          <w:spacing w:val="2286"/>
          <w:sz w:val="22"/>
        </w:rPr>
        <w:t xml:space="preserve"> </w:t>
      </w:r>
      <w:r>
        <w:rPr>
          <w:rFonts w:ascii="EEGAIA+SimSun"/>
          <w:color w:val="212529"/>
          <w:spacing w:val="2"/>
          <w:sz w:val="22"/>
        </w:rPr>
        <w:t>10.00</w:t>
      </w:r>
    </w:p>
    <w:p w14:paraId="5F811317">
      <w:pPr>
        <w:spacing w:before="160" w:after="0" w:line="230" w:lineRule="exact"/>
        <w:ind w:left="1055" w:right="0" w:firstLine="0"/>
        <w:jc w:val="left"/>
        <w:rPr>
          <w:rFonts w:ascii="Times New Roman"/>
          <w:color w:val="000000"/>
          <w:spacing w:val="0"/>
          <w:sz w:val="22"/>
        </w:rPr>
      </w:pPr>
      <w:r>
        <w:rPr>
          <w:rFonts w:ascii="EEGAIA+SimSun"/>
          <w:color w:val="212529"/>
          <w:spacing w:val="2"/>
          <w:sz w:val="22"/>
        </w:rPr>
        <w:t>21401</w:t>
      </w:r>
      <w:r>
        <w:rPr>
          <w:rFonts w:ascii="Times New Roman"/>
          <w:color w:val="212529"/>
          <w:spacing w:val="994"/>
          <w:sz w:val="22"/>
        </w:rPr>
        <w:t xml:space="preserve"> </w:t>
      </w:r>
      <w:r>
        <w:rPr>
          <w:rFonts w:ascii="EEGAIA+SimSun" w:hAnsi="EEGAIA+SimSun" w:cs="EEGAIA+SimSun"/>
          <w:color w:val="212529"/>
          <w:spacing w:val="5"/>
          <w:sz w:val="22"/>
        </w:rPr>
        <w:t>公路水路运输</w:t>
      </w:r>
      <w:r>
        <w:rPr>
          <w:rFonts w:ascii="Times New Roman"/>
          <w:color w:val="212529"/>
          <w:spacing w:val="2022"/>
          <w:sz w:val="22"/>
        </w:rPr>
        <w:t xml:space="preserve"> </w:t>
      </w:r>
      <w:r>
        <w:rPr>
          <w:rFonts w:ascii="EEGAIA+SimSun"/>
          <w:color w:val="212529"/>
          <w:spacing w:val="2"/>
          <w:sz w:val="22"/>
        </w:rPr>
        <w:t>10.00</w:t>
      </w:r>
      <w:r>
        <w:rPr>
          <w:rFonts w:ascii="Times New Roman"/>
          <w:color w:val="212529"/>
          <w:spacing w:val="2286"/>
          <w:sz w:val="22"/>
        </w:rPr>
        <w:t xml:space="preserve"> </w:t>
      </w:r>
      <w:r>
        <w:rPr>
          <w:rFonts w:ascii="EEGAIA+SimSun"/>
          <w:color w:val="212529"/>
          <w:spacing w:val="2"/>
          <w:sz w:val="22"/>
        </w:rPr>
        <w:t>10.00</w:t>
      </w:r>
    </w:p>
    <w:p w14:paraId="1DEEAEB3">
      <w:pPr>
        <w:spacing w:before="160" w:after="70" w:line="230" w:lineRule="exact"/>
        <w:ind w:left="1055" w:right="0" w:firstLine="0"/>
        <w:jc w:val="left"/>
        <w:rPr>
          <w:rFonts w:ascii="Times New Roman"/>
          <w:color w:val="000000"/>
          <w:spacing w:val="0"/>
          <w:sz w:val="22"/>
        </w:rPr>
      </w:pPr>
      <w:r>
        <w:rPr>
          <w:rFonts w:ascii="EEGAIA+SimSun"/>
          <w:color w:val="212529"/>
          <w:spacing w:val="2"/>
          <w:sz w:val="22"/>
        </w:rPr>
        <w:t>2140106</w:t>
      </w:r>
      <w:r>
        <w:rPr>
          <w:rFonts w:ascii="Times New Roman"/>
          <w:color w:val="212529"/>
          <w:spacing w:val="769"/>
          <w:sz w:val="22"/>
        </w:rPr>
        <w:t xml:space="preserve"> </w:t>
      </w:r>
      <w:r>
        <w:rPr>
          <w:rFonts w:ascii="EEGAIA+SimSun" w:hAnsi="EEGAIA+SimSun" w:cs="EEGAIA+SimSun"/>
          <w:color w:val="212529"/>
          <w:spacing w:val="5"/>
          <w:sz w:val="22"/>
        </w:rPr>
        <w:t>公路养护</w:t>
      </w:r>
      <w:r>
        <w:rPr>
          <w:rFonts w:ascii="Times New Roman"/>
          <w:color w:val="212529"/>
          <w:spacing w:val="2472"/>
          <w:sz w:val="22"/>
        </w:rPr>
        <w:t xml:space="preserve"> </w:t>
      </w:r>
      <w:r>
        <w:rPr>
          <w:rFonts w:ascii="EEGAIA+SimSun"/>
          <w:color w:val="212529"/>
          <w:spacing w:val="2"/>
          <w:sz w:val="22"/>
        </w:rPr>
        <w:t>10.00</w:t>
      </w:r>
      <w:r>
        <w:rPr>
          <w:rFonts w:ascii="Times New Roman"/>
          <w:color w:val="212529"/>
          <w:spacing w:val="2286"/>
          <w:sz w:val="22"/>
        </w:rPr>
        <w:t xml:space="preserve"> </w:t>
      </w:r>
      <w:r>
        <w:rPr>
          <w:rFonts w:ascii="EEGAIA+SimSun"/>
          <w:color w:val="212529"/>
          <w:spacing w:val="2"/>
          <w:sz w:val="22"/>
        </w:rPr>
        <w:t>10.00</w:t>
      </w:r>
    </w:p>
    <w:tbl>
      <w:tblPr>
        <w:tblStyle w:val="2"/>
        <w:tblW w:w="0" w:type="auto"/>
        <w:tblInd w:w="0" w:type="dxa"/>
        <w:tblLayout w:type="autofit"/>
        <w:tblCellMar>
          <w:top w:w="0" w:type="dxa"/>
          <w:left w:w="0" w:type="dxa"/>
          <w:bottom w:w="0" w:type="dxa"/>
          <w:right w:w="0" w:type="dxa"/>
        </w:tblCellMar>
      </w:tblPr>
      <w:tblGrid>
        <w:gridCol w:w="1055"/>
        <w:gridCol w:w="1592"/>
        <w:gridCol w:w="20"/>
        <w:gridCol w:w="3407"/>
        <w:gridCol w:w="20"/>
        <w:gridCol w:w="3544"/>
      </w:tblGrid>
      <w:tr w14:paraId="5C43052B">
        <w:tblPrEx>
          <w:tblCellMar>
            <w:top w:w="0" w:type="dxa"/>
            <w:left w:w="0" w:type="dxa"/>
            <w:bottom w:w="0" w:type="dxa"/>
            <w:right w:w="0" w:type="dxa"/>
          </w:tblCellMar>
        </w:tblPrEx>
        <w:trPr>
          <w:trHeight w:val="475" w:hRule="atLeast"/>
        </w:trPr>
        <w:tc>
          <w:tcPr>
            <w:tcW w:w="1055" w:type="dxa"/>
            <w:noWrap w:val="0"/>
            <w:vAlign w:val="top"/>
          </w:tcPr>
          <w:p w14:paraId="69E5AB0C">
            <w:pPr>
              <w:spacing w:before="0" w:after="0" w:line="0" w:lineRule="exact"/>
              <w:ind w:left="0" w:right="0" w:firstLine="0"/>
              <w:jc w:val="left"/>
              <w:rPr>
                <w:rFonts w:ascii="Times New Roman"/>
                <w:color w:val="000000"/>
                <w:spacing w:val="0"/>
                <w:sz w:val="22"/>
              </w:rPr>
            </w:pPr>
          </w:p>
        </w:tc>
        <w:tc>
          <w:tcPr>
            <w:tcW w:w="1592" w:type="dxa"/>
            <w:noWrap w:val="0"/>
            <w:vAlign w:val="top"/>
          </w:tcPr>
          <w:p w14:paraId="0DC00247">
            <w:pPr>
              <w:spacing w:before="120" w:after="0" w:line="220" w:lineRule="exact"/>
              <w:ind w:left="0" w:right="0" w:firstLine="0"/>
              <w:jc w:val="left"/>
              <w:rPr>
                <w:rFonts w:ascii="Times New Roman"/>
                <w:color w:val="000000"/>
                <w:spacing w:val="0"/>
                <w:sz w:val="22"/>
              </w:rPr>
            </w:pPr>
            <w:r>
              <w:rPr>
                <w:rFonts w:ascii="EEGAIA+SimSun"/>
                <w:color w:val="212529"/>
                <w:spacing w:val="2"/>
                <w:sz w:val="22"/>
              </w:rPr>
              <w:t>220</w:t>
            </w:r>
          </w:p>
        </w:tc>
        <w:tc>
          <w:tcPr>
            <w:tcW w:w="20" w:type="dxa"/>
            <w:noWrap w:val="0"/>
            <w:vAlign w:val="top"/>
          </w:tcPr>
          <w:p w14:paraId="1FF982AF">
            <w:pPr>
              <w:spacing w:before="0" w:after="0" w:line="0" w:lineRule="exact"/>
              <w:ind w:left="0" w:right="0" w:firstLine="0"/>
              <w:jc w:val="left"/>
              <w:rPr>
                <w:rFonts w:ascii="Times New Roman"/>
                <w:color w:val="000000"/>
                <w:spacing w:val="0"/>
                <w:sz w:val="22"/>
              </w:rPr>
            </w:pPr>
          </w:p>
        </w:tc>
        <w:tc>
          <w:tcPr>
            <w:tcW w:w="3407" w:type="dxa"/>
            <w:noWrap w:val="0"/>
            <w:vAlign w:val="top"/>
          </w:tcPr>
          <w:p w14:paraId="673C8213">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自然资源海洋气象等支</w:t>
            </w:r>
          </w:p>
          <w:p w14:paraId="177BD505">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0"/>
                <w:sz w:val="22"/>
              </w:rPr>
              <w:t>出</w:t>
            </w:r>
          </w:p>
        </w:tc>
        <w:tc>
          <w:tcPr>
            <w:tcW w:w="20" w:type="dxa"/>
            <w:noWrap w:val="0"/>
            <w:vAlign w:val="top"/>
          </w:tcPr>
          <w:p w14:paraId="613E98AE">
            <w:pPr>
              <w:spacing w:before="0" w:after="0" w:line="0" w:lineRule="exact"/>
              <w:ind w:left="0" w:right="0" w:firstLine="0"/>
              <w:jc w:val="left"/>
              <w:rPr>
                <w:rFonts w:ascii="Times New Roman"/>
                <w:color w:val="000000"/>
                <w:spacing w:val="0"/>
                <w:sz w:val="22"/>
              </w:rPr>
            </w:pPr>
          </w:p>
        </w:tc>
        <w:tc>
          <w:tcPr>
            <w:tcW w:w="3544" w:type="dxa"/>
            <w:noWrap w:val="0"/>
            <w:vAlign w:val="top"/>
          </w:tcPr>
          <w:p w14:paraId="0BFCC118">
            <w:pPr>
              <w:spacing w:before="120" w:after="0" w:line="220" w:lineRule="exact"/>
              <w:ind w:left="0" w:right="0" w:firstLine="0"/>
              <w:jc w:val="left"/>
              <w:rPr>
                <w:rFonts w:ascii="Times New Roman"/>
                <w:color w:val="000000"/>
                <w:spacing w:val="0"/>
                <w:sz w:val="22"/>
              </w:rPr>
            </w:pPr>
            <w:r>
              <w:rPr>
                <w:rFonts w:ascii="EEGAIA+SimSun"/>
                <w:color w:val="212529"/>
                <w:spacing w:val="2"/>
                <w:sz w:val="22"/>
              </w:rPr>
              <w:t>69.55</w:t>
            </w:r>
            <w:r>
              <w:rPr>
                <w:rFonts w:ascii="Times New Roman"/>
                <w:color w:val="212529"/>
                <w:spacing w:val="2286"/>
                <w:sz w:val="22"/>
              </w:rPr>
              <w:t xml:space="preserve"> </w:t>
            </w:r>
            <w:r>
              <w:rPr>
                <w:rFonts w:ascii="EEGAIA+SimSun"/>
                <w:color w:val="212529"/>
                <w:spacing w:val="2"/>
                <w:sz w:val="22"/>
              </w:rPr>
              <w:t>69.55</w:t>
            </w:r>
          </w:p>
        </w:tc>
      </w:tr>
    </w:tbl>
    <w:p w14:paraId="2D9FB232">
      <w:pPr>
        <w:spacing w:before="110" w:after="0" w:line="390" w:lineRule="exact"/>
        <w:ind w:left="1055" w:right="0" w:firstLine="0"/>
        <w:jc w:val="left"/>
        <w:rPr>
          <w:rFonts w:ascii="Times New Roman"/>
          <w:color w:val="000000"/>
          <w:spacing w:val="0"/>
          <w:sz w:val="22"/>
        </w:rPr>
      </w:pPr>
      <w:r>
        <w:rPr>
          <w:rFonts w:ascii="EEGAIA+SimSun"/>
          <w:color w:val="212529"/>
          <w:spacing w:val="2"/>
          <w:sz w:val="22"/>
        </w:rPr>
        <w:t>22001</w:t>
      </w:r>
      <w:r>
        <w:rPr>
          <w:rFonts w:ascii="Times New Roman"/>
          <w:color w:val="212529"/>
          <w:spacing w:val="994"/>
          <w:sz w:val="22"/>
        </w:rPr>
        <w:t xml:space="preserve"> </w:t>
      </w:r>
      <w:r>
        <w:rPr>
          <w:rFonts w:ascii="EEGAIA+SimSun" w:hAnsi="EEGAIA+SimSun" w:cs="EEGAIA+SimSun"/>
          <w:color w:val="212529"/>
          <w:spacing w:val="5"/>
          <w:sz w:val="22"/>
        </w:rPr>
        <w:t>自然资源事务</w:t>
      </w:r>
      <w:r>
        <w:rPr>
          <w:rFonts w:ascii="Times New Roman"/>
          <w:color w:val="212529"/>
          <w:spacing w:val="2022"/>
          <w:sz w:val="22"/>
        </w:rPr>
        <w:t xml:space="preserve"> </w:t>
      </w:r>
      <w:r>
        <w:rPr>
          <w:rFonts w:ascii="EEGAIA+SimSun"/>
          <w:color w:val="212529"/>
          <w:spacing w:val="2"/>
          <w:sz w:val="22"/>
        </w:rPr>
        <w:t>69.55</w:t>
      </w:r>
      <w:r>
        <w:rPr>
          <w:rFonts w:ascii="Times New Roman"/>
          <w:color w:val="212529"/>
          <w:spacing w:val="2286"/>
          <w:sz w:val="22"/>
        </w:rPr>
        <w:t xml:space="preserve"> </w:t>
      </w:r>
      <w:r>
        <w:rPr>
          <w:rFonts w:ascii="EEGAIA+SimSun" w:hAnsi="EEGAIA+SimSun" w:cs="EEGAIA+SimSun"/>
          <w:color w:val="212529"/>
          <w:spacing w:val="2"/>
          <w:sz w:val="22"/>
        </w:rPr>
        <w:t>69.55</w:t>
      </w:r>
      <w:r>
        <w:rPr>
          <w:rFonts w:ascii="EEGAIA+SimSun" w:hAnsi="EEGAIA+SimSun" w:cs="EEGAIA+SimSun"/>
          <w:color w:val="212529"/>
          <w:spacing w:val="2"/>
          <w:sz w:val="22"/>
        </w:rPr>
        <w:cr/>
      </w:r>
      <w:r>
        <w:rPr>
          <w:rFonts w:ascii="EEGAIA+SimSun"/>
          <w:color w:val="212529"/>
          <w:spacing w:val="2"/>
          <w:sz w:val="22"/>
        </w:rPr>
        <w:t>2200106</w:t>
      </w:r>
      <w:r>
        <w:rPr>
          <w:rFonts w:ascii="Times New Roman"/>
          <w:color w:val="212529"/>
          <w:spacing w:val="769"/>
          <w:sz w:val="22"/>
        </w:rPr>
        <w:t xml:space="preserve"> </w:t>
      </w:r>
      <w:r>
        <w:rPr>
          <w:rFonts w:ascii="EEGAIA+SimSun" w:hAnsi="EEGAIA+SimSun" w:cs="EEGAIA+SimSun"/>
          <w:color w:val="212529"/>
          <w:spacing w:val="5"/>
          <w:sz w:val="22"/>
        </w:rPr>
        <w:t>自然资源利用与保护</w:t>
      </w:r>
      <w:r>
        <w:rPr>
          <w:rFonts w:ascii="Times New Roman"/>
          <w:color w:val="212529"/>
          <w:spacing w:val="1347"/>
          <w:sz w:val="22"/>
        </w:rPr>
        <w:t xml:space="preserve"> </w:t>
      </w:r>
      <w:r>
        <w:rPr>
          <w:rFonts w:ascii="EEGAIA+SimSun"/>
          <w:color w:val="212529"/>
          <w:spacing w:val="2"/>
          <w:sz w:val="22"/>
        </w:rPr>
        <w:t>69.55</w:t>
      </w:r>
      <w:r>
        <w:rPr>
          <w:rFonts w:ascii="Times New Roman"/>
          <w:color w:val="212529"/>
          <w:spacing w:val="2286"/>
          <w:sz w:val="22"/>
        </w:rPr>
        <w:t xml:space="preserve"> </w:t>
      </w:r>
      <w:r>
        <w:rPr>
          <w:rFonts w:ascii="EEGAIA+SimSun" w:hAnsi="EEGAIA+SimSun" w:cs="EEGAIA+SimSun"/>
          <w:color w:val="212529"/>
          <w:spacing w:val="2"/>
          <w:sz w:val="22"/>
        </w:rPr>
        <w:t>69.55</w:t>
      </w:r>
      <w:r>
        <w:rPr>
          <w:rFonts w:ascii="EEGAIA+SimSun" w:hAnsi="EEGAIA+SimSun" w:cs="EEGAIA+SimSun"/>
          <w:color w:val="212529"/>
          <w:spacing w:val="2"/>
          <w:sz w:val="22"/>
        </w:rPr>
        <w:cr/>
      </w:r>
      <w:r>
        <w:rPr>
          <w:rFonts w:ascii="EEGAIA+SimSun"/>
          <w:color w:val="212529"/>
          <w:spacing w:val="2"/>
          <w:sz w:val="22"/>
        </w:rPr>
        <w:t>221</w:t>
      </w:r>
      <w:r>
        <w:rPr>
          <w:rFonts w:ascii="Times New Roman"/>
          <w:color w:val="212529"/>
          <w:spacing w:val="1219"/>
          <w:sz w:val="22"/>
        </w:rPr>
        <w:t xml:space="preserve"> </w:t>
      </w:r>
      <w:r>
        <w:rPr>
          <w:rFonts w:ascii="EEGAIA+SimSun" w:hAnsi="EEGAIA+SimSun" w:cs="EEGAIA+SimSun"/>
          <w:color w:val="212529"/>
          <w:spacing w:val="5"/>
          <w:sz w:val="22"/>
        </w:rPr>
        <w:t>住房保障支出</w:t>
      </w:r>
      <w:r>
        <w:rPr>
          <w:rFonts w:ascii="Times New Roman"/>
          <w:color w:val="212529"/>
          <w:spacing w:val="2022"/>
          <w:sz w:val="22"/>
        </w:rPr>
        <w:t xml:space="preserve"> </w:t>
      </w:r>
      <w:r>
        <w:rPr>
          <w:rFonts w:ascii="EEGAIA+SimSun"/>
          <w:color w:val="212529"/>
          <w:spacing w:val="2"/>
          <w:sz w:val="22"/>
        </w:rPr>
        <w:t>60.18</w:t>
      </w:r>
      <w:r>
        <w:rPr>
          <w:rFonts w:ascii="Times New Roman"/>
          <w:color w:val="212529"/>
          <w:spacing w:val="699"/>
          <w:sz w:val="22"/>
        </w:rPr>
        <w:t xml:space="preserve"> </w:t>
      </w:r>
      <w:r>
        <w:rPr>
          <w:rFonts w:ascii="EEGAIA+SimSun" w:hAnsi="EEGAIA+SimSun" w:cs="EEGAIA+SimSun"/>
          <w:color w:val="212529"/>
          <w:spacing w:val="2"/>
          <w:sz w:val="22"/>
        </w:rPr>
        <w:t>60.18</w:t>
      </w:r>
      <w:r>
        <w:rPr>
          <w:rFonts w:ascii="EEGAIA+SimSun" w:hAnsi="EEGAIA+SimSun" w:cs="EEGAIA+SimSun"/>
          <w:color w:val="212529"/>
          <w:spacing w:val="2"/>
          <w:sz w:val="22"/>
        </w:rPr>
        <w:cr/>
      </w:r>
      <w:r>
        <w:rPr>
          <w:rFonts w:ascii="EEGAIA+SimSun"/>
          <w:color w:val="212529"/>
          <w:spacing w:val="2"/>
          <w:sz w:val="22"/>
        </w:rPr>
        <w:t>22102</w:t>
      </w:r>
      <w:r>
        <w:rPr>
          <w:rFonts w:ascii="Times New Roman"/>
          <w:color w:val="212529"/>
          <w:spacing w:val="994"/>
          <w:sz w:val="22"/>
        </w:rPr>
        <w:t xml:space="preserve"> </w:t>
      </w:r>
      <w:r>
        <w:rPr>
          <w:rFonts w:ascii="EEGAIA+SimSun" w:hAnsi="EEGAIA+SimSun" w:cs="EEGAIA+SimSun"/>
          <w:color w:val="212529"/>
          <w:spacing w:val="5"/>
          <w:sz w:val="22"/>
        </w:rPr>
        <w:t>住房改革支出</w:t>
      </w:r>
      <w:r>
        <w:rPr>
          <w:rFonts w:ascii="Times New Roman"/>
          <w:color w:val="212529"/>
          <w:spacing w:val="2022"/>
          <w:sz w:val="22"/>
        </w:rPr>
        <w:t xml:space="preserve"> </w:t>
      </w:r>
      <w:r>
        <w:rPr>
          <w:rFonts w:ascii="EEGAIA+SimSun"/>
          <w:color w:val="212529"/>
          <w:spacing w:val="2"/>
          <w:sz w:val="22"/>
        </w:rPr>
        <w:t>60.18</w:t>
      </w:r>
      <w:r>
        <w:rPr>
          <w:rFonts w:ascii="Times New Roman"/>
          <w:color w:val="212529"/>
          <w:spacing w:val="699"/>
          <w:sz w:val="22"/>
        </w:rPr>
        <w:t xml:space="preserve"> </w:t>
      </w:r>
      <w:r>
        <w:rPr>
          <w:rFonts w:ascii="EEGAIA+SimSun" w:hAnsi="EEGAIA+SimSun" w:cs="EEGAIA+SimSun"/>
          <w:color w:val="212529"/>
          <w:spacing w:val="2"/>
          <w:sz w:val="22"/>
        </w:rPr>
        <w:t>60.18</w:t>
      </w:r>
      <w:r>
        <w:rPr>
          <w:rFonts w:ascii="EEGAIA+SimSun" w:hAnsi="EEGAIA+SimSun" w:cs="EEGAIA+SimSun"/>
          <w:color w:val="212529"/>
          <w:spacing w:val="2"/>
          <w:sz w:val="22"/>
        </w:rPr>
        <w:cr/>
      </w:r>
      <w:r>
        <w:rPr>
          <w:rFonts w:ascii="EEGAIA+SimSun"/>
          <w:color w:val="212529"/>
          <w:spacing w:val="2"/>
          <w:sz w:val="22"/>
        </w:rPr>
        <w:t>2210201</w:t>
      </w:r>
      <w:r>
        <w:rPr>
          <w:rFonts w:ascii="Times New Roman"/>
          <w:color w:val="212529"/>
          <w:spacing w:val="769"/>
          <w:sz w:val="22"/>
        </w:rPr>
        <w:t xml:space="preserve"> </w:t>
      </w:r>
      <w:r>
        <w:rPr>
          <w:rFonts w:ascii="EEGAIA+SimSun" w:hAnsi="EEGAIA+SimSun" w:cs="EEGAIA+SimSun"/>
          <w:color w:val="212529"/>
          <w:spacing w:val="5"/>
          <w:sz w:val="22"/>
        </w:rPr>
        <w:t>住房公积金</w:t>
      </w:r>
      <w:r>
        <w:rPr>
          <w:rFonts w:ascii="Times New Roman"/>
          <w:color w:val="212529"/>
          <w:spacing w:val="2247"/>
          <w:sz w:val="22"/>
        </w:rPr>
        <w:t xml:space="preserve"> </w:t>
      </w:r>
      <w:r>
        <w:rPr>
          <w:rFonts w:ascii="EEGAIA+SimSun"/>
          <w:color w:val="212529"/>
          <w:spacing w:val="2"/>
          <w:sz w:val="22"/>
        </w:rPr>
        <w:t>60.18</w:t>
      </w:r>
      <w:r>
        <w:rPr>
          <w:rFonts w:ascii="Times New Roman"/>
          <w:color w:val="212529"/>
          <w:spacing w:val="699"/>
          <w:sz w:val="22"/>
        </w:rPr>
        <w:t xml:space="preserve"> </w:t>
      </w:r>
      <w:r>
        <w:rPr>
          <w:rFonts w:ascii="EEGAIA+SimSun"/>
          <w:color w:val="212529"/>
          <w:spacing w:val="2"/>
          <w:sz w:val="22"/>
        </w:rPr>
        <w:t>60.18</w:t>
      </w:r>
    </w:p>
    <w:p w14:paraId="6ACE7156">
      <w:pPr>
        <w:spacing w:before="100" w:after="0" w:line="230" w:lineRule="exact"/>
        <w:ind w:left="2667" w:right="0" w:firstLine="0"/>
        <w:jc w:val="left"/>
        <w:rPr>
          <w:rFonts w:ascii="Times New Roman"/>
          <w:color w:val="000000"/>
          <w:spacing w:val="0"/>
          <w:sz w:val="22"/>
        </w:rPr>
      </w:pPr>
      <w:r>
        <w:rPr>
          <w:rFonts w:ascii="EEGAIA+SimSun" w:hAnsi="EEGAIA+SimSun" w:cs="EEGAIA+SimSun"/>
          <w:color w:val="212529"/>
          <w:spacing w:val="5"/>
          <w:sz w:val="22"/>
        </w:rPr>
        <w:t>灾害防治及应急管理支</w:t>
      </w:r>
    </w:p>
    <w:p w14:paraId="44A4091C">
      <w:pPr>
        <w:spacing w:before="85" w:after="0" w:line="135" w:lineRule="exact"/>
        <w:ind w:left="1055" w:right="0" w:firstLine="0"/>
        <w:jc w:val="left"/>
        <w:rPr>
          <w:rFonts w:ascii="Times New Roman"/>
          <w:color w:val="000000"/>
          <w:spacing w:val="0"/>
          <w:sz w:val="22"/>
        </w:rPr>
      </w:pPr>
      <w:r>
        <w:rPr>
          <w:rFonts w:ascii="EEGAIA+SimSun"/>
          <w:color w:val="212529"/>
          <w:spacing w:val="2"/>
          <w:sz w:val="22"/>
        </w:rPr>
        <w:t>224</w:t>
      </w:r>
      <w:r>
        <w:rPr>
          <w:rFonts w:ascii="Times New Roman"/>
          <w:color w:val="212529"/>
          <w:spacing w:val="4534"/>
          <w:sz w:val="22"/>
        </w:rPr>
        <w:t xml:space="preserve"> </w:t>
      </w:r>
      <w:r>
        <w:rPr>
          <w:rFonts w:ascii="EEGAIA+SimSun"/>
          <w:color w:val="212529"/>
          <w:spacing w:val="2"/>
          <w:sz w:val="22"/>
        </w:rPr>
        <w:t>116.46</w:t>
      </w:r>
      <w:r>
        <w:rPr>
          <w:rFonts w:ascii="Times New Roman"/>
          <w:color w:val="212529"/>
          <w:spacing w:val="2174"/>
          <w:sz w:val="22"/>
        </w:rPr>
        <w:t xml:space="preserve"> </w:t>
      </w:r>
      <w:r>
        <w:rPr>
          <w:rFonts w:ascii="EEGAIA+SimSun" w:hAnsi="EEGAIA+SimSun" w:cs="EEGAIA+SimSun"/>
          <w:color w:val="212529"/>
          <w:spacing w:val="2"/>
          <w:sz w:val="22"/>
        </w:rPr>
        <w:t>116.46</w:t>
      </w:r>
      <w:r>
        <w:rPr>
          <w:rFonts w:ascii="EEGAIA+SimSun" w:hAnsi="EEGAIA+SimSun" w:cs="EEGAIA+SimSun"/>
          <w:color w:val="212529"/>
          <w:spacing w:val="2"/>
          <w:sz w:val="22"/>
        </w:rPr>
        <w:cr/>
      </w:r>
      <w:r>
        <w:rPr>
          <w:rFonts w:ascii="Times New Roman"/>
          <w:color w:val="212529"/>
          <w:spacing w:val="1557"/>
          <w:sz w:val="22"/>
        </w:rPr>
        <w:t xml:space="preserve"> </w:t>
      </w:r>
      <w:r>
        <w:rPr>
          <w:rFonts w:ascii="EEGAIA+SimSun" w:hAnsi="EEGAIA+SimSun" w:cs="EEGAIA+SimSun"/>
          <w:color w:val="212529"/>
          <w:spacing w:val="0"/>
          <w:sz w:val="22"/>
        </w:rPr>
        <w:t>出</w:t>
      </w:r>
    </w:p>
    <w:p w14:paraId="284D6E9E">
      <w:pPr>
        <w:spacing w:before="40" w:after="0" w:line="230" w:lineRule="exact"/>
        <w:ind w:left="2667" w:right="0" w:firstLine="0"/>
        <w:jc w:val="left"/>
        <w:rPr>
          <w:rFonts w:ascii="Times New Roman"/>
          <w:color w:val="000000"/>
          <w:spacing w:val="0"/>
          <w:sz w:val="22"/>
        </w:rPr>
      </w:pPr>
      <w:r>
        <w:rPr>
          <w:rFonts w:ascii="EEGAIA+SimSun" w:hAnsi="EEGAIA+SimSun" w:cs="EEGAIA+SimSun"/>
          <w:color w:val="212529"/>
          <w:spacing w:val="5"/>
          <w:sz w:val="22"/>
        </w:rPr>
        <w:t>自然灾害救灾及恢复重</w:t>
      </w:r>
    </w:p>
    <w:p w14:paraId="0246F695">
      <w:pPr>
        <w:spacing w:before="85" w:after="0" w:line="135" w:lineRule="exact"/>
        <w:ind w:left="1055" w:right="0" w:firstLine="0"/>
        <w:jc w:val="left"/>
        <w:rPr>
          <w:rFonts w:ascii="Times New Roman"/>
          <w:color w:val="000000"/>
          <w:spacing w:val="0"/>
          <w:sz w:val="22"/>
        </w:rPr>
      </w:pPr>
      <w:r>
        <w:rPr>
          <w:rFonts w:ascii="EEGAIA+SimSun"/>
          <w:color w:val="212529"/>
          <w:spacing w:val="2"/>
          <w:sz w:val="22"/>
        </w:rPr>
        <w:t>22407</w:t>
      </w:r>
      <w:r>
        <w:rPr>
          <w:rFonts w:ascii="Times New Roman"/>
          <w:color w:val="212529"/>
          <w:spacing w:val="4421"/>
          <w:sz w:val="22"/>
        </w:rPr>
        <w:t xml:space="preserve"> </w:t>
      </w:r>
      <w:r>
        <w:rPr>
          <w:rFonts w:ascii="EEGAIA+SimSun"/>
          <w:color w:val="212529"/>
          <w:spacing w:val="2"/>
          <w:sz w:val="22"/>
        </w:rPr>
        <w:t>51.23</w:t>
      </w:r>
      <w:r>
        <w:rPr>
          <w:rFonts w:ascii="Times New Roman"/>
          <w:color w:val="212529"/>
          <w:spacing w:val="2286"/>
          <w:sz w:val="22"/>
        </w:rPr>
        <w:t xml:space="preserve"> </w:t>
      </w:r>
      <w:r>
        <w:rPr>
          <w:rFonts w:ascii="EEGAIA+SimSun" w:hAnsi="EEGAIA+SimSun" w:cs="EEGAIA+SimSun"/>
          <w:color w:val="212529"/>
          <w:spacing w:val="2"/>
          <w:sz w:val="22"/>
        </w:rPr>
        <w:t>51.23</w:t>
      </w:r>
      <w:r>
        <w:rPr>
          <w:rFonts w:ascii="EEGAIA+SimSun" w:hAnsi="EEGAIA+SimSun" w:cs="EEGAIA+SimSun"/>
          <w:color w:val="212529"/>
          <w:spacing w:val="2"/>
          <w:sz w:val="22"/>
        </w:rPr>
        <w:cr/>
      </w:r>
      <w:r>
        <w:rPr>
          <w:rFonts w:ascii="Times New Roman"/>
          <w:color w:val="212529"/>
          <w:spacing w:val="1557"/>
          <w:sz w:val="22"/>
        </w:rPr>
        <w:t xml:space="preserve"> </w:t>
      </w:r>
      <w:r>
        <w:rPr>
          <w:rFonts w:ascii="EEGAIA+SimSun" w:hAnsi="EEGAIA+SimSun" w:cs="EEGAIA+SimSun"/>
          <w:color w:val="212529"/>
          <w:spacing w:val="5"/>
          <w:sz w:val="22"/>
        </w:rPr>
        <w:t>建支出</w:t>
      </w:r>
    </w:p>
    <w:p w14:paraId="4415367B">
      <w:pPr>
        <w:spacing w:before="100" w:after="0" w:line="230" w:lineRule="exact"/>
        <w:ind w:left="1055" w:right="0" w:firstLine="0"/>
        <w:jc w:val="left"/>
        <w:rPr>
          <w:rFonts w:ascii="Times New Roman"/>
          <w:color w:val="000000"/>
          <w:spacing w:val="0"/>
          <w:sz w:val="22"/>
        </w:rPr>
      </w:pPr>
      <w:r>
        <w:rPr>
          <w:rFonts w:ascii="EEGAIA+SimSun"/>
          <w:color w:val="212529"/>
          <w:spacing w:val="2"/>
          <w:sz w:val="22"/>
        </w:rPr>
        <w:t>2240703</w:t>
      </w:r>
      <w:r>
        <w:rPr>
          <w:rFonts w:ascii="Times New Roman"/>
          <w:color w:val="212529"/>
          <w:spacing w:val="769"/>
          <w:sz w:val="22"/>
        </w:rPr>
        <w:t xml:space="preserve"> </w:t>
      </w:r>
      <w:r>
        <w:rPr>
          <w:rFonts w:ascii="EEGAIA+SimSun" w:hAnsi="EEGAIA+SimSun" w:cs="EEGAIA+SimSun"/>
          <w:color w:val="212529"/>
          <w:spacing w:val="5"/>
          <w:sz w:val="22"/>
        </w:rPr>
        <w:t>自然灾害救灾补助</w:t>
      </w:r>
      <w:r>
        <w:rPr>
          <w:rFonts w:ascii="Times New Roman"/>
          <w:color w:val="212529"/>
          <w:spacing w:val="1572"/>
          <w:sz w:val="22"/>
        </w:rPr>
        <w:t xml:space="preserve"> </w:t>
      </w:r>
      <w:r>
        <w:rPr>
          <w:rFonts w:ascii="EEGAIA+SimSun"/>
          <w:color w:val="212529"/>
          <w:spacing w:val="2"/>
          <w:sz w:val="22"/>
        </w:rPr>
        <w:t>14.00</w:t>
      </w:r>
      <w:r>
        <w:rPr>
          <w:rFonts w:ascii="Times New Roman"/>
          <w:color w:val="212529"/>
          <w:spacing w:val="2286"/>
          <w:sz w:val="22"/>
        </w:rPr>
        <w:t xml:space="preserve"> </w:t>
      </w:r>
      <w:r>
        <w:rPr>
          <w:rFonts w:ascii="EEGAIA+SimSun"/>
          <w:color w:val="212529"/>
          <w:spacing w:val="2"/>
          <w:sz w:val="22"/>
        </w:rPr>
        <w:t>14.00</w:t>
      </w:r>
    </w:p>
    <w:p w14:paraId="5FA4F14C">
      <w:pPr>
        <w:spacing w:before="100" w:after="0" w:line="230" w:lineRule="exact"/>
        <w:ind w:left="2667" w:right="0" w:firstLine="0"/>
        <w:jc w:val="left"/>
        <w:rPr>
          <w:rFonts w:ascii="Times New Roman"/>
          <w:color w:val="000000"/>
          <w:spacing w:val="0"/>
          <w:sz w:val="22"/>
        </w:rPr>
      </w:pPr>
      <w:r>
        <w:rPr>
          <w:rFonts w:ascii="EEGAIA+SimSun" w:hAnsi="EEGAIA+SimSun" w:cs="EEGAIA+SimSun"/>
          <w:color w:val="212529"/>
          <w:spacing w:val="5"/>
          <w:sz w:val="22"/>
        </w:rPr>
        <w:t>其他自然灾害救灾及恢</w:t>
      </w:r>
    </w:p>
    <w:p w14:paraId="0882A09F">
      <w:pPr>
        <w:spacing w:before="85" w:after="0" w:line="135" w:lineRule="exact"/>
        <w:ind w:left="1055" w:right="0" w:firstLine="0"/>
        <w:jc w:val="left"/>
        <w:rPr>
          <w:rFonts w:ascii="Times New Roman"/>
          <w:color w:val="000000"/>
          <w:spacing w:val="0"/>
          <w:sz w:val="22"/>
        </w:rPr>
      </w:pPr>
      <w:r>
        <w:rPr>
          <w:rFonts w:ascii="EEGAIA+SimSun"/>
          <w:color w:val="212529"/>
          <w:spacing w:val="2"/>
          <w:sz w:val="22"/>
        </w:rPr>
        <w:t>2240799</w:t>
      </w:r>
      <w:r>
        <w:rPr>
          <w:rFonts w:ascii="Times New Roman"/>
          <w:color w:val="212529"/>
          <w:spacing w:val="4196"/>
          <w:sz w:val="22"/>
        </w:rPr>
        <w:t xml:space="preserve"> </w:t>
      </w:r>
      <w:r>
        <w:rPr>
          <w:rFonts w:ascii="EEGAIA+SimSun"/>
          <w:color w:val="212529"/>
          <w:spacing w:val="2"/>
          <w:sz w:val="22"/>
        </w:rPr>
        <w:t>37.23</w:t>
      </w:r>
      <w:r>
        <w:rPr>
          <w:rFonts w:ascii="Times New Roman"/>
          <w:color w:val="212529"/>
          <w:spacing w:val="2286"/>
          <w:sz w:val="22"/>
        </w:rPr>
        <w:t xml:space="preserve"> </w:t>
      </w:r>
      <w:r>
        <w:rPr>
          <w:rFonts w:ascii="EEGAIA+SimSun" w:hAnsi="EEGAIA+SimSun" w:cs="EEGAIA+SimSun"/>
          <w:color w:val="212529"/>
          <w:spacing w:val="2"/>
          <w:sz w:val="22"/>
        </w:rPr>
        <w:t>37.23</w:t>
      </w:r>
      <w:r>
        <w:rPr>
          <w:rFonts w:ascii="EEGAIA+SimSun" w:hAnsi="EEGAIA+SimSun" w:cs="EEGAIA+SimSun"/>
          <w:color w:val="212529"/>
          <w:spacing w:val="2"/>
          <w:sz w:val="22"/>
        </w:rPr>
        <w:cr/>
      </w:r>
      <w:r>
        <w:rPr>
          <w:rFonts w:ascii="Times New Roman"/>
          <w:color w:val="212529"/>
          <w:spacing w:val="1557"/>
          <w:sz w:val="22"/>
        </w:rPr>
        <w:t xml:space="preserve"> </w:t>
      </w:r>
      <w:r>
        <w:rPr>
          <w:rFonts w:ascii="EEGAIA+SimSun" w:hAnsi="EEGAIA+SimSun" w:cs="EEGAIA+SimSun"/>
          <w:color w:val="212529"/>
          <w:spacing w:val="5"/>
          <w:sz w:val="22"/>
        </w:rPr>
        <w:t>复重建支出</w:t>
      </w:r>
    </w:p>
    <w:p w14:paraId="4CD58EC0">
      <w:pPr>
        <w:spacing w:before="40" w:after="0" w:line="230" w:lineRule="exact"/>
        <w:ind w:left="2667" w:right="0" w:firstLine="0"/>
        <w:jc w:val="left"/>
        <w:rPr>
          <w:rFonts w:ascii="Times New Roman"/>
          <w:color w:val="000000"/>
          <w:spacing w:val="0"/>
          <w:sz w:val="22"/>
        </w:rPr>
      </w:pPr>
      <w:r>
        <w:rPr>
          <w:rFonts w:ascii="EEGAIA+SimSun" w:hAnsi="EEGAIA+SimSun" w:cs="EEGAIA+SimSun"/>
          <w:color w:val="212529"/>
          <w:spacing w:val="5"/>
          <w:sz w:val="22"/>
        </w:rPr>
        <w:t>其他灾害防治及应急管</w:t>
      </w:r>
    </w:p>
    <w:p w14:paraId="6FACC11E">
      <w:pPr>
        <w:spacing w:before="85" w:after="0" w:line="135" w:lineRule="exact"/>
        <w:ind w:left="1055" w:right="0" w:firstLine="0"/>
        <w:jc w:val="left"/>
        <w:rPr>
          <w:rFonts w:ascii="Times New Roman"/>
          <w:color w:val="000000"/>
          <w:spacing w:val="0"/>
          <w:sz w:val="22"/>
        </w:rPr>
      </w:pPr>
      <w:r>
        <w:rPr>
          <w:rFonts w:ascii="EEGAIA+SimSun"/>
          <w:color w:val="212529"/>
          <w:spacing w:val="2"/>
          <w:sz w:val="22"/>
        </w:rPr>
        <w:t>22499</w:t>
      </w:r>
      <w:r>
        <w:rPr>
          <w:rFonts w:ascii="Times New Roman"/>
          <w:color w:val="212529"/>
          <w:spacing w:val="4421"/>
          <w:sz w:val="22"/>
        </w:rPr>
        <w:t xml:space="preserve"> </w:t>
      </w:r>
      <w:r>
        <w:rPr>
          <w:rFonts w:ascii="EEGAIA+SimSun"/>
          <w:color w:val="212529"/>
          <w:spacing w:val="2"/>
          <w:sz w:val="22"/>
        </w:rPr>
        <w:t>65.23</w:t>
      </w:r>
      <w:r>
        <w:rPr>
          <w:rFonts w:ascii="Times New Roman"/>
          <w:color w:val="212529"/>
          <w:spacing w:val="2286"/>
          <w:sz w:val="22"/>
        </w:rPr>
        <w:t xml:space="preserve"> </w:t>
      </w:r>
      <w:r>
        <w:rPr>
          <w:rFonts w:ascii="EEGAIA+SimSun" w:hAnsi="EEGAIA+SimSun" w:cs="EEGAIA+SimSun"/>
          <w:color w:val="212529"/>
          <w:spacing w:val="2"/>
          <w:sz w:val="22"/>
        </w:rPr>
        <w:t>65.23</w:t>
      </w:r>
      <w:r>
        <w:rPr>
          <w:rFonts w:ascii="EEGAIA+SimSun" w:hAnsi="EEGAIA+SimSun" w:cs="EEGAIA+SimSun"/>
          <w:color w:val="212529"/>
          <w:spacing w:val="2"/>
          <w:sz w:val="22"/>
        </w:rPr>
        <w:cr/>
      </w:r>
      <w:r>
        <w:rPr>
          <w:rFonts w:ascii="Times New Roman"/>
          <w:color w:val="212529"/>
          <w:spacing w:val="1557"/>
          <w:sz w:val="22"/>
        </w:rPr>
        <w:t xml:space="preserve"> </w:t>
      </w:r>
      <w:r>
        <w:rPr>
          <w:rFonts w:ascii="EEGAIA+SimSun" w:hAnsi="EEGAIA+SimSun" w:cs="EEGAIA+SimSun"/>
          <w:color w:val="212529"/>
          <w:spacing w:val="5"/>
          <w:sz w:val="22"/>
        </w:rPr>
        <w:t>理支出</w:t>
      </w:r>
    </w:p>
    <w:p w14:paraId="4396FE60">
      <w:pPr>
        <w:spacing w:before="449" w:after="0" w:line="170" w:lineRule="exact"/>
        <w:ind w:left="5241" w:right="0" w:firstLine="0"/>
        <w:jc w:val="left"/>
        <w:rPr>
          <w:rFonts w:ascii="Times New Roman"/>
          <w:color w:val="000000"/>
          <w:spacing w:val="0"/>
          <w:sz w:val="16"/>
        </w:rPr>
      </w:pPr>
      <w:r>
        <w:rPr>
          <w:rFonts w:ascii="MingLiU"/>
          <w:color w:val="000000"/>
          <w:spacing w:val="-11"/>
          <w:sz w:val="16"/>
        </w:rPr>
        <w:t>-17-</w:t>
      </w:r>
    </w:p>
    <w:p w14:paraId="07C633C7">
      <w:pPr>
        <w:spacing w:before="0" w:after="0" w:line="0" w:lineRule="exact"/>
        <w:ind w:left="0" w:right="0" w:firstLine="0"/>
        <w:jc w:val="left"/>
        <w:rPr>
          <w:rFonts w:ascii="Arial"/>
          <w:color w:val="FF0000"/>
          <w:spacing w:val="0"/>
          <w:sz w:val="2"/>
        </w:rPr>
      </w:pPr>
    </w:p>
    <w:p w14:paraId="65541C5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FA2AB77">
      <w:pPr>
        <w:spacing w:before="0" w:after="666" w:line="170" w:lineRule="exact"/>
        <w:ind w:left="0" w:right="0" w:firstLine="0"/>
        <w:jc w:val="left"/>
        <w:rPr>
          <w:rFonts w:ascii="Times New Roman"/>
          <w:color w:val="000000"/>
          <w:spacing w:val="0"/>
          <w:sz w:val="16"/>
        </w:rPr>
      </w:pPr>
      <w:r>
        <w:pict>
          <v:shape id="_x000068" o:spid="_x0000_s1094" o:spt="75" type="#_x0000_t75" style="position:absolute;left:0pt;margin-left:83pt;margin-top:59.1pt;height:48.5pt;width:430.25pt;mso-position-horizontal-relative:page;mso-position-vertical-relative:page;z-index:-251656192;mso-width-relative:page;mso-height-relative:page;" filled="f" coordsize="21600,21600">
            <v:path/>
            <v:fill on="f" focussize="0,0"/>
            <v:stroke/>
            <v:imagedata r:id="rId52" o:title=""/>
            <o:lock v:ext="edit" aspectratio="t"/>
          </v:shape>
        </w:pict>
      </w:r>
      <w:r>
        <w:pict>
          <v:shape id="_x000069" o:spid="_x0000_s109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tbl>
      <w:tblPr>
        <w:tblStyle w:val="2"/>
        <w:tblW w:w="0" w:type="auto"/>
        <w:tblInd w:w="0" w:type="dxa"/>
        <w:tblLayout w:type="autofit"/>
        <w:tblCellMar>
          <w:top w:w="0" w:type="dxa"/>
          <w:left w:w="0" w:type="dxa"/>
          <w:bottom w:w="0" w:type="dxa"/>
          <w:right w:w="0" w:type="dxa"/>
        </w:tblCellMar>
      </w:tblPr>
      <w:tblGrid>
        <w:gridCol w:w="1055"/>
        <w:gridCol w:w="1592"/>
        <w:gridCol w:w="20"/>
        <w:gridCol w:w="3407"/>
        <w:gridCol w:w="20"/>
        <w:gridCol w:w="3544"/>
      </w:tblGrid>
      <w:tr w14:paraId="5D8B58B5">
        <w:tblPrEx>
          <w:tblCellMar>
            <w:top w:w="0" w:type="dxa"/>
            <w:left w:w="0" w:type="dxa"/>
            <w:bottom w:w="0" w:type="dxa"/>
            <w:right w:w="0" w:type="dxa"/>
          </w:tblCellMar>
        </w:tblPrEx>
        <w:trPr>
          <w:trHeight w:val="475" w:hRule="atLeast"/>
        </w:trPr>
        <w:tc>
          <w:tcPr>
            <w:tcW w:w="1055" w:type="dxa"/>
            <w:noWrap w:val="0"/>
            <w:vAlign w:val="top"/>
          </w:tcPr>
          <w:p w14:paraId="004D9388">
            <w:pPr>
              <w:spacing w:before="0" w:after="0" w:line="0" w:lineRule="exact"/>
              <w:ind w:left="0" w:right="0" w:firstLine="0"/>
              <w:jc w:val="left"/>
              <w:rPr>
                <w:rFonts w:ascii="Times New Roman"/>
                <w:color w:val="000000"/>
                <w:spacing w:val="0"/>
                <w:sz w:val="16"/>
              </w:rPr>
            </w:pPr>
          </w:p>
        </w:tc>
        <w:tc>
          <w:tcPr>
            <w:tcW w:w="1592" w:type="dxa"/>
            <w:noWrap w:val="0"/>
            <w:vAlign w:val="top"/>
          </w:tcPr>
          <w:p w14:paraId="319B6ABF">
            <w:pPr>
              <w:spacing w:before="120" w:after="0" w:line="220" w:lineRule="exact"/>
              <w:ind w:left="0" w:right="0" w:firstLine="0"/>
              <w:jc w:val="left"/>
              <w:rPr>
                <w:rFonts w:ascii="Times New Roman"/>
                <w:color w:val="000000"/>
                <w:spacing w:val="0"/>
                <w:sz w:val="22"/>
              </w:rPr>
            </w:pPr>
            <w:r>
              <w:rPr>
                <w:rFonts w:ascii="EEGAIA+SimSun"/>
                <w:color w:val="212529"/>
                <w:spacing w:val="2"/>
                <w:sz w:val="22"/>
              </w:rPr>
              <w:t>2249999</w:t>
            </w:r>
          </w:p>
        </w:tc>
        <w:tc>
          <w:tcPr>
            <w:tcW w:w="20" w:type="dxa"/>
            <w:noWrap w:val="0"/>
            <w:vAlign w:val="top"/>
          </w:tcPr>
          <w:p w14:paraId="46F2B6A8">
            <w:pPr>
              <w:spacing w:before="0" w:after="0" w:line="0" w:lineRule="exact"/>
              <w:ind w:left="0" w:right="0" w:firstLine="0"/>
              <w:jc w:val="left"/>
              <w:rPr>
                <w:rFonts w:ascii="Times New Roman"/>
                <w:color w:val="000000"/>
                <w:spacing w:val="0"/>
                <w:sz w:val="22"/>
              </w:rPr>
            </w:pPr>
          </w:p>
        </w:tc>
        <w:tc>
          <w:tcPr>
            <w:tcW w:w="3407" w:type="dxa"/>
            <w:noWrap w:val="0"/>
            <w:vAlign w:val="top"/>
          </w:tcPr>
          <w:p w14:paraId="79861BB4">
            <w:pPr>
              <w:spacing w:before="0" w:after="0" w:line="220" w:lineRule="exact"/>
              <w:ind w:left="0" w:right="0" w:firstLine="0"/>
              <w:jc w:val="left"/>
              <w:rPr>
                <w:rFonts w:ascii="Times New Roman"/>
                <w:color w:val="000000"/>
                <w:spacing w:val="0"/>
                <w:sz w:val="22"/>
              </w:rPr>
            </w:pPr>
            <w:r>
              <w:rPr>
                <w:rFonts w:ascii="EEGAIA+SimSun" w:hAnsi="EEGAIA+SimSun" w:cs="EEGAIA+SimSun"/>
                <w:color w:val="212529"/>
                <w:spacing w:val="5"/>
                <w:sz w:val="22"/>
              </w:rPr>
              <w:t>其他灾害防治及应急管</w:t>
            </w:r>
          </w:p>
          <w:p w14:paraId="05CC689B">
            <w:pPr>
              <w:spacing w:before="0" w:after="0" w:line="255" w:lineRule="exact"/>
              <w:ind w:left="0" w:right="0" w:firstLine="0"/>
              <w:jc w:val="left"/>
              <w:rPr>
                <w:rFonts w:ascii="Times New Roman"/>
                <w:color w:val="000000"/>
                <w:spacing w:val="0"/>
                <w:sz w:val="22"/>
              </w:rPr>
            </w:pPr>
            <w:r>
              <w:rPr>
                <w:rFonts w:ascii="EEGAIA+SimSun" w:hAnsi="EEGAIA+SimSun" w:cs="EEGAIA+SimSun"/>
                <w:color w:val="212529"/>
                <w:spacing w:val="5"/>
                <w:sz w:val="22"/>
              </w:rPr>
              <w:t>理支出</w:t>
            </w:r>
          </w:p>
        </w:tc>
        <w:tc>
          <w:tcPr>
            <w:tcW w:w="20" w:type="dxa"/>
            <w:noWrap w:val="0"/>
            <w:vAlign w:val="top"/>
          </w:tcPr>
          <w:p w14:paraId="75698C27">
            <w:pPr>
              <w:spacing w:before="0" w:after="0" w:line="0" w:lineRule="exact"/>
              <w:ind w:left="0" w:right="0" w:firstLine="0"/>
              <w:jc w:val="left"/>
              <w:rPr>
                <w:rFonts w:ascii="Times New Roman"/>
                <w:color w:val="000000"/>
                <w:spacing w:val="0"/>
                <w:sz w:val="22"/>
              </w:rPr>
            </w:pPr>
          </w:p>
        </w:tc>
        <w:tc>
          <w:tcPr>
            <w:tcW w:w="3544" w:type="dxa"/>
            <w:noWrap w:val="0"/>
            <w:vAlign w:val="top"/>
          </w:tcPr>
          <w:p w14:paraId="6B170D17">
            <w:pPr>
              <w:spacing w:before="120" w:after="0" w:line="220" w:lineRule="exact"/>
              <w:ind w:left="0" w:right="0" w:firstLine="0"/>
              <w:jc w:val="left"/>
              <w:rPr>
                <w:rFonts w:ascii="Times New Roman"/>
                <w:color w:val="000000"/>
                <w:spacing w:val="0"/>
                <w:sz w:val="22"/>
              </w:rPr>
            </w:pPr>
            <w:r>
              <w:rPr>
                <w:rFonts w:ascii="EEGAIA+SimSun"/>
                <w:color w:val="212529"/>
                <w:spacing w:val="2"/>
                <w:sz w:val="22"/>
              </w:rPr>
              <w:t>65.23</w:t>
            </w:r>
            <w:r>
              <w:rPr>
                <w:rFonts w:ascii="Times New Roman"/>
                <w:color w:val="212529"/>
                <w:spacing w:val="2286"/>
                <w:sz w:val="22"/>
              </w:rPr>
              <w:t xml:space="preserve"> </w:t>
            </w:r>
            <w:r>
              <w:rPr>
                <w:rFonts w:ascii="EEGAIA+SimSun"/>
                <w:color w:val="212529"/>
                <w:spacing w:val="2"/>
                <w:sz w:val="22"/>
              </w:rPr>
              <w:t>65.23</w:t>
            </w:r>
          </w:p>
        </w:tc>
      </w:tr>
    </w:tbl>
    <w:p w14:paraId="71338411">
      <w:pPr>
        <w:spacing w:before="95" w:after="0" w:line="23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注：本表反映部门本年度一般公共预算财政拨款支出情况。</w:t>
      </w:r>
    </w:p>
    <w:p w14:paraId="7B5EB9D2">
      <w:pPr>
        <w:spacing w:before="14474" w:after="0" w:line="170" w:lineRule="exact"/>
        <w:ind w:left="5241" w:right="0" w:firstLine="0"/>
        <w:jc w:val="left"/>
        <w:rPr>
          <w:rFonts w:ascii="Times New Roman"/>
          <w:color w:val="000000"/>
          <w:spacing w:val="0"/>
          <w:sz w:val="16"/>
        </w:rPr>
      </w:pPr>
      <w:r>
        <w:rPr>
          <w:rFonts w:ascii="MingLiU"/>
          <w:color w:val="000000"/>
          <w:spacing w:val="-11"/>
          <w:sz w:val="16"/>
        </w:rPr>
        <w:t>-18-</w:t>
      </w:r>
    </w:p>
    <w:p w14:paraId="28E26E8E">
      <w:pPr>
        <w:spacing w:before="0" w:after="0" w:line="0" w:lineRule="exact"/>
        <w:ind w:left="0" w:right="0" w:firstLine="0"/>
        <w:jc w:val="left"/>
        <w:rPr>
          <w:rFonts w:ascii="Arial"/>
          <w:color w:val="FF0000"/>
          <w:spacing w:val="0"/>
          <w:sz w:val="2"/>
        </w:rPr>
      </w:pPr>
    </w:p>
    <w:p w14:paraId="64D21C8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F8926D2">
      <w:pPr>
        <w:sectPr>
          <w:pgSz w:w="11900" w:h="16840"/>
          <w:pgMar w:top="372" w:right="100" w:bottom="0" w:left="640" w:header="720" w:footer="720" w:gutter="0"/>
          <w:pgNumType w:start="1"/>
          <w:cols w:space="720" w:num="1"/>
          <w:docGrid w:linePitch="1" w:charSpace="0"/>
        </w:sectPr>
      </w:pPr>
    </w:p>
    <w:p w14:paraId="1EC4DB7F">
      <w:pPr>
        <w:spacing w:before="0" w:after="0" w:line="0" w:lineRule="exact"/>
        <w:ind w:left="0" w:right="0" w:firstLine="0"/>
        <w:jc w:val="left"/>
        <w:rPr>
          <w:rFonts w:ascii="Arial"/>
          <w:color w:val="FF0000"/>
          <w:spacing w:val="0"/>
          <w:sz w:val="2"/>
        </w:rPr>
      </w:pPr>
    </w:p>
    <w:p w14:paraId="03C4431D">
      <w:pPr>
        <w:spacing w:before="0" w:after="0" w:line="170" w:lineRule="exact"/>
        <w:ind w:left="0" w:right="0" w:firstLine="0"/>
        <w:jc w:val="left"/>
        <w:rPr>
          <w:rFonts w:ascii="Times New Roman"/>
          <w:color w:val="000000"/>
          <w:spacing w:val="0"/>
          <w:sz w:val="16"/>
        </w:rPr>
      </w:pPr>
      <w:r>
        <w:pict>
          <v:shape id="_x000070" o:spid="_x0000_s1096" o:spt="75" type="#_x0000_t75" style="position:absolute;left:0pt;margin-left:83pt;margin-top:67.1pt;height:488.75pt;width:676.25pt;mso-position-horizontal-relative:page;mso-position-vertical-relative:page;z-index:-251656192;mso-width-relative:page;mso-height-relative:page;" filled="f" coordsize="21600,21600">
            <v:path/>
            <v:fill on="f" focussize="0,0"/>
            <v:stroke/>
            <v:imagedata r:id="rId53" o:title=""/>
            <o:lock v:ext="edit" aspectratio="t"/>
          </v:shape>
        </w:pict>
      </w:r>
      <w:r>
        <w:pict>
          <v:shape id="_x000071" o:spid="_x0000_s1097"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54" o:title=""/>
            <o:lock v:ext="edit" aspectratio="t"/>
          </v:shape>
        </w:pict>
      </w:r>
      <w:r>
        <w:pict>
          <v:shape id="_x000072" o:spid="_x0000_s1098"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3F642636">
      <w:pPr>
        <w:spacing w:before="642" w:after="0" w:line="211" w:lineRule="exact"/>
        <w:ind w:left="1040" w:right="0" w:firstLine="0"/>
        <w:jc w:val="left"/>
        <w:rPr>
          <w:rFonts w:ascii="Arial"/>
          <w:color w:val="000000"/>
          <w:spacing w:val="0"/>
          <w:sz w:val="18"/>
        </w:rPr>
      </w:pPr>
      <w:r>
        <w:rPr>
          <w:rFonts w:ascii="Arial"/>
          <w:color w:val="FFFFFF"/>
          <w:spacing w:val="0"/>
          <w:sz w:val="18"/>
        </w:rPr>
        <w:t>@#@#@</w:t>
      </w:r>
      <w:r>
        <w:rPr>
          <w:rFonts w:ascii="Arial"/>
          <w:color w:val="FFFFFF"/>
          <w:spacing w:val="3730"/>
          <w:sz w:val="18"/>
        </w:rPr>
        <w:t xml:space="preserve"> </w:t>
      </w:r>
      <w:r>
        <w:rPr>
          <w:rFonts w:ascii="Arial"/>
          <w:color w:val="FFFFFF"/>
          <w:spacing w:val="0"/>
          <w:sz w:val="18"/>
        </w:rPr>
        <w:t>@#@#@</w:t>
      </w:r>
    </w:p>
    <w:p w14:paraId="0BB4D94B">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rPr>
        <w:t>六</w:t>
      </w:r>
      <w:r>
        <w:rPr>
          <w:rFonts w:ascii="仿宋" w:hAnsi="仿宋" w:cs="仿宋"/>
          <w:color w:val="FFFFFF"/>
          <w:spacing w:val="0"/>
          <w:sz w:val="18"/>
          <w:u w:val="single"/>
        </w:rPr>
        <w:t>、一般公共预算财政拨款基本支</w:t>
      </w:r>
      <w:r>
        <w:rPr>
          <w:rFonts w:ascii="仿宋" w:hAnsi="仿宋" w:cs="仿宋"/>
          <w:color w:val="FFFFFF"/>
          <w:spacing w:val="0"/>
          <w:sz w:val="18"/>
        </w:rPr>
        <w:t>出决算明细表</w:t>
      </w:r>
    </w:p>
    <w:p w14:paraId="6C2D08BB">
      <w:pPr>
        <w:spacing w:before="114" w:after="0" w:line="290" w:lineRule="exact"/>
        <w:ind w:left="5109" w:right="0" w:firstLine="0"/>
        <w:jc w:val="left"/>
        <w:rPr>
          <w:rFonts w:ascii="Times New Roman"/>
          <w:color w:val="000000"/>
          <w:spacing w:val="0"/>
          <w:sz w:val="28"/>
        </w:rPr>
      </w:pPr>
      <w:r>
        <w:rPr>
          <w:rFonts w:ascii="TSFUFE+SimSun" w:hAnsi="TSFUFE+SimSun" w:cs="TSFUFE+SimSun"/>
          <w:color w:val="000000"/>
          <w:spacing w:val="0"/>
          <w:sz w:val="28"/>
        </w:rPr>
        <w:t>一般公共预算财政拨款基本支出决算明细表</w:t>
      </w:r>
    </w:p>
    <w:p w14:paraId="646F6CAB">
      <w:pPr>
        <w:spacing w:before="306" w:after="215" w:line="190" w:lineRule="exact"/>
        <w:ind w:left="13760" w:right="0" w:firstLine="0"/>
        <w:jc w:val="left"/>
        <w:rPr>
          <w:rFonts w:ascii="Times New Roman"/>
          <w:color w:val="000000"/>
          <w:spacing w:val="0"/>
          <w:sz w:val="18"/>
        </w:rPr>
      </w:pPr>
      <w:r>
        <w:rPr>
          <w:rFonts w:ascii="宋体" w:hAnsi="宋体" w:cs="宋体"/>
          <w:color w:val="212529"/>
          <w:spacing w:val="0"/>
          <w:sz w:val="18"/>
        </w:rPr>
        <w:t>公开06表</w:t>
      </w:r>
    </w:p>
    <w:tbl>
      <w:tblPr>
        <w:tblStyle w:val="2"/>
        <w:tblW w:w="0" w:type="auto"/>
        <w:tblInd w:w="0" w:type="dxa"/>
        <w:tblLayout w:type="autofit"/>
        <w:tblCellMar>
          <w:top w:w="0" w:type="dxa"/>
          <w:left w:w="0" w:type="dxa"/>
          <w:bottom w:w="0" w:type="dxa"/>
          <w:right w:w="0" w:type="dxa"/>
        </w:tblCellMar>
      </w:tblPr>
      <w:tblGrid>
        <w:gridCol w:w="1055"/>
        <w:gridCol w:w="12325"/>
        <w:gridCol w:w="20"/>
        <w:gridCol w:w="1160"/>
      </w:tblGrid>
      <w:tr w14:paraId="7DAA287C">
        <w:tblPrEx>
          <w:tblCellMar>
            <w:top w:w="0" w:type="dxa"/>
            <w:left w:w="0" w:type="dxa"/>
            <w:bottom w:w="0" w:type="dxa"/>
            <w:right w:w="0" w:type="dxa"/>
          </w:tblCellMar>
        </w:tblPrEx>
        <w:trPr>
          <w:trHeight w:val="390" w:hRule="atLeast"/>
        </w:trPr>
        <w:tc>
          <w:tcPr>
            <w:tcW w:w="1055" w:type="dxa"/>
            <w:noWrap w:val="0"/>
            <w:vAlign w:val="top"/>
          </w:tcPr>
          <w:p w14:paraId="16375666">
            <w:pPr>
              <w:spacing w:before="0" w:after="0" w:line="0" w:lineRule="exact"/>
              <w:ind w:left="0" w:right="0" w:firstLine="0"/>
              <w:jc w:val="left"/>
              <w:rPr>
                <w:rFonts w:ascii="Times New Roman"/>
                <w:color w:val="000000"/>
                <w:spacing w:val="0"/>
                <w:sz w:val="18"/>
              </w:rPr>
            </w:pPr>
          </w:p>
        </w:tc>
        <w:tc>
          <w:tcPr>
            <w:tcW w:w="12325" w:type="dxa"/>
            <w:noWrap w:val="0"/>
            <w:vAlign w:val="top"/>
          </w:tcPr>
          <w:p w14:paraId="67EA5ABC">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部门名称：兴县魏家滩镇人民政府</w:t>
            </w:r>
            <w:r>
              <w:rPr>
                <w:rFonts w:ascii="Times New Roman"/>
                <w:color w:val="212529"/>
                <w:spacing w:val="2873"/>
                <w:sz w:val="18"/>
              </w:rPr>
              <w:t xml:space="preserve"> </w:t>
            </w:r>
            <w:r>
              <w:rPr>
                <w:rFonts w:ascii="宋体" w:hAnsi="宋体" w:cs="宋体"/>
                <w:color w:val="212529"/>
                <w:spacing w:val="0"/>
                <w:sz w:val="18"/>
              </w:rPr>
              <w:t>2023年度</w:t>
            </w:r>
          </w:p>
        </w:tc>
        <w:tc>
          <w:tcPr>
            <w:tcW w:w="20" w:type="dxa"/>
            <w:noWrap w:val="0"/>
            <w:vAlign w:val="top"/>
          </w:tcPr>
          <w:p w14:paraId="69779363">
            <w:pPr>
              <w:spacing w:before="0" w:after="0" w:line="0" w:lineRule="exact"/>
              <w:ind w:left="0" w:right="0" w:firstLine="0"/>
              <w:jc w:val="left"/>
              <w:rPr>
                <w:rFonts w:ascii="Times New Roman"/>
                <w:color w:val="000000"/>
                <w:spacing w:val="0"/>
                <w:sz w:val="18"/>
              </w:rPr>
            </w:pPr>
          </w:p>
        </w:tc>
        <w:tc>
          <w:tcPr>
            <w:tcW w:w="1160" w:type="dxa"/>
            <w:noWrap w:val="0"/>
            <w:vAlign w:val="top"/>
          </w:tcPr>
          <w:p w14:paraId="605E9A18">
            <w:pPr>
              <w:spacing w:before="0" w:after="0" w:line="180" w:lineRule="exact"/>
              <w:ind w:left="0" w:right="0" w:firstLine="0"/>
              <w:jc w:val="left"/>
              <w:rPr>
                <w:rFonts w:ascii="Times New Roman"/>
                <w:color w:val="000000"/>
                <w:spacing w:val="0"/>
                <w:sz w:val="18"/>
              </w:rPr>
            </w:pPr>
            <w:r>
              <w:rPr>
                <w:rFonts w:ascii="宋体" w:hAnsi="宋体" w:cs="宋体"/>
                <w:color w:val="212529"/>
                <w:spacing w:val="0"/>
                <w:sz w:val="18"/>
              </w:rPr>
              <w:t>金额单位：万</w:t>
            </w:r>
          </w:p>
          <w:p w14:paraId="613D67EE">
            <w:pPr>
              <w:spacing w:before="0" w:after="0" w:line="210" w:lineRule="exact"/>
              <w:ind w:left="0" w:right="0" w:firstLine="0"/>
              <w:jc w:val="left"/>
              <w:rPr>
                <w:rFonts w:ascii="Times New Roman"/>
                <w:color w:val="000000"/>
                <w:spacing w:val="0"/>
                <w:sz w:val="18"/>
              </w:rPr>
            </w:pPr>
            <w:r>
              <w:rPr>
                <w:rFonts w:ascii="Times New Roman"/>
                <w:color w:val="212529"/>
                <w:spacing w:val="855"/>
                <w:sz w:val="18"/>
              </w:rPr>
              <w:t xml:space="preserve"> </w:t>
            </w:r>
            <w:r>
              <w:rPr>
                <w:rFonts w:ascii="宋体" w:hAnsi="宋体" w:cs="宋体"/>
                <w:color w:val="212529"/>
                <w:spacing w:val="0"/>
                <w:sz w:val="18"/>
              </w:rPr>
              <w:t>元</w:t>
            </w:r>
          </w:p>
        </w:tc>
      </w:tr>
    </w:tbl>
    <w:p w14:paraId="3E100932">
      <w:pPr>
        <w:spacing w:before="236" w:after="415" w:line="230" w:lineRule="exact"/>
        <w:ind w:left="2327" w:right="0" w:firstLine="0"/>
        <w:jc w:val="left"/>
        <w:rPr>
          <w:rFonts w:ascii="Times New Roman"/>
          <w:color w:val="000000"/>
          <w:spacing w:val="0"/>
          <w:sz w:val="22"/>
        </w:rPr>
      </w:pPr>
      <w:r>
        <w:rPr>
          <w:rFonts w:ascii="仿宋" w:hAnsi="仿宋" w:cs="仿宋"/>
          <w:color w:val="000000"/>
          <w:spacing w:val="0"/>
          <w:sz w:val="22"/>
        </w:rPr>
        <w:t>人员经费</w:t>
      </w:r>
      <w:r>
        <w:rPr>
          <w:rFonts w:ascii="Times New Roman"/>
          <w:color w:val="000000"/>
          <w:spacing w:val="5801"/>
          <w:sz w:val="22"/>
        </w:rPr>
        <w:t xml:space="preserve"> </w:t>
      </w:r>
      <w:r>
        <w:rPr>
          <w:rFonts w:ascii="仿宋" w:hAnsi="仿宋" w:cs="仿宋"/>
          <w:color w:val="000000"/>
          <w:spacing w:val="0"/>
          <w:sz w:val="22"/>
        </w:rPr>
        <w:t>公用经费</w:t>
      </w:r>
    </w:p>
    <w:tbl>
      <w:tblPr>
        <w:tblStyle w:val="2"/>
        <w:tblW w:w="0" w:type="auto"/>
        <w:tblInd w:w="0" w:type="dxa"/>
        <w:tblLayout w:type="autofit"/>
        <w:tblCellMar>
          <w:top w:w="0" w:type="dxa"/>
          <w:left w:w="0" w:type="dxa"/>
          <w:bottom w:w="0" w:type="dxa"/>
          <w:right w:w="0" w:type="dxa"/>
        </w:tblCellMar>
      </w:tblPr>
      <w:tblGrid>
        <w:gridCol w:w="1055"/>
        <w:gridCol w:w="91"/>
        <w:gridCol w:w="775"/>
        <w:gridCol w:w="20"/>
        <w:gridCol w:w="336"/>
        <w:gridCol w:w="20"/>
        <w:gridCol w:w="1711"/>
        <w:gridCol w:w="20"/>
        <w:gridCol w:w="70"/>
        <w:gridCol w:w="20"/>
        <w:gridCol w:w="453"/>
        <w:gridCol w:w="20"/>
        <w:gridCol w:w="753"/>
        <w:gridCol w:w="20"/>
        <w:gridCol w:w="172"/>
        <w:gridCol w:w="20"/>
        <w:gridCol w:w="1956"/>
        <w:gridCol w:w="20"/>
        <w:gridCol w:w="47"/>
        <w:gridCol w:w="20"/>
        <w:gridCol w:w="753"/>
        <w:gridCol w:w="20"/>
        <w:gridCol w:w="144"/>
        <w:gridCol w:w="20"/>
        <w:gridCol w:w="1249"/>
        <w:gridCol w:w="20"/>
        <w:gridCol w:w="925"/>
        <w:gridCol w:w="20"/>
        <w:gridCol w:w="47"/>
        <w:gridCol w:w="20"/>
        <w:gridCol w:w="753"/>
        <w:gridCol w:w="20"/>
        <w:gridCol w:w="422"/>
        <w:gridCol w:w="20"/>
        <w:gridCol w:w="538"/>
        <w:gridCol w:w="181"/>
        <w:gridCol w:w="180"/>
        <w:gridCol w:w="180"/>
        <w:gridCol w:w="179"/>
        <w:gridCol w:w="270"/>
        <w:gridCol w:w="20"/>
        <w:gridCol w:w="769"/>
        <w:gridCol w:w="31"/>
      </w:tblGrid>
      <w:tr w14:paraId="580A9FF4">
        <w:trPr>
          <w:gridAfter w:val="1"/>
          <w:trHeight w:val="819" w:hRule="atLeast"/>
        </w:trPr>
        <w:tc>
          <w:tcPr>
            <w:tcW w:w="1146" w:type="dxa"/>
            <w:gridSpan w:val="2"/>
            <w:noWrap w:val="0"/>
            <w:vAlign w:val="top"/>
          </w:tcPr>
          <w:p w14:paraId="754E37A8">
            <w:pPr>
              <w:spacing w:before="0" w:after="0" w:line="0" w:lineRule="exact"/>
              <w:ind w:left="0" w:right="0" w:firstLine="0"/>
              <w:jc w:val="left"/>
              <w:rPr>
                <w:rFonts w:ascii="Times New Roman"/>
                <w:color w:val="000000"/>
                <w:spacing w:val="0"/>
                <w:sz w:val="22"/>
              </w:rPr>
            </w:pPr>
          </w:p>
        </w:tc>
        <w:tc>
          <w:tcPr>
            <w:tcW w:w="1131" w:type="dxa"/>
            <w:gridSpan w:val="3"/>
            <w:noWrap w:val="0"/>
            <w:vAlign w:val="top"/>
          </w:tcPr>
          <w:p w14:paraId="285168EE">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7C9CE312">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6DD94162">
            <w:pPr>
              <w:spacing w:before="0" w:after="0" w:line="0" w:lineRule="exact"/>
              <w:ind w:left="0" w:right="0" w:firstLine="0"/>
              <w:jc w:val="left"/>
              <w:rPr>
                <w:rFonts w:ascii="Times New Roman"/>
                <w:color w:val="000000"/>
                <w:spacing w:val="0"/>
                <w:sz w:val="22"/>
              </w:rPr>
            </w:pPr>
          </w:p>
        </w:tc>
        <w:tc>
          <w:tcPr>
            <w:tcW w:w="2274" w:type="dxa"/>
            <w:gridSpan w:val="5"/>
            <w:noWrap w:val="0"/>
            <w:vAlign w:val="top"/>
          </w:tcPr>
          <w:p w14:paraId="3D4CC4A0">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466"/>
                <w:sz w:val="22"/>
              </w:rPr>
              <w:t xml:space="preserve"> </w:t>
            </w:r>
            <w:r>
              <w:rPr>
                <w:rFonts w:ascii="仿宋" w:hAnsi="仿宋" w:cs="仿宋"/>
                <w:color w:val="000000"/>
                <w:spacing w:val="0"/>
                <w:sz w:val="22"/>
              </w:rPr>
              <w:t>决算数</w:t>
            </w:r>
          </w:p>
        </w:tc>
        <w:tc>
          <w:tcPr>
            <w:tcW w:w="20" w:type="dxa"/>
            <w:noWrap w:val="0"/>
            <w:vAlign w:val="top"/>
          </w:tcPr>
          <w:p w14:paraId="16500930">
            <w:pPr>
              <w:spacing w:before="0" w:after="0" w:line="0" w:lineRule="exact"/>
              <w:ind w:left="0" w:right="0" w:firstLine="0"/>
              <w:jc w:val="left"/>
              <w:rPr>
                <w:rFonts w:ascii="Times New Roman"/>
                <w:color w:val="000000"/>
                <w:spacing w:val="0"/>
                <w:sz w:val="22"/>
              </w:rPr>
            </w:pPr>
          </w:p>
        </w:tc>
        <w:tc>
          <w:tcPr>
            <w:tcW w:w="945" w:type="dxa"/>
            <w:gridSpan w:val="3"/>
            <w:noWrap w:val="0"/>
            <w:vAlign w:val="top"/>
          </w:tcPr>
          <w:p w14:paraId="21296715">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7244B5F3">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475594F9">
            <w:pPr>
              <w:spacing w:before="0" w:after="0" w:line="0" w:lineRule="exact"/>
              <w:ind w:left="0" w:right="0" w:firstLine="0"/>
              <w:jc w:val="left"/>
              <w:rPr>
                <w:rFonts w:ascii="Times New Roman"/>
                <w:color w:val="000000"/>
                <w:spacing w:val="0"/>
                <w:sz w:val="22"/>
              </w:rPr>
            </w:pPr>
          </w:p>
        </w:tc>
        <w:tc>
          <w:tcPr>
            <w:tcW w:w="2023" w:type="dxa"/>
            <w:gridSpan w:val="3"/>
            <w:noWrap w:val="0"/>
            <w:vAlign w:val="top"/>
          </w:tcPr>
          <w:p w14:paraId="37EED9A4">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259"/>
                <w:sz w:val="22"/>
              </w:rPr>
              <w:t xml:space="preserve"> </w:t>
            </w:r>
            <w:r>
              <w:rPr>
                <w:rFonts w:ascii="仿宋" w:hAnsi="仿宋" w:cs="仿宋"/>
                <w:color w:val="000000"/>
                <w:spacing w:val="0"/>
                <w:sz w:val="22"/>
              </w:rPr>
              <w:t>决算数</w:t>
            </w:r>
          </w:p>
        </w:tc>
        <w:tc>
          <w:tcPr>
            <w:tcW w:w="20" w:type="dxa"/>
            <w:noWrap w:val="0"/>
            <w:vAlign w:val="top"/>
          </w:tcPr>
          <w:p w14:paraId="6CC87F6C">
            <w:pPr>
              <w:spacing w:before="0" w:after="0" w:line="0" w:lineRule="exact"/>
              <w:ind w:left="0" w:right="0" w:firstLine="0"/>
              <w:jc w:val="left"/>
              <w:rPr>
                <w:rFonts w:ascii="Times New Roman"/>
                <w:color w:val="000000"/>
                <w:spacing w:val="0"/>
                <w:sz w:val="22"/>
              </w:rPr>
            </w:pPr>
          </w:p>
        </w:tc>
        <w:tc>
          <w:tcPr>
            <w:tcW w:w="917" w:type="dxa"/>
            <w:gridSpan w:val="3"/>
            <w:noWrap w:val="0"/>
            <w:vAlign w:val="top"/>
          </w:tcPr>
          <w:p w14:paraId="4501A49A">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52B5BEE1">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5FB44A99">
            <w:pPr>
              <w:spacing w:before="0" w:after="0" w:line="0" w:lineRule="exact"/>
              <w:ind w:left="0" w:right="0" w:firstLine="0"/>
              <w:jc w:val="left"/>
              <w:rPr>
                <w:rFonts w:ascii="Times New Roman"/>
                <w:color w:val="000000"/>
                <w:spacing w:val="0"/>
                <w:sz w:val="22"/>
              </w:rPr>
            </w:pPr>
          </w:p>
        </w:tc>
        <w:tc>
          <w:tcPr>
            <w:tcW w:w="2261" w:type="dxa"/>
            <w:gridSpan w:val="5"/>
            <w:noWrap w:val="0"/>
            <w:vAlign w:val="top"/>
          </w:tcPr>
          <w:p w14:paraId="380E5E9C">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365"/>
                <w:sz w:val="22"/>
              </w:rPr>
              <w:t xml:space="preserve"> </w:t>
            </w:r>
            <w:r>
              <w:rPr>
                <w:rFonts w:ascii="仿宋" w:hAnsi="仿宋" w:cs="仿宋"/>
                <w:color w:val="000000"/>
                <w:spacing w:val="0"/>
                <w:sz w:val="22"/>
              </w:rPr>
              <w:t>决算数</w:t>
            </w:r>
          </w:p>
        </w:tc>
        <w:tc>
          <w:tcPr>
            <w:tcW w:w="20" w:type="dxa"/>
            <w:noWrap w:val="0"/>
            <w:vAlign w:val="top"/>
          </w:tcPr>
          <w:p w14:paraId="3C943DCA">
            <w:pPr>
              <w:spacing w:before="0" w:after="0" w:line="0" w:lineRule="exact"/>
              <w:ind w:left="0" w:right="0" w:firstLine="0"/>
              <w:jc w:val="left"/>
              <w:rPr>
                <w:rFonts w:ascii="Times New Roman"/>
                <w:color w:val="000000"/>
                <w:spacing w:val="0"/>
                <w:sz w:val="22"/>
              </w:rPr>
            </w:pPr>
          </w:p>
        </w:tc>
        <w:tc>
          <w:tcPr>
            <w:tcW w:w="1195" w:type="dxa"/>
            <w:gridSpan w:val="3"/>
            <w:noWrap w:val="0"/>
            <w:vAlign w:val="top"/>
          </w:tcPr>
          <w:p w14:paraId="695D7DD6">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科目代</w:t>
            </w:r>
          </w:p>
          <w:p w14:paraId="72779227">
            <w:pPr>
              <w:spacing w:before="50" w:after="0" w:line="220" w:lineRule="exact"/>
              <w:ind w:left="220" w:right="0" w:firstLine="0"/>
              <w:jc w:val="left"/>
              <w:rPr>
                <w:rFonts w:ascii="Times New Roman"/>
                <w:color w:val="000000"/>
                <w:spacing w:val="0"/>
                <w:sz w:val="22"/>
              </w:rPr>
            </w:pPr>
            <w:r>
              <w:rPr>
                <w:rFonts w:ascii="仿宋" w:hAnsi="仿宋" w:cs="仿宋"/>
                <w:color w:val="000000"/>
                <w:spacing w:val="0"/>
                <w:sz w:val="22"/>
              </w:rPr>
              <w:t>码</w:t>
            </w:r>
          </w:p>
        </w:tc>
        <w:tc>
          <w:tcPr>
            <w:tcW w:w="20" w:type="dxa"/>
            <w:noWrap w:val="0"/>
            <w:vAlign w:val="top"/>
          </w:tcPr>
          <w:p w14:paraId="2DA45712">
            <w:pPr>
              <w:spacing w:before="0" w:after="0" w:line="0" w:lineRule="exact"/>
              <w:ind w:left="0" w:right="0" w:firstLine="0"/>
              <w:jc w:val="left"/>
              <w:rPr>
                <w:rFonts w:ascii="Times New Roman"/>
                <w:color w:val="000000"/>
                <w:spacing w:val="0"/>
                <w:sz w:val="22"/>
              </w:rPr>
            </w:pPr>
          </w:p>
        </w:tc>
        <w:tc>
          <w:tcPr>
            <w:tcW w:w="2317" w:type="dxa"/>
            <w:gridSpan w:val="8"/>
            <w:noWrap w:val="0"/>
            <w:vAlign w:val="top"/>
          </w:tcPr>
          <w:p w14:paraId="01C2DFD1">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科目名称</w:t>
            </w:r>
            <w:r>
              <w:rPr>
                <w:rFonts w:ascii="Times New Roman"/>
                <w:color w:val="000000"/>
                <w:spacing w:val="643"/>
                <w:sz w:val="22"/>
              </w:rPr>
              <w:t xml:space="preserve"> </w:t>
            </w:r>
            <w:r>
              <w:rPr>
                <w:rFonts w:ascii="仿宋" w:hAnsi="仿宋" w:cs="仿宋"/>
                <w:color w:val="000000"/>
                <w:spacing w:val="0"/>
                <w:sz w:val="22"/>
              </w:rPr>
              <w:t>决算数</w:t>
            </w:r>
          </w:p>
        </w:tc>
      </w:tr>
      <w:tr w14:paraId="377D4DEC">
        <w:tblPrEx>
          <w:tblCellMar>
            <w:top w:w="0" w:type="dxa"/>
            <w:left w:w="0" w:type="dxa"/>
            <w:bottom w:w="0" w:type="dxa"/>
            <w:right w:w="0" w:type="dxa"/>
          </w:tblCellMar>
        </w:tblPrEx>
        <w:trPr>
          <w:gridAfter w:val="4"/>
          <w:trHeight w:val="500" w:hRule="atLeast"/>
        </w:trPr>
        <w:tc>
          <w:tcPr>
            <w:tcW w:w="1055" w:type="dxa"/>
            <w:noWrap w:val="0"/>
            <w:vAlign w:val="top"/>
          </w:tcPr>
          <w:p w14:paraId="01F024D5">
            <w:pPr>
              <w:spacing w:before="0" w:after="0" w:line="0" w:lineRule="exact"/>
              <w:ind w:left="0" w:right="0" w:firstLine="0"/>
              <w:jc w:val="left"/>
              <w:rPr>
                <w:rFonts w:ascii="Times New Roman"/>
                <w:color w:val="000000"/>
                <w:spacing w:val="0"/>
                <w:sz w:val="22"/>
              </w:rPr>
            </w:pPr>
          </w:p>
        </w:tc>
        <w:tc>
          <w:tcPr>
            <w:tcW w:w="7296" w:type="dxa"/>
            <w:gridSpan w:val="20"/>
            <w:noWrap w:val="0"/>
            <w:vAlign w:val="top"/>
          </w:tcPr>
          <w:p w14:paraId="219A5B4A">
            <w:pPr>
              <w:spacing w:before="105" w:after="0" w:line="180" w:lineRule="exact"/>
              <w:ind w:left="0" w:right="0" w:firstLine="0"/>
              <w:jc w:val="left"/>
              <w:rPr>
                <w:rFonts w:ascii="Times New Roman"/>
                <w:color w:val="000000"/>
                <w:spacing w:val="0"/>
                <w:sz w:val="18"/>
              </w:rPr>
            </w:pPr>
            <w:r>
              <w:rPr>
                <w:rFonts w:ascii="TSFUFE+SimSun"/>
                <w:color w:val="000000"/>
                <w:spacing w:val="0"/>
                <w:sz w:val="18"/>
              </w:rPr>
              <w:t>301</w:t>
            </w:r>
            <w:r>
              <w:rPr>
                <w:rFonts w:ascii="Times New Roman"/>
                <w:color w:val="000000"/>
                <w:spacing w:val="571"/>
                <w:sz w:val="18"/>
              </w:rPr>
              <w:t xml:space="preserve"> </w:t>
            </w:r>
            <w:r>
              <w:rPr>
                <w:rFonts w:ascii="TSFUFE+SimSun" w:hAnsi="TSFUFE+SimSun" w:cs="TSFUFE+SimSun"/>
                <w:color w:val="000000"/>
                <w:spacing w:val="0"/>
                <w:sz w:val="18"/>
              </w:rPr>
              <w:t>工资福利支出</w:t>
            </w:r>
            <w:r>
              <w:rPr>
                <w:rFonts w:ascii="Times New Roman"/>
                <w:color w:val="000000"/>
                <w:spacing w:val="872"/>
                <w:sz w:val="18"/>
              </w:rPr>
              <w:t xml:space="preserve"> </w:t>
            </w:r>
            <w:r>
              <w:rPr>
                <w:rFonts w:ascii="TSFUFE+SimSun"/>
                <w:color w:val="212529"/>
                <w:spacing w:val="0"/>
                <w:sz w:val="18"/>
              </w:rPr>
              <w:t>677.62</w:t>
            </w:r>
            <w:r>
              <w:rPr>
                <w:rFonts w:ascii="Times New Roman"/>
                <w:color w:val="212529"/>
                <w:spacing w:val="0"/>
                <w:sz w:val="18"/>
              </w:rPr>
              <w:t xml:space="preserve"> </w:t>
            </w:r>
            <w:r>
              <w:rPr>
                <w:rFonts w:ascii="TSFUFE+SimSun"/>
                <w:color w:val="000000"/>
                <w:spacing w:val="0"/>
                <w:sz w:val="18"/>
              </w:rPr>
              <w:t>302</w:t>
            </w:r>
            <w:r>
              <w:rPr>
                <w:rFonts w:ascii="Times New Roman"/>
                <w:color w:val="000000"/>
                <w:spacing w:val="525"/>
                <w:sz w:val="18"/>
              </w:rPr>
              <w:t xml:space="preserve"> </w:t>
            </w:r>
            <w:r>
              <w:rPr>
                <w:rFonts w:ascii="TSFUFE+SimSun" w:hAnsi="TSFUFE+SimSun" w:cs="TSFUFE+SimSun"/>
                <w:color w:val="000000"/>
                <w:spacing w:val="0"/>
                <w:sz w:val="18"/>
              </w:rPr>
              <w:t>商品和服务支出</w:t>
            </w:r>
            <w:r>
              <w:rPr>
                <w:rFonts w:ascii="Times New Roman"/>
                <w:color w:val="000000"/>
                <w:spacing w:val="368"/>
                <w:sz w:val="18"/>
              </w:rPr>
              <w:t xml:space="preserve"> </w:t>
            </w:r>
            <w:r>
              <w:rPr>
                <w:rFonts w:ascii="TSFUFE+SimSun"/>
                <w:color w:val="212529"/>
                <w:spacing w:val="0"/>
                <w:sz w:val="18"/>
              </w:rPr>
              <w:t>52.65</w:t>
            </w:r>
            <w:r>
              <w:rPr>
                <w:rFonts w:ascii="Times New Roman"/>
                <w:color w:val="212529"/>
                <w:spacing w:val="0"/>
                <w:sz w:val="18"/>
              </w:rPr>
              <w:t xml:space="preserve"> </w:t>
            </w:r>
            <w:r>
              <w:rPr>
                <w:rFonts w:ascii="TSFUFE+SimSun"/>
                <w:color w:val="000000"/>
                <w:spacing w:val="0"/>
                <w:sz w:val="18"/>
              </w:rPr>
              <w:t>307</w:t>
            </w:r>
          </w:p>
        </w:tc>
        <w:tc>
          <w:tcPr>
            <w:tcW w:w="20" w:type="dxa"/>
            <w:noWrap w:val="0"/>
            <w:vAlign w:val="top"/>
          </w:tcPr>
          <w:p w14:paraId="3A76F26C">
            <w:pPr>
              <w:spacing w:before="0" w:after="0" w:line="0" w:lineRule="exact"/>
              <w:ind w:left="0" w:right="0" w:firstLine="0"/>
              <w:jc w:val="left"/>
              <w:rPr>
                <w:rFonts w:ascii="Times New Roman"/>
                <w:color w:val="000000"/>
                <w:spacing w:val="0"/>
                <w:sz w:val="18"/>
              </w:rPr>
            </w:pPr>
          </w:p>
        </w:tc>
        <w:tc>
          <w:tcPr>
            <w:tcW w:w="2358" w:type="dxa"/>
            <w:gridSpan w:val="5"/>
            <w:noWrap w:val="0"/>
            <w:vAlign w:val="top"/>
          </w:tcPr>
          <w:p w14:paraId="4A9E8FA1">
            <w:pPr>
              <w:spacing w:before="0" w:after="0" w:line="180" w:lineRule="exact"/>
              <w:ind w:left="0" w:right="0" w:firstLine="0"/>
              <w:jc w:val="left"/>
              <w:rPr>
                <w:rFonts w:ascii="Times New Roman"/>
                <w:color w:val="000000"/>
                <w:spacing w:val="0"/>
                <w:sz w:val="18"/>
              </w:rPr>
            </w:pPr>
            <w:r>
              <w:rPr>
                <w:rFonts w:ascii="TSFUFE+SimSun" w:hAnsi="TSFUFE+SimSun" w:cs="TSFUFE+SimSun"/>
                <w:color w:val="000000"/>
                <w:spacing w:val="0"/>
                <w:sz w:val="18"/>
              </w:rPr>
              <w:t>债务利息及费</w:t>
            </w:r>
          </w:p>
          <w:p w14:paraId="2F22099D">
            <w:pPr>
              <w:spacing w:before="0" w:after="0" w:line="210" w:lineRule="exact"/>
              <w:ind w:left="0" w:right="0" w:firstLine="0"/>
              <w:jc w:val="left"/>
              <w:rPr>
                <w:rFonts w:ascii="Times New Roman"/>
                <w:color w:val="000000"/>
                <w:spacing w:val="0"/>
                <w:sz w:val="18"/>
              </w:rPr>
            </w:pPr>
            <w:r>
              <w:rPr>
                <w:rFonts w:ascii="TSFUFE+SimSun" w:hAnsi="TSFUFE+SimSun" w:cs="TSFUFE+SimSun"/>
                <w:color w:val="000000"/>
                <w:spacing w:val="0"/>
                <w:sz w:val="18"/>
              </w:rPr>
              <w:t>用支出</w:t>
            </w:r>
          </w:p>
        </w:tc>
        <w:tc>
          <w:tcPr>
            <w:tcW w:w="20" w:type="dxa"/>
            <w:noWrap w:val="0"/>
            <w:vAlign w:val="top"/>
          </w:tcPr>
          <w:p w14:paraId="632EEE28">
            <w:pPr>
              <w:spacing w:before="0" w:after="0" w:line="0" w:lineRule="exact"/>
              <w:ind w:left="0" w:right="0" w:firstLine="0"/>
              <w:jc w:val="left"/>
              <w:rPr>
                <w:rFonts w:ascii="Times New Roman"/>
                <w:color w:val="000000"/>
                <w:spacing w:val="0"/>
                <w:sz w:val="18"/>
              </w:rPr>
            </w:pPr>
          </w:p>
        </w:tc>
        <w:tc>
          <w:tcPr>
            <w:tcW w:w="820" w:type="dxa"/>
            <w:gridSpan w:val="3"/>
            <w:noWrap w:val="0"/>
            <w:vAlign w:val="top"/>
          </w:tcPr>
          <w:p w14:paraId="6590C49A">
            <w:pPr>
              <w:spacing w:before="105" w:after="0" w:line="180" w:lineRule="exact"/>
              <w:ind w:left="0" w:right="0" w:firstLine="0"/>
              <w:jc w:val="left"/>
              <w:rPr>
                <w:rFonts w:ascii="Times New Roman"/>
                <w:color w:val="000000"/>
                <w:spacing w:val="0"/>
                <w:sz w:val="18"/>
              </w:rPr>
            </w:pPr>
            <w:r>
              <w:rPr>
                <w:rFonts w:ascii="TSFUFE+SimSun"/>
                <w:color w:val="212529"/>
                <w:spacing w:val="0"/>
                <w:sz w:val="18"/>
              </w:rPr>
              <w:t>31011</w:t>
            </w:r>
          </w:p>
        </w:tc>
        <w:tc>
          <w:tcPr>
            <w:tcW w:w="20" w:type="dxa"/>
            <w:noWrap w:val="0"/>
            <w:vAlign w:val="top"/>
          </w:tcPr>
          <w:p w14:paraId="02FC0B27">
            <w:pPr>
              <w:spacing w:before="0" w:after="0" w:line="0" w:lineRule="exact"/>
              <w:ind w:left="0" w:right="0" w:firstLine="0"/>
              <w:jc w:val="left"/>
              <w:rPr>
                <w:rFonts w:ascii="Times New Roman"/>
                <w:color w:val="000000"/>
                <w:spacing w:val="0"/>
                <w:sz w:val="18"/>
              </w:rPr>
            </w:pPr>
          </w:p>
        </w:tc>
        <w:tc>
          <w:tcPr>
            <w:tcW w:w="1700" w:type="dxa"/>
            <w:gridSpan w:val="7"/>
            <w:noWrap w:val="0"/>
            <w:vAlign w:val="top"/>
          </w:tcPr>
          <w:p w14:paraId="2C09541E">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地上附着物和青苗</w:t>
            </w:r>
          </w:p>
          <w:p w14:paraId="0C402D0C">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补偿</w:t>
            </w:r>
          </w:p>
        </w:tc>
      </w:tr>
      <w:tr w14:paraId="70AEEF42">
        <w:tblPrEx>
          <w:tblCellMar>
            <w:top w:w="0" w:type="dxa"/>
            <w:left w:w="0" w:type="dxa"/>
            <w:bottom w:w="0" w:type="dxa"/>
            <w:right w:w="0" w:type="dxa"/>
          </w:tblCellMar>
        </w:tblPrEx>
        <w:trPr>
          <w:gridAfter w:val="8"/>
          <w:trHeight w:val="500" w:hRule="atLeast"/>
        </w:trPr>
        <w:tc>
          <w:tcPr>
            <w:tcW w:w="1055" w:type="dxa"/>
            <w:noWrap w:val="0"/>
            <w:vAlign w:val="top"/>
          </w:tcPr>
          <w:p w14:paraId="7C936BF8">
            <w:pPr>
              <w:spacing w:before="0" w:after="0" w:line="0" w:lineRule="exact"/>
              <w:ind w:left="0" w:right="0" w:firstLine="0"/>
              <w:jc w:val="left"/>
              <w:rPr>
                <w:rFonts w:ascii="Times New Roman"/>
                <w:color w:val="000000"/>
                <w:spacing w:val="0"/>
                <w:sz w:val="18"/>
              </w:rPr>
            </w:pPr>
          </w:p>
        </w:tc>
        <w:tc>
          <w:tcPr>
            <w:tcW w:w="7296" w:type="dxa"/>
            <w:gridSpan w:val="20"/>
            <w:noWrap w:val="0"/>
            <w:vAlign w:val="top"/>
          </w:tcPr>
          <w:p w14:paraId="69D35454">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30101</w:t>
            </w:r>
            <w:r>
              <w:rPr>
                <w:rFonts w:ascii="Times New Roman"/>
                <w:color w:val="212529"/>
                <w:spacing w:val="571"/>
                <w:sz w:val="18"/>
              </w:rPr>
              <w:t xml:space="preserve"> </w:t>
            </w:r>
            <w:r>
              <w:rPr>
                <w:rFonts w:ascii="TSFUFE+SimSun" w:hAnsi="TSFUFE+SimSun" w:cs="TSFUFE+SimSun"/>
                <w:color w:val="212529"/>
                <w:spacing w:val="0"/>
                <w:sz w:val="18"/>
              </w:rPr>
              <w:t>基本工资</w:t>
            </w:r>
            <w:r>
              <w:rPr>
                <w:rFonts w:ascii="Times New Roman"/>
                <w:color w:val="212529"/>
                <w:spacing w:val="1052"/>
                <w:sz w:val="18"/>
              </w:rPr>
              <w:t xml:space="preserve"> </w:t>
            </w:r>
            <w:r>
              <w:rPr>
                <w:rFonts w:ascii="TSFUFE+SimSun"/>
                <w:color w:val="212529"/>
                <w:spacing w:val="0"/>
                <w:sz w:val="18"/>
              </w:rPr>
              <w:t>232.73</w:t>
            </w:r>
            <w:r>
              <w:rPr>
                <w:rFonts w:ascii="Times New Roman"/>
                <w:color w:val="212529"/>
                <w:spacing w:val="0"/>
                <w:sz w:val="18"/>
              </w:rPr>
              <w:t xml:space="preserve"> </w:t>
            </w:r>
            <w:r>
              <w:rPr>
                <w:rFonts w:ascii="TSFUFE+SimSun"/>
                <w:color w:val="212529"/>
                <w:spacing w:val="0"/>
                <w:sz w:val="18"/>
              </w:rPr>
              <w:t>30201</w:t>
            </w:r>
            <w:r>
              <w:rPr>
                <w:rFonts w:ascii="Times New Roman"/>
                <w:color w:val="212529"/>
                <w:spacing w:val="525"/>
                <w:sz w:val="18"/>
              </w:rPr>
              <w:t xml:space="preserve"> </w:t>
            </w:r>
            <w:r>
              <w:rPr>
                <w:rFonts w:ascii="TSFUFE+SimSun" w:hAnsi="TSFUFE+SimSun" w:cs="TSFUFE+SimSun"/>
                <w:color w:val="212529"/>
                <w:spacing w:val="0"/>
                <w:sz w:val="18"/>
              </w:rPr>
              <w:t>办公费</w:t>
            </w:r>
            <w:r>
              <w:rPr>
                <w:rFonts w:ascii="Times New Roman"/>
                <w:color w:val="212529"/>
                <w:spacing w:val="998"/>
                <w:sz w:val="18"/>
              </w:rPr>
              <w:t xml:space="preserve"> </w:t>
            </w:r>
            <w:r>
              <w:rPr>
                <w:rFonts w:ascii="TSFUFE+SimSun"/>
                <w:color w:val="212529"/>
                <w:spacing w:val="0"/>
                <w:sz w:val="18"/>
              </w:rPr>
              <w:t>4.91</w:t>
            </w:r>
            <w:r>
              <w:rPr>
                <w:rFonts w:ascii="Times New Roman"/>
                <w:color w:val="212529"/>
                <w:spacing w:val="0"/>
                <w:sz w:val="18"/>
              </w:rPr>
              <w:t xml:space="preserve"> </w:t>
            </w:r>
            <w:r>
              <w:rPr>
                <w:rFonts w:ascii="TSFUFE+SimSun"/>
                <w:color w:val="212529"/>
                <w:spacing w:val="0"/>
                <w:sz w:val="18"/>
              </w:rPr>
              <w:t>30701</w:t>
            </w:r>
          </w:p>
        </w:tc>
        <w:tc>
          <w:tcPr>
            <w:tcW w:w="20" w:type="dxa"/>
            <w:noWrap w:val="0"/>
            <w:vAlign w:val="top"/>
          </w:tcPr>
          <w:p w14:paraId="038A004D">
            <w:pPr>
              <w:spacing w:before="0" w:after="0" w:line="0" w:lineRule="exact"/>
              <w:ind w:left="0" w:right="0" w:firstLine="0"/>
              <w:jc w:val="left"/>
              <w:rPr>
                <w:rFonts w:ascii="Times New Roman"/>
                <w:color w:val="000000"/>
                <w:spacing w:val="0"/>
                <w:sz w:val="18"/>
              </w:rPr>
            </w:pPr>
          </w:p>
        </w:tc>
        <w:tc>
          <w:tcPr>
            <w:tcW w:w="2358" w:type="dxa"/>
            <w:gridSpan w:val="5"/>
            <w:noWrap w:val="0"/>
            <w:vAlign w:val="top"/>
          </w:tcPr>
          <w:p w14:paraId="6C05B727">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国内债务付</w:t>
            </w:r>
          </w:p>
          <w:p w14:paraId="784EC98E">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息</w:t>
            </w:r>
          </w:p>
        </w:tc>
        <w:tc>
          <w:tcPr>
            <w:tcW w:w="20" w:type="dxa"/>
            <w:noWrap w:val="0"/>
            <w:vAlign w:val="top"/>
          </w:tcPr>
          <w:p w14:paraId="6E845976">
            <w:pPr>
              <w:spacing w:before="0" w:after="0" w:line="0" w:lineRule="exact"/>
              <w:ind w:left="0" w:right="0" w:firstLine="0"/>
              <w:jc w:val="left"/>
              <w:rPr>
                <w:rFonts w:ascii="Times New Roman"/>
                <w:color w:val="000000"/>
                <w:spacing w:val="0"/>
                <w:sz w:val="18"/>
              </w:rPr>
            </w:pPr>
          </w:p>
        </w:tc>
        <w:tc>
          <w:tcPr>
            <w:tcW w:w="1820" w:type="dxa"/>
            <w:gridSpan w:val="7"/>
            <w:noWrap w:val="0"/>
            <w:vAlign w:val="top"/>
          </w:tcPr>
          <w:p w14:paraId="09075182">
            <w:pPr>
              <w:spacing w:before="105" w:after="0" w:line="180" w:lineRule="exact"/>
              <w:ind w:left="0" w:right="0" w:firstLine="0"/>
              <w:jc w:val="left"/>
              <w:rPr>
                <w:rFonts w:ascii="Times New Roman"/>
                <w:color w:val="000000"/>
                <w:spacing w:val="0"/>
                <w:sz w:val="18"/>
              </w:rPr>
            </w:pPr>
            <w:r>
              <w:rPr>
                <w:rFonts w:ascii="TSFUFE+SimSun"/>
                <w:color w:val="212529"/>
                <w:spacing w:val="0"/>
                <w:sz w:val="18"/>
              </w:rPr>
              <w:t>31012</w:t>
            </w:r>
            <w:r>
              <w:rPr>
                <w:rFonts w:ascii="Times New Roman"/>
                <w:color w:val="212529"/>
                <w:spacing w:val="525"/>
                <w:sz w:val="18"/>
              </w:rPr>
              <w:t xml:space="preserve"> </w:t>
            </w:r>
            <w:r>
              <w:rPr>
                <w:rFonts w:ascii="TSFUFE+SimSun" w:hAnsi="TSFUFE+SimSun" w:cs="TSFUFE+SimSun"/>
                <w:color w:val="212529"/>
                <w:spacing w:val="0"/>
                <w:sz w:val="18"/>
              </w:rPr>
              <w:t>拆迁补偿</w:t>
            </w:r>
          </w:p>
        </w:tc>
      </w:tr>
      <w:tr w14:paraId="7B5D25E4">
        <w:tblPrEx>
          <w:tblCellMar>
            <w:top w:w="0" w:type="dxa"/>
            <w:left w:w="0" w:type="dxa"/>
            <w:bottom w:w="0" w:type="dxa"/>
            <w:right w:w="0" w:type="dxa"/>
          </w:tblCellMar>
        </w:tblPrEx>
        <w:trPr>
          <w:gridAfter w:val="6"/>
          <w:trHeight w:val="500" w:hRule="atLeast"/>
        </w:trPr>
        <w:tc>
          <w:tcPr>
            <w:tcW w:w="1055" w:type="dxa"/>
            <w:noWrap w:val="0"/>
            <w:vAlign w:val="top"/>
          </w:tcPr>
          <w:p w14:paraId="24A67B8E">
            <w:pPr>
              <w:spacing w:before="0" w:after="0" w:line="0" w:lineRule="exact"/>
              <w:ind w:left="0" w:right="0" w:firstLine="0"/>
              <w:jc w:val="left"/>
              <w:rPr>
                <w:rFonts w:ascii="Times New Roman"/>
                <w:color w:val="000000"/>
                <w:spacing w:val="0"/>
                <w:sz w:val="18"/>
              </w:rPr>
            </w:pPr>
          </w:p>
        </w:tc>
        <w:tc>
          <w:tcPr>
            <w:tcW w:w="7296" w:type="dxa"/>
            <w:gridSpan w:val="20"/>
            <w:noWrap w:val="0"/>
            <w:vAlign w:val="top"/>
          </w:tcPr>
          <w:p w14:paraId="08F6F418">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30102</w:t>
            </w:r>
            <w:r>
              <w:rPr>
                <w:rFonts w:ascii="Times New Roman"/>
                <w:color w:val="212529"/>
                <w:spacing w:val="571"/>
                <w:sz w:val="18"/>
              </w:rPr>
              <w:t xml:space="preserve"> </w:t>
            </w:r>
            <w:r>
              <w:rPr>
                <w:rFonts w:ascii="TSFUFE+SimSun" w:hAnsi="TSFUFE+SimSun" w:cs="TSFUFE+SimSun"/>
                <w:color w:val="212529"/>
                <w:spacing w:val="0"/>
                <w:sz w:val="18"/>
              </w:rPr>
              <w:t>津贴补贴</w:t>
            </w:r>
            <w:r>
              <w:rPr>
                <w:rFonts w:ascii="Times New Roman"/>
                <w:color w:val="212529"/>
                <w:spacing w:val="1052"/>
                <w:sz w:val="18"/>
              </w:rPr>
              <w:t xml:space="preserve"> </w:t>
            </w:r>
            <w:r>
              <w:rPr>
                <w:rFonts w:ascii="TSFUFE+SimSun"/>
                <w:color w:val="212529"/>
                <w:spacing w:val="0"/>
                <w:sz w:val="18"/>
              </w:rPr>
              <w:t>146.73</w:t>
            </w:r>
            <w:r>
              <w:rPr>
                <w:rFonts w:ascii="Times New Roman"/>
                <w:color w:val="212529"/>
                <w:spacing w:val="0"/>
                <w:sz w:val="18"/>
              </w:rPr>
              <w:t xml:space="preserve"> </w:t>
            </w:r>
            <w:r>
              <w:rPr>
                <w:rFonts w:ascii="TSFUFE+SimSun"/>
                <w:color w:val="212529"/>
                <w:spacing w:val="0"/>
                <w:sz w:val="18"/>
              </w:rPr>
              <w:t>30202</w:t>
            </w:r>
            <w:r>
              <w:rPr>
                <w:rFonts w:ascii="Times New Roman"/>
                <w:color w:val="212529"/>
                <w:spacing w:val="525"/>
                <w:sz w:val="18"/>
              </w:rPr>
              <w:t xml:space="preserve"> </w:t>
            </w:r>
            <w:r>
              <w:rPr>
                <w:rFonts w:ascii="TSFUFE+SimSun" w:hAnsi="TSFUFE+SimSun" w:cs="TSFUFE+SimSun"/>
                <w:color w:val="212529"/>
                <w:spacing w:val="0"/>
                <w:sz w:val="18"/>
              </w:rPr>
              <w:t>印刷费</w:t>
            </w:r>
            <w:r>
              <w:rPr>
                <w:rFonts w:ascii="Times New Roman"/>
                <w:color w:val="212529"/>
                <w:spacing w:val="1402"/>
                <w:sz w:val="18"/>
              </w:rPr>
              <w:t xml:space="preserve"> </w:t>
            </w:r>
            <w:r>
              <w:rPr>
                <w:rFonts w:ascii="TSFUFE+SimSun"/>
                <w:color w:val="212529"/>
                <w:spacing w:val="0"/>
                <w:sz w:val="18"/>
              </w:rPr>
              <w:t>30702</w:t>
            </w:r>
          </w:p>
        </w:tc>
        <w:tc>
          <w:tcPr>
            <w:tcW w:w="20" w:type="dxa"/>
            <w:noWrap w:val="0"/>
            <w:vAlign w:val="top"/>
          </w:tcPr>
          <w:p w14:paraId="3C1FC9BD">
            <w:pPr>
              <w:spacing w:before="0" w:after="0" w:line="0" w:lineRule="exact"/>
              <w:ind w:left="0" w:right="0" w:firstLine="0"/>
              <w:jc w:val="left"/>
              <w:rPr>
                <w:rFonts w:ascii="Times New Roman"/>
                <w:color w:val="000000"/>
                <w:spacing w:val="0"/>
                <w:sz w:val="18"/>
              </w:rPr>
            </w:pPr>
          </w:p>
        </w:tc>
        <w:tc>
          <w:tcPr>
            <w:tcW w:w="2358" w:type="dxa"/>
            <w:gridSpan w:val="5"/>
            <w:noWrap w:val="0"/>
            <w:vAlign w:val="top"/>
          </w:tcPr>
          <w:p w14:paraId="6FC05331">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国外债务付</w:t>
            </w:r>
          </w:p>
          <w:p w14:paraId="6E185818">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息</w:t>
            </w:r>
          </w:p>
        </w:tc>
        <w:tc>
          <w:tcPr>
            <w:tcW w:w="20" w:type="dxa"/>
            <w:noWrap w:val="0"/>
            <w:vAlign w:val="top"/>
          </w:tcPr>
          <w:p w14:paraId="5FBB9C1E">
            <w:pPr>
              <w:spacing w:before="0" w:after="0" w:line="0" w:lineRule="exact"/>
              <w:ind w:left="0" w:right="0" w:firstLine="0"/>
              <w:jc w:val="left"/>
              <w:rPr>
                <w:rFonts w:ascii="Times New Roman"/>
                <w:color w:val="000000"/>
                <w:spacing w:val="0"/>
                <w:sz w:val="18"/>
              </w:rPr>
            </w:pPr>
          </w:p>
        </w:tc>
        <w:tc>
          <w:tcPr>
            <w:tcW w:w="2180" w:type="dxa"/>
            <w:gridSpan w:val="9"/>
            <w:noWrap w:val="0"/>
            <w:vAlign w:val="top"/>
          </w:tcPr>
          <w:p w14:paraId="0746D199">
            <w:pPr>
              <w:spacing w:before="105" w:after="0" w:line="180" w:lineRule="exact"/>
              <w:ind w:left="0" w:right="0" w:firstLine="0"/>
              <w:jc w:val="left"/>
              <w:rPr>
                <w:rFonts w:ascii="Times New Roman"/>
                <w:color w:val="000000"/>
                <w:spacing w:val="0"/>
                <w:sz w:val="18"/>
              </w:rPr>
            </w:pPr>
            <w:r>
              <w:rPr>
                <w:rFonts w:ascii="TSFUFE+SimSun"/>
                <w:color w:val="212529"/>
                <w:spacing w:val="0"/>
                <w:sz w:val="18"/>
              </w:rPr>
              <w:t>31013</w:t>
            </w:r>
            <w:r>
              <w:rPr>
                <w:rFonts w:ascii="Times New Roman"/>
                <w:color w:val="212529"/>
                <w:spacing w:val="525"/>
                <w:sz w:val="18"/>
              </w:rPr>
              <w:t xml:space="preserve"> </w:t>
            </w:r>
            <w:r>
              <w:rPr>
                <w:rFonts w:ascii="TSFUFE+SimSun" w:hAnsi="TSFUFE+SimSun" w:cs="TSFUFE+SimSun"/>
                <w:color w:val="212529"/>
                <w:spacing w:val="0"/>
                <w:sz w:val="18"/>
              </w:rPr>
              <w:t>公务用车购置</w:t>
            </w:r>
          </w:p>
        </w:tc>
      </w:tr>
      <w:tr w14:paraId="16560463">
        <w:tblPrEx>
          <w:tblCellMar>
            <w:top w:w="0" w:type="dxa"/>
            <w:left w:w="0" w:type="dxa"/>
            <w:bottom w:w="0" w:type="dxa"/>
            <w:right w:w="0" w:type="dxa"/>
          </w:tblCellMar>
        </w:tblPrEx>
        <w:trPr>
          <w:gridAfter w:val="4"/>
          <w:trHeight w:val="500" w:hRule="atLeast"/>
        </w:trPr>
        <w:tc>
          <w:tcPr>
            <w:tcW w:w="1055" w:type="dxa"/>
            <w:noWrap w:val="0"/>
            <w:vAlign w:val="top"/>
          </w:tcPr>
          <w:p w14:paraId="67BDE932">
            <w:pPr>
              <w:spacing w:before="0" w:after="0" w:line="0" w:lineRule="exact"/>
              <w:ind w:left="0" w:right="0" w:firstLine="0"/>
              <w:jc w:val="left"/>
              <w:rPr>
                <w:rFonts w:ascii="Times New Roman"/>
                <w:color w:val="000000"/>
                <w:spacing w:val="0"/>
                <w:sz w:val="18"/>
              </w:rPr>
            </w:pPr>
          </w:p>
        </w:tc>
        <w:tc>
          <w:tcPr>
            <w:tcW w:w="7296" w:type="dxa"/>
            <w:gridSpan w:val="20"/>
            <w:noWrap w:val="0"/>
            <w:vAlign w:val="top"/>
          </w:tcPr>
          <w:p w14:paraId="7AC5B3F4">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30103</w:t>
            </w:r>
            <w:r>
              <w:rPr>
                <w:rFonts w:ascii="Times New Roman"/>
                <w:color w:val="212529"/>
                <w:spacing w:val="571"/>
                <w:sz w:val="18"/>
              </w:rPr>
              <w:t xml:space="preserve"> </w:t>
            </w:r>
            <w:r>
              <w:rPr>
                <w:rFonts w:ascii="TSFUFE+SimSun" w:hAnsi="TSFUFE+SimSun" w:cs="TSFUFE+SimSun"/>
                <w:color w:val="212529"/>
                <w:spacing w:val="0"/>
                <w:sz w:val="18"/>
              </w:rPr>
              <w:t>奖金</w:t>
            </w:r>
            <w:r>
              <w:rPr>
                <w:rFonts w:ascii="Times New Roman"/>
                <w:color w:val="212529"/>
                <w:spacing w:val="1502"/>
                <w:sz w:val="18"/>
              </w:rPr>
              <w:t xml:space="preserve"> </w:t>
            </w:r>
            <w:r>
              <w:rPr>
                <w:rFonts w:ascii="TSFUFE+SimSun"/>
                <w:color w:val="212529"/>
                <w:spacing w:val="0"/>
                <w:sz w:val="18"/>
              </w:rPr>
              <w:t>26.24</w:t>
            </w:r>
            <w:r>
              <w:rPr>
                <w:rFonts w:ascii="Times New Roman"/>
                <w:color w:val="212529"/>
                <w:spacing w:val="0"/>
                <w:sz w:val="18"/>
              </w:rPr>
              <w:t xml:space="preserve"> </w:t>
            </w:r>
            <w:r>
              <w:rPr>
                <w:rFonts w:ascii="TSFUFE+SimSun"/>
                <w:color w:val="212529"/>
                <w:spacing w:val="0"/>
                <w:sz w:val="18"/>
              </w:rPr>
              <w:t>30203</w:t>
            </w:r>
            <w:r>
              <w:rPr>
                <w:rFonts w:ascii="Times New Roman"/>
                <w:color w:val="212529"/>
                <w:spacing w:val="525"/>
                <w:sz w:val="18"/>
              </w:rPr>
              <w:t xml:space="preserve"> </w:t>
            </w:r>
            <w:r>
              <w:rPr>
                <w:rFonts w:ascii="TSFUFE+SimSun" w:hAnsi="TSFUFE+SimSun" w:cs="TSFUFE+SimSun"/>
                <w:color w:val="212529"/>
                <w:spacing w:val="0"/>
                <w:sz w:val="18"/>
              </w:rPr>
              <w:t>咨询费</w:t>
            </w:r>
            <w:r>
              <w:rPr>
                <w:rFonts w:ascii="Times New Roman"/>
                <w:color w:val="212529"/>
                <w:spacing w:val="1402"/>
                <w:sz w:val="18"/>
              </w:rPr>
              <w:t xml:space="preserve"> </w:t>
            </w:r>
            <w:r>
              <w:rPr>
                <w:rFonts w:ascii="TSFUFE+SimSun"/>
                <w:color w:val="212529"/>
                <w:spacing w:val="0"/>
                <w:sz w:val="18"/>
              </w:rPr>
              <w:t>30703</w:t>
            </w:r>
          </w:p>
        </w:tc>
        <w:tc>
          <w:tcPr>
            <w:tcW w:w="20" w:type="dxa"/>
            <w:noWrap w:val="0"/>
            <w:vAlign w:val="top"/>
          </w:tcPr>
          <w:p w14:paraId="7C96B05E">
            <w:pPr>
              <w:spacing w:before="0" w:after="0" w:line="0" w:lineRule="exact"/>
              <w:ind w:left="0" w:right="0" w:firstLine="0"/>
              <w:jc w:val="left"/>
              <w:rPr>
                <w:rFonts w:ascii="Times New Roman"/>
                <w:color w:val="000000"/>
                <w:spacing w:val="0"/>
                <w:sz w:val="18"/>
              </w:rPr>
            </w:pPr>
          </w:p>
        </w:tc>
        <w:tc>
          <w:tcPr>
            <w:tcW w:w="2358" w:type="dxa"/>
            <w:gridSpan w:val="5"/>
            <w:noWrap w:val="0"/>
            <w:vAlign w:val="top"/>
          </w:tcPr>
          <w:p w14:paraId="692132ED">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国内债务发</w:t>
            </w:r>
          </w:p>
          <w:p w14:paraId="47EEC381">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行费用</w:t>
            </w:r>
          </w:p>
        </w:tc>
        <w:tc>
          <w:tcPr>
            <w:tcW w:w="20" w:type="dxa"/>
            <w:noWrap w:val="0"/>
            <w:vAlign w:val="top"/>
          </w:tcPr>
          <w:p w14:paraId="4F9E6155">
            <w:pPr>
              <w:spacing w:before="0" w:after="0" w:line="0" w:lineRule="exact"/>
              <w:ind w:left="0" w:right="0" w:firstLine="0"/>
              <w:jc w:val="left"/>
              <w:rPr>
                <w:rFonts w:ascii="Times New Roman"/>
                <w:color w:val="000000"/>
                <w:spacing w:val="0"/>
                <w:sz w:val="18"/>
              </w:rPr>
            </w:pPr>
          </w:p>
        </w:tc>
        <w:tc>
          <w:tcPr>
            <w:tcW w:w="2540" w:type="dxa"/>
            <w:gridSpan w:val="11"/>
            <w:noWrap w:val="0"/>
            <w:vAlign w:val="top"/>
          </w:tcPr>
          <w:p w14:paraId="31FF0ED0">
            <w:pPr>
              <w:spacing w:before="105" w:after="0" w:line="180" w:lineRule="exact"/>
              <w:ind w:left="0" w:right="0" w:firstLine="0"/>
              <w:jc w:val="left"/>
              <w:rPr>
                <w:rFonts w:ascii="Times New Roman"/>
                <w:color w:val="000000"/>
                <w:spacing w:val="0"/>
                <w:sz w:val="18"/>
              </w:rPr>
            </w:pPr>
            <w:r>
              <w:rPr>
                <w:rFonts w:ascii="TSFUFE+SimSun"/>
                <w:color w:val="212529"/>
                <w:spacing w:val="0"/>
                <w:sz w:val="18"/>
              </w:rPr>
              <w:t>31019</w:t>
            </w:r>
            <w:r>
              <w:rPr>
                <w:rFonts w:ascii="Times New Roman"/>
                <w:color w:val="212529"/>
                <w:spacing w:val="525"/>
                <w:sz w:val="18"/>
              </w:rPr>
              <w:t xml:space="preserve"> </w:t>
            </w:r>
            <w:r>
              <w:rPr>
                <w:rFonts w:ascii="TSFUFE+SimSun" w:hAnsi="TSFUFE+SimSun" w:cs="TSFUFE+SimSun"/>
                <w:color w:val="212529"/>
                <w:spacing w:val="0"/>
                <w:sz w:val="18"/>
              </w:rPr>
              <w:t>其他交通工具购置</w:t>
            </w:r>
          </w:p>
        </w:tc>
      </w:tr>
      <w:tr w14:paraId="6BAEDAFC">
        <w:tblPrEx>
          <w:tblCellMar>
            <w:top w:w="0" w:type="dxa"/>
            <w:left w:w="0" w:type="dxa"/>
            <w:bottom w:w="0" w:type="dxa"/>
            <w:right w:w="0" w:type="dxa"/>
          </w:tblCellMar>
        </w:tblPrEx>
        <w:trPr>
          <w:gridAfter w:val="4"/>
          <w:trHeight w:val="500" w:hRule="atLeast"/>
        </w:trPr>
        <w:tc>
          <w:tcPr>
            <w:tcW w:w="1055" w:type="dxa"/>
            <w:noWrap w:val="0"/>
            <w:vAlign w:val="top"/>
          </w:tcPr>
          <w:p w14:paraId="58905CB6">
            <w:pPr>
              <w:spacing w:before="0" w:after="0" w:line="0" w:lineRule="exact"/>
              <w:ind w:left="0" w:right="0" w:firstLine="0"/>
              <w:jc w:val="left"/>
              <w:rPr>
                <w:rFonts w:ascii="Times New Roman"/>
                <w:color w:val="000000"/>
                <w:spacing w:val="0"/>
                <w:sz w:val="18"/>
              </w:rPr>
            </w:pPr>
          </w:p>
        </w:tc>
        <w:tc>
          <w:tcPr>
            <w:tcW w:w="7296" w:type="dxa"/>
            <w:gridSpan w:val="20"/>
            <w:noWrap w:val="0"/>
            <w:vAlign w:val="top"/>
          </w:tcPr>
          <w:p w14:paraId="3E37AD6B">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30106</w:t>
            </w:r>
            <w:r>
              <w:rPr>
                <w:rFonts w:ascii="Times New Roman"/>
                <w:color w:val="212529"/>
                <w:spacing w:val="571"/>
                <w:sz w:val="18"/>
              </w:rPr>
              <w:t xml:space="preserve"> </w:t>
            </w:r>
            <w:r>
              <w:rPr>
                <w:rFonts w:ascii="TSFUFE+SimSun" w:hAnsi="TSFUFE+SimSun" w:cs="TSFUFE+SimSun"/>
                <w:color w:val="212529"/>
                <w:spacing w:val="0"/>
                <w:sz w:val="18"/>
              </w:rPr>
              <w:t>伙食补助费</w:t>
            </w:r>
            <w:r>
              <w:rPr>
                <w:rFonts w:ascii="Times New Roman"/>
                <w:color w:val="212529"/>
                <w:spacing w:val="1457"/>
                <w:sz w:val="18"/>
              </w:rPr>
              <w:t xml:space="preserve"> </w:t>
            </w:r>
            <w:r>
              <w:rPr>
                <w:rFonts w:ascii="TSFUFE+SimSun"/>
                <w:color w:val="212529"/>
                <w:spacing w:val="0"/>
                <w:sz w:val="18"/>
              </w:rPr>
              <w:t>30204</w:t>
            </w:r>
            <w:r>
              <w:rPr>
                <w:rFonts w:ascii="Times New Roman"/>
                <w:color w:val="212529"/>
                <w:spacing w:val="525"/>
                <w:sz w:val="18"/>
              </w:rPr>
              <w:t xml:space="preserve"> </w:t>
            </w:r>
            <w:r>
              <w:rPr>
                <w:rFonts w:ascii="TSFUFE+SimSun" w:hAnsi="TSFUFE+SimSun" w:cs="TSFUFE+SimSun"/>
                <w:color w:val="212529"/>
                <w:spacing w:val="0"/>
                <w:sz w:val="18"/>
              </w:rPr>
              <w:t>手续费</w:t>
            </w:r>
            <w:r>
              <w:rPr>
                <w:rFonts w:ascii="Times New Roman"/>
                <w:color w:val="212529"/>
                <w:spacing w:val="1402"/>
                <w:sz w:val="18"/>
              </w:rPr>
              <w:t xml:space="preserve"> </w:t>
            </w:r>
            <w:r>
              <w:rPr>
                <w:rFonts w:ascii="TSFUFE+SimSun"/>
                <w:color w:val="212529"/>
                <w:spacing w:val="0"/>
                <w:sz w:val="18"/>
              </w:rPr>
              <w:t>30704</w:t>
            </w:r>
          </w:p>
        </w:tc>
        <w:tc>
          <w:tcPr>
            <w:tcW w:w="20" w:type="dxa"/>
            <w:noWrap w:val="0"/>
            <w:vAlign w:val="top"/>
          </w:tcPr>
          <w:p w14:paraId="67D4B1E8">
            <w:pPr>
              <w:spacing w:before="0" w:after="0" w:line="0" w:lineRule="exact"/>
              <w:ind w:left="0" w:right="0" w:firstLine="0"/>
              <w:jc w:val="left"/>
              <w:rPr>
                <w:rFonts w:ascii="Times New Roman"/>
                <w:color w:val="000000"/>
                <w:spacing w:val="0"/>
                <w:sz w:val="18"/>
              </w:rPr>
            </w:pPr>
          </w:p>
        </w:tc>
        <w:tc>
          <w:tcPr>
            <w:tcW w:w="2358" w:type="dxa"/>
            <w:gridSpan w:val="5"/>
            <w:noWrap w:val="0"/>
            <w:vAlign w:val="top"/>
          </w:tcPr>
          <w:p w14:paraId="1AFDB869">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国外债务发</w:t>
            </w:r>
          </w:p>
          <w:p w14:paraId="17C30227">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行费用</w:t>
            </w:r>
          </w:p>
        </w:tc>
        <w:tc>
          <w:tcPr>
            <w:tcW w:w="20" w:type="dxa"/>
            <w:noWrap w:val="0"/>
            <w:vAlign w:val="top"/>
          </w:tcPr>
          <w:p w14:paraId="0DA7EAEF">
            <w:pPr>
              <w:spacing w:before="0" w:after="0" w:line="0" w:lineRule="exact"/>
              <w:ind w:left="0" w:right="0" w:firstLine="0"/>
              <w:jc w:val="left"/>
              <w:rPr>
                <w:rFonts w:ascii="Times New Roman"/>
                <w:color w:val="000000"/>
                <w:spacing w:val="0"/>
                <w:sz w:val="18"/>
              </w:rPr>
            </w:pPr>
          </w:p>
        </w:tc>
        <w:tc>
          <w:tcPr>
            <w:tcW w:w="2540" w:type="dxa"/>
            <w:gridSpan w:val="11"/>
            <w:noWrap w:val="0"/>
            <w:vAlign w:val="top"/>
          </w:tcPr>
          <w:p w14:paraId="48F37179">
            <w:pPr>
              <w:spacing w:before="105" w:after="0" w:line="180" w:lineRule="exact"/>
              <w:ind w:left="0" w:right="0" w:firstLine="0"/>
              <w:jc w:val="left"/>
              <w:rPr>
                <w:rFonts w:ascii="Times New Roman"/>
                <w:color w:val="000000"/>
                <w:spacing w:val="0"/>
                <w:sz w:val="18"/>
              </w:rPr>
            </w:pPr>
            <w:r>
              <w:rPr>
                <w:rFonts w:ascii="TSFUFE+SimSun"/>
                <w:color w:val="212529"/>
                <w:spacing w:val="0"/>
                <w:sz w:val="18"/>
              </w:rPr>
              <w:t>31021</w:t>
            </w:r>
            <w:r>
              <w:rPr>
                <w:rFonts w:ascii="Times New Roman"/>
                <w:color w:val="212529"/>
                <w:spacing w:val="525"/>
                <w:sz w:val="18"/>
              </w:rPr>
              <w:t xml:space="preserve"> </w:t>
            </w:r>
            <w:r>
              <w:rPr>
                <w:rFonts w:ascii="TSFUFE+SimSun" w:hAnsi="TSFUFE+SimSun" w:cs="TSFUFE+SimSun"/>
                <w:color w:val="212529"/>
                <w:spacing w:val="0"/>
                <w:sz w:val="18"/>
              </w:rPr>
              <w:t>文物和陈列品购置</w:t>
            </w:r>
          </w:p>
        </w:tc>
      </w:tr>
      <w:tr w14:paraId="564661F9">
        <w:tblPrEx>
          <w:tblCellMar>
            <w:top w:w="0" w:type="dxa"/>
            <w:left w:w="0" w:type="dxa"/>
            <w:bottom w:w="0" w:type="dxa"/>
            <w:right w:w="0" w:type="dxa"/>
          </w:tblCellMar>
        </w:tblPrEx>
        <w:trPr>
          <w:gridAfter w:val="6"/>
          <w:trHeight w:val="500" w:hRule="atLeast"/>
        </w:trPr>
        <w:tc>
          <w:tcPr>
            <w:tcW w:w="1055" w:type="dxa"/>
            <w:noWrap w:val="0"/>
            <w:vAlign w:val="top"/>
          </w:tcPr>
          <w:p w14:paraId="17E57147">
            <w:pPr>
              <w:spacing w:before="0" w:after="0" w:line="0" w:lineRule="exact"/>
              <w:ind w:left="0" w:right="0" w:firstLine="0"/>
              <w:jc w:val="left"/>
              <w:rPr>
                <w:rFonts w:ascii="Times New Roman"/>
                <w:color w:val="000000"/>
                <w:spacing w:val="0"/>
                <w:sz w:val="18"/>
              </w:rPr>
            </w:pPr>
          </w:p>
        </w:tc>
        <w:tc>
          <w:tcPr>
            <w:tcW w:w="7296" w:type="dxa"/>
            <w:gridSpan w:val="20"/>
            <w:noWrap w:val="0"/>
            <w:vAlign w:val="top"/>
          </w:tcPr>
          <w:p w14:paraId="705E01FF">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30107</w:t>
            </w:r>
            <w:r>
              <w:rPr>
                <w:rFonts w:ascii="Times New Roman"/>
                <w:color w:val="212529"/>
                <w:spacing w:val="571"/>
                <w:sz w:val="18"/>
              </w:rPr>
              <w:t xml:space="preserve"> </w:t>
            </w:r>
            <w:r>
              <w:rPr>
                <w:rFonts w:ascii="TSFUFE+SimSun" w:hAnsi="TSFUFE+SimSun" w:cs="TSFUFE+SimSun"/>
                <w:color w:val="212529"/>
                <w:spacing w:val="0"/>
                <w:sz w:val="18"/>
              </w:rPr>
              <w:t>绩效工资</w:t>
            </w:r>
            <w:r>
              <w:rPr>
                <w:rFonts w:ascii="Times New Roman"/>
                <w:color w:val="212529"/>
                <w:spacing w:val="1142"/>
                <w:sz w:val="18"/>
              </w:rPr>
              <w:t xml:space="preserve"> </w:t>
            </w:r>
            <w:r>
              <w:rPr>
                <w:rFonts w:ascii="TSFUFE+SimSun"/>
                <w:color w:val="212529"/>
                <w:spacing w:val="0"/>
                <w:sz w:val="18"/>
              </w:rPr>
              <w:t>92.35</w:t>
            </w:r>
            <w:r>
              <w:rPr>
                <w:rFonts w:ascii="Times New Roman"/>
                <w:color w:val="212529"/>
                <w:spacing w:val="0"/>
                <w:sz w:val="18"/>
              </w:rPr>
              <w:t xml:space="preserve"> </w:t>
            </w:r>
            <w:r>
              <w:rPr>
                <w:rFonts w:ascii="TSFUFE+SimSun"/>
                <w:color w:val="212529"/>
                <w:spacing w:val="0"/>
                <w:sz w:val="18"/>
              </w:rPr>
              <w:t>30205</w:t>
            </w:r>
            <w:r>
              <w:rPr>
                <w:rFonts w:ascii="Times New Roman"/>
                <w:color w:val="212529"/>
                <w:spacing w:val="525"/>
                <w:sz w:val="18"/>
              </w:rPr>
              <w:t xml:space="preserve"> </w:t>
            </w:r>
            <w:r>
              <w:rPr>
                <w:rFonts w:ascii="TSFUFE+SimSun" w:hAnsi="TSFUFE+SimSun" w:cs="TSFUFE+SimSun"/>
                <w:color w:val="212529"/>
                <w:spacing w:val="0"/>
                <w:sz w:val="18"/>
              </w:rPr>
              <w:t>水费</w:t>
            </w:r>
            <w:r>
              <w:rPr>
                <w:rFonts w:ascii="Times New Roman"/>
                <w:color w:val="212529"/>
                <w:spacing w:val="1178"/>
                <w:sz w:val="18"/>
              </w:rPr>
              <w:t xml:space="preserve"> </w:t>
            </w:r>
            <w:r>
              <w:rPr>
                <w:rFonts w:ascii="TSFUFE+SimSun"/>
                <w:color w:val="212529"/>
                <w:spacing w:val="0"/>
                <w:sz w:val="18"/>
              </w:rPr>
              <w:t>1.66</w:t>
            </w:r>
            <w:r>
              <w:rPr>
                <w:rFonts w:ascii="Times New Roman"/>
                <w:color w:val="212529"/>
                <w:spacing w:val="0"/>
                <w:sz w:val="18"/>
              </w:rPr>
              <w:t xml:space="preserve"> </w:t>
            </w:r>
            <w:r>
              <w:rPr>
                <w:rFonts w:ascii="TSFUFE+SimSun"/>
                <w:color w:val="000000"/>
                <w:spacing w:val="0"/>
                <w:sz w:val="18"/>
              </w:rPr>
              <w:t>309</w:t>
            </w:r>
          </w:p>
        </w:tc>
        <w:tc>
          <w:tcPr>
            <w:tcW w:w="20" w:type="dxa"/>
            <w:noWrap w:val="0"/>
            <w:vAlign w:val="top"/>
          </w:tcPr>
          <w:p w14:paraId="04459CA4">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3CDC73B6">
            <w:pPr>
              <w:spacing w:before="0" w:after="0" w:line="180" w:lineRule="exact"/>
              <w:ind w:left="0" w:right="0" w:firstLine="0"/>
              <w:jc w:val="left"/>
              <w:rPr>
                <w:rFonts w:ascii="Times New Roman"/>
                <w:color w:val="000000"/>
                <w:spacing w:val="0"/>
                <w:sz w:val="18"/>
              </w:rPr>
            </w:pPr>
            <w:r>
              <w:rPr>
                <w:rFonts w:ascii="TSFUFE+SimSun" w:hAnsi="TSFUFE+SimSun" w:cs="TSFUFE+SimSun"/>
                <w:color w:val="000000"/>
                <w:spacing w:val="0"/>
                <w:sz w:val="18"/>
              </w:rPr>
              <w:t>资本性支出</w:t>
            </w:r>
          </w:p>
          <w:p w14:paraId="74BC1079">
            <w:pPr>
              <w:spacing w:before="30" w:after="0" w:line="180" w:lineRule="exact"/>
              <w:ind w:left="0" w:right="0" w:firstLine="0"/>
              <w:jc w:val="left"/>
              <w:rPr>
                <w:rFonts w:ascii="Times New Roman"/>
                <w:color w:val="000000"/>
                <w:spacing w:val="0"/>
                <w:sz w:val="18"/>
              </w:rPr>
            </w:pPr>
            <w:r>
              <w:rPr>
                <w:rFonts w:ascii="TSFUFE+SimSun" w:hAnsi="TSFUFE+SimSun" w:cs="TSFUFE+SimSun"/>
                <w:color w:val="000000"/>
                <w:spacing w:val="0"/>
                <w:sz w:val="18"/>
              </w:rPr>
              <w:t>（基本建设）</w:t>
            </w:r>
          </w:p>
        </w:tc>
        <w:tc>
          <w:tcPr>
            <w:tcW w:w="20" w:type="dxa"/>
            <w:noWrap w:val="0"/>
            <w:vAlign w:val="top"/>
          </w:tcPr>
          <w:p w14:paraId="7BE38116">
            <w:pPr>
              <w:spacing w:before="0" w:after="0" w:line="0" w:lineRule="exact"/>
              <w:ind w:left="0" w:right="0" w:firstLine="0"/>
              <w:jc w:val="left"/>
              <w:rPr>
                <w:rFonts w:ascii="Times New Roman"/>
                <w:color w:val="000000"/>
                <w:spacing w:val="0"/>
                <w:sz w:val="18"/>
              </w:rPr>
            </w:pPr>
          </w:p>
        </w:tc>
        <w:tc>
          <w:tcPr>
            <w:tcW w:w="3125" w:type="dxa"/>
            <w:gridSpan w:val="11"/>
            <w:noWrap w:val="0"/>
            <w:vAlign w:val="top"/>
          </w:tcPr>
          <w:p w14:paraId="6FCE7446">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212529"/>
                <w:spacing w:val="0"/>
                <w:sz w:val="18"/>
              </w:rPr>
              <w:t>31022</w:t>
            </w:r>
            <w:r>
              <w:rPr>
                <w:rFonts w:ascii="Times New Roman"/>
                <w:color w:val="212529"/>
                <w:spacing w:val="525"/>
                <w:sz w:val="18"/>
              </w:rPr>
              <w:t xml:space="preserve"> </w:t>
            </w:r>
            <w:r>
              <w:rPr>
                <w:rFonts w:ascii="TSFUFE+SimSun" w:hAnsi="TSFUFE+SimSun" w:cs="TSFUFE+SimSun"/>
                <w:color w:val="212529"/>
                <w:spacing w:val="0"/>
                <w:sz w:val="18"/>
              </w:rPr>
              <w:t>无形资产购置</w:t>
            </w:r>
          </w:p>
        </w:tc>
      </w:tr>
      <w:tr w14:paraId="06C2A85C">
        <w:tblPrEx>
          <w:tblCellMar>
            <w:top w:w="0" w:type="dxa"/>
            <w:left w:w="0" w:type="dxa"/>
            <w:bottom w:w="0" w:type="dxa"/>
            <w:right w:w="0" w:type="dxa"/>
          </w:tblCellMar>
        </w:tblPrEx>
        <w:trPr>
          <w:gridAfter w:val="5"/>
          <w:trHeight w:val="500" w:hRule="atLeast"/>
        </w:trPr>
        <w:tc>
          <w:tcPr>
            <w:tcW w:w="1055" w:type="dxa"/>
            <w:noWrap w:val="0"/>
            <w:vAlign w:val="top"/>
          </w:tcPr>
          <w:p w14:paraId="418680A2">
            <w:pPr>
              <w:spacing w:before="0" w:after="0" w:line="0" w:lineRule="exact"/>
              <w:ind w:left="0" w:right="0" w:firstLine="0"/>
              <w:jc w:val="left"/>
              <w:rPr>
                <w:rFonts w:ascii="Times New Roman"/>
                <w:color w:val="000000"/>
                <w:spacing w:val="0"/>
                <w:sz w:val="18"/>
              </w:rPr>
            </w:pPr>
          </w:p>
        </w:tc>
        <w:tc>
          <w:tcPr>
            <w:tcW w:w="866" w:type="dxa"/>
            <w:gridSpan w:val="2"/>
            <w:noWrap w:val="0"/>
            <w:vAlign w:val="top"/>
          </w:tcPr>
          <w:p w14:paraId="28BA0CC5">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30108</w:t>
            </w:r>
          </w:p>
        </w:tc>
        <w:tc>
          <w:tcPr>
            <w:tcW w:w="20" w:type="dxa"/>
            <w:noWrap w:val="0"/>
            <w:vAlign w:val="top"/>
          </w:tcPr>
          <w:p w14:paraId="2451C83F">
            <w:pPr>
              <w:spacing w:before="0" w:after="0" w:line="0" w:lineRule="exact"/>
              <w:ind w:left="0" w:right="0" w:firstLine="0"/>
              <w:jc w:val="left"/>
              <w:rPr>
                <w:rFonts w:ascii="Times New Roman"/>
                <w:color w:val="000000"/>
                <w:spacing w:val="0"/>
                <w:sz w:val="18"/>
              </w:rPr>
            </w:pPr>
          </w:p>
        </w:tc>
        <w:tc>
          <w:tcPr>
            <w:tcW w:w="2067" w:type="dxa"/>
            <w:gridSpan w:val="3"/>
            <w:noWrap w:val="0"/>
            <w:vAlign w:val="top"/>
          </w:tcPr>
          <w:p w14:paraId="2BED464E">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TSFUFE+SimSun" w:hAnsi="TSFUFE+SimSun" w:cs="TSFUFE+SimSun"/>
                <w:color w:val="212529"/>
                <w:spacing w:val="0"/>
                <w:sz w:val="18"/>
              </w:rPr>
              <w:t>机关事业单位基</w:t>
            </w:r>
          </w:p>
          <w:p w14:paraId="71283BC5">
            <w:pPr>
              <w:spacing w:before="0" w:after="0" w:line="210" w:lineRule="exact"/>
              <w:ind w:left="0" w:right="0" w:firstLine="0"/>
              <w:jc w:val="left"/>
              <w:rPr>
                <w:rFonts w:ascii="Times New Roman"/>
                <w:color w:val="000000"/>
                <w:spacing w:val="0"/>
                <w:sz w:val="18"/>
              </w:rPr>
            </w:pPr>
            <w:r>
              <w:rPr>
                <w:rFonts w:ascii="TSFUFE+SimSun" w:hAnsi="TSFUFE+SimSun" w:cs="TSFUFE+SimSun"/>
                <w:color w:val="212529"/>
                <w:spacing w:val="0"/>
                <w:sz w:val="18"/>
              </w:rPr>
              <w:t>本养老保险缴费</w:t>
            </w:r>
          </w:p>
        </w:tc>
        <w:tc>
          <w:tcPr>
            <w:tcW w:w="20" w:type="dxa"/>
            <w:noWrap w:val="0"/>
            <w:vAlign w:val="top"/>
          </w:tcPr>
          <w:p w14:paraId="5A02C2C7">
            <w:pPr>
              <w:spacing w:before="0" w:after="0" w:line="0" w:lineRule="exact"/>
              <w:ind w:left="0" w:right="0" w:firstLine="0"/>
              <w:jc w:val="left"/>
              <w:rPr>
                <w:rFonts w:ascii="Times New Roman"/>
                <w:color w:val="000000"/>
                <w:spacing w:val="0"/>
                <w:sz w:val="18"/>
              </w:rPr>
            </w:pPr>
          </w:p>
        </w:tc>
        <w:tc>
          <w:tcPr>
            <w:tcW w:w="4323" w:type="dxa"/>
            <w:gridSpan w:val="13"/>
            <w:noWrap w:val="0"/>
            <w:vAlign w:val="top"/>
          </w:tcPr>
          <w:p w14:paraId="610B18E4">
            <w:pPr>
              <w:spacing w:before="105" w:after="0" w:line="180" w:lineRule="exact"/>
              <w:ind w:left="0" w:right="0" w:firstLine="0"/>
              <w:jc w:val="left"/>
              <w:rPr>
                <w:rFonts w:ascii="Times New Roman"/>
                <w:color w:val="000000"/>
                <w:spacing w:val="0"/>
                <w:sz w:val="18"/>
              </w:rPr>
            </w:pPr>
            <w:r>
              <w:rPr>
                <w:rFonts w:ascii="TSFUFE+SimSun"/>
                <w:color w:val="212529"/>
                <w:spacing w:val="0"/>
                <w:sz w:val="18"/>
              </w:rPr>
              <w:t>61.51</w:t>
            </w:r>
            <w:r>
              <w:rPr>
                <w:rFonts w:ascii="Times New Roman"/>
                <w:color w:val="212529"/>
                <w:spacing w:val="0"/>
                <w:sz w:val="18"/>
              </w:rPr>
              <w:t xml:space="preserve"> </w:t>
            </w:r>
            <w:r>
              <w:rPr>
                <w:rFonts w:ascii="TSFUFE+SimSun"/>
                <w:color w:val="212529"/>
                <w:spacing w:val="0"/>
                <w:sz w:val="18"/>
              </w:rPr>
              <w:t>30206</w:t>
            </w:r>
            <w:r>
              <w:rPr>
                <w:rFonts w:ascii="Times New Roman"/>
                <w:color w:val="212529"/>
                <w:spacing w:val="525"/>
                <w:sz w:val="18"/>
              </w:rPr>
              <w:t xml:space="preserve"> </w:t>
            </w:r>
            <w:r>
              <w:rPr>
                <w:rFonts w:ascii="TSFUFE+SimSun" w:hAnsi="TSFUFE+SimSun" w:cs="TSFUFE+SimSun"/>
                <w:color w:val="212529"/>
                <w:spacing w:val="0"/>
                <w:sz w:val="18"/>
              </w:rPr>
              <w:t>电费</w:t>
            </w:r>
            <w:r>
              <w:rPr>
                <w:rFonts w:ascii="Times New Roman"/>
                <w:color w:val="212529"/>
                <w:spacing w:val="1582"/>
                <w:sz w:val="18"/>
              </w:rPr>
              <w:t xml:space="preserve"> </w:t>
            </w:r>
            <w:r>
              <w:rPr>
                <w:rFonts w:ascii="TSFUFE+SimSun"/>
                <w:color w:val="212529"/>
                <w:spacing w:val="0"/>
                <w:sz w:val="18"/>
              </w:rPr>
              <w:t>30901</w:t>
            </w:r>
          </w:p>
        </w:tc>
        <w:tc>
          <w:tcPr>
            <w:tcW w:w="20" w:type="dxa"/>
            <w:noWrap w:val="0"/>
            <w:vAlign w:val="top"/>
          </w:tcPr>
          <w:p w14:paraId="630E7974">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08FB9AFE">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房屋建筑物</w:t>
            </w:r>
          </w:p>
          <w:p w14:paraId="531A19CD">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构建</w:t>
            </w:r>
          </w:p>
        </w:tc>
        <w:tc>
          <w:tcPr>
            <w:tcW w:w="20" w:type="dxa"/>
            <w:noWrap w:val="0"/>
            <w:vAlign w:val="top"/>
          </w:tcPr>
          <w:p w14:paraId="3F9029A1">
            <w:pPr>
              <w:spacing w:before="0" w:after="0" w:line="0" w:lineRule="exact"/>
              <w:ind w:left="0" w:right="0" w:firstLine="0"/>
              <w:jc w:val="left"/>
              <w:rPr>
                <w:rFonts w:ascii="Times New Roman"/>
                <w:color w:val="000000"/>
                <w:spacing w:val="0"/>
                <w:sz w:val="18"/>
              </w:rPr>
            </w:pPr>
          </w:p>
        </w:tc>
        <w:tc>
          <w:tcPr>
            <w:tcW w:w="3305" w:type="dxa"/>
            <w:gridSpan w:val="12"/>
            <w:noWrap w:val="0"/>
            <w:vAlign w:val="top"/>
          </w:tcPr>
          <w:p w14:paraId="22ABF3A9">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212529"/>
                <w:spacing w:val="0"/>
                <w:sz w:val="18"/>
              </w:rPr>
              <w:t>31099</w:t>
            </w:r>
            <w:r>
              <w:rPr>
                <w:rFonts w:ascii="Times New Roman"/>
                <w:color w:val="212529"/>
                <w:spacing w:val="525"/>
                <w:sz w:val="18"/>
              </w:rPr>
              <w:t xml:space="preserve"> </w:t>
            </w:r>
            <w:r>
              <w:rPr>
                <w:rFonts w:ascii="TSFUFE+SimSun" w:hAnsi="TSFUFE+SimSun" w:cs="TSFUFE+SimSun"/>
                <w:color w:val="212529"/>
                <w:spacing w:val="0"/>
                <w:sz w:val="18"/>
              </w:rPr>
              <w:t>其他资本性支出</w:t>
            </w:r>
          </w:p>
        </w:tc>
      </w:tr>
      <w:tr w14:paraId="7C79B183">
        <w:tblPrEx>
          <w:tblCellMar>
            <w:top w:w="0" w:type="dxa"/>
            <w:left w:w="0" w:type="dxa"/>
            <w:bottom w:w="0" w:type="dxa"/>
            <w:right w:w="0" w:type="dxa"/>
          </w:tblCellMar>
        </w:tblPrEx>
        <w:trPr>
          <w:trHeight w:val="500" w:hRule="atLeast"/>
        </w:trPr>
        <w:tc>
          <w:tcPr>
            <w:tcW w:w="1055" w:type="dxa"/>
            <w:noWrap w:val="0"/>
            <w:vAlign w:val="top"/>
          </w:tcPr>
          <w:p w14:paraId="58489E39">
            <w:pPr>
              <w:spacing w:before="0" w:after="0" w:line="0" w:lineRule="exact"/>
              <w:ind w:left="0" w:right="0" w:firstLine="0"/>
              <w:jc w:val="left"/>
              <w:rPr>
                <w:rFonts w:ascii="Times New Roman"/>
                <w:color w:val="000000"/>
                <w:spacing w:val="0"/>
                <w:sz w:val="18"/>
              </w:rPr>
            </w:pPr>
          </w:p>
        </w:tc>
        <w:tc>
          <w:tcPr>
            <w:tcW w:w="7296" w:type="dxa"/>
            <w:gridSpan w:val="20"/>
            <w:noWrap w:val="0"/>
            <w:vAlign w:val="top"/>
          </w:tcPr>
          <w:p w14:paraId="178AE27C">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30109</w:t>
            </w:r>
            <w:r>
              <w:rPr>
                <w:rFonts w:ascii="Times New Roman"/>
                <w:color w:val="212529"/>
                <w:spacing w:val="571"/>
                <w:sz w:val="18"/>
              </w:rPr>
              <w:t xml:space="preserve"> </w:t>
            </w:r>
            <w:r>
              <w:rPr>
                <w:rFonts w:ascii="TSFUFE+SimSun" w:hAnsi="TSFUFE+SimSun" w:cs="TSFUFE+SimSun"/>
                <w:color w:val="212529"/>
                <w:spacing w:val="0"/>
                <w:sz w:val="18"/>
              </w:rPr>
              <w:t>职业年金缴费</w:t>
            </w:r>
            <w:r>
              <w:rPr>
                <w:rFonts w:ascii="Times New Roman"/>
                <w:color w:val="212529"/>
                <w:spacing w:val="872"/>
                <w:sz w:val="18"/>
              </w:rPr>
              <w:t xml:space="preserve"> </w:t>
            </w:r>
            <w:r>
              <w:rPr>
                <w:rFonts w:ascii="TSFUFE+SimSun"/>
                <w:color w:val="212529"/>
                <w:spacing w:val="0"/>
                <w:sz w:val="18"/>
              </w:rPr>
              <w:t>9.59</w:t>
            </w:r>
            <w:r>
              <w:rPr>
                <w:rFonts w:ascii="Times New Roman"/>
                <w:color w:val="212529"/>
                <w:spacing w:val="0"/>
                <w:sz w:val="18"/>
              </w:rPr>
              <w:t xml:space="preserve"> </w:t>
            </w:r>
            <w:r>
              <w:rPr>
                <w:rFonts w:ascii="TSFUFE+SimSun"/>
                <w:color w:val="212529"/>
                <w:spacing w:val="0"/>
                <w:sz w:val="18"/>
              </w:rPr>
              <w:t>30207</w:t>
            </w:r>
            <w:r>
              <w:rPr>
                <w:rFonts w:ascii="Times New Roman"/>
                <w:color w:val="212529"/>
                <w:spacing w:val="525"/>
                <w:sz w:val="18"/>
              </w:rPr>
              <w:t xml:space="preserve"> </w:t>
            </w:r>
            <w:r>
              <w:rPr>
                <w:rFonts w:ascii="TSFUFE+SimSun" w:hAnsi="TSFUFE+SimSun" w:cs="TSFUFE+SimSun"/>
                <w:color w:val="212529"/>
                <w:spacing w:val="0"/>
                <w:sz w:val="18"/>
              </w:rPr>
              <w:t>邮电费</w:t>
            </w:r>
            <w:r>
              <w:rPr>
                <w:rFonts w:ascii="Times New Roman"/>
                <w:color w:val="212529"/>
                <w:spacing w:val="1402"/>
                <w:sz w:val="18"/>
              </w:rPr>
              <w:t xml:space="preserve"> </w:t>
            </w:r>
            <w:r>
              <w:rPr>
                <w:rFonts w:ascii="TSFUFE+SimSun"/>
                <w:color w:val="212529"/>
                <w:spacing w:val="0"/>
                <w:sz w:val="18"/>
              </w:rPr>
              <w:t>30902</w:t>
            </w:r>
          </w:p>
        </w:tc>
        <w:tc>
          <w:tcPr>
            <w:tcW w:w="20" w:type="dxa"/>
            <w:noWrap w:val="0"/>
            <w:vAlign w:val="top"/>
          </w:tcPr>
          <w:p w14:paraId="395FF4A3">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61FDCAA2">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办公设备购</w:t>
            </w:r>
          </w:p>
          <w:p w14:paraId="124901D4">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置</w:t>
            </w:r>
          </w:p>
        </w:tc>
        <w:tc>
          <w:tcPr>
            <w:tcW w:w="20" w:type="dxa"/>
            <w:noWrap w:val="0"/>
            <w:vAlign w:val="top"/>
          </w:tcPr>
          <w:p w14:paraId="4963905B">
            <w:pPr>
              <w:spacing w:before="0" w:after="0" w:line="0" w:lineRule="exact"/>
              <w:ind w:left="0" w:right="0" w:firstLine="0"/>
              <w:jc w:val="left"/>
              <w:rPr>
                <w:rFonts w:ascii="Times New Roman"/>
                <w:color w:val="000000"/>
                <w:spacing w:val="0"/>
                <w:sz w:val="18"/>
              </w:rPr>
            </w:pPr>
          </w:p>
        </w:tc>
        <w:tc>
          <w:tcPr>
            <w:tcW w:w="1765" w:type="dxa"/>
            <w:gridSpan w:val="5"/>
            <w:noWrap w:val="0"/>
            <w:vAlign w:val="top"/>
          </w:tcPr>
          <w:p w14:paraId="6E1098C5">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000000"/>
                <w:spacing w:val="0"/>
                <w:sz w:val="18"/>
              </w:rPr>
              <w:t>311</w:t>
            </w:r>
          </w:p>
        </w:tc>
        <w:tc>
          <w:tcPr>
            <w:tcW w:w="20" w:type="dxa"/>
            <w:noWrap w:val="0"/>
            <w:vAlign w:val="top"/>
          </w:tcPr>
          <w:p w14:paraId="5FD44D05">
            <w:pPr>
              <w:spacing w:before="0" w:after="0" w:line="0" w:lineRule="exact"/>
              <w:ind w:left="0" w:right="0" w:firstLine="0"/>
              <w:jc w:val="left"/>
              <w:rPr>
                <w:rFonts w:ascii="Times New Roman"/>
                <w:color w:val="000000"/>
                <w:spacing w:val="0"/>
                <w:sz w:val="18"/>
              </w:rPr>
            </w:pPr>
          </w:p>
        </w:tc>
        <w:tc>
          <w:tcPr>
            <w:tcW w:w="1970" w:type="dxa"/>
            <w:gridSpan w:val="8"/>
            <w:noWrap w:val="0"/>
            <w:vAlign w:val="top"/>
          </w:tcPr>
          <w:p w14:paraId="50DB927F">
            <w:pPr>
              <w:spacing w:before="0" w:after="0" w:line="180" w:lineRule="exact"/>
              <w:ind w:left="0" w:right="0" w:firstLine="0"/>
              <w:jc w:val="left"/>
              <w:rPr>
                <w:rFonts w:ascii="Times New Roman"/>
                <w:color w:val="000000"/>
                <w:spacing w:val="0"/>
                <w:sz w:val="18"/>
              </w:rPr>
            </w:pPr>
            <w:r>
              <w:rPr>
                <w:rFonts w:ascii="TSFUFE+SimSun" w:hAnsi="TSFUFE+SimSun" w:cs="TSFUFE+SimSun"/>
                <w:color w:val="000000"/>
                <w:spacing w:val="0"/>
                <w:sz w:val="18"/>
              </w:rPr>
              <w:t>对企业补助（基本建</w:t>
            </w:r>
          </w:p>
          <w:p w14:paraId="4DAE0A85">
            <w:pPr>
              <w:spacing w:before="0" w:after="0" w:line="210" w:lineRule="exact"/>
              <w:ind w:left="0" w:right="0" w:firstLine="0"/>
              <w:jc w:val="left"/>
              <w:rPr>
                <w:rFonts w:ascii="Times New Roman"/>
                <w:color w:val="000000"/>
                <w:spacing w:val="0"/>
                <w:sz w:val="18"/>
              </w:rPr>
            </w:pPr>
            <w:r>
              <w:rPr>
                <w:rFonts w:ascii="TSFUFE+SimSun" w:hAnsi="TSFUFE+SimSun" w:cs="TSFUFE+SimSun"/>
                <w:color w:val="000000"/>
                <w:spacing w:val="0"/>
                <w:sz w:val="18"/>
              </w:rPr>
              <w:t>设）</w:t>
            </w:r>
          </w:p>
        </w:tc>
        <w:tc>
          <w:tcPr>
            <w:tcW w:w="20" w:type="dxa"/>
            <w:noWrap w:val="0"/>
            <w:vAlign w:val="top"/>
          </w:tcPr>
          <w:p w14:paraId="1FF1409B">
            <w:pPr>
              <w:spacing w:before="0" w:after="0" w:line="0" w:lineRule="exact"/>
              <w:ind w:left="0" w:right="0" w:firstLine="0"/>
              <w:jc w:val="left"/>
              <w:rPr>
                <w:rFonts w:ascii="Times New Roman"/>
                <w:color w:val="000000"/>
                <w:spacing w:val="0"/>
                <w:sz w:val="18"/>
              </w:rPr>
            </w:pPr>
          </w:p>
        </w:tc>
        <w:tc>
          <w:tcPr>
            <w:tcW w:w="800" w:type="dxa"/>
            <w:gridSpan w:val="2"/>
            <w:noWrap w:val="0"/>
            <w:vAlign w:val="top"/>
          </w:tcPr>
          <w:p w14:paraId="38BCD452">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p>
        </w:tc>
      </w:tr>
      <w:tr w14:paraId="2AC69E24">
        <w:tblPrEx>
          <w:tblCellMar>
            <w:top w:w="0" w:type="dxa"/>
            <w:left w:w="0" w:type="dxa"/>
            <w:bottom w:w="0" w:type="dxa"/>
            <w:right w:w="0" w:type="dxa"/>
          </w:tblCellMar>
        </w:tblPrEx>
        <w:trPr>
          <w:trHeight w:val="500" w:hRule="atLeast"/>
        </w:trPr>
        <w:tc>
          <w:tcPr>
            <w:tcW w:w="1055" w:type="dxa"/>
            <w:noWrap w:val="0"/>
            <w:vAlign w:val="top"/>
          </w:tcPr>
          <w:p w14:paraId="715D0B17">
            <w:pPr>
              <w:spacing w:before="0" w:after="0" w:line="0" w:lineRule="exact"/>
              <w:ind w:left="0" w:right="0" w:firstLine="0"/>
              <w:jc w:val="left"/>
              <w:rPr>
                <w:rFonts w:ascii="Times New Roman"/>
                <w:color w:val="000000"/>
                <w:spacing w:val="0"/>
                <w:sz w:val="18"/>
              </w:rPr>
            </w:pPr>
          </w:p>
        </w:tc>
        <w:tc>
          <w:tcPr>
            <w:tcW w:w="866" w:type="dxa"/>
            <w:gridSpan w:val="2"/>
            <w:noWrap w:val="0"/>
            <w:vAlign w:val="top"/>
          </w:tcPr>
          <w:p w14:paraId="4B3427F5">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30110</w:t>
            </w:r>
          </w:p>
        </w:tc>
        <w:tc>
          <w:tcPr>
            <w:tcW w:w="20" w:type="dxa"/>
            <w:noWrap w:val="0"/>
            <w:vAlign w:val="top"/>
          </w:tcPr>
          <w:p w14:paraId="16EA3C32">
            <w:pPr>
              <w:spacing w:before="0" w:after="0" w:line="0" w:lineRule="exact"/>
              <w:ind w:left="0" w:right="0" w:firstLine="0"/>
              <w:jc w:val="left"/>
              <w:rPr>
                <w:rFonts w:ascii="Times New Roman"/>
                <w:color w:val="000000"/>
                <w:spacing w:val="0"/>
                <w:sz w:val="18"/>
              </w:rPr>
            </w:pPr>
          </w:p>
        </w:tc>
        <w:tc>
          <w:tcPr>
            <w:tcW w:w="2067" w:type="dxa"/>
            <w:gridSpan w:val="3"/>
            <w:noWrap w:val="0"/>
            <w:vAlign w:val="top"/>
          </w:tcPr>
          <w:p w14:paraId="735A57F5">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职工基本医疗保</w:t>
            </w:r>
          </w:p>
          <w:p w14:paraId="5601AEB7">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险缴费</w:t>
            </w:r>
          </w:p>
        </w:tc>
        <w:tc>
          <w:tcPr>
            <w:tcW w:w="20" w:type="dxa"/>
            <w:noWrap w:val="0"/>
            <w:vAlign w:val="top"/>
          </w:tcPr>
          <w:p w14:paraId="68F0F108">
            <w:pPr>
              <w:spacing w:before="0" w:after="0" w:line="0" w:lineRule="exact"/>
              <w:ind w:left="0" w:right="0" w:firstLine="0"/>
              <w:jc w:val="left"/>
              <w:rPr>
                <w:rFonts w:ascii="Times New Roman"/>
                <w:color w:val="000000"/>
                <w:spacing w:val="0"/>
                <w:sz w:val="18"/>
              </w:rPr>
            </w:pPr>
          </w:p>
        </w:tc>
        <w:tc>
          <w:tcPr>
            <w:tcW w:w="4323" w:type="dxa"/>
            <w:gridSpan w:val="13"/>
            <w:noWrap w:val="0"/>
            <w:vAlign w:val="top"/>
          </w:tcPr>
          <w:p w14:paraId="268ECC75">
            <w:pPr>
              <w:spacing w:before="105" w:after="0" w:line="180" w:lineRule="exact"/>
              <w:ind w:left="0" w:right="0" w:firstLine="0"/>
              <w:jc w:val="left"/>
              <w:rPr>
                <w:rFonts w:ascii="Times New Roman"/>
                <w:color w:val="000000"/>
                <w:spacing w:val="0"/>
                <w:sz w:val="18"/>
              </w:rPr>
            </w:pPr>
            <w:r>
              <w:rPr>
                <w:rFonts w:ascii="TSFUFE+SimSun"/>
                <w:color w:val="212529"/>
                <w:spacing w:val="0"/>
                <w:sz w:val="18"/>
              </w:rPr>
              <w:t>24.89</w:t>
            </w:r>
            <w:r>
              <w:rPr>
                <w:rFonts w:ascii="Times New Roman"/>
                <w:color w:val="212529"/>
                <w:spacing w:val="0"/>
                <w:sz w:val="18"/>
              </w:rPr>
              <w:t xml:space="preserve"> </w:t>
            </w:r>
            <w:r>
              <w:rPr>
                <w:rFonts w:ascii="TSFUFE+SimSun"/>
                <w:color w:val="212529"/>
                <w:spacing w:val="0"/>
                <w:sz w:val="18"/>
              </w:rPr>
              <w:t>30208</w:t>
            </w:r>
            <w:r>
              <w:rPr>
                <w:rFonts w:ascii="Times New Roman"/>
                <w:color w:val="212529"/>
                <w:spacing w:val="525"/>
                <w:sz w:val="18"/>
              </w:rPr>
              <w:t xml:space="preserve"> </w:t>
            </w:r>
            <w:r>
              <w:rPr>
                <w:rFonts w:ascii="TSFUFE+SimSun" w:hAnsi="TSFUFE+SimSun" w:cs="TSFUFE+SimSun"/>
                <w:color w:val="212529"/>
                <w:spacing w:val="0"/>
                <w:sz w:val="18"/>
              </w:rPr>
              <w:t>取暖费</w:t>
            </w:r>
            <w:r>
              <w:rPr>
                <w:rFonts w:ascii="Times New Roman"/>
                <w:color w:val="212529"/>
                <w:spacing w:val="1402"/>
                <w:sz w:val="18"/>
              </w:rPr>
              <w:t xml:space="preserve"> </w:t>
            </w:r>
            <w:r>
              <w:rPr>
                <w:rFonts w:ascii="TSFUFE+SimSun"/>
                <w:color w:val="212529"/>
                <w:spacing w:val="0"/>
                <w:sz w:val="18"/>
              </w:rPr>
              <w:t>30903</w:t>
            </w:r>
          </w:p>
        </w:tc>
        <w:tc>
          <w:tcPr>
            <w:tcW w:w="20" w:type="dxa"/>
            <w:noWrap w:val="0"/>
            <w:vAlign w:val="top"/>
          </w:tcPr>
          <w:p w14:paraId="5F88EC07">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554E249B">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专用设备购</w:t>
            </w:r>
          </w:p>
          <w:p w14:paraId="67CC900B">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置</w:t>
            </w:r>
          </w:p>
        </w:tc>
        <w:tc>
          <w:tcPr>
            <w:tcW w:w="20" w:type="dxa"/>
            <w:noWrap w:val="0"/>
            <w:vAlign w:val="top"/>
          </w:tcPr>
          <w:p w14:paraId="3A6895A0">
            <w:pPr>
              <w:spacing w:before="0" w:after="0" w:line="0" w:lineRule="exact"/>
              <w:ind w:left="0" w:right="0" w:firstLine="0"/>
              <w:jc w:val="left"/>
              <w:rPr>
                <w:rFonts w:ascii="Times New Roman"/>
                <w:color w:val="000000"/>
                <w:spacing w:val="0"/>
                <w:sz w:val="18"/>
              </w:rPr>
            </w:pPr>
          </w:p>
        </w:tc>
        <w:tc>
          <w:tcPr>
            <w:tcW w:w="4575" w:type="dxa"/>
            <w:gridSpan w:val="17"/>
            <w:noWrap w:val="0"/>
            <w:vAlign w:val="top"/>
          </w:tcPr>
          <w:p w14:paraId="426DC894">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212529"/>
                <w:spacing w:val="0"/>
                <w:sz w:val="18"/>
              </w:rPr>
              <w:t>31101</w:t>
            </w:r>
            <w:r>
              <w:rPr>
                <w:rFonts w:ascii="Times New Roman"/>
                <w:color w:val="212529"/>
                <w:spacing w:val="525"/>
                <w:sz w:val="18"/>
              </w:rPr>
              <w:t xml:space="preserve"> </w:t>
            </w:r>
            <w:r>
              <w:rPr>
                <w:rFonts w:ascii="TSFUFE+SimSun" w:hAnsi="TSFUFE+SimSun" w:cs="TSFUFE+SimSun"/>
                <w:color w:val="212529"/>
                <w:spacing w:val="0"/>
                <w:sz w:val="18"/>
              </w:rPr>
              <w:t>资本金注入</w:t>
            </w:r>
            <w:r>
              <w:rPr>
                <w:rFonts w:ascii="Times New Roman"/>
                <w:color w:val="212529"/>
                <w:spacing w:val="865"/>
                <w:sz w:val="18"/>
              </w:rPr>
              <w:t xml:space="preserve"> </w:t>
            </w:r>
            <w:r>
              <w:rPr>
                <w:rFonts w:ascii="TSFUFE+SimSun" w:hAnsi="TSFUFE+SimSun" w:cs="TSFUFE+SimSun"/>
                <w:color w:val="212529"/>
                <w:spacing w:val="0"/>
                <w:sz w:val="18"/>
              </w:rPr>
              <w:t>────</w:t>
            </w:r>
          </w:p>
        </w:tc>
      </w:tr>
      <w:tr w14:paraId="7B04EF69">
        <w:tblPrEx>
          <w:tblCellMar>
            <w:top w:w="0" w:type="dxa"/>
            <w:left w:w="0" w:type="dxa"/>
            <w:bottom w:w="0" w:type="dxa"/>
            <w:right w:w="0" w:type="dxa"/>
          </w:tblCellMar>
        </w:tblPrEx>
        <w:trPr>
          <w:trHeight w:val="500" w:hRule="atLeast"/>
        </w:trPr>
        <w:tc>
          <w:tcPr>
            <w:tcW w:w="1055" w:type="dxa"/>
            <w:noWrap w:val="0"/>
            <w:vAlign w:val="top"/>
          </w:tcPr>
          <w:p w14:paraId="0C392A93">
            <w:pPr>
              <w:spacing w:before="0" w:after="0" w:line="0" w:lineRule="exact"/>
              <w:ind w:left="0" w:right="0" w:firstLine="0"/>
              <w:jc w:val="left"/>
              <w:rPr>
                <w:rFonts w:ascii="Times New Roman"/>
                <w:color w:val="000000"/>
                <w:spacing w:val="0"/>
                <w:sz w:val="18"/>
              </w:rPr>
            </w:pPr>
          </w:p>
        </w:tc>
        <w:tc>
          <w:tcPr>
            <w:tcW w:w="866" w:type="dxa"/>
            <w:gridSpan w:val="2"/>
            <w:noWrap w:val="0"/>
            <w:vAlign w:val="top"/>
          </w:tcPr>
          <w:p w14:paraId="4E026A8D">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30111</w:t>
            </w:r>
          </w:p>
        </w:tc>
        <w:tc>
          <w:tcPr>
            <w:tcW w:w="20" w:type="dxa"/>
            <w:noWrap w:val="0"/>
            <w:vAlign w:val="top"/>
          </w:tcPr>
          <w:p w14:paraId="446C2CBC">
            <w:pPr>
              <w:spacing w:before="0" w:after="0" w:line="0" w:lineRule="exact"/>
              <w:ind w:left="0" w:right="0" w:firstLine="0"/>
              <w:jc w:val="left"/>
              <w:rPr>
                <w:rFonts w:ascii="Times New Roman"/>
                <w:color w:val="000000"/>
                <w:spacing w:val="0"/>
                <w:sz w:val="18"/>
              </w:rPr>
            </w:pPr>
          </w:p>
        </w:tc>
        <w:tc>
          <w:tcPr>
            <w:tcW w:w="2157" w:type="dxa"/>
            <w:gridSpan w:val="5"/>
            <w:noWrap w:val="0"/>
            <w:vAlign w:val="top"/>
          </w:tcPr>
          <w:p w14:paraId="317E9CC5">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公务员医疗补助</w:t>
            </w:r>
          </w:p>
          <w:p w14:paraId="7071AF4C">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缴费</w:t>
            </w:r>
          </w:p>
        </w:tc>
        <w:tc>
          <w:tcPr>
            <w:tcW w:w="20" w:type="dxa"/>
            <w:noWrap w:val="0"/>
            <w:vAlign w:val="top"/>
          </w:tcPr>
          <w:p w14:paraId="4CAB1F7F">
            <w:pPr>
              <w:spacing w:before="0" w:after="0" w:line="0" w:lineRule="exact"/>
              <w:ind w:left="0" w:right="0" w:firstLine="0"/>
              <w:jc w:val="left"/>
              <w:rPr>
                <w:rFonts w:ascii="Times New Roman"/>
                <w:color w:val="000000"/>
                <w:spacing w:val="0"/>
                <w:sz w:val="18"/>
              </w:rPr>
            </w:pPr>
          </w:p>
        </w:tc>
        <w:tc>
          <w:tcPr>
            <w:tcW w:w="4233" w:type="dxa"/>
            <w:gridSpan w:val="11"/>
            <w:noWrap w:val="0"/>
            <w:vAlign w:val="top"/>
          </w:tcPr>
          <w:p w14:paraId="0992B8D2">
            <w:pPr>
              <w:spacing w:before="105" w:after="0" w:line="180" w:lineRule="exact"/>
              <w:ind w:left="0" w:right="0" w:firstLine="0"/>
              <w:jc w:val="left"/>
              <w:rPr>
                <w:rFonts w:ascii="Times New Roman"/>
                <w:color w:val="000000"/>
                <w:spacing w:val="0"/>
                <w:sz w:val="18"/>
              </w:rPr>
            </w:pPr>
            <w:r>
              <w:rPr>
                <w:rFonts w:ascii="TSFUFE+SimSun"/>
                <w:color w:val="212529"/>
                <w:spacing w:val="0"/>
                <w:sz w:val="18"/>
              </w:rPr>
              <w:t>4.32</w:t>
            </w:r>
            <w:r>
              <w:rPr>
                <w:rFonts w:ascii="Times New Roman"/>
                <w:color w:val="212529"/>
                <w:spacing w:val="0"/>
                <w:sz w:val="18"/>
              </w:rPr>
              <w:t xml:space="preserve"> </w:t>
            </w:r>
            <w:r>
              <w:rPr>
                <w:rFonts w:ascii="TSFUFE+SimSun"/>
                <w:color w:val="212529"/>
                <w:spacing w:val="0"/>
                <w:sz w:val="18"/>
              </w:rPr>
              <w:t>30209</w:t>
            </w:r>
            <w:r>
              <w:rPr>
                <w:rFonts w:ascii="Times New Roman"/>
                <w:color w:val="212529"/>
                <w:spacing w:val="525"/>
                <w:sz w:val="18"/>
              </w:rPr>
              <w:t xml:space="preserve"> </w:t>
            </w:r>
            <w:r>
              <w:rPr>
                <w:rFonts w:ascii="TSFUFE+SimSun" w:hAnsi="TSFUFE+SimSun" w:cs="TSFUFE+SimSun"/>
                <w:color w:val="212529"/>
                <w:spacing w:val="0"/>
                <w:sz w:val="18"/>
              </w:rPr>
              <w:t>物业管理费</w:t>
            </w:r>
            <w:r>
              <w:rPr>
                <w:rFonts w:ascii="Times New Roman"/>
                <w:color w:val="212529"/>
                <w:spacing w:val="1042"/>
                <w:sz w:val="18"/>
              </w:rPr>
              <w:t xml:space="preserve"> </w:t>
            </w:r>
            <w:r>
              <w:rPr>
                <w:rFonts w:ascii="TSFUFE+SimSun"/>
                <w:color w:val="212529"/>
                <w:spacing w:val="0"/>
                <w:sz w:val="18"/>
              </w:rPr>
              <w:t>30905</w:t>
            </w:r>
          </w:p>
        </w:tc>
        <w:tc>
          <w:tcPr>
            <w:tcW w:w="20" w:type="dxa"/>
            <w:noWrap w:val="0"/>
            <w:vAlign w:val="top"/>
          </w:tcPr>
          <w:p w14:paraId="3FE7C7EC">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36AB2531">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基础设施建</w:t>
            </w:r>
          </w:p>
          <w:p w14:paraId="4F139326">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设</w:t>
            </w:r>
          </w:p>
        </w:tc>
        <w:tc>
          <w:tcPr>
            <w:tcW w:w="20" w:type="dxa"/>
            <w:noWrap w:val="0"/>
            <w:vAlign w:val="top"/>
          </w:tcPr>
          <w:p w14:paraId="5087ECDB">
            <w:pPr>
              <w:spacing w:before="0" w:after="0" w:line="0" w:lineRule="exact"/>
              <w:ind w:left="0" w:right="0" w:firstLine="0"/>
              <w:jc w:val="left"/>
              <w:rPr>
                <w:rFonts w:ascii="Times New Roman"/>
                <w:color w:val="000000"/>
                <w:spacing w:val="0"/>
                <w:sz w:val="18"/>
              </w:rPr>
            </w:pPr>
          </w:p>
        </w:tc>
        <w:tc>
          <w:tcPr>
            <w:tcW w:w="4575" w:type="dxa"/>
            <w:gridSpan w:val="17"/>
            <w:noWrap w:val="0"/>
            <w:vAlign w:val="top"/>
          </w:tcPr>
          <w:p w14:paraId="5594ABDB">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212529"/>
                <w:spacing w:val="0"/>
                <w:sz w:val="18"/>
              </w:rPr>
              <w:t>31199</w:t>
            </w:r>
            <w:r>
              <w:rPr>
                <w:rFonts w:ascii="Times New Roman"/>
                <w:color w:val="212529"/>
                <w:spacing w:val="525"/>
                <w:sz w:val="18"/>
              </w:rPr>
              <w:t xml:space="preserve"> </w:t>
            </w:r>
            <w:r>
              <w:rPr>
                <w:rFonts w:ascii="TSFUFE+SimSun" w:hAnsi="TSFUFE+SimSun" w:cs="TSFUFE+SimSun"/>
                <w:color w:val="212529"/>
                <w:spacing w:val="0"/>
                <w:sz w:val="18"/>
              </w:rPr>
              <w:t>其他对企业补助</w:t>
            </w:r>
            <w:r>
              <w:rPr>
                <w:rFonts w:ascii="Times New Roman"/>
                <w:color w:val="212529"/>
                <w:spacing w:val="505"/>
                <w:sz w:val="18"/>
              </w:rPr>
              <w:t xml:space="preserve"> </w:t>
            </w:r>
            <w:r>
              <w:rPr>
                <w:rFonts w:ascii="TSFUFE+SimSun" w:hAnsi="TSFUFE+SimSun" w:cs="TSFUFE+SimSun"/>
                <w:color w:val="212529"/>
                <w:spacing w:val="0"/>
                <w:sz w:val="18"/>
              </w:rPr>
              <w:t>────</w:t>
            </w:r>
          </w:p>
        </w:tc>
      </w:tr>
      <w:tr w14:paraId="792B079B">
        <w:tblPrEx>
          <w:tblCellMar>
            <w:top w:w="0" w:type="dxa"/>
            <w:left w:w="0" w:type="dxa"/>
            <w:bottom w:w="0" w:type="dxa"/>
            <w:right w:w="0" w:type="dxa"/>
          </w:tblCellMar>
        </w:tblPrEx>
        <w:trPr>
          <w:gridAfter w:val="8"/>
          <w:trHeight w:val="500" w:hRule="atLeast"/>
        </w:trPr>
        <w:tc>
          <w:tcPr>
            <w:tcW w:w="1055" w:type="dxa"/>
            <w:noWrap w:val="0"/>
            <w:vAlign w:val="top"/>
          </w:tcPr>
          <w:p w14:paraId="20802723">
            <w:pPr>
              <w:spacing w:before="0" w:after="0" w:line="0" w:lineRule="exact"/>
              <w:ind w:left="0" w:right="0" w:firstLine="0"/>
              <w:jc w:val="left"/>
              <w:rPr>
                <w:rFonts w:ascii="Times New Roman"/>
                <w:color w:val="000000"/>
                <w:spacing w:val="0"/>
                <w:sz w:val="18"/>
              </w:rPr>
            </w:pPr>
          </w:p>
        </w:tc>
        <w:tc>
          <w:tcPr>
            <w:tcW w:w="866" w:type="dxa"/>
            <w:gridSpan w:val="2"/>
            <w:noWrap w:val="0"/>
            <w:vAlign w:val="top"/>
          </w:tcPr>
          <w:p w14:paraId="77E5FC3F">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30112</w:t>
            </w:r>
          </w:p>
        </w:tc>
        <w:tc>
          <w:tcPr>
            <w:tcW w:w="20" w:type="dxa"/>
            <w:noWrap w:val="0"/>
            <w:vAlign w:val="top"/>
          </w:tcPr>
          <w:p w14:paraId="7F546AEF">
            <w:pPr>
              <w:spacing w:before="0" w:after="0" w:line="0" w:lineRule="exact"/>
              <w:ind w:left="0" w:right="0" w:firstLine="0"/>
              <w:jc w:val="left"/>
              <w:rPr>
                <w:rFonts w:ascii="Times New Roman"/>
                <w:color w:val="000000"/>
                <w:spacing w:val="0"/>
                <w:sz w:val="18"/>
              </w:rPr>
            </w:pPr>
          </w:p>
        </w:tc>
        <w:tc>
          <w:tcPr>
            <w:tcW w:w="2157" w:type="dxa"/>
            <w:gridSpan w:val="5"/>
            <w:noWrap w:val="0"/>
            <w:vAlign w:val="top"/>
          </w:tcPr>
          <w:p w14:paraId="1613FDB7">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其他社会保障缴</w:t>
            </w:r>
          </w:p>
          <w:p w14:paraId="20F3C6FE">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费</w:t>
            </w:r>
          </w:p>
        </w:tc>
        <w:tc>
          <w:tcPr>
            <w:tcW w:w="20" w:type="dxa"/>
            <w:noWrap w:val="0"/>
            <w:vAlign w:val="top"/>
          </w:tcPr>
          <w:p w14:paraId="4E787B09">
            <w:pPr>
              <w:spacing w:before="0" w:after="0" w:line="0" w:lineRule="exact"/>
              <w:ind w:left="0" w:right="0" w:firstLine="0"/>
              <w:jc w:val="left"/>
              <w:rPr>
                <w:rFonts w:ascii="Times New Roman"/>
                <w:color w:val="000000"/>
                <w:spacing w:val="0"/>
                <w:sz w:val="18"/>
              </w:rPr>
            </w:pPr>
          </w:p>
        </w:tc>
        <w:tc>
          <w:tcPr>
            <w:tcW w:w="8451" w:type="dxa"/>
            <w:gridSpan w:val="25"/>
            <w:noWrap w:val="0"/>
            <w:vAlign w:val="top"/>
          </w:tcPr>
          <w:p w14:paraId="5676A034">
            <w:pPr>
              <w:spacing w:before="105" w:after="0" w:line="180" w:lineRule="exact"/>
              <w:ind w:left="0" w:right="0" w:firstLine="0"/>
              <w:jc w:val="left"/>
              <w:rPr>
                <w:rFonts w:ascii="Times New Roman"/>
                <w:color w:val="000000"/>
                <w:spacing w:val="0"/>
                <w:sz w:val="18"/>
              </w:rPr>
            </w:pPr>
            <w:r>
              <w:rPr>
                <w:rFonts w:ascii="TSFUFE+SimSun"/>
                <w:color w:val="212529"/>
                <w:spacing w:val="0"/>
                <w:sz w:val="18"/>
              </w:rPr>
              <w:t>0.81</w:t>
            </w:r>
            <w:r>
              <w:rPr>
                <w:rFonts w:ascii="Times New Roman"/>
                <w:color w:val="212529"/>
                <w:spacing w:val="0"/>
                <w:sz w:val="18"/>
              </w:rPr>
              <w:t xml:space="preserve"> </w:t>
            </w:r>
            <w:r>
              <w:rPr>
                <w:rFonts w:ascii="TSFUFE+SimSun"/>
                <w:color w:val="212529"/>
                <w:spacing w:val="0"/>
                <w:sz w:val="18"/>
              </w:rPr>
              <w:t>30211</w:t>
            </w:r>
            <w:r>
              <w:rPr>
                <w:rFonts w:ascii="Times New Roman"/>
                <w:color w:val="212529"/>
                <w:spacing w:val="525"/>
                <w:sz w:val="18"/>
              </w:rPr>
              <w:t xml:space="preserve"> </w:t>
            </w:r>
            <w:r>
              <w:rPr>
                <w:rFonts w:ascii="TSFUFE+SimSun" w:hAnsi="TSFUFE+SimSun" w:cs="TSFUFE+SimSun"/>
                <w:color w:val="212529"/>
                <w:spacing w:val="0"/>
                <w:sz w:val="18"/>
              </w:rPr>
              <w:t>差旅费</w:t>
            </w:r>
            <w:r>
              <w:rPr>
                <w:rFonts w:ascii="Times New Roman"/>
                <w:color w:val="212529"/>
                <w:spacing w:val="998"/>
                <w:sz w:val="18"/>
              </w:rPr>
              <w:t xml:space="preserve"> </w:t>
            </w:r>
            <w:r>
              <w:rPr>
                <w:rFonts w:ascii="TSFUFE+SimSun"/>
                <w:color w:val="212529"/>
                <w:spacing w:val="0"/>
                <w:sz w:val="18"/>
              </w:rPr>
              <w:t>3.00</w:t>
            </w:r>
            <w:r>
              <w:rPr>
                <w:rFonts w:ascii="Times New Roman"/>
                <w:color w:val="212529"/>
                <w:spacing w:val="0"/>
                <w:sz w:val="18"/>
              </w:rPr>
              <w:t xml:space="preserve"> </w:t>
            </w:r>
            <w:r>
              <w:rPr>
                <w:rFonts w:ascii="TSFUFE+SimSun"/>
                <w:color w:val="212529"/>
                <w:spacing w:val="0"/>
                <w:sz w:val="18"/>
              </w:rPr>
              <w:t>30906</w:t>
            </w:r>
            <w:r>
              <w:rPr>
                <w:rFonts w:ascii="Times New Roman"/>
                <w:color w:val="212529"/>
                <w:spacing w:val="525"/>
                <w:sz w:val="18"/>
              </w:rPr>
              <w:t xml:space="preserve"> </w:t>
            </w:r>
            <w:r>
              <w:rPr>
                <w:rFonts w:ascii="TSFUFE+SimSun" w:hAnsi="TSFUFE+SimSun" w:cs="TSFUFE+SimSun"/>
                <w:color w:val="212529"/>
                <w:spacing w:val="0"/>
                <w:sz w:val="18"/>
              </w:rPr>
              <w:t>大型修缮</w:t>
            </w:r>
            <w:r>
              <w:rPr>
                <w:rFonts w:ascii="Times New Roman"/>
                <w:color w:val="212529"/>
                <w:spacing w:val="488"/>
                <w:sz w:val="18"/>
              </w:rPr>
              <w:t xml:space="preserve"> </w:t>
            </w: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000000"/>
                <w:spacing w:val="0"/>
                <w:sz w:val="18"/>
              </w:rPr>
              <w:t>312</w:t>
            </w:r>
            <w:r>
              <w:rPr>
                <w:rFonts w:ascii="Times New Roman"/>
                <w:color w:val="000000"/>
                <w:spacing w:val="525"/>
                <w:sz w:val="18"/>
              </w:rPr>
              <w:t xml:space="preserve"> </w:t>
            </w:r>
            <w:r>
              <w:rPr>
                <w:rFonts w:ascii="TSFUFE+SimSun" w:hAnsi="TSFUFE+SimSun" w:cs="TSFUFE+SimSun"/>
                <w:color w:val="000000"/>
                <w:spacing w:val="0"/>
                <w:sz w:val="18"/>
              </w:rPr>
              <w:t>对企业补助</w:t>
            </w:r>
          </w:p>
        </w:tc>
      </w:tr>
      <w:tr w14:paraId="48576FB7">
        <w:tblPrEx>
          <w:tblCellMar>
            <w:top w:w="0" w:type="dxa"/>
            <w:left w:w="0" w:type="dxa"/>
            <w:bottom w:w="0" w:type="dxa"/>
            <w:right w:w="0" w:type="dxa"/>
          </w:tblCellMar>
        </w:tblPrEx>
        <w:trPr>
          <w:gridAfter w:val="7"/>
          <w:trHeight w:val="390" w:hRule="atLeast"/>
        </w:trPr>
        <w:tc>
          <w:tcPr>
            <w:tcW w:w="1055" w:type="dxa"/>
            <w:noWrap w:val="0"/>
            <w:vAlign w:val="top"/>
          </w:tcPr>
          <w:p w14:paraId="0457FB78">
            <w:pPr>
              <w:spacing w:before="0" w:after="0" w:line="0" w:lineRule="exact"/>
              <w:ind w:left="0" w:right="0" w:firstLine="0"/>
              <w:jc w:val="left"/>
              <w:rPr>
                <w:rFonts w:ascii="Times New Roman"/>
                <w:color w:val="000000"/>
                <w:spacing w:val="0"/>
                <w:sz w:val="18"/>
              </w:rPr>
            </w:pPr>
          </w:p>
        </w:tc>
        <w:tc>
          <w:tcPr>
            <w:tcW w:w="4289" w:type="dxa"/>
            <w:gridSpan w:val="12"/>
            <w:noWrap w:val="0"/>
            <w:vAlign w:val="top"/>
          </w:tcPr>
          <w:p w14:paraId="54CC4795">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30113</w:t>
            </w:r>
            <w:r>
              <w:rPr>
                <w:rFonts w:ascii="Times New Roman"/>
                <w:color w:val="212529"/>
                <w:spacing w:val="571"/>
                <w:sz w:val="18"/>
              </w:rPr>
              <w:t xml:space="preserve"> </w:t>
            </w:r>
            <w:r>
              <w:rPr>
                <w:rFonts w:ascii="TSFUFE+SimSun" w:hAnsi="TSFUFE+SimSun" w:cs="TSFUFE+SimSun"/>
                <w:color w:val="212529"/>
                <w:spacing w:val="0"/>
                <w:sz w:val="18"/>
              </w:rPr>
              <w:t>住房公积金</w:t>
            </w:r>
            <w:r>
              <w:rPr>
                <w:rFonts w:ascii="Times New Roman"/>
                <w:color w:val="212529"/>
                <w:spacing w:val="962"/>
                <w:sz w:val="18"/>
              </w:rPr>
              <w:t xml:space="preserve"> </w:t>
            </w:r>
            <w:r>
              <w:rPr>
                <w:rFonts w:ascii="TSFUFE+SimSun"/>
                <w:color w:val="212529"/>
                <w:spacing w:val="0"/>
                <w:sz w:val="18"/>
              </w:rPr>
              <w:t>60.18</w:t>
            </w:r>
            <w:r>
              <w:rPr>
                <w:rFonts w:ascii="Times New Roman"/>
                <w:color w:val="212529"/>
                <w:spacing w:val="0"/>
                <w:sz w:val="18"/>
              </w:rPr>
              <w:t xml:space="preserve"> </w:t>
            </w:r>
            <w:r>
              <w:rPr>
                <w:rFonts w:ascii="TSFUFE+SimSun"/>
                <w:color w:val="212529"/>
                <w:spacing w:val="0"/>
                <w:sz w:val="18"/>
              </w:rPr>
              <w:t>30212</w:t>
            </w:r>
          </w:p>
        </w:tc>
        <w:tc>
          <w:tcPr>
            <w:tcW w:w="20" w:type="dxa"/>
            <w:noWrap w:val="0"/>
            <w:vAlign w:val="top"/>
          </w:tcPr>
          <w:p w14:paraId="312C6D08">
            <w:pPr>
              <w:spacing w:before="0" w:after="0" w:line="0" w:lineRule="exact"/>
              <w:ind w:left="0" w:right="0" w:firstLine="0"/>
              <w:jc w:val="left"/>
              <w:rPr>
                <w:rFonts w:ascii="Times New Roman"/>
                <w:color w:val="000000"/>
                <w:spacing w:val="0"/>
                <w:sz w:val="18"/>
              </w:rPr>
            </w:pPr>
          </w:p>
        </w:tc>
        <w:tc>
          <w:tcPr>
            <w:tcW w:w="2148" w:type="dxa"/>
            <w:gridSpan w:val="3"/>
            <w:noWrap w:val="0"/>
            <w:vAlign w:val="top"/>
          </w:tcPr>
          <w:p w14:paraId="658A143D">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因公出国</w:t>
            </w:r>
          </w:p>
          <w:p w14:paraId="6071ACFF">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（境）费用</w:t>
            </w:r>
          </w:p>
        </w:tc>
        <w:tc>
          <w:tcPr>
            <w:tcW w:w="20" w:type="dxa"/>
            <w:noWrap w:val="0"/>
            <w:vAlign w:val="top"/>
          </w:tcPr>
          <w:p w14:paraId="0A898142">
            <w:pPr>
              <w:spacing w:before="0" w:after="0" w:line="0" w:lineRule="exact"/>
              <w:ind w:left="0" w:right="0" w:firstLine="0"/>
              <w:jc w:val="left"/>
              <w:rPr>
                <w:rFonts w:ascii="Times New Roman"/>
                <w:color w:val="000000"/>
                <w:spacing w:val="0"/>
                <w:sz w:val="18"/>
              </w:rPr>
            </w:pPr>
          </w:p>
        </w:tc>
        <w:tc>
          <w:tcPr>
            <w:tcW w:w="820" w:type="dxa"/>
            <w:gridSpan w:val="3"/>
            <w:noWrap w:val="0"/>
            <w:vAlign w:val="top"/>
          </w:tcPr>
          <w:p w14:paraId="0E455D4B">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30907</w:t>
            </w:r>
          </w:p>
        </w:tc>
        <w:tc>
          <w:tcPr>
            <w:tcW w:w="20" w:type="dxa"/>
            <w:noWrap w:val="0"/>
            <w:vAlign w:val="top"/>
          </w:tcPr>
          <w:p w14:paraId="0B6476D1">
            <w:pPr>
              <w:spacing w:before="0" w:after="0" w:line="0" w:lineRule="exact"/>
              <w:ind w:left="0" w:right="0" w:firstLine="0"/>
              <w:jc w:val="left"/>
              <w:rPr>
                <w:rFonts w:ascii="Times New Roman"/>
                <w:color w:val="000000"/>
                <w:spacing w:val="0"/>
                <w:sz w:val="18"/>
              </w:rPr>
            </w:pPr>
          </w:p>
        </w:tc>
        <w:tc>
          <w:tcPr>
            <w:tcW w:w="1413" w:type="dxa"/>
            <w:gridSpan w:val="3"/>
            <w:noWrap w:val="0"/>
            <w:vAlign w:val="top"/>
          </w:tcPr>
          <w:p w14:paraId="7370AB0C">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信息网络及</w:t>
            </w:r>
          </w:p>
          <w:p w14:paraId="2B7C6122">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软件购置更新</w:t>
            </w:r>
          </w:p>
        </w:tc>
        <w:tc>
          <w:tcPr>
            <w:tcW w:w="20" w:type="dxa"/>
            <w:noWrap w:val="0"/>
            <w:vAlign w:val="top"/>
          </w:tcPr>
          <w:p w14:paraId="626657C4">
            <w:pPr>
              <w:spacing w:before="0" w:after="0" w:line="0" w:lineRule="exact"/>
              <w:ind w:left="0" w:right="0" w:firstLine="0"/>
              <w:jc w:val="left"/>
              <w:rPr>
                <w:rFonts w:ascii="Times New Roman"/>
                <w:color w:val="000000"/>
                <w:spacing w:val="0"/>
                <w:sz w:val="18"/>
              </w:rPr>
            </w:pPr>
          </w:p>
        </w:tc>
        <w:tc>
          <w:tcPr>
            <w:tcW w:w="2945" w:type="dxa"/>
            <w:gridSpan w:val="10"/>
            <w:noWrap w:val="0"/>
            <w:vAlign w:val="top"/>
          </w:tcPr>
          <w:p w14:paraId="4B1A806F">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212529"/>
                <w:spacing w:val="0"/>
                <w:sz w:val="18"/>
              </w:rPr>
              <w:t>31201</w:t>
            </w:r>
            <w:r>
              <w:rPr>
                <w:rFonts w:ascii="Times New Roman"/>
                <w:color w:val="212529"/>
                <w:spacing w:val="525"/>
                <w:sz w:val="18"/>
              </w:rPr>
              <w:t xml:space="preserve"> </w:t>
            </w:r>
            <w:r>
              <w:rPr>
                <w:rFonts w:ascii="TSFUFE+SimSun" w:hAnsi="TSFUFE+SimSun" w:cs="TSFUFE+SimSun"/>
                <w:color w:val="212529"/>
                <w:spacing w:val="0"/>
                <w:sz w:val="18"/>
              </w:rPr>
              <w:t>资本金注入</w:t>
            </w:r>
          </w:p>
        </w:tc>
      </w:tr>
    </w:tbl>
    <w:p w14:paraId="18C86233">
      <w:pPr>
        <w:spacing w:before="555" w:after="0" w:line="170" w:lineRule="exact"/>
        <w:ind w:left="7641" w:right="0" w:firstLine="0"/>
        <w:jc w:val="left"/>
        <w:rPr>
          <w:rFonts w:ascii="Times New Roman"/>
          <w:color w:val="000000"/>
          <w:spacing w:val="0"/>
          <w:sz w:val="16"/>
        </w:rPr>
      </w:pPr>
      <w:r>
        <w:rPr>
          <w:rFonts w:ascii="MingLiU"/>
          <w:color w:val="000000"/>
          <w:spacing w:val="-11"/>
          <w:sz w:val="16"/>
        </w:rPr>
        <w:t>-19-</w:t>
      </w:r>
    </w:p>
    <w:p w14:paraId="71215468">
      <w:pPr>
        <w:spacing w:before="0" w:after="0" w:line="0" w:lineRule="exact"/>
        <w:ind w:left="0" w:right="0" w:firstLine="0"/>
        <w:jc w:val="left"/>
        <w:rPr>
          <w:rFonts w:ascii="Arial"/>
          <w:color w:val="FF0000"/>
          <w:spacing w:val="0"/>
          <w:sz w:val="2"/>
        </w:rPr>
      </w:pPr>
    </w:p>
    <w:p w14:paraId="2F954AC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6F419C8">
      <w:pPr>
        <w:spacing w:before="0" w:after="680" w:line="170" w:lineRule="exact"/>
        <w:ind w:left="0" w:right="0" w:firstLine="0"/>
        <w:jc w:val="left"/>
        <w:rPr>
          <w:rFonts w:ascii="Times New Roman"/>
          <w:color w:val="000000"/>
          <w:spacing w:val="0"/>
          <w:sz w:val="16"/>
        </w:rPr>
      </w:pPr>
      <w:r>
        <w:pict>
          <v:shape id="_x000073" o:spid="_x0000_s1099" o:spt="75" type="#_x0000_t75" style="position:absolute;left:0pt;margin-left:83pt;margin-top:58.1pt;height:494pt;width:676.25pt;mso-position-horizontal-relative:page;mso-position-vertical-relative:page;z-index:-251656192;mso-width-relative:page;mso-height-relative:page;" filled="f" coordsize="21600,21600">
            <v:path/>
            <v:fill on="f" focussize="0,0"/>
            <v:stroke/>
            <v:imagedata r:id="rId56" o:title=""/>
            <o:lock v:ext="edit" aspectratio="t"/>
          </v:shape>
        </w:pict>
      </w:r>
      <w:r>
        <w:pict>
          <v:shape id="_x000074" o:spid="_x0000_s1100"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tbl>
      <w:tblPr>
        <w:tblStyle w:val="2"/>
        <w:tblW w:w="0" w:type="auto"/>
        <w:tblInd w:w="0" w:type="dxa"/>
        <w:tblLayout w:type="autofit"/>
        <w:tblCellMar>
          <w:top w:w="0" w:type="dxa"/>
          <w:left w:w="0" w:type="dxa"/>
          <w:bottom w:w="0" w:type="dxa"/>
          <w:right w:w="0" w:type="dxa"/>
        </w:tblCellMar>
      </w:tblPr>
      <w:tblGrid>
        <w:gridCol w:w="1055"/>
        <w:gridCol w:w="866"/>
        <w:gridCol w:w="20"/>
        <w:gridCol w:w="2067"/>
        <w:gridCol w:w="20"/>
        <w:gridCol w:w="4323"/>
        <w:gridCol w:w="20"/>
        <w:gridCol w:w="1413"/>
        <w:gridCol w:w="20"/>
        <w:gridCol w:w="925"/>
        <w:gridCol w:w="20"/>
        <w:gridCol w:w="820"/>
        <w:gridCol w:w="20"/>
        <w:gridCol w:w="800"/>
        <w:gridCol w:w="180"/>
        <w:gridCol w:w="540"/>
        <w:gridCol w:w="180"/>
      </w:tblGrid>
      <w:tr w14:paraId="555B7E43">
        <w:tblPrEx>
          <w:tblCellMar>
            <w:top w:w="0" w:type="dxa"/>
            <w:left w:w="0" w:type="dxa"/>
            <w:bottom w:w="0" w:type="dxa"/>
            <w:right w:w="0" w:type="dxa"/>
          </w:tblCellMar>
        </w:tblPrEx>
        <w:trPr>
          <w:trHeight w:val="500" w:hRule="atLeast"/>
        </w:trPr>
        <w:tc>
          <w:tcPr>
            <w:tcW w:w="1055" w:type="dxa"/>
            <w:noWrap w:val="0"/>
            <w:vAlign w:val="top"/>
          </w:tcPr>
          <w:p w14:paraId="344323F4">
            <w:pPr>
              <w:spacing w:before="0" w:after="0" w:line="0" w:lineRule="exact"/>
              <w:ind w:left="0" w:right="0" w:firstLine="0"/>
              <w:jc w:val="left"/>
              <w:rPr>
                <w:rFonts w:ascii="Times New Roman"/>
                <w:color w:val="000000"/>
                <w:spacing w:val="0"/>
                <w:sz w:val="16"/>
              </w:rPr>
            </w:pPr>
          </w:p>
        </w:tc>
        <w:tc>
          <w:tcPr>
            <w:tcW w:w="10514" w:type="dxa"/>
            <w:gridSpan w:val="11"/>
            <w:noWrap w:val="0"/>
            <w:vAlign w:val="top"/>
          </w:tcPr>
          <w:p w14:paraId="3D4F9747">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30114</w:t>
            </w:r>
            <w:r>
              <w:rPr>
                <w:rFonts w:ascii="Times New Roman"/>
                <w:color w:val="212529"/>
                <w:spacing w:val="571"/>
                <w:sz w:val="18"/>
              </w:rPr>
              <w:t xml:space="preserve"> </w:t>
            </w:r>
            <w:r>
              <w:rPr>
                <w:rFonts w:ascii="TSFUFE+SimSun" w:hAnsi="TSFUFE+SimSun" w:cs="TSFUFE+SimSun"/>
                <w:color w:val="212529"/>
                <w:spacing w:val="0"/>
                <w:sz w:val="18"/>
              </w:rPr>
              <w:t>医疗费</w:t>
            </w:r>
            <w:r>
              <w:rPr>
                <w:rFonts w:ascii="Times New Roman"/>
                <w:color w:val="212529"/>
                <w:spacing w:val="1817"/>
                <w:sz w:val="18"/>
              </w:rPr>
              <w:t xml:space="preserve"> </w:t>
            </w:r>
            <w:r>
              <w:rPr>
                <w:rFonts w:ascii="TSFUFE+SimSun"/>
                <w:color w:val="212529"/>
                <w:spacing w:val="0"/>
                <w:sz w:val="18"/>
              </w:rPr>
              <w:t>30213</w:t>
            </w:r>
            <w:r>
              <w:rPr>
                <w:rFonts w:ascii="Times New Roman"/>
                <w:color w:val="212529"/>
                <w:spacing w:val="525"/>
                <w:sz w:val="18"/>
              </w:rPr>
              <w:t xml:space="preserve"> </w:t>
            </w:r>
            <w:r>
              <w:rPr>
                <w:rFonts w:ascii="TSFUFE+SimSun" w:hAnsi="TSFUFE+SimSun" w:cs="TSFUFE+SimSun"/>
                <w:color w:val="212529"/>
                <w:spacing w:val="0"/>
                <w:sz w:val="18"/>
              </w:rPr>
              <w:t>维修（护）费</w:t>
            </w:r>
            <w:r>
              <w:rPr>
                <w:rFonts w:ascii="Times New Roman"/>
                <w:color w:val="212529"/>
                <w:spacing w:val="862"/>
                <w:sz w:val="18"/>
              </w:rPr>
              <w:t xml:space="preserve"> </w:t>
            </w:r>
            <w:r>
              <w:rPr>
                <w:rFonts w:ascii="TSFUFE+SimSun"/>
                <w:color w:val="212529"/>
                <w:spacing w:val="0"/>
                <w:sz w:val="18"/>
              </w:rPr>
              <w:t>30908</w:t>
            </w:r>
            <w:r>
              <w:rPr>
                <w:rFonts w:ascii="Times New Roman"/>
                <w:color w:val="212529"/>
                <w:spacing w:val="525"/>
                <w:sz w:val="18"/>
              </w:rPr>
              <w:t xml:space="preserve"> </w:t>
            </w:r>
            <w:r>
              <w:rPr>
                <w:rFonts w:ascii="TSFUFE+SimSun" w:hAnsi="TSFUFE+SimSun" w:cs="TSFUFE+SimSun"/>
                <w:color w:val="212529"/>
                <w:spacing w:val="0"/>
                <w:sz w:val="18"/>
              </w:rPr>
              <w:t>物资储备</w:t>
            </w:r>
            <w:r>
              <w:rPr>
                <w:rFonts w:ascii="Times New Roman"/>
                <w:color w:val="212529"/>
                <w:spacing w:val="488"/>
                <w:sz w:val="18"/>
              </w:rPr>
              <w:t xml:space="preserve"> </w:t>
            </w: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212529"/>
                <w:spacing w:val="0"/>
                <w:sz w:val="18"/>
              </w:rPr>
              <w:t>31203</w:t>
            </w:r>
          </w:p>
        </w:tc>
        <w:tc>
          <w:tcPr>
            <w:tcW w:w="20" w:type="dxa"/>
            <w:noWrap w:val="0"/>
            <w:vAlign w:val="top"/>
          </w:tcPr>
          <w:p w14:paraId="423A2209">
            <w:pPr>
              <w:spacing w:before="0" w:after="0" w:line="0" w:lineRule="exact"/>
              <w:ind w:left="0" w:right="0" w:firstLine="0"/>
              <w:jc w:val="left"/>
              <w:rPr>
                <w:rFonts w:ascii="Times New Roman"/>
                <w:color w:val="000000"/>
                <w:spacing w:val="0"/>
                <w:sz w:val="18"/>
              </w:rPr>
            </w:pPr>
          </w:p>
        </w:tc>
        <w:tc>
          <w:tcPr>
            <w:tcW w:w="1700" w:type="dxa"/>
            <w:gridSpan w:val="4"/>
            <w:noWrap w:val="0"/>
            <w:vAlign w:val="top"/>
          </w:tcPr>
          <w:p w14:paraId="15942F54">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政府投资基金股权</w:t>
            </w:r>
          </w:p>
          <w:p w14:paraId="7F438F89">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投资</w:t>
            </w:r>
          </w:p>
        </w:tc>
      </w:tr>
      <w:tr w14:paraId="3CCBC7CD">
        <w:tblPrEx>
          <w:tblCellMar>
            <w:top w:w="0" w:type="dxa"/>
            <w:left w:w="0" w:type="dxa"/>
            <w:bottom w:w="0" w:type="dxa"/>
            <w:right w:w="0" w:type="dxa"/>
          </w:tblCellMar>
        </w:tblPrEx>
        <w:trPr>
          <w:gridAfter w:val="2"/>
          <w:trHeight w:val="500" w:hRule="atLeast"/>
        </w:trPr>
        <w:tc>
          <w:tcPr>
            <w:tcW w:w="1055" w:type="dxa"/>
            <w:noWrap w:val="0"/>
            <w:vAlign w:val="top"/>
          </w:tcPr>
          <w:p w14:paraId="55866C52">
            <w:pPr>
              <w:spacing w:before="0" w:after="0" w:line="0" w:lineRule="exact"/>
              <w:ind w:left="0" w:right="0" w:firstLine="0"/>
              <w:jc w:val="left"/>
              <w:rPr>
                <w:rFonts w:ascii="Times New Roman"/>
                <w:color w:val="000000"/>
                <w:spacing w:val="0"/>
                <w:sz w:val="18"/>
              </w:rPr>
            </w:pPr>
          </w:p>
        </w:tc>
        <w:tc>
          <w:tcPr>
            <w:tcW w:w="866" w:type="dxa"/>
            <w:noWrap w:val="0"/>
            <w:vAlign w:val="top"/>
          </w:tcPr>
          <w:p w14:paraId="585ADBB6">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30199</w:t>
            </w:r>
          </w:p>
        </w:tc>
        <w:tc>
          <w:tcPr>
            <w:tcW w:w="20" w:type="dxa"/>
            <w:noWrap w:val="0"/>
            <w:vAlign w:val="top"/>
          </w:tcPr>
          <w:p w14:paraId="4D5DD364">
            <w:pPr>
              <w:spacing w:before="0" w:after="0" w:line="0" w:lineRule="exact"/>
              <w:ind w:left="0" w:right="0" w:firstLine="0"/>
              <w:jc w:val="left"/>
              <w:rPr>
                <w:rFonts w:ascii="Times New Roman"/>
                <w:color w:val="000000"/>
                <w:spacing w:val="0"/>
                <w:sz w:val="18"/>
              </w:rPr>
            </w:pPr>
          </w:p>
        </w:tc>
        <w:tc>
          <w:tcPr>
            <w:tcW w:w="2067" w:type="dxa"/>
            <w:noWrap w:val="0"/>
            <w:vAlign w:val="top"/>
          </w:tcPr>
          <w:p w14:paraId="13776085">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其他工资福利支</w:t>
            </w:r>
          </w:p>
          <w:p w14:paraId="62CF7225">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出</w:t>
            </w:r>
          </w:p>
        </w:tc>
        <w:tc>
          <w:tcPr>
            <w:tcW w:w="20" w:type="dxa"/>
            <w:noWrap w:val="0"/>
            <w:vAlign w:val="top"/>
          </w:tcPr>
          <w:p w14:paraId="73F3712F">
            <w:pPr>
              <w:spacing w:before="0" w:after="0" w:line="0" w:lineRule="exact"/>
              <w:ind w:left="0" w:right="0" w:firstLine="0"/>
              <w:jc w:val="left"/>
              <w:rPr>
                <w:rFonts w:ascii="Times New Roman"/>
                <w:color w:val="000000"/>
                <w:spacing w:val="0"/>
                <w:sz w:val="18"/>
              </w:rPr>
            </w:pPr>
          </w:p>
        </w:tc>
        <w:tc>
          <w:tcPr>
            <w:tcW w:w="4323" w:type="dxa"/>
            <w:noWrap w:val="0"/>
            <w:vAlign w:val="top"/>
          </w:tcPr>
          <w:p w14:paraId="107D6767">
            <w:pPr>
              <w:spacing w:before="105" w:after="0" w:line="180" w:lineRule="exact"/>
              <w:ind w:left="0" w:right="0" w:firstLine="0"/>
              <w:jc w:val="left"/>
              <w:rPr>
                <w:rFonts w:ascii="Times New Roman"/>
                <w:color w:val="000000"/>
                <w:spacing w:val="0"/>
                <w:sz w:val="18"/>
              </w:rPr>
            </w:pPr>
            <w:r>
              <w:rPr>
                <w:rFonts w:ascii="TSFUFE+SimSun"/>
                <w:color w:val="212529"/>
                <w:spacing w:val="0"/>
                <w:sz w:val="18"/>
              </w:rPr>
              <w:t>18.28</w:t>
            </w:r>
            <w:r>
              <w:rPr>
                <w:rFonts w:ascii="Times New Roman"/>
                <w:color w:val="212529"/>
                <w:spacing w:val="0"/>
                <w:sz w:val="18"/>
              </w:rPr>
              <w:t xml:space="preserve"> </w:t>
            </w:r>
            <w:r>
              <w:rPr>
                <w:rFonts w:ascii="TSFUFE+SimSun"/>
                <w:color w:val="212529"/>
                <w:spacing w:val="0"/>
                <w:sz w:val="18"/>
              </w:rPr>
              <w:t>30214</w:t>
            </w:r>
            <w:r>
              <w:rPr>
                <w:rFonts w:ascii="Times New Roman"/>
                <w:color w:val="212529"/>
                <w:spacing w:val="525"/>
                <w:sz w:val="18"/>
              </w:rPr>
              <w:t xml:space="preserve"> </w:t>
            </w:r>
            <w:r>
              <w:rPr>
                <w:rFonts w:ascii="TSFUFE+SimSun" w:hAnsi="TSFUFE+SimSun" w:cs="TSFUFE+SimSun"/>
                <w:color w:val="212529"/>
                <w:spacing w:val="0"/>
                <w:sz w:val="18"/>
              </w:rPr>
              <w:t>租赁费</w:t>
            </w:r>
            <w:r>
              <w:rPr>
                <w:rFonts w:ascii="Times New Roman"/>
                <w:color w:val="212529"/>
                <w:spacing w:val="1402"/>
                <w:sz w:val="18"/>
              </w:rPr>
              <w:t xml:space="preserve"> </w:t>
            </w:r>
            <w:r>
              <w:rPr>
                <w:rFonts w:ascii="TSFUFE+SimSun"/>
                <w:color w:val="212529"/>
                <w:spacing w:val="0"/>
                <w:sz w:val="18"/>
              </w:rPr>
              <w:t>30913</w:t>
            </w:r>
          </w:p>
        </w:tc>
        <w:tc>
          <w:tcPr>
            <w:tcW w:w="20" w:type="dxa"/>
            <w:noWrap w:val="0"/>
            <w:vAlign w:val="top"/>
          </w:tcPr>
          <w:p w14:paraId="0872795B">
            <w:pPr>
              <w:spacing w:before="0" w:after="0" w:line="0" w:lineRule="exact"/>
              <w:ind w:left="0" w:right="0" w:firstLine="0"/>
              <w:jc w:val="left"/>
              <w:rPr>
                <w:rFonts w:ascii="Times New Roman"/>
                <w:color w:val="000000"/>
                <w:spacing w:val="0"/>
                <w:sz w:val="18"/>
              </w:rPr>
            </w:pPr>
          </w:p>
        </w:tc>
        <w:tc>
          <w:tcPr>
            <w:tcW w:w="1413" w:type="dxa"/>
            <w:noWrap w:val="0"/>
            <w:vAlign w:val="top"/>
          </w:tcPr>
          <w:p w14:paraId="28E89484">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公务用车购</w:t>
            </w:r>
          </w:p>
          <w:p w14:paraId="39B19E46">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置</w:t>
            </w:r>
          </w:p>
        </w:tc>
        <w:tc>
          <w:tcPr>
            <w:tcW w:w="20" w:type="dxa"/>
            <w:noWrap w:val="0"/>
            <w:vAlign w:val="top"/>
          </w:tcPr>
          <w:p w14:paraId="204A0564">
            <w:pPr>
              <w:spacing w:before="0" w:after="0" w:line="0" w:lineRule="exact"/>
              <w:ind w:left="0" w:right="0" w:firstLine="0"/>
              <w:jc w:val="left"/>
              <w:rPr>
                <w:rFonts w:ascii="Times New Roman"/>
                <w:color w:val="000000"/>
                <w:spacing w:val="0"/>
                <w:sz w:val="18"/>
              </w:rPr>
            </w:pPr>
          </w:p>
        </w:tc>
        <w:tc>
          <w:tcPr>
            <w:tcW w:w="2765" w:type="dxa"/>
            <w:gridSpan w:val="6"/>
            <w:noWrap w:val="0"/>
            <w:vAlign w:val="top"/>
          </w:tcPr>
          <w:p w14:paraId="1F746F62">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212529"/>
                <w:spacing w:val="0"/>
                <w:sz w:val="18"/>
              </w:rPr>
              <w:t>31204</w:t>
            </w:r>
            <w:r>
              <w:rPr>
                <w:rFonts w:ascii="Times New Roman"/>
                <w:color w:val="212529"/>
                <w:spacing w:val="525"/>
                <w:sz w:val="18"/>
              </w:rPr>
              <w:t xml:space="preserve"> </w:t>
            </w:r>
            <w:r>
              <w:rPr>
                <w:rFonts w:ascii="TSFUFE+SimSun" w:hAnsi="TSFUFE+SimSun" w:cs="TSFUFE+SimSun"/>
                <w:color w:val="212529"/>
                <w:spacing w:val="0"/>
                <w:sz w:val="18"/>
              </w:rPr>
              <w:t>费用补贴</w:t>
            </w:r>
          </w:p>
        </w:tc>
      </w:tr>
      <w:tr w14:paraId="7864B219">
        <w:tblPrEx>
          <w:tblCellMar>
            <w:top w:w="0" w:type="dxa"/>
            <w:left w:w="0" w:type="dxa"/>
            <w:bottom w:w="0" w:type="dxa"/>
            <w:right w:w="0" w:type="dxa"/>
          </w:tblCellMar>
        </w:tblPrEx>
        <w:trPr>
          <w:gridAfter w:val="2"/>
          <w:trHeight w:val="500" w:hRule="atLeast"/>
        </w:trPr>
        <w:tc>
          <w:tcPr>
            <w:tcW w:w="1055" w:type="dxa"/>
            <w:noWrap w:val="0"/>
            <w:vAlign w:val="top"/>
          </w:tcPr>
          <w:p w14:paraId="599FBCCD">
            <w:pPr>
              <w:spacing w:before="0" w:after="0" w:line="0" w:lineRule="exact"/>
              <w:ind w:left="0" w:right="0" w:firstLine="0"/>
              <w:jc w:val="left"/>
              <w:rPr>
                <w:rFonts w:ascii="Times New Roman"/>
                <w:color w:val="000000"/>
                <w:spacing w:val="0"/>
                <w:sz w:val="18"/>
              </w:rPr>
            </w:pPr>
          </w:p>
        </w:tc>
        <w:tc>
          <w:tcPr>
            <w:tcW w:w="866" w:type="dxa"/>
            <w:noWrap w:val="0"/>
            <w:vAlign w:val="top"/>
          </w:tcPr>
          <w:p w14:paraId="07E4ADB3">
            <w:pPr>
              <w:spacing w:before="105" w:after="0" w:line="180" w:lineRule="exact"/>
              <w:ind w:left="0" w:right="0" w:firstLine="0"/>
              <w:jc w:val="left"/>
              <w:rPr>
                <w:rFonts w:ascii="Times New Roman"/>
                <w:color w:val="000000"/>
                <w:spacing w:val="0"/>
                <w:sz w:val="18"/>
              </w:rPr>
            </w:pPr>
            <w:r>
              <w:rPr>
                <w:rFonts w:ascii="TSFUFE+SimSun"/>
                <w:color w:val="000000"/>
                <w:spacing w:val="0"/>
                <w:sz w:val="18"/>
              </w:rPr>
              <w:t>303</w:t>
            </w:r>
          </w:p>
        </w:tc>
        <w:tc>
          <w:tcPr>
            <w:tcW w:w="20" w:type="dxa"/>
            <w:noWrap w:val="0"/>
            <w:vAlign w:val="top"/>
          </w:tcPr>
          <w:p w14:paraId="13433BD5">
            <w:pPr>
              <w:spacing w:before="0" w:after="0" w:line="0" w:lineRule="exact"/>
              <w:ind w:left="0" w:right="0" w:firstLine="0"/>
              <w:jc w:val="left"/>
              <w:rPr>
                <w:rFonts w:ascii="Times New Roman"/>
                <w:color w:val="000000"/>
                <w:spacing w:val="0"/>
                <w:sz w:val="18"/>
              </w:rPr>
            </w:pPr>
          </w:p>
        </w:tc>
        <w:tc>
          <w:tcPr>
            <w:tcW w:w="2067" w:type="dxa"/>
            <w:noWrap w:val="0"/>
            <w:vAlign w:val="top"/>
          </w:tcPr>
          <w:p w14:paraId="336FE2C3">
            <w:pPr>
              <w:spacing w:before="0" w:after="0" w:line="180" w:lineRule="exact"/>
              <w:ind w:left="0" w:right="0" w:firstLine="0"/>
              <w:jc w:val="left"/>
              <w:rPr>
                <w:rFonts w:ascii="Times New Roman"/>
                <w:color w:val="000000"/>
                <w:spacing w:val="0"/>
                <w:sz w:val="18"/>
              </w:rPr>
            </w:pPr>
            <w:r>
              <w:rPr>
                <w:rFonts w:ascii="TSFUFE+SimSun" w:hAnsi="TSFUFE+SimSun" w:cs="TSFUFE+SimSun"/>
                <w:color w:val="000000"/>
                <w:spacing w:val="0"/>
                <w:sz w:val="18"/>
              </w:rPr>
              <w:t>对个人和家庭的补</w:t>
            </w:r>
          </w:p>
          <w:p w14:paraId="5AFDCF4A">
            <w:pPr>
              <w:spacing w:before="0" w:after="0" w:line="210" w:lineRule="exact"/>
              <w:ind w:left="0" w:right="0" w:firstLine="0"/>
              <w:jc w:val="left"/>
              <w:rPr>
                <w:rFonts w:ascii="Times New Roman"/>
                <w:color w:val="000000"/>
                <w:spacing w:val="0"/>
                <w:sz w:val="18"/>
              </w:rPr>
            </w:pPr>
            <w:r>
              <w:rPr>
                <w:rFonts w:ascii="TSFUFE+SimSun" w:hAnsi="TSFUFE+SimSun" w:cs="TSFUFE+SimSun"/>
                <w:color w:val="000000"/>
                <w:spacing w:val="0"/>
                <w:sz w:val="18"/>
              </w:rPr>
              <w:t>助</w:t>
            </w:r>
          </w:p>
        </w:tc>
        <w:tc>
          <w:tcPr>
            <w:tcW w:w="20" w:type="dxa"/>
            <w:noWrap w:val="0"/>
            <w:vAlign w:val="top"/>
          </w:tcPr>
          <w:p w14:paraId="465F7675">
            <w:pPr>
              <w:spacing w:before="0" w:after="0" w:line="0" w:lineRule="exact"/>
              <w:ind w:left="0" w:right="0" w:firstLine="0"/>
              <w:jc w:val="left"/>
              <w:rPr>
                <w:rFonts w:ascii="Times New Roman"/>
                <w:color w:val="000000"/>
                <w:spacing w:val="0"/>
                <w:sz w:val="18"/>
              </w:rPr>
            </w:pPr>
          </w:p>
        </w:tc>
        <w:tc>
          <w:tcPr>
            <w:tcW w:w="4323" w:type="dxa"/>
            <w:noWrap w:val="0"/>
            <w:vAlign w:val="top"/>
          </w:tcPr>
          <w:p w14:paraId="2E740B28">
            <w:pPr>
              <w:spacing w:before="105" w:after="0" w:line="180" w:lineRule="exact"/>
              <w:ind w:left="0" w:right="0" w:firstLine="0"/>
              <w:jc w:val="left"/>
              <w:rPr>
                <w:rFonts w:ascii="Times New Roman"/>
                <w:color w:val="000000"/>
                <w:spacing w:val="0"/>
                <w:sz w:val="18"/>
              </w:rPr>
            </w:pPr>
            <w:r>
              <w:rPr>
                <w:rFonts w:ascii="TSFUFE+SimSun"/>
                <w:color w:val="212529"/>
                <w:spacing w:val="0"/>
                <w:sz w:val="18"/>
              </w:rPr>
              <w:t>62.55</w:t>
            </w:r>
            <w:r>
              <w:rPr>
                <w:rFonts w:ascii="Times New Roman"/>
                <w:color w:val="212529"/>
                <w:spacing w:val="0"/>
                <w:sz w:val="18"/>
              </w:rPr>
              <w:t xml:space="preserve"> </w:t>
            </w:r>
            <w:r>
              <w:rPr>
                <w:rFonts w:ascii="TSFUFE+SimSun"/>
                <w:color w:val="212529"/>
                <w:spacing w:val="0"/>
                <w:sz w:val="18"/>
              </w:rPr>
              <w:t>30215</w:t>
            </w:r>
            <w:r>
              <w:rPr>
                <w:rFonts w:ascii="Times New Roman"/>
                <w:color w:val="212529"/>
                <w:spacing w:val="525"/>
                <w:sz w:val="18"/>
              </w:rPr>
              <w:t xml:space="preserve"> </w:t>
            </w:r>
            <w:r>
              <w:rPr>
                <w:rFonts w:ascii="TSFUFE+SimSun" w:hAnsi="TSFUFE+SimSun" w:cs="TSFUFE+SimSun"/>
                <w:color w:val="212529"/>
                <w:spacing w:val="0"/>
                <w:sz w:val="18"/>
              </w:rPr>
              <w:t>会议费</w:t>
            </w:r>
            <w:r>
              <w:rPr>
                <w:rFonts w:ascii="Times New Roman"/>
                <w:color w:val="212529"/>
                <w:spacing w:val="1402"/>
                <w:sz w:val="18"/>
              </w:rPr>
              <w:t xml:space="preserve"> </w:t>
            </w:r>
            <w:r>
              <w:rPr>
                <w:rFonts w:ascii="TSFUFE+SimSun"/>
                <w:color w:val="212529"/>
                <w:spacing w:val="0"/>
                <w:sz w:val="18"/>
              </w:rPr>
              <w:t>30919</w:t>
            </w:r>
          </w:p>
        </w:tc>
        <w:tc>
          <w:tcPr>
            <w:tcW w:w="20" w:type="dxa"/>
            <w:noWrap w:val="0"/>
            <w:vAlign w:val="top"/>
          </w:tcPr>
          <w:p w14:paraId="372E7B05">
            <w:pPr>
              <w:spacing w:before="0" w:after="0" w:line="0" w:lineRule="exact"/>
              <w:ind w:left="0" w:right="0" w:firstLine="0"/>
              <w:jc w:val="left"/>
              <w:rPr>
                <w:rFonts w:ascii="Times New Roman"/>
                <w:color w:val="000000"/>
                <w:spacing w:val="0"/>
                <w:sz w:val="18"/>
              </w:rPr>
            </w:pPr>
          </w:p>
        </w:tc>
        <w:tc>
          <w:tcPr>
            <w:tcW w:w="1413" w:type="dxa"/>
            <w:noWrap w:val="0"/>
            <w:vAlign w:val="top"/>
          </w:tcPr>
          <w:p w14:paraId="2228E9EC">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其他交通工</w:t>
            </w:r>
          </w:p>
          <w:p w14:paraId="0AE1B95E">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具购置</w:t>
            </w:r>
          </w:p>
        </w:tc>
        <w:tc>
          <w:tcPr>
            <w:tcW w:w="20" w:type="dxa"/>
            <w:noWrap w:val="0"/>
            <w:vAlign w:val="top"/>
          </w:tcPr>
          <w:p w14:paraId="55225F2C">
            <w:pPr>
              <w:spacing w:before="0" w:after="0" w:line="0" w:lineRule="exact"/>
              <w:ind w:left="0" w:right="0" w:firstLine="0"/>
              <w:jc w:val="left"/>
              <w:rPr>
                <w:rFonts w:ascii="Times New Roman"/>
                <w:color w:val="000000"/>
                <w:spacing w:val="0"/>
                <w:sz w:val="18"/>
              </w:rPr>
            </w:pPr>
          </w:p>
        </w:tc>
        <w:tc>
          <w:tcPr>
            <w:tcW w:w="2765" w:type="dxa"/>
            <w:gridSpan w:val="6"/>
            <w:noWrap w:val="0"/>
            <w:vAlign w:val="top"/>
          </w:tcPr>
          <w:p w14:paraId="3E61B8AE">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212529"/>
                <w:spacing w:val="0"/>
                <w:sz w:val="18"/>
              </w:rPr>
              <w:t>31205</w:t>
            </w:r>
            <w:r>
              <w:rPr>
                <w:rFonts w:ascii="Times New Roman"/>
                <w:color w:val="212529"/>
                <w:spacing w:val="525"/>
                <w:sz w:val="18"/>
              </w:rPr>
              <w:t xml:space="preserve"> </w:t>
            </w:r>
            <w:r>
              <w:rPr>
                <w:rFonts w:ascii="TSFUFE+SimSun" w:hAnsi="TSFUFE+SimSun" w:cs="TSFUFE+SimSun"/>
                <w:color w:val="212529"/>
                <w:spacing w:val="0"/>
                <w:sz w:val="18"/>
              </w:rPr>
              <w:t>利息补贴</w:t>
            </w:r>
          </w:p>
        </w:tc>
      </w:tr>
      <w:tr w14:paraId="6C0E2D90">
        <w:tblPrEx>
          <w:tblCellMar>
            <w:top w:w="0" w:type="dxa"/>
            <w:left w:w="0" w:type="dxa"/>
            <w:bottom w:w="0" w:type="dxa"/>
            <w:right w:w="0" w:type="dxa"/>
          </w:tblCellMar>
        </w:tblPrEx>
        <w:trPr>
          <w:gridAfter w:val="1"/>
          <w:trHeight w:val="500" w:hRule="atLeast"/>
        </w:trPr>
        <w:tc>
          <w:tcPr>
            <w:tcW w:w="1055" w:type="dxa"/>
            <w:noWrap w:val="0"/>
            <w:vAlign w:val="top"/>
          </w:tcPr>
          <w:p w14:paraId="3160FD8F">
            <w:pPr>
              <w:spacing w:before="0" w:after="0" w:line="0" w:lineRule="exact"/>
              <w:ind w:left="0" w:right="0" w:firstLine="0"/>
              <w:jc w:val="left"/>
              <w:rPr>
                <w:rFonts w:ascii="Times New Roman"/>
                <w:color w:val="000000"/>
                <w:spacing w:val="0"/>
                <w:sz w:val="18"/>
              </w:rPr>
            </w:pPr>
          </w:p>
        </w:tc>
        <w:tc>
          <w:tcPr>
            <w:tcW w:w="7296" w:type="dxa"/>
            <w:gridSpan w:val="5"/>
            <w:noWrap w:val="0"/>
            <w:vAlign w:val="top"/>
          </w:tcPr>
          <w:p w14:paraId="662AD448">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30301</w:t>
            </w:r>
            <w:r>
              <w:rPr>
                <w:rFonts w:ascii="Times New Roman"/>
                <w:color w:val="212529"/>
                <w:spacing w:val="571"/>
                <w:sz w:val="18"/>
              </w:rPr>
              <w:t xml:space="preserve"> </w:t>
            </w:r>
            <w:r>
              <w:rPr>
                <w:rFonts w:ascii="TSFUFE+SimSun" w:hAnsi="TSFUFE+SimSun" w:cs="TSFUFE+SimSun"/>
                <w:color w:val="212529"/>
                <w:spacing w:val="0"/>
                <w:sz w:val="18"/>
              </w:rPr>
              <w:t>离休费</w:t>
            </w:r>
            <w:r>
              <w:rPr>
                <w:rFonts w:ascii="Times New Roman"/>
                <w:color w:val="212529"/>
                <w:spacing w:val="1817"/>
                <w:sz w:val="18"/>
              </w:rPr>
              <w:t xml:space="preserve"> </w:t>
            </w:r>
            <w:r>
              <w:rPr>
                <w:rFonts w:ascii="TSFUFE+SimSun"/>
                <w:color w:val="212529"/>
                <w:spacing w:val="0"/>
                <w:sz w:val="18"/>
              </w:rPr>
              <w:t>30216</w:t>
            </w:r>
            <w:r>
              <w:rPr>
                <w:rFonts w:ascii="Times New Roman"/>
                <w:color w:val="212529"/>
                <w:spacing w:val="525"/>
                <w:sz w:val="18"/>
              </w:rPr>
              <w:t xml:space="preserve"> </w:t>
            </w:r>
            <w:r>
              <w:rPr>
                <w:rFonts w:ascii="TSFUFE+SimSun" w:hAnsi="TSFUFE+SimSun" w:cs="TSFUFE+SimSun"/>
                <w:color w:val="212529"/>
                <w:spacing w:val="0"/>
                <w:sz w:val="18"/>
              </w:rPr>
              <w:t>培训费</w:t>
            </w:r>
            <w:r>
              <w:rPr>
                <w:rFonts w:ascii="Times New Roman"/>
                <w:color w:val="212529"/>
                <w:spacing w:val="1402"/>
                <w:sz w:val="18"/>
              </w:rPr>
              <w:t xml:space="preserve"> </w:t>
            </w:r>
            <w:r>
              <w:rPr>
                <w:rFonts w:ascii="TSFUFE+SimSun"/>
                <w:color w:val="212529"/>
                <w:spacing w:val="0"/>
                <w:sz w:val="18"/>
              </w:rPr>
              <w:t>30921</w:t>
            </w:r>
          </w:p>
        </w:tc>
        <w:tc>
          <w:tcPr>
            <w:tcW w:w="20" w:type="dxa"/>
            <w:noWrap w:val="0"/>
            <w:vAlign w:val="top"/>
          </w:tcPr>
          <w:p w14:paraId="5741386F">
            <w:pPr>
              <w:spacing w:before="0" w:after="0" w:line="0" w:lineRule="exact"/>
              <w:ind w:left="0" w:right="0" w:firstLine="0"/>
              <w:jc w:val="left"/>
              <w:rPr>
                <w:rFonts w:ascii="Times New Roman"/>
                <w:color w:val="000000"/>
                <w:spacing w:val="0"/>
                <w:sz w:val="18"/>
              </w:rPr>
            </w:pPr>
          </w:p>
        </w:tc>
        <w:tc>
          <w:tcPr>
            <w:tcW w:w="1413" w:type="dxa"/>
            <w:noWrap w:val="0"/>
            <w:vAlign w:val="top"/>
          </w:tcPr>
          <w:p w14:paraId="52551D1A">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文物和陈列</w:t>
            </w:r>
          </w:p>
          <w:p w14:paraId="59FC0FBF">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品购置</w:t>
            </w:r>
          </w:p>
        </w:tc>
        <w:tc>
          <w:tcPr>
            <w:tcW w:w="20" w:type="dxa"/>
            <w:noWrap w:val="0"/>
            <w:vAlign w:val="top"/>
          </w:tcPr>
          <w:p w14:paraId="598DC16F">
            <w:pPr>
              <w:spacing w:before="0" w:after="0" w:line="0" w:lineRule="exact"/>
              <w:ind w:left="0" w:right="0" w:firstLine="0"/>
              <w:jc w:val="left"/>
              <w:rPr>
                <w:rFonts w:ascii="Times New Roman"/>
                <w:color w:val="000000"/>
                <w:spacing w:val="0"/>
                <w:sz w:val="18"/>
              </w:rPr>
            </w:pPr>
          </w:p>
        </w:tc>
        <w:tc>
          <w:tcPr>
            <w:tcW w:w="3305" w:type="dxa"/>
            <w:gridSpan w:val="7"/>
            <w:noWrap w:val="0"/>
            <w:vAlign w:val="top"/>
          </w:tcPr>
          <w:p w14:paraId="068D54BF">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212529"/>
                <w:spacing w:val="0"/>
                <w:sz w:val="18"/>
              </w:rPr>
              <w:t>31299</w:t>
            </w:r>
            <w:r>
              <w:rPr>
                <w:rFonts w:ascii="Times New Roman"/>
                <w:color w:val="212529"/>
                <w:spacing w:val="525"/>
                <w:sz w:val="18"/>
              </w:rPr>
              <w:t xml:space="preserve"> </w:t>
            </w:r>
            <w:r>
              <w:rPr>
                <w:rFonts w:ascii="TSFUFE+SimSun" w:hAnsi="TSFUFE+SimSun" w:cs="TSFUFE+SimSun"/>
                <w:color w:val="212529"/>
                <w:spacing w:val="0"/>
                <w:sz w:val="18"/>
              </w:rPr>
              <w:t>其他对企业补助</w:t>
            </w:r>
          </w:p>
        </w:tc>
      </w:tr>
      <w:tr w14:paraId="1B61977D">
        <w:tblPrEx>
          <w:tblCellMar>
            <w:top w:w="0" w:type="dxa"/>
            <w:left w:w="0" w:type="dxa"/>
            <w:bottom w:w="0" w:type="dxa"/>
            <w:right w:w="0" w:type="dxa"/>
          </w:tblCellMar>
        </w:tblPrEx>
        <w:trPr>
          <w:trHeight w:val="500" w:hRule="atLeast"/>
        </w:trPr>
        <w:tc>
          <w:tcPr>
            <w:tcW w:w="1055" w:type="dxa"/>
            <w:noWrap w:val="0"/>
            <w:vAlign w:val="top"/>
          </w:tcPr>
          <w:p w14:paraId="067E3DFF">
            <w:pPr>
              <w:spacing w:before="0" w:after="0" w:line="0" w:lineRule="exact"/>
              <w:ind w:left="0" w:right="0" w:firstLine="0"/>
              <w:jc w:val="left"/>
              <w:rPr>
                <w:rFonts w:ascii="Times New Roman"/>
                <w:color w:val="000000"/>
                <w:spacing w:val="0"/>
                <w:sz w:val="18"/>
              </w:rPr>
            </w:pPr>
          </w:p>
        </w:tc>
        <w:tc>
          <w:tcPr>
            <w:tcW w:w="7296" w:type="dxa"/>
            <w:gridSpan w:val="5"/>
            <w:noWrap w:val="0"/>
            <w:vAlign w:val="top"/>
          </w:tcPr>
          <w:p w14:paraId="60789588">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30302</w:t>
            </w:r>
            <w:r>
              <w:rPr>
                <w:rFonts w:ascii="Times New Roman"/>
                <w:color w:val="212529"/>
                <w:spacing w:val="571"/>
                <w:sz w:val="18"/>
              </w:rPr>
              <w:t xml:space="preserve"> </w:t>
            </w:r>
            <w:r>
              <w:rPr>
                <w:rFonts w:ascii="TSFUFE+SimSun" w:hAnsi="TSFUFE+SimSun" w:cs="TSFUFE+SimSun"/>
                <w:color w:val="212529"/>
                <w:spacing w:val="0"/>
                <w:sz w:val="18"/>
              </w:rPr>
              <w:t>退休费</w:t>
            </w:r>
            <w:r>
              <w:rPr>
                <w:rFonts w:ascii="Times New Roman"/>
                <w:color w:val="212529"/>
                <w:spacing w:val="1322"/>
                <w:sz w:val="18"/>
              </w:rPr>
              <w:t xml:space="preserve"> </w:t>
            </w:r>
            <w:r>
              <w:rPr>
                <w:rFonts w:ascii="TSFUFE+SimSun"/>
                <w:color w:val="212529"/>
                <w:spacing w:val="0"/>
                <w:sz w:val="18"/>
              </w:rPr>
              <w:t>29.47</w:t>
            </w:r>
            <w:r>
              <w:rPr>
                <w:rFonts w:ascii="Times New Roman"/>
                <w:color w:val="212529"/>
                <w:spacing w:val="0"/>
                <w:sz w:val="18"/>
              </w:rPr>
              <w:t xml:space="preserve"> </w:t>
            </w:r>
            <w:r>
              <w:rPr>
                <w:rFonts w:ascii="TSFUFE+SimSun"/>
                <w:color w:val="212529"/>
                <w:spacing w:val="0"/>
                <w:sz w:val="18"/>
              </w:rPr>
              <w:t>30217</w:t>
            </w:r>
            <w:r>
              <w:rPr>
                <w:rFonts w:ascii="Times New Roman"/>
                <w:color w:val="212529"/>
                <w:spacing w:val="525"/>
                <w:sz w:val="18"/>
              </w:rPr>
              <w:t xml:space="preserve"> </w:t>
            </w:r>
            <w:r>
              <w:rPr>
                <w:rFonts w:ascii="TSFUFE+SimSun" w:hAnsi="TSFUFE+SimSun" w:cs="TSFUFE+SimSun"/>
                <w:color w:val="212529"/>
                <w:spacing w:val="0"/>
                <w:sz w:val="18"/>
              </w:rPr>
              <w:t>公务接待费</w:t>
            </w:r>
            <w:r>
              <w:rPr>
                <w:rFonts w:ascii="Times New Roman"/>
                <w:color w:val="212529"/>
                <w:spacing w:val="1042"/>
                <w:sz w:val="18"/>
              </w:rPr>
              <w:t xml:space="preserve"> </w:t>
            </w:r>
            <w:r>
              <w:rPr>
                <w:rFonts w:ascii="TSFUFE+SimSun"/>
                <w:color w:val="212529"/>
                <w:spacing w:val="0"/>
                <w:sz w:val="18"/>
              </w:rPr>
              <w:t>30922</w:t>
            </w:r>
          </w:p>
        </w:tc>
        <w:tc>
          <w:tcPr>
            <w:tcW w:w="20" w:type="dxa"/>
            <w:noWrap w:val="0"/>
            <w:vAlign w:val="top"/>
          </w:tcPr>
          <w:p w14:paraId="051E065A">
            <w:pPr>
              <w:spacing w:before="0" w:after="0" w:line="0" w:lineRule="exact"/>
              <w:ind w:left="0" w:right="0" w:firstLine="0"/>
              <w:jc w:val="left"/>
              <w:rPr>
                <w:rFonts w:ascii="Times New Roman"/>
                <w:color w:val="000000"/>
                <w:spacing w:val="0"/>
                <w:sz w:val="18"/>
              </w:rPr>
            </w:pPr>
          </w:p>
        </w:tc>
        <w:tc>
          <w:tcPr>
            <w:tcW w:w="1413" w:type="dxa"/>
            <w:noWrap w:val="0"/>
            <w:vAlign w:val="top"/>
          </w:tcPr>
          <w:p w14:paraId="19A7907C">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无形资产购</w:t>
            </w:r>
          </w:p>
          <w:p w14:paraId="732C52DD">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置</w:t>
            </w:r>
          </w:p>
        </w:tc>
        <w:tc>
          <w:tcPr>
            <w:tcW w:w="20" w:type="dxa"/>
            <w:noWrap w:val="0"/>
            <w:vAlign w:val="top"/>
          </w:tcPr>
          <w:p w14:paraId="1D39A281">
            <w:pPr>
              <w:spacing w:before="0" w:after="0" w:line="0" w:lineRule="exact"/>
              <w:ind w:left="0" w:right="0" w:firstLine="0"/>
              <w:jc w:val="left"/>
              <w:rPr>
                <w:rFonts w:ascii="Times New Roman"/>
                <w:color w:val="000000"/>
                <w:spacing w:val="0"/>
                <w:sz w:val="18"/>
              </w:rPr>
            </w:pPr>
          </w:p>
        </w:tc>
        <w:tc>
          <w:tcPr>
            <w:tcW w:w="3485" w:type="dxa"/>
            <w:gridSpan w:val="8"/>
            <w:noWrap w:val="0"/>
            <w:vAlign w:val="top"/>
          </w:tcPr>
          <w:p w14:paraId="375A46EC">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000000"/>
                <w:spacing w:val="0"/>
                <w:sz w:val="18"/>
              </w:rPr>
              <w:t>313</w:t>
            </w:r>
            <w:r>
              <w:rPr>
                <w:rFonts w:ascii="Times New Roman"/>
                <w:color w:val="000000"/>
                <w:spacing w:val="525"/>
                <w:sz w:val="18"/>
              </w:rPr>
              <w:t xml:space="preserve"> </w:t>
            </w:r>
            <w:r>
              <w:rPr>
                <w:rFonts w:ascii="TSFUFE+SimSun" w:hAnsi="TSFUFE+SimSun" w:cs="TSFUFE+SimSun"/>
                <w:color w:val="000000"/>
                <w:spacing w:val="0"/>
                <w:sz w:val="18"/>
              </w:rPr>
              <w:t>对社会保障基金补助</w:t>
            </w:r>
          </w:p>
        </w:tc>
      </w:tr>
      <w:tr w14:paraId="4B5A9362">
        <w:tblPrEx>
          <w:tblCellMar>
            <w:top w:w="0" w:type="dxa"/>
            <w:left w:w="0" w:type="dxa"/>
            <w:bottom w:w="0" w:type="dxa"/>
            <w:right w:w="0" w:type="dxa"/>
          </w:tblCellMar>
        </w:tblPrEx>
        <w:trPr>
          <w:trHeight w:val="500" w:hRule="atLeast"/>
        </w:trPr>
        <w:tc>
          <w:tcPr>
            <w:tcW w:w="1055" w:type="dxa"/>
            <w:noWrap w:val="0"/>
            <w:vAlign w:val="top"/>
          </w:tcPr>
          <w:p w14:paraId="6712B8FC">
            <w:pPr>
              <w:spacing w:before="0" w:after="0" w:line="0" w:lineRule="exact"/>
              <w:ind w:left="0" w:right="0" w:firstLine="0"/>
              <w:jc w:val="left"/>
              <w:rPr>
                <w:rFonts w:ascii="Times New Roman"/>
                <w:color w:val="000000"/>
                <w:spacing w:val="0"/>
                <w:sz w:val="18"/>
              </w:rPr>
            </w:pPr>
          </w:p>
        </w:tc>
        <w:tc>
          <w:tcPr>
            <w:tcW w:w="7296" w:type="dxa"/>
            <w:gridSpan w:val="5"/>
            <w:noWrap w:val="0"/>
            <w:vAlign w:val="top"/>
          </w:tcPr>
          <w:p w14:paraId="12EE2637">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30303</w:t>
            </w:r>
            <w:r>
              <w:rPr>
                <w:rFonts w:ascii="Times New Roman"/>
                <w:color w:val="212529"/>
                <w:spacing w:val="571"/>
                <w:sz w:val="18"/>
              </w:rPr>
              <w:t xml:space="preserve"> </w:t>
            </w:r>
            <w:r>
              <w:rPr>
                <w:rFonts w:ascii="TSFUFE+SimSun" w:hAnsi="TSFUFE+SimSun" w:cs="TSFUFE+SimSun"/>
                <w:color w:val="212529"/>
                <w:spacing w:val="0"/>
                <w:sz w:val="18"/>
              </w:rPr>
              <w:t>退职（役）费</w:t>
            </w:r>
            <w:r>
              <w:rPr>
                <w:rFonts w:ascii="Times New Roman"/>
                <w:color w:val="212529"/>
                <w:spacing w:val="1277"/>
                <w:sz w:val="18"/>
              </w:rPr>
              <w:t xml:space="preserve"> </w:t>
            </w:r>
            <w:r>
              <w:rPr>
                <w:rFonts w:ascii="TSFUFE+SimSun"/>
                <w:color w:val="212529"/>
                <w:spacing w:val="0"/>
                <w:sz w:val="18"/>
              </w:rPr>
              <w:t>30218</w:t>
            </w:r>
            <w:r>
              <w:rPr>
                <w:rFonts w:ascii="Times New Roman"/>
                <w:color w:val="212529"/>
                <w:spacing w:val="525"/>
                <w:sz w:val="18"/>
              </w:rPr>
              <w:t xml:space="preserve"> </w:t>
            </w:r>
            <w:r>
              <w:rPr>
                <w:rFonts w:ascii="TSFUFE+SimSun" w:hAnsi="TSFUFE+SimSun" w:cs="TSFUFE+SimSun"/>
                <w:color w:val="212529"/>
                <w:spacing w:val="0"/>
                <w:sz w:val="18"/>
              </w:rPr>
              <w:t>专用材料费</w:t>
            </w:r>
            <w:r>
              <w:rPr>
                <w:rFonts w:ascii="Times New Roman"/>
                <w:color w:val="212529"/>
                <w:spacing w:val="1042"/>
                <w:sz w:val="18"/>
              </w:rPr>
              <w:t xml:space="preserve"> </w:t>
            </w:r>
            <w:r>
              <w:rPr>
                <w:rFonts w:ascii="TSFUFE+SimSun"/>
                <w:color w:val="212529"/>
                <w:spacing w:val="0"/>
                <w:sz w:val="18"/>
              </w:rPr>
              <w:t>30999</w:t>
            </w:r>
          </w:p>
        </w:tc>
        <w:tc>
          <w:tcPr>
            <w:tcW w:w="20" w:type="dxa"/>
            <w:noWrap w:val="0"/>
            <w:vAlign w:val="top"/>
          </w:tcPr>
          <w:p w14:paraId="17EEA7FC">
            <w:pPr>
              <w:spacing w:before="0" w:after="0" w:line="0" w:lineRule="exact"/>
              <w:ind w:left="0" w:right="0" w:firstLine="0"/>
              <w:jc w:val="left"/>
              <w:rPr>
                <w:rFonts w:ascii="Times New Roman"/>
                <w:color w:val="000000"/>
                <w:spacing w:val="0"/>
                <w:sz w:val="18"/>
              </w:rPr>
            </w:pPr>
          </w:p>
        </w:tc>
        <w:tc>
          <w:tcPr>
            <w:tcW w:w="1413" w:type="dxa"/>
            <w:noWrap w:val="0"/>
            <w:vAlign w:val="top"/>
          </w:tcPr>
          <w:p w14:paraId="4D3B532C">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其他资本性</w:t>
            </w:r>
          </w:p>
          <w:p w14:paraId="1E5C12D8">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支出</w:t>
            </w:r>
          </w:p>
        </w:tc>
        <w:tc>
          <w:tcPr>
            <w:tcW w:w="20" w:type="dxa"/>
            <w:noWrap w:val="0"/>
            <w:vAlign w:val="top"/>
          </w:tcPr>
          <w:p w14:paraId="28DCE51B">
            <w:pPr>
              <w:spacing w:before="0" w:after="0" w:line="0" w:lineRule="exact"/>
              <w:ind w:left="0" w:right="0" w:firstLine="0"/>
              <w:jc w:val="left"/>
              <w:rPr>
                <w:rFonts w:ascii="Times New Roman"/>
                <w:color w:val="000000"/>
                <w:spacing w:val="0"/>
                <w:sz w:val="18"/>
              </w:rPr>
            </w:pPr>
          </w:p>
        </w:tc>
        <w:tc>
          <w:tcPr>
            <w:tcW w:w="1765" w:type="dxa"/>
            <w:gridSpan w:val="3"/>
            <w:noWrap w:val="0"/>
            <w:vAlign w:val="top"/>
          </w:tcPr>
          <w:p w14:paraId="792A00D5">
            <w:pPr>
              <w:spacing w:before="105"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w:t>
            </w:r>
            <w:r>
              <w:rPr>
                <w:rFonts w:ascii="Times New Roman"/>
                <w:color w:val="212529"/>
                <w:spacing w:val="180"/>
                <w:sz w:val="18"/>
              </w:rPr>
              <w:t xml:space="preserve"> </w:t>
            </w:r>
            <w:r>
              <w:rPr>
                <w:rFonts w:ascii="TSFUFE+SimSun"/>
                <w:color w:val="212529"/>
                <w:spacing w:val="0"/>
                <w:sz w:val="18"/>
              </w:rPr>
              <w:t>31302</w:t>
            </w:r>
          </w:p>
        </w:tc>
        <w:tc>
          <w:tcPr>
            <w:tcW w:w="20" w:type="dxa"/>
            <w:noWrap w:val="0"/>
            <w:vAlign w:val="top"/>
          </w:tcPr>
          <w:p w14:paraId="69E508E3">
            <w:pPr>
              <w:spacing w:before="0" w:after="0" w:line="0" w:lineRule="exact"/>
              <w:ind w:left="0" w:right="0" w:firstLine="0"/>
              <w:jc w:val="left"/>
              <w:rPr>
                <w:rFonts w:ascii="Times New Roman"/>
                <w:color w:val="000000"/>
                <w:spacing w:val="0"/>
                <w:sz w:val="18"/>
              </w:rPr>
            </w:pPr>
          </w:p>
        </w:tc>
        <w:tc>
          <w:tcPr>
            <w:tcW w:w="1700" w:type="dxa"/>
            <w:gridSpan w:val="4"/>
            <w:noWrap w:val="0"/>
            <w:vAlign w:val="top"/>
          </w:tcPr>
          <w:p w14:paraId="41EFA888">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对社会保险基金补</w:t>
            </w:r>
          </w:p>
          <w:p w14:paraId="07FC2E07">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助</w:t>
            </w:r>
          </w:p>
        </w:tc>
      </w:tr>
      <w:tr w14:paraId="659EFAB3">
        <w:tblPrEx>
          <w:tblCellMar>
            <w:top w:w="0" w:type="dxa"/>
            <w:left w:w="0" w:type="dxa"/>
            <w:bottom w:w="0" w:type="dxa"/>
            <w:right w:w="0" w:type="dxa"/>
          </w:tblCellMar>
        </w:tblPrEx>
        <w:trPr>
          <w:trHeight w:val="500" w:hRule="atLeast"/>
        </w:trPr>
        <w:tc>
          <w:tcPr>
            <w:tcW w:w="1055" w:type="dxa"/>
            <w:noWrap w:val="0"/>
            <w:vAlign w:val="top"/>
          </w:tcPr>
          <w:p w14:paraId="54933D3B">
            <w:pPr>
              <w:spacing w:before="0" w:after="0" w:line="0" w:lineRule="exact"/>
              <w:ind w:left="0" w:right="0" w:firstLine="0"/>
              <w:jc w:val="left"/>
              <w:rPr>
                <w:rFonts w:ascii="Times New Roman"/>
                <w:color w:val="000000"/>
                <w:spacing w:val="0"/>
                <w:sz w:val="18"/>
              </w:rPr>
            </w:pPr>
          </w:p>
        </w:tc>
        <w:tc>
          <w:tcPr>
            <w:tcW w:w="10514" w:type="dxa"/>
            <w:gridSpan w:val="11"/>
            <w:noWrap w:val="0"/>
            <w:vAlign w:val="top"/>
          </w:tcPr>
          <w:p w14:paraId="21FCE540">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30304</w:t>
            </w:r>
            <w:r>
              <w:rPr>
                <w:rFonts w:ascii="Times New Roman"/>
                <w:color w:val="212529"/>
                <w:spacing w:val="571"/>
                <w:sz w:val="18"/>
              </w:rPr>
              <w:t xml:space="preserve"> </w:t>
            </w:r>
            <w:r>
              <w:rPr>
                <w:rFonts w:ascii="TSFUFE+SimSun" w:hAnsi="TSFUFE+SimSun" w:cs="TSFUFE+SimSun"/>
                <w:color w:val="212529"/>
                <w:spacing w:val="0"/>
                <w:sz w:val="18"/>
              </w:rPr>
              <w:t>抚恤金</w:t>
            </w:r>
            <w:r>
              <w:rPr>
                <w:rFonts w:ascii="Times New Roman"/>
                <w:color w:val="212529"/>
                <w:spacing w:val="1817"/>
                <w:sz w:val="18"/>
              </w:rPr>
              <w:t xml:space="preserve"> </w:t>
            </w:r>
            <w:r>
              <w:rPr>
                <w:rFonts w:ascii="TSFUFE+SimSun"/>
                <w:color w:val="212529"/>
                <w:spacing w:val="0"/>
                <w:sz w:val="18"/>
              </w:rPr>
              <w:t>30224</w:t>
            </w:r>
            <w:r>
              <w:rPr>
                <w:rFonts w:ascii="Times New Roman"/>
                <w:color w:val="212529"/>
                <w:spacing w:val="525"/>
                <w:sz w:val="18"/>
              </w:rPr>
              <w:t xml:space="preserve"> </w:t>
            </w:r>
            <w:r>
              <w:rPr>
                <w:rFonts w:ascii="TSFUFE+SimSun" w:hAnsi="TSFUFE+SimSun" w:cs="TSFUFE+SimSun"/>
                <w:color w:val="212529"/>
                <w:spacing w:val="0"/>
                <w:sz w:val="18"/>
              </w:rPr>
              <w:t>被装购置费</w:t>
            </w:r>
            <w:r>
              <w:rPr>
                <w:rFonts w:ascii="Times New Roman"/>
                <w:color w:val="212529"/>
                <w:spacing w:val="1042"/>
                <w:sz w:val="18"/>
              </w:rPr>
              <w:t xml:space="preserve"> </w:t>
            </w:r>
            <w:r>
              <w:rPr>
                <w:rFonts w:ascii="TSFUFE+SimSun"/>
                <w:color w:val="000000"/>
                <w:spacing w:val="0"/>
                <w:sz w:val="18"/>
              </w:rPr>
              <w:t>310</w:t>
            </w:r>
            <w:r>
              <w:rPr>
                <w:rFonts w:ascii="Times New Roman"/>
                <w:color w:val="000000"/>
                <w:spacing w:val="525"/>
                <w:sz w:val="18"/>
              </w:rPr>
              <w:t xml:space="preserve"> </w:t>
            </w:r>
            <w:r>
              <w:rPr>
                <w:rFonts w:ascii="TSFUFE+SimSun" w:hAnsi="TSFUFE+SimSun" w:cs="TSFUFE+SimSun"/>
                <w:color w:val="000000"/>
                <w:spacing w:val="0"/>
                <w:sz w:val="18"/>
              </w:rPr>
              <w:t>资本性支出</w:t>
            </w:r>
            <w:r>
              <w:rPr>
                <w:rFonts w:ascii="Times New Roman"/>
                <w:color w:val="000000"/>
                <w:spacing w:val="1433"/>
                <w:sz w:val="18"/>
              </w:rPr>
              <w:t xml:space="preserve"> </w:t>
            </w:r>
            <w:r>
              <w:rPr>
                <w:rFonts w:ascii="TSFUFE+SimSun"/>
                <w:color w:val="212529"/>
                <w:spacing w:val="0"/>
                <w:sz w:val="18"/>
              </w:rPr>
              <w:t>31303</w:t>
            </w:r>
          </w:p>
        </w:tc>
        <w:tc>
          <w:tcPr>
            <w:tcW w:w="20" w:type="dxa"/>
            <w:noWrap w:val="0"/>
            <w:vAlign w:val="top"/>
          </w:tcPr>
          <w:p w14:paraId="79D70D33">
            <w:pPr>
              <w:spacing w:before="0" w:after="0" w:line="0" w:lineRule="exact"/>
              <w:ind w:left="0" w:right="0" w:firstLine="0"/>
              <w:jc w:val="left"/>
              <w:rPr>
                <w:rFonts w:ascii="Times New Roman"/>
                <w:color w:val="000000"/>
                <w:spacing w:val="0"/>
                <w:sz w:val="18"/>
              </w:rPr>
            </w:pPr>
          </w:p>
        </w:tc>
        <w:tc>
          <w:tcPr>
            <w:tcW w:w="1700" w:type="dxa"/>
            <w:gridSpan w:val="4"/>
            <w:noWrap w:val="0"/>
            <w:vAlign w:val="top"/>
          </w:tcPr>
          <w:p w14:paraId="722BBB66">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补充全国社会保障</w:t>
            </w:r>
          </w:p>
          <w:p w14:paraId="68EFBFDD">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基金</w:t>
            </w:r>
          </w:p>
        </w:tc>
      </w:tr>
      <w:tr w14:paraId="79B2AE69">
        <w:tblPrEx>
          <w:tblCellMar>
            <w:top w:w="0" w:type="dxa"/>
            <w:left w:w="0" w:type="dxa"/>
            <w:bottom w:w="0" w:type="dxa"/>
            <w:right w:w="0" w:type="dxa"/>
          </w:tblCellMar>
        </w:tblPrEx>
        <w:trPr>
          <w:trHeight w:val="500" w:hRule="atLeast"/>
        </w:trPr>
        <w:tc>
          <w:tcPr>
            <w:tcW w:w="1055" w:type="dxa"/>
            <w:noWrap w:val="0"/>
            <w:vAlign w:val="top"/>
          </w:tcPr>
          <w:p w14:paraId="26C92E22">
            <w:pPr>
              <w:spacing w:before="0" w:after="0" w:line="0" w:lineRule="exact"/>
              <w:ind w:left="0" w:right="0" w:firstLine="0"/>
              <w:jc w:val="left"/>
              <w:rPr>
                <w:rFonts w:ascii="Times New Roman"/>
                <w:color w:val="000000"/>
                <w:spacing w:val="0"/>
                <w:sz w:val="18"/>
              </w:rPr>
            </w:pPr>
          </w:p>
        </w:tc>
        <w:tc>
          <w:tcPr>
            <w:tcW w:w="7296" w:type="dxa"/>
            <w:gridSpan w:val="5"/>
            <w:noWrap w:val="0"/>
            <w:vAlign w:val="top"/>
          </w:tcPr>
          <w:p w14:paraId="2C2466C1">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30305</w:t>
            </w:r>
            <w:r>
              <w:rPr>
                <w:rFonts w:ascii="Times New Roman"/>
                <w:color w:val="212529"/>
                <w:spacing w:val="571"/>
                <w:sz w:val="18"/>
              </w:rPr>
              <w:t xml:space="preserve"> </w:t>
            </w:r>
            <w:r>
              <w:rPr>
                <w:rFonts w:ascii="TSFUFE+SimSun" w:hAnsi="TSFUFE+SimSun" w:cs="TSFUFE+SimSun"/>
                <w:color w:val="212529"/>
                <w:spacing w:val="0"/>
                <w:sz w:val="18"/>
              </w:rPr>
              <w:t>生活补助</w:t>
            </w:r>
            <w:r>
              <w:rPr>
                <w:rFonts w:ascii="Times New Roman"/>
                <w:color w:val="212529"/>
                <w:spacing w:val="1232"/>
                <w:sz w:val="18"/>
              </w:rPr>
              <w:t xml:space="preserve"> </w:t>
            </w:r>
            <w:r>
              <w:rPr>
                <w:rFonts w:ascii="TSFUFE+SimSun"/>
                <w:color w:val="212529"/>
                <w:spacing w:val="0"/>
                <w:sz w:val="18"/>
              </w:rPr>
              <w:t>6.77</w:t>
            </w:r>
            <w:r>
              <w:rPr>
                <w:rFonts w:ascii="Times New Roman"/>
                <w:color w:val="212529"/>
                <w:spacing w:val="0"/>
                <w:sz w:val="18"/>
              </w:rPr>
              <w:t xml:space="preserve"> </w:t>
            </w:r>
            <w:r>
              <w:rPr>
                <w:rFonts w:ascii="TSFUFE+SimSun"/>
                <w:color w:val="212529"/>
                <w:spacing w:val="0"/>
                <w:sz w:val="18"/>
              </w:rPr>
              <w:t>30225</w:t>
            </w:r>
            <w:r>
              <w:rPr>
                <w:rFonts w:ascii="Times New Roman"/>
                <w:color w:val="212529"/>
                <w:spacing w:val="525"/>
                <w:sz w:val="18"/>
              </w:rPr>
              <w:t xml:space="preserve"> </w:t>
            </w:r>
            <w:r>
              <w:rPr>
                <w:rFonts w:ascii="TSFUFE+SimSun" w:hAnsi="TSFUFE+SimSun" w:cs="TSFUFE+SimSun"/>
                <w:color w:val="212529"/>
                <w:spacing w:val="0"/>
                <w:sz w:val="18"/>
              </w:rPr>
              <w:t>专用燃料费</w:t>
            </w:r>
            <w:r>
              <w:rPr>
                <w:rFonts w:ascii="Times New Roman"/>
                <w:color w:val="212529"/>
                <w:spacing w:val="1042"/>
                <w:sz w:val="18"/>
              </w:rPr>
              <w:t xml:space="preserve"> </w:t>
            </w:r>
            <w:r>
              <w:rPr>
                <w:rFonts w:ascii="TSFUFE+SimSun"/>
                <w:color w:val="212529"/>
                <w:spacing w:val="0"/>
                <w:sz w:val="18"/>
              </w:rPr>
              <w:t>31001</w:t>
            </w:r>
          </w:p>
        </w:tc>
        <w:tc>
          <w:tcPr>
            <w:tcW w:w="20" w:type="dxa"/>
            <w:noWrap w:val="0"/>
            <w:vAlign w:val="top"/>
          </w:tcPr>
          <w:p w14:paraId="26490477">
            <w:pPr>
              <w:spacing w:before="0" w:after="0" w:line="0" w:lineRule="exact"/>
              <w:ind w:left="0" w:right="0" w:firstLine="0"/>
              <w:jc w:val="left"/>
              <w:rPr>
                <w:rFonts w:ascii="Times New Roman"/>
                <w:color w:val="000000"/>
                <w:spacing w:val="0"/>
                <w:sz w:val="18"/>
              </w:rPr>
            </w:pPr>
          </w:p>
        </w:tc>
        <w:tc>
          <w:tcPr>
            <w:tcW w:w="2358" w:type="dxa"/>
            <w:gridSpan w:val="3"/>
            <w:noWrap w:val="0"/>
            <w:vAlign w:val="top"/>
          </w:tcPr>
          <w:p w14:paraId="5BAC7678">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房屋建筑物</w:t>
            </w:r>
          </w:p>
          <w:p w14:paraId="5D0F6C54">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构建</w:t>
            </w:r>
          </w:p>
        </w:tc>
        <w:tc>
          <w:tcPr>
            <w:tcW w:w="20" w:type="dxa"/>
            <w:noWrap w:val="0"/>
            <w:vAlign w:val="top"/>
          </w:tcPr>
          <w:p w14:paraId="0C6AB3C5">
            <w:pPr>
              <w:spacing w:before="0" w:after="0" w:line="0" w:lineRule="exact"/>
              <w:ind w:left="0" w:right="0" w:firstLine="0"/>
              <w:jc w:val="left"/>
              <w:rPr>
                <w:rFonts w:ascii="Times New Roman"/>
                <w:color w:val="000000"/>
                <w:spacing w:val="0"/>
                <w:sz w:val="18"/>
              </w:rPr>
            </w:pPr>
          </w:p>
        </w:tc>
        <w:tc>
          <w:tcPr>
            <w:tcW w:w="820" w:type="dxa"/>
            <w:noWrap w:val="0"/>
            <w:vAlign w:val="top"/>
          </w:tcPr>
          <w:p w14:paraId="4FEC3D71">
            <w:pPr>
              <w:spacing w:before="105" w:after="0" w:line="180" w:lineRule="exact"/>
              <w:ind w:left="0" w:right="0" w:firstLine="0"/>
              <w:jc w:val="left"/>
              <w:rPr>
                <w:rFonts w:ascii="Times New Roman"/>
                <w:color w:val="000000"/>
                <w:spacing w:val="0"/>
                <w:sz w:val="18"/>
              </w:rPr>
            </w:pPr>
            <w:r>
              <w:rPr>
                <w:rFonts w:ascii="TSFUFE+SimSun"/>
                <w:color w:val="212529"/>
                <w:spacing w:val="0"/>
                <w:sz w:val="18"/>
              </w:rPr>
              <w:t>31304</w:t>
            </w:r>
          </w:p>
        </w:tc>
        <w:tc>
          <w:tcPr>
            <w:tcW w:w="20" w:type="dxa"/>
            <w:noWrap w:val="0"/>
            <w:vAlign w:val="top"/>
          </w:tcPr>
          <w:p w14:paraId="10E0B502">
            <w:pPr>
              <w:spacing w:before="0" w:after="0" w:line="0" w:lineRule="exact"/>
              <w:ind w:left="0" w:right="0" w:firstLine="0"/>
              <w:jc w:val="left"/>
              <w:rPr>
                <w:rFonts w:ascii="Times New Roman"/>
                <w:color w:val="000000"/>
                <w:spacing w:val="0"/>
                <w:sz w:val="18"/>
              </w:rPr>
            </w:pPr>
          </w:p>
        </w:tc>
        <w:tc>
          <w:tcPr>
            <w:tcW w:w="1700" w:type="dxa"/>
            <w:gridSpan w:val="4"/>
            <w:noWrap w:val="0"/>
            <w:vAlign w:val="top"/>
          </w:tcPr>
          <w:p w14:paraId="1DF0D952">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TSFUFE+SimSun" w:hAnsi="TSFUFE+SimSun" w:cs="TSFUFE+SimSun"/>
                <w:color w:val="212529"/>
                <w:spacing w:val="0"/>
                <w:sz w:val="18"/>
              </w:rPr>
              <w:t>对机关事业单位职</w:t>
            </w:r>
          </w:p>
          <w:p w14:paraId="273079BB">
            <w:pPr>
              <w:spacing w:before="0" w:after="0" w:line="210" w:lineRule="exact"/>
              <w:ind w:left="0" w:right="0" w:firstLine="0"/>
              <w:jc w:val="left"/>
              <w:rPr>
                <w:rFonts w:ascii="Times New Roman"/>
                <w:color w:val="000000"/>
                <w:spacing w:val="0"/>
                <w:sz w:val="18"/>
              </w:rPr>
            </w:pPr>
            <w:r>
              <w:rPr>
                <w:rFonts w:ascii="TSFUFE+SimSun" w:hAnsi="TSFUFE+SimSun" w:cs="TSFUFE+SimSun"/>
                <w:color w:val="212529"/>
                <w:spacing w:val="0"/>
                <w:sz w:val="18"/>
              </w:rPr>
              <w:t>业年金的补助</w:t>
            </w:r>
          </w:p>
        </w:tc>
      </w:tr>
      <w:tr w14:paraId="0DD10DB2">
        <w:tblPrEx>
          <w:tblCellMar>
            <w:top w:w="0" w:type="dxa"/>
            <w:left w:w="0" w:type="dxa"/>
            <w:bottom w:w="0" w:type="dxa"/>
            <w:right w:w="0" w:type="dxa"/>
          </w:tblCellMar>
        </w:tblPrEx>
        <w:trPr>
          <w:gridAfter w:val="3"/>
          <w:trHeight w:val="500" w:hRule="atLeast"/>
        </w:trPr>
        <w:tc>
          <w:tcPr>
            <w:tcW w:w="1055" w:type="dxa"/>
            <w:noWrap w:val="0"/>
            <w:vAlign w:val="top"/>
          </w:tcPr>
          <w:p w14:paraId="0E741BD6">
            <w:pPr>
              <w:spacing w:before="0" w:after="0" w:line="0" w:lineRule="exact"/>
              <w:ind w:left="0" w:right="0" w:firstLine="0"/>
              <w:jc w:val="left"/>
              <w:rPr>
                <w:rFonts w:ascii="Times New Roman"/>
                <w:color w:val="000000"/>
                <w:spacing w:val="0"/>
                <w:sz w:val="18"/>
              </w:rPr>
            </w:pPr>
          </w:p>
        </w:tc>
        <w:tc>
          <w:tcPr>
            <w:tcW w:w="7296" w:type="dxa"/>
            <w:gridSpan w:val="5"/>
            <w:noWrap w:val="0"/>
            <w:vAlign w:val="top"/>
          </w:tcPr>
          <w:p w14:paraId="3E03C226">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30306</w:t>
            </w:r>
            <w:r>
              <w:rPr>
                <w:rFonts w:ascii="Times New Roman"/>
                <w:color w:val="212529"/>
                <w:spacing w:val="571"/>
                <w:sz w:val="18"/>
              </w:rPr>
              <w:t xml:space="preserve"> </w:t>
            </w:r>
            <w:r>
              <w:rPr>
                <w:rFonts w:ascii="TSFUFE+SimSun" w:hAnsi="TSFUFE+SimSun" w:cs="TSFUFE+SimSun"/>
                <w:color w:val="212529"/>
                <w:spacing w:val="0"/>
                <w:sz w:val="18"/>
              </w:rPr>
              <w:t>救济费</w:t>
            </w:r>
            <w:r>
              <w:rPr>
                <w:rFonts w:ascii="Times New Roman"/>
                <w:color w:val="212529"/>
                <w:spacing w:val="1817"/>
                <w:sz w:val="18"/>
              </w:rPr>
              <w:t xml:space="preserve"> </w:t>
            </w:r>
            <w:r>
              <w:rPr>
                <w:rFonts w:ascii="TSFUFE+SimSun"/>
                <w:color w:val="212529"/>
                <w:spacing w:val="0"/>
                <w:sz w:val="18"/>
              </w:rPr>
              <w:t>30226</w:t>
            </w:r>
            <w:r>
              <w:rPr>
                <w:rFonts w:ascii="Times New Roman"/>
                <w:color w:val="212529"/>
                <w:spacing w:val="525"/>
                <w:sz w:val="18"/>
              </w:rPr>
              <w:t xml:space="preserve"> </w:t>
            </w:r>
            <w:r>
              <w:rPr>
                <w:rFonts w:ascii="TSFUFE+SimSun" w:hAnsi="TSFUFE+SimSun" w:cs="TSFUFE+SimSun"/>
                <w:color w:val="212529"/>
                <w:spacing w:val="0"/>
                <w:sz w:val="18"/>
              </w:rPr>
              <w:t>劳务费</w:t>
            </w:r>
            <w:r>
              <w:rPr>
                <w:rFonts w:ascii="Times New Roman"/>
                <w:color w:val="212529"/>
                <w:spacing w:val="1402"/>
                <w:sz w:val="18"/>
              </w:rPr>
              <w:t xml:space="preserve"> </w:t>
            </w:r>
            <w:r>
              <w:rPr>
                <w:rFonts w:ascii="TSFUFE+SimSun"/>
                <w:color w:val="212529"/>
                <w:spacing w:val="0"/>
                <w:sz w:val="18"/>
              </w:rPr>
              <w:t>31002</w:t>
            </w:r>
          </w:p>
        </w:tc>
        <w:tc>
          <w:tcPr>
            <w:tcW w:w="20" w:type="dxa"/>
            <w:noWrap w:val="0"/>
            <w:vAlign w:val="top"/>
          </w:tcPr>
          <w:p w14:paraId="35844F94">
            <w:pPr>
              <w:spacing w:before="0" w:after="0" w:line="0" w:lineRule="exact"/>
              <w:ind w:left="0" w:right="0" w:firstLine="0"/>
              <w:jc w:val="left"/>
              <w:rPr>
                <w:rFonts w:ascii="Times New Roman"/>
                <w:color w:val="000000"/>
                <w:spacing w:val="0"/>
                <w:sz w:val="18"/>
              </w:rPr>
            </w:pPr>
          </w:p>
        </w:tc>
        <w:tc>
          <w:tcPr>
            <w:tcW w:w="2358" w:type="dxa"/>
            <w:gridSpan w:val="3"/>
            <w:noWrap w:val="0"/>
            <w:vAlign w:val="top"/>
          </w:tcPr>
          <w:p w14:paraId="4DD79598">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办公设备购</w:t>
            </w:r>
          </w:p>
          <w:p w14:paraId="46FC541C">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置</w:t>
            </w:r>
          </w:p>
        </w:tc>
        <w:tc>
          <w:tcPr>
            <w:tcW w:w="20" w:type="dxa"/>
            <w:noWrap w:val="0"/>
            <w:vAlign w:val="top"/>
          </w:tcPr>
          <w:p w14:paraId="04C4B232">
            <w:pPr>
              <w:spacing w:before="0" w:after="0" w:line="0" w:lineRule="exact"/>
              <w:ind w:left="0" w:right="0" w:firstLine="0"/>
              <w:jc w:val="left"/>
              <w:rPr>
                <w:rFonts w:ascii="Times New Roman"/>
                <w:color w:val="000000"/>
                <w:spacing w:val="0"/>
                <w:sz w:val="18"/>
              </w:rPr>
            </w:pPr>
          </w:p>
        </w:tc>
        <w:tc>
          <w:tcPr>
            <w:tcW w:w="1640" w:type="dxa"/>
            <w:gridSpan w:val="3"/>
            <w:noWrap w:val="0"/>
            <w:vAlign w:val="top"/>
          </w:tcPr>
          <w:p w14:paraId="4E806938">
            <w:pPr>
              <w:spacing w:before="105" w:after="0" w:line="180" w:lineRule="exact"/>
              <w:ind w:left="0" w:right="0" w:firstLine="0"/>
              <w:jc w:val="left"/>
              <w:rPr>
                <w:rFonts w:ascii="Times New Roman"/>
                <w:color w:val="000000"/>
                <w:spacing w:val="0"/>
                <w:sz w:val="18"/>
              </w:rPr>
            </w:pPr>
            <w:r>
              <w:rPr>
                <w:rFonts w:ascii="TSFUFE+SimSun"/>
                <w:color w:val="000000"/>
                <w:spacing w:val="0"/>
                <w:sz w:val="18"/>
              </w:rPr>
              <w:t>399</w:t>
            </w:r>
            <w:r>
              <w:rPr>
                <w:rFonts w:ascii="Times New Roman"/>
                <w:color w:val="000000"/>
                <w:spacing w:val="525"/>
                <w:sz w:val="18"/>
              </w:rPr>
              <w:t xml:space="preserve"> </w:t>
            </w:r>
            <w:r>
              <w:rPr>
                <w:rFonts w:ascii="TSFUFE+SimSun" w:hAnsi="TSFUFE+SimSun" w:cs="TSFUFE+SimSun"/>
                <w:color w:val="000000"/>
                <w:spacing w:val="0"/>
                <w:sz w:val="18"/>
              </w:rPr>
              <w:t>其他支出</w:t>
            </w:r>
          </w:p>
        </w:tc>
      </w:tr>
      <w:tr w14:paraId="2C6FD650">
        <w:tblPrEx>
          <w:tblCellMar>
            <w:top w:w="0" w:type="dxa"/>
            <w:left w:w="0" w:type="dxa"/>
            <w:bottom w:w="0" w:type="dxa"/>
            <w:right w:w="0" w:type="dxa"/>
          </w:tblCellMar>
        </w:tblPrEx>
        <w:trPr>
          <w:trHeight w:val="455" w:hRule="atLeast"/>
        </w:trPr>
        <w:tc>
          <w:tcPr>
            <w:tcW w:w="1055" w:type="dxa"/>
            <w:noWrap w:val="0"/>
            <w:vAlign w:val="top"/>
          </w:tcPr>
          <w:p w14:paraId="700DBF98">
            <w:pPr>
              <w:spacing w:before="0" w:after="0" w:line="0" w:lineRule="exact"/>
              <w:ind w:left="0" w:right="0" w:firstLine="0"/>
              <w:jc w:val="left"/>
              <w:rPr>
                <w:rFonts w:ascii="Times New Roman"/>
                <w:color w:val="000000"/>
                <w:spacing w:val="0"/>
                <w:sz w:val="18"/>
              </w:rPr>
            </w:pPr>
          </w:p>
        </w:tc>
        <w:tc>
          <w:tcPr>
            <w:tcW w:w="7296" w:type="dxa"/>
            <w:gridSpan w:val="5"/>
            <w:noWrap w:val="0"/>
            <w:vAlign w:val="top"/>
          </w:tcPr>
          <w:p w14:paraId="433D2978">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30307</w:t>
            </w:r>
            <w:r>
              <w:rPr>
                <w:rFonts w:ascii="Times New Roman"/>
                <w:color w:val="212529"/>
                <w:spacing w:val="571"/>
                <w:sz w:val="18"/>
              </w:rPr>
              <w:t xml:space="preserve"> </w:t>
            </w:r>
            <w:r>
              <w:rPr>
                <w:rFonts w:ascii="TSFUFE+SimSun" w:hAnsi="TSFUFE+SimSun" w:cs="TSFUFE+SimSun"/>
                <w:color w:val="212529"/>
                <w:spacing w:val="0"/>
                <w:sz w:val="18"/>
              </w:rPr>
              <w:t>医疗费补助</w:t>
            </w:r>
            <w:r>
              <w:rPr>
                <w:rFonts w:ascii="Times New Roman"/>
                <w:color w:val="212529"/>
                <w:spacing w:val="1457"/>
                <w:sz w:val="18"/>
              </w:rPr>
              <w:t xml:space="preserve"> </w:t>
            </w:r>
            <w:r>
              <w:rPr>
                <w:rFonts w:ascii="TSFUFE+SimSun"/>
                <w:color w:val="212529"/>
                <w:spacing w:val="0"/>
                <w:sz w:val="18"/>
              </w:rPr>
              <w:t>30227</w:t>
            </w:r>
            <w:r>
              <w:rPr>
                <w:rFonts w:ascii="Times New Roman"/>
                <w:color w:val="212529"/>
                <w:spacing w:val="525"/>
                <w:sz w:val="18"/>
              </w:rPr>
              <w:t xml:space="preserve"> </w:t>
            </w:r>
            <w:r>
              <w:rPr>
                <w:rFonts w:ascii="TSFUFE+SimSun" w:hAnsi="TSFUFE+SimSun" w:cs="TSFUFE+SimSun"/>
                <w:color w:val="212529"/>
                <w:spacing w:val="0"/>
                <w:sz w:val="18"/>
              </w:rPr>
              <w:t>委托业务费</w:t>
            </w:r>
            <w:r>
              <w:rPr>
                <w:rFonts w:ascii="Times New Roman"/>
                <w:color w:val="212529"/>
                <w:spacing w:val="1042"/>
                <w:sz w:val="18"/>
              </w:rPr>
              <w:t xml:space="preserve"> </w:t>
            </w:r>
            <w:r>
              <w:rPr>
                <w:rFonts w:ascii="TSFUFE+SimSun"/>
                <w:color w:val="212529"/>
                <w:spacing w:val="0"/>
                <w:sz w:val="18"/>
              </w:rPr>
              <w:t>31003</w:t>
            </w:r>
          </w:p>
        </w:tc>
        <w:tc>
          <w:tcPr>
            <w:tcW w:w="20" w:type="dxa"/>
            <w:noWrap w:val="0"/>
            <w:vAlign w:val="top"/>
          </w:tcPr>
          <w:p w14:paraId="5C70034E">
            <w:pPr>
              <w:spacing w:before="0" w:after="0" w:line="0" w:lineRule="exact"/>
              <w:ind w:left="0" w:right="0" w:firstLine="0"/>
              <w:jc w:val="left"/>
              <w:rPr>
                <w:rFonts w:ascii="Times New Roman"/>
                <w:color w:val="000000"/>
                <w:spacing w:val="0"/>
                <w:sz w:val="18"/>
              </w:rPr>
            </w:pPr>
          </w:p>
        </w:tc>
        <w:tc>
          <w:tcPr>
            <w:tcW w:w="2358" w:type="dxa"/>
            <w:gridSpan w:val="3"/>
            <w:noWrap w:val="0"/>
            <w:vAlign w:val="top"/>
          </w:tcPr>
          <w:p w14:paraId="15D53354">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专用设备购</w:t>
            </w:r>
          </w:p>
          <w:p w14:paraId="75E363B1">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置</w:t>
            </w:r>
          </w:p>
        </w:tc>
        <w:tc>
          <w:tcPr>
            <w:tcW w:w="20" w:type="dxa"/>
            <w:noWrap w:val="0"/>
            <w:vAlign w:val="top"/>
          </w:tcPr>
          <w:p w14:paraId="227E3C6A">
            <w:pPr>
              <w:spacing w:before="0" w:after="0" w:line="0" w:lineRule="exact"/>
              <w:ind w:left="0" w:right="0" w:firstLine="0"/>
              <w:jc w:val="left"/>
              <w:rPr>
                <w:rFonts w:ascii="Times New Roman"/>
                <w:color w:val="000000"/>
                <w:spacing w:val="0"/>
                <w:sz w:val="18"/>
              </w:rPr>
            </w:pPr>
          </w:p>
        </w:tc>
        <w:tc>
          <w:tcPr>
            <w:tcW w:w="2540" w:type="dxa"/>
            <w:gridSpan w:val="6"/>
            <w:noWrap w:val="0"/>
            <w:vAlign w:val="top"/>
          </w:tcPr>
          <w:p w14:paraId="0CB59AC2">
            <w:pPr>
              <w:spacing w:before="105" w:after="0" w:line="180" w:lineRule="exact"/>
              <w:ind w:left="0" w:right="0" w:firstLine="0"/>
              <w:jc w:val="left"/>
              <w:rPr>
                <w:rFonts w:ascii="Times New Roman"/>
                <w:color w:val="000000"/>
                <w:spacing w:val="0"/>
                <w:sz w:val="18"/>
              </w:rPr>
            </w:pPr>
            <w:r>
              <w:rPr>
                <w:rFonts w:ascii="TSFUFE+SimSun"/>
                <w:color w:val="212529"/>
                <w:spacing w:val="0"/>
                <w:sz w:val="18"/>
              </w:rPr>
              <w:t>39907</w:t>
            </w:r>
            <w:r>
              <w:rPr>
                <w:rFonts w:ascii="Times New Roman"/>
                <w:color w:val="212529"/>
                <w:spacing w:val="525"/>
                <w:sz w:val="18"/>
              </w:rPr>
              <w:t xml:space="preserve"> </w:t>
            </w:r>
            <w:r>
              <w:rPr>
                <w:rFonts w:ascii="TSFUFE+SimSun" w:hAnsi="TSFUFE+SimSun" w:cs="TSFUFE+SimSun"/>
                <w:color w:val="212529"/>
                <w:spacing w:val="0"/>
                <w:sz w:val="18"/>
              </w:rPr>
              <w:t>国家赔偿费用支出</w:t>
            </w:r>
          </w:p>
        </w:tc>
      </w:tr>
      <w:tr w14:paraId="0A40C6A7">
        <w:tblPrEx>
          <w:tblCellMar>
            <w:top w:w="0" w:type="dxa"/>
            <w:left w:w="0" w:type="dxa"/>
            <w:bottom w:w="0" w:type="dxa"/>
            <w:right w:w="0" w:type="dxa"/>
          </w:tblCellMar>
        </w:tblPrEx>
        <w:trPr>
          <w:trHeight w:val="600" w:hRule="atLeast"/>
        </w:trPr>
        <w:tc>
          <w:tcPr>
            <w:tcW w:w="1055" w:type="dxa"/>
            <w:noWrap w:val="0"/>
            <w:vAlign w:val="top"/>
          </w:tcPr>
          <w:p w14:paraId="1D1B3748">
            <w:pPr>
              <w:spacing w:before="0" w:after="0" w:line="0" w:lineRule="exact"/>
              <w:ind w:left="0" w:right="0" w:firstLine="0"/>
              <w:jc w:val="left"/>
              <w:rPr>
                <w:rFonts w:ascii="Times New Roman"/>
                <w:color w:val="000000"/>
                <w:spacing w:val="0"/>
                <w:sz w:val="18"/>
              </w:rPr>
            </w:pPr>
          </w:p>
        </w:tc>
        <w:tc>
          <w:tcPr>
            <w:tcW w:w="7296" w:type="dxa"/>
            <w:gridSpan w:val="5"/>
            <w:noWrap w:val="0"/>
            <w:vAlign w:val="top"/>
          </w:tcPr>
          <w:p w14:paraId="419B8116">
            <w:pPr>
              <w:spacing w:before="210" w:after="0" w:line="180" w:lineRule="exact"/>
              <w:ind w:left="0" w:right="0" w:firstLine="0"/>
              <w:jc w:val="left"/>
              <w:rPr>
                <w:rFonts w:ascii="Times New Roman"/>
                <w:color w:val="000000"/>
                <w:spacing w:val="0"/>
                <w:sz w:val="18"/>
              </w:rPr>
            </w:pPr>
            <w:r>
              <w:rPr>
                <w:rFonts w:ascii="TSFUFE+SimSun"/>
                <w:color w:val="212529"/>
                <w:spacing w:val="0"/>
                <w:sz w:val="18"/>
              </w:rPr>
              <w:t>30308</w:t>
            </w:r>
            <w:r>
              <w:rPr>
                <w:rFonts w:ascii="Times New Roman"/>
                <w:color w:val="212529"/>
                <w:spacing w:val="571"/>
                <w:sz w:val="18"/>
              </w:rPr>
              <w:t xml:space="preserve"> </w:t>
            </w:r>
            <w:r>
              <w:rPr>
                <w:rFonts w:ascii="TSFUFE+SimSun" w:hAnsi="TSFUFE+SimSun" w:cs="TSFUFE+SimSun"/>
                <w:color w:val="212529"/>
                <w:spacing w:val="0"/>
                <w:sz w:val="18"/>
              </w:rPr>
              <w:t>助学金</w:t>
            </w:r>
            <w:r>
              <w:rPr>
                <w:rFonts w:ascii="Times New Roman"/>
                <w:color w:val="212529"/>
                <w:spacing w:val="1817"/>
                <w:sz w:val="18"/>
              </w:rPr>
              <w:t xml:space="preserve"> </w:t>
            </w:r>
            <w:r>
              <w:rPr>
                <w:rFonts w:ascii="TSFUFE+SimSun"/>
                <w:color w:val="212529"/>
                <w:spacing w:val="0"/>
                <w:sz w:val="18"/>
              </w:rPr>
              <w:t>30228</w:t>
            </w:r>
            <w:r>
              <w:rPr>
                <w:rFonts w:ascii="Times New Roman"/>
                <w:color w:val="212529"/>
                <w:spacing w:val="525"/>
                <w:sz w:val="18"/>
              </w:rPr>
              <w:t xml:space="preserve"> </w:t>
            </w:r>
            <w:r>
              <w:rPr>
                <w:rFonts w:ascii="TSFUFE+SimSun" w:hAnsi="TSFUFE+SimSun" w:cs="TSFUFE+SimSun"/>
                <w:color w:val="212529"/>
                <w:spacing w:val="0"/>
                <w:sz w:val="18"/>
              </w:rPr>
              <w:t>工会经费</w:t>
            </w:r>
            <w:r>
              <w:rPr>
                <w:rFonts w:ascii="Times New Roman"/>
                <w:color w:val="212529"/>
                <w:spacing w:val="818"/>
                <w:sz w:val="18"/>
              </w:rPr>
              <w:t xml:space="preserve"> </w:t>
            </w:r>
            <w:r>
              <w:rPr>
                <w:rFonts w:ascii="TSFUFE+SimSun"/>
                <w:color w:val="212529"/>
                <w:spacing w:val="0"/>
                <w:sz w:val="18"/>
              </w:rPr>
              <w:t>7.86</w:t>
            </w:r>
            <w:r>
              <w:rPr>
                <w:rFonts w:ascii="Times New Roman"/>
                <w:color w:val="212529"/>
                <w:spacing w:val="0"/>
                <w:sz w:val="18"/>
              </w:rPr>
              <w:t xml:space="preserve"> </w:t>
            </w:r>
            <w:r>
              <w:rPr>
                <w:rFonts w:ascii="TSFUFE+SimSun"/>
                <w:color w:val="212529"/>
                <w:spacing w:val="0"/>
                <w:sz w:val="18"/>
              </w:rPr>
              <w:t>31005</w:t>
            </w:r>
          </w:p>
        </w:tc>
        <w:tc>
          <w:tcPr>
            <w:tcW w:w="20" w:type="dxa"/>
            <w:noWrap w:val="0"/>
            <w:vAlign w:val="top"/>
          </w:tcPr>
          <w:p w14:paraId="52EDBE22">
            <w:pPr>
              <w:spacing w:before="0" w:after="0" w:line="0" w:lineRule="exact"/>
              <w:ind w:left="0" w:right="0" w:firstLine="0"/>
              <w:jc w:val="left"/>
              <w:rPr>
                <w:rFonts w:ascii="Times New Roman"/>
                <w:color w:val="000000"/>
                <w:spacing w:val="0"/>
                <w:sz w:val="18"/>
              </w:rPr>
            </w:pPr>
          </w:p>
        </w:tc>
        <w:tc>
          <w:tcPr>
            <w:tcW w:w="2358" w:type="dxa"/>
            <w:gridSpan w:val="3"/>
            <w:noWrap w:val="0"/>
            <w:vAlign w:val="top"/>
          </w:tcPr>
          <w:p w14:paraId="5EBD64DE">
            <w:pPr>
              <w:spacing w:before="105"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基础设施建</w:t>
            </w:r>
          </w:p>
          <w:p w14:paraId="340F2590">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设</w:t>
            </w:r>
          </w:p>
        </w:tc>
        <w:tc>
          <w:tcPr>
            <w:tcW w:w="20" w:type="dxa"/>
            <w:noWrap w:val="0"/>
            <w:vAlign w:val="top"/>
          </w:tcPr>
          <w:p w14:paraId="3167DD40">
            <w:pPr>
              <w:spacing w:before="0" w:after="0" w:line="0" w:lineRule="exact"/>
              <w:ind w:left="0" w:right="0" w:firstLine="0"/>
              <w:jc w:val="left"/>
              <w:rPr>
                <w:rFonts w:ascii="Times New Roman"/>
                <w:color w:val="000000"/>
                <w:spacing w:val="0"/>
                <w:sz w:val="18"/>
              </w:rPr>
            </w:pPr>
          </w:p>
        </w:tc>
        <w:tc>
          <w:tcPr>
            <w:tcW w:w="820" w:type="dxa"/>
            <w:noWrap w:val="0"/>
            <w:vAlign w:val="top"/>
          </w:tcPr>
          <w:p w14:paraId="3EAC1649">
            <w:pPr>
              <w:spacing w:before="210" w:after="0" w:line="180" w:lineRule="exact"/>
              <w:ind w:left="0" w:right="0" w:firstLine="0"/>
              <w:jc w:val="left"/>
              <w:rPr>
                <w:rFonts w:ascii="Times New Roman"/>
                <w:color w:val="000000"/>
                <w:spacing w:val="0"/>
                <w:sz w:val="18"/>
              </w:rPr>
            </w:pPr>
            <w:r>
              <w:rPr>
                <w:rFonts w:ascii="TSFUFE+SimSun"/>
                <w:color w:val="212529"/>
                <w:spacing w:val="0"/>
                <w:sz w:val="18"/>
              </w:rPr>
              <w:t>39908</w:t>
            </w:r>
          </w:p>
        </w:tc>
        <w:tc>
          <w:tcPr>
            <w:tcW w:w="20" w:type="dxa"/>
            <w:noWrap w:val="0"/>
            <w:vAlign w:val="top"/>
          </w:tcPr>
          <w:p w14:paraId="5F6AF01B">
            <w:pPr>
              <w:spacing w:before="0" w:after="0" w:line="0" w:lineRule="exact"/>
              <w:ind w:left="0" w:right="0" w:firstLine="0"/>
              <w:jc w:val="left"/>
              <w:rPr>
                <w:rFonts w:ascii="Times New Roman"/>
                <w:color w:val="000000"/>
                <w:spacing w:val="0"/>
                <w:sz w:val="18"/>
              </w:rPr>
            </w:pPr>
          </w:p>
        </w:tc>
        <w:tc>
          <w:tcPr>
            <w:tcW w:w="1700" w:type="dxa"/>
            <w:gridSpan w:val="4"/>
            <w:noWrap w:val="0"/>
            <w:vAlign w:val="top"/>
          </w:tcPr>
          <w:p w14:paraId="386237B6">
            <w:pPr>
              <w:spacing w:before="0" w:after="0" w:line="180" w:lineRule="exact"/>
              <w:ind w:left="0" w:right="0" w:firstLine="0"/>
              <w:jc w:val="left"/>
              <w:rPr>
                <w:rFonts w:ascii="Times New Roman"/>
                <w:color w:val="000000"/>
                <w:spacing w:val="0"/>
                <w:sz w:val="18"/>
              </w:rPr>
            </w:pPr>
            <w:r>
              <w:rPr>
                <w:rFonts w:ascii="Times New Roman"/>
                <w:color w:val="212529"/>
                <w:spacing w:val="135"/>
                <w:sz w:val="18"/>
              </w:rPr>
              <w:t xml:space="preserve"> </w:t>
            </w:r>
            <w:r>
              <w:rPr>
                <w:rFonts w:ascii="TSFUFE+SimSun" w:hAnsi="TSFUFE+SimSun" w:cs="TSFUFE+SimSun"/>
                <w:color w:val="212529"/>
                <w:spacing w:val="0"/>
                <w:sz w:val="18"/>
              </w:rPr>
              <w:t>对民间非营利组织</w:t>
            </w:r>
          </w:p>
          <w:p w14:paraId="31086830">
            <w:pPr>
              <w:spacing w:before="0" w:after="0" w:line="210" w:lineRule="exact"/>
              <w:ind w:left="0" w:right="0" w:firstLine="0"/>
              <w:jc w:val="left"/>
              <w:rPr>
                <w:rFonts w:ascii="Times New Roman"/>
                <w:color w:val="000000"/>
                <w:spacing w:val="0"/>
                <w:sz w:val="18"/>
              </w:rPr>
            </w:pPr>
            <w:r>
              <w:rPr>
                <w:rFonts w:ascii="TSFUFE+SimSun" w:hAnsi="TSFUFE+SimSun" w:cs="TSFUFE+SimSun"/>
                <w:color w:val="212529"/>
                <w:spacing w:val="0"/>
                <w:sz w:val="18"/>
              </w:rPr>
              <w:t>和群众性自治组织补</w:t>
            </w:r>
          </w:p>
          <w:p w14:paraId="6FDB79B7">
            <w:pPr>
              <w:spacing w:before="0" w:after="0" w:line="210" w:lineRule="exact"/>
              <w:ind w:left="0" w:right="0" w:firstLine="0"/>
              <w:jc w:val="left"/>
              <w:rPr>
                <w:rFonts w:ascii="Times New Roman"/>
                <w:color w:val="000000"/>
                <w:spacing w:val="0"/>
                <w:sz w:val="18"/>
              </w:rPr>
            </w:pPr>
            <w:r>
              <w:rPr>
                <w:rFonts w:ascii="TSFUFE+SimSun" w:hAnsi="TSFUFE+SimSun" w:cs="TSFUFE+SimSun"/>
                <w:color w:val="212529"/>
                <w:spacing w:val="0"/>
                <w:sz w:val="18"/>
              </w:rPr>
              <w:t>贴</w:t>
            </w:r>
          </w:p>
        </w:tc>
      </w:tr>
    </w:tbl>
    <w:p w14:paraId="3BB3D24F">
      <w:pPr>
        <w:spacing w:before="195" w:after="215" w:line="190" w:lineRule="exact"/>
        <w:ind w:left="1055" w:right="0" w:firstLine="0"/>
        <w:jc w:val="left"/>
        <w:rPr>
          <w:rFonts w:ascii="Times New Roman"/>
          <w:color w:val="000000"/>
          <w:spacing w:val="0"/>
          <w:sz w:val="18"/>
        </w:rPr>
      </w:pPr>
      <w:r>
        <w:rPr>
          <w:rFonts w:ascii="TSFUFE+SimSun"/>
          <w:color w:val="212529"/>
          <w:spacing w:val="0"/>
          <w:sz w:val="18"/>
        </w:rPr>
        <w:t>30309</w:t>
      </w:r>
      <w:r>
        <w:rPr>
          <w:rFonts w:ascii="Times New Roman"/>
          <w:color w:val="212529"/>
          <w:spacing w:val="571"/>
          <w:sz w:val="18"/>
        </w:rPr>
        <w:t xml:space="preserve"> </w:t>
      </w:r>
      <w:r>
        <w:rPr>
          <w:rFonts w:ascii="TSFUFE+SimSun" w:hAnsi="TSFUFE+SimSun" w:cs="TSFUFE+SimSun"/>
          <w:color w:val="212529"/>
          <w:spacing w:val="0"/>
          <w:sz w:val="18"/>
        </w:rPr>
        <w:t>奖励金</w:t>
      </w:r>
      <w:r>
        <w:rPr>
          <w:rFonts w:ascii="Times New Roman"/>
          <w:color w:val="212529"/>
          <w:spacing w:val="1817"/>
          <w:sz w:val="18"/>
        </w:rPr>
        <w:t xml:space="preserve"> </w:t>
      </w:r>
      <w:r>
        <w:rPr>
          <w:rFonts w:ascii="TSFUFE+SimSun"/>
          <w:color w:val="212529"/>
          <w:spacing w:val="0"/>
          <w:sz w:val="18"/>
        </w:rPr>
        <w:t>30229</w:t>
      </w:r>
      <w:r>
        <w:rPr>
          <w:rFonts w:ascii="Times New Roman"/>
          <w:color w:val="212529"/>
          <w:spacing w:val="525"/>
          <w:sz w:val="18"/>
        </w:rPr>
        <w:t xml:space="preserve"> </w:t>
      </w:r>
      <w:r>
        <w:rPr>
          <w:rFonts w:ascii="TSFUFE+SimSun" w:hAnsi="TSFUFE+SimSun" w:cs="TSFUFE+SimSun"/>
          <w:color w:val="212529"/>
          <w:spacing w:val="0"/>
          <w:sz w:val="18"/>
        </w:rPr>
        <w:t>福利费</w:t>
      </w:r>
      <w:r>
        <w:rPr>
          <w:rFonts w:ascii="Times New Roman"/>
          <w:color w:val="212529"/>
          <w:spacing w:val="1402"/>
          <w:sz w:val="18"/>
        </w:rPr>
        <w:t xml:space="preserve"> </w:t>
      </w:r>
      <w:r>
        <w:rPr>
          <w:rFonts w:ascii="TSFUFE+SimSun"/>
          <w:color w:val="212529"/>
          <w:spacing w:val="0"/>
          <w:sz w:val="18"/>
        </w:rPr>
        <w:t>31006</w:t>
      </w:r>
      <w:r>
        <w:rPr>
          <w:rFonts w:ascii="Times New Roman"/>
          <w:color w:val="212529"/>
          <w:spacing w:val="525"/>
          <w:sz w:val="18"/>
        </w:rPr>
        <w:t xml:space="preserve"> </w:t>
      </w:r>
      <w:r>
        <w:rPr>
          <w:rFonts w:ascii="TSFUFE+SimSun" w:hAnsi="TSFUFE+SimSun" w:cs="TSFUFE+SimSun"/>
          <w:color w:val="212529"/>
          <w:spacing w:val="0"/>
          <w:sz w:val="18"/>
        </w:rPr>
        <w:t>大型修缮</w:t>
      </w:r>
      <w:r>
        <w:rPr>
          <w:rFonts w:ascii="Times New Roman"/>
          <w:color w:val="212529"/>
          <w:spacing w:val="1433"/>
          <w:sz w:val="18"/>
        </w:rPr>
        <w:t xml:space="preserve"> </w:t>
      </w:r>
      <w:r>
        <w:rPr>
          <w:rFonts w:ascii="TSFUFE+SimSun"/>
          <w:color w:val="212529"/>
          <w:spacing w:val="0"/>
          <w:sz w:val="18"/>
        </w:rPr>
        <w:t>39909</w:t>
      </w:r>
      <w:r>
        <w:rPr>
          <w:rFonts w:ascii="Times New Roman"/>
          <w:color w:val="212529"/>
          <w:spacing w:val="525"/>
          <w:sz w:val="18"/>
        </w:rPr>
        <w:t xml:space="preserve"> </w:t>
      </w:r>
      <w:r>
        <w:rPr>
          <w:rFonts w:ascii="TSFUFE+SimSun" w:hAnsi="TSFUFE+SimSun" w:cs="TSFUFE+SimSun"/>
          <w:color w:val="212529"/>
          <w:spacing w:val="0"/>
          <w:sz w:val="18"/>
        </w:rPr>
        <w:t>经常性赠与</w:t>
      </w:r>
    </w:p>
    <w:tbl>
      <w:tblPr>
        <w:tblStyle w:val="2"/>
        <w:tblW w:w="0" w:type="auto"/>
        <w:tblInd w:w="0" w:type="dxa"/>
        <w:tblLayout w:type="autofit"/>
        <w:tblCellMar>
          <w:top w:w="0" w:type="dxa"/>
          <w:left w:w="0" w:type="dxa"/>
          <w:bottom w:w="0" w:type="dxa"/>
          <w:right w:w="0" w:type="dxa"/>
        </w:tblCellMar>
      </w:tblPr>
      <w:tblGrid>
        <w:gridCol w:w="1055"/>
        <w:gridCol w:w="866"/>
        <w:gridCol w:w="20"/>
        <w:gridCol w:w="2562"/>
        <w:gridCol w:w="20"/>
        <w:gridCol w:w="820"/>
        <w:gridCol w:w="20"/>
        <w:gridCol w:w="1742"/>
        <w:gridCol w:w="20"/>
        <w:gridCol w:w="1225"/>
        <w:gridCol w:w="20"/>
        <w:gridCol w:w="2358"/>
        <w:gridCol w:w="20"/>
        <w:gridCol w:w="2000"/>
      </w:tblGrid>
      <w:tr w14:paraId="466A0011">
        <w:tblPrEx>
          <w:tblCellMar>
            <w:top w:w="0" w:type="dxa"/>
            <w:left w:w="0" w:type="dxa"/>
            <w:bottom w:w="0" w:type="dxa"/>
            <w:right w:w="0" w:type="dxa"/>
          </w:tblCellMar>
        </w:tblPrEx>
        <w:trPr>
          <w:trHeight w:val="390" w:hRule="atLeast"/>
        </w:trPr>
        <w:tc>
          <w:tcPr>
            <w:tcW w:w="1055" w:type="dxa"/>
            <w:noWrap w:val="0"/>
            <w:vAlign w:val="top"/>
          </w:tcPr>
          <w:p w14:paraId="425F7F10">
            <w:pPr>
              <w:spacing w:before="0" w:after="0" w:line="0" w:lineRule="exact"/>
              <w:ind w:left="0" w:right="0" w:firstLine="0"/>
              <w:jc w:val="left"/>
              <w:rPr>
                <w:rFonts w:ascii="Times New Roman"/>
                <w:color w:val="000000"/>
                <w:spacing w:val="0"/>
                <w:sz w:val="18"/>
              </w:rPr>
            </w:pPr>
          </w:p>
        </w:tc>
        <w:tc>
          <w:tcPr>
            <w:tcW w:w="866" w:type="dxa"/>
            <w:noWrap w:val="0"/>
            <w:vAlign w:val="top"/>
          </w:tcPr>
          <w:p w14:paraId="5953F675">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30310</w:t>
            </w:r>
          </w:p>
        </w:tc>
        <w:tc>
          <w:tcPr>
            <w:tcW w:w="20" w:type="dxa"/>
            <w:noWrap w:val="0"/>
            <w:vAlign w:val="top"/>
          </w:tcPr>
          <w:p w14:paraId="6C2E86D8">
            <w:pPr>
              <w:spacing w:before="0" w:after="0" w:line="0" w:lineRule="exact"/>
              <w:ind w:left="0" w:right="0" w:firstLine="0"/>
              <w:jc w:val="left"/>
              <w:rPr>
                <w:rFonts w:ascii="Times New Roman"/>
                <w:color w:val="000000"/>
                <w:spacing w:val="0"/>
                <w:sz w:val="18"/>
              </w:rPr>
            </w:pPr>
          </w:p>
        </w:tc>
        <w:tc>
          <w:tcPr>
            <w:tcW w:w="2562" w:type="dxa"/>
            <w:noWrap w:val="0"/>
            <w:vAlign w:val="top"/>
          </w:tcPr>
          <w:p w14:paraId="655211FB">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个人农业生产补</w:t>
            </w:r>
          </w:p>
          <w:p w14:paraId="3965ABD1">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贴</w:t>
            </w:r>
          </w:p>
        </w:tc>
        <w:tc>
          <w:tcPr>
            <w:tcW w:w="20" w:type="dxa"/>
            <w:noWrap w:val="0"/>
            <w:vAlign w:val="top"/>
          </w:tcPr>
          <w:p w14:paraId="200E23A8">
            <w:pPr>
              <w:spacing w:before="0" w:after="0" w:line="0" w:lineRule="exact"/>
              <w:ind w:left="0" w:right="0" w:firstLine="0"/>
              <w:jc w:val="left"/>
              <w:rPr>
                <w:rFonts w:ascii="Times New Roman"/>
                <w:color w:val="000000"/>
                <w:spacing w:val="0"/>
                <w:sz w:val="18"/>
              </w:rPr>
            </w:pPr>
          </w:p>
        </w:tc>
        <w:tc>
          <w:tcPr>
            <w:tcW w:w="820" w:type="dxa"/>
            <w:noWrap w:val="0"/>
            <w:vAlign w:val="top"/>
          </w:tcPr>
          <w:p w14:paraId="1C297F10">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30231</w:t>
            </w:r>
          </w:p>
        </w:tc>
        <w:tc>
          <w:tcPr>
            <w:tcW w:w="20" w:type="dxa"/>
            <w:noWrap w:val="0"/>
            <w:vAlign w:val="top"/>
          </w:tcPr>
          <w:p w14:paraId="6ED49E3A">
            <w:pPr>
              <w:spacing w:before="0" w:after="0" w:line="0" w:lineRule="exact"/>
              <w:ind w:left="0" w:right="0" w:firstLine="0"/>
              <w:jc w:val="left"/>
              <w:rPr>
                <w:rFonts w:ascii="Times New Roman"/>
                <w:color w:val="000000"/>
                <w:spacing w:val="0"/>
                <w:sz w:val="18"/>
              </w:rPr>
            </w:pPr>
          </w:p>
        </w:tc>
        <w:tc>
          <w:tcPr>
            <w:tcW w:w="1742" w:type="dxa"/>
            <w:noWrap w:val="0"/>
            <w:vAlign w:val="top"/>
          </w:tcPr>
          <w:p w14:paraId="7F5E0D8F">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公务用车运行</w:t>
            </w:r>
          </w:p>
          <w:p w14:paraId="44F9F8B5">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维护费</w:t>
            </w:r>
          </w:p>
        </w:tc>
        <w:tc>
          <w:tcPr>
            <w:tcW w:w="20" w:type="dxa"/>
            <w:noWrap w:val="0"/>
            <w:vAlign w:val="top"/>
          </w:tcPr>
          <w:p w14:paraId="61B6BDC6">
            <w:pPr>
              <w:spacing w:before="0" w:after="0" w:line="0" w:lineRule="exact"/>
              <w:ind w:left="0" w:right="0" w:firstLine="0"/>
              <w:jc w:val="left"/>
              <w:rPr>
                <w:rFonts w:ascii="Times New Roman"/>
                <w:color w:val="000000"/>
                <w:spacing w:val="0"/>
                <w:sz w:val="18"/>
              </w:rPr>
            </w:pPr>
          </w:p>
        </w:tc>
        <w:tc>
          <w:tcPr>
            <w:tcW w:w="1225" w:type="dxa"/>
            <w:noWrap w:val="0"/>
            <w:vAlign w:val="top"/>
          </w:tcPr>
          <w:p w14:paraId="7850C4FE">
            <w:pPr>
              <w:spacing w:before="105" w:after="0" w:line="180" w:lineRule="exact"/>
              <w:ind w:left="0" w:right="0" w:firstLine="0"/>
              <w:jc w:val="left"/>
              <w:rPr>
                <w:rFonts w:ascii="Times New Roman"/>
                <w:color w:val="000000"/>
                <w:spacing w:val="0"/>
                <w:sz w:val="18"/>
              </w:rPr>
            </w:pPr>
            <w:r>
              <w:rPr>
                <w:rFonts w:ascii="TSFUFE+SimSun"/>
                <w:color w:val="212529"/>
                <w:spacing w:val="0"/>
                <w:sz w:val="18"/>
              </w:rPr>
              <w:t>2.50</w:t>
            </w:r>
            <w:r>
              <w:rPr>
                <w:rFonts w:ascii="Times New Roman"/>
                <w:color w:val="212529"/>
                <w:spacing w:val="0"/>
                <w:sz w:val="18"/>
              </w:rPr>
              <w:t xml:space="preserve"> </w:t>
            </w:r>
            <w:r>
              <w:rPr>
                <w:rFonts w:ascii="TSFUFE+SimSun"/>
                <w:color w:val="212529"/>
                <w:spacing w:val="0"/>
                <w:sz w:val="18"/>
              </w:rPr>
              <w:t>31007</w:t>
            </w:r>
          </w:p>
        </w:tc>
        <w:tc>
          <w:tcPr>
            <w:tcW w:w="20" w:type="dxa"/>
            <w:noWrap w:val="0"/>
            <w:vAlign w:val="top"/>
          </w:tcPr>
          <w:p w14:paraId="3F58AABA">
            <w:pPr>
              <w:spacing w:before="0" w:after="0" w:line="0" w:lineRule="exact"/>
              <w:ind w:left="0" w:right="0" w:firstLine="0"/>
              <w:jc w:val="left"/>
              <w:rPr>
                <w:rFonts w:ascii="Times New Roman"/>
                <w:color w:val="000000"/>
                <w:spacing w:val="0"/>
                <w:sz w:val="18"/>
              </w:rPr>
            </w:pPr>
          </w:p>
        </w:tc>
        <w:tc>
          <w:tcPr>
            <w:tcW w:w="2358" w:type="dxa"/>
            <w:noWrap w:val="0"/>
            <w:vAlign w:val="top"/>
          </w:tcPr>
          <w:p w14:paraId="1DD19F88">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信息网络及</w:t>
            </w:r>
          </w:p>
          <w:p w14:paraId="614E5CC6">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软件购置更新</w:t>
            </w:r>
          </w:p>
        </w:tc>
        <w:tc>
          <w:tcPr>
            <w:tcW w:w="20" w:type="dxa"/>
            <w:noWrap w:val="0"/>
            <w:vAlign w:val="top"/>
          </w:tcPr>
          <w:p w14:paraId="04004A85">
            <w:pPr>
              <w:spacing w:before="0" w:after="0" w:line="0" w:lineRule="exact"/>
              <w:ind w:left="0" w:right="0" w:firstLine="0"/>
              <w:jc w:val="left"/>
              <w:rPr>
                <w:rFonts w:ascii="Times New Roman"/>
                <w:color w:val="000000"/>
                <w:spacing w:val="0"/>
                <w:sz w:val="18"/>
              </w:rPr>
            </w:pPr>
          </w:p>
        </w:tc>
        <w:tc>
          <w:tcPr>
            <w:tcW w:w="2000" w:type="dxa"/>
            <w:noWrap w:val="0"/>
            <w:vAlign w:val="top"/>
          </w:tcPr>
          <w:p w14:paraId="604F771E">
            <w:pPr>
              <w:spacing w:before="105" w:after="0" w:line="180" w:lineRule="exact"/>
              <w:ind w:left="0" w:right="0" w:firstLine="0"/>
              <w:jc w:val="left"/>
              <w:rPr>
                <w:rFonts w:ascii="Times New Roman"/>
                <w:color w:val="000000"/>
                <w:spacing w:val="0"/>
                <w:sz w:val="18"/>
              </w:rPr>
            </w:pPr>
            <w:r>
              <w:rPr>
                <w:rFonts w:ascii="TSFUFE+SimSun"/>
                <w:color w:val="212529"/>
                <w:spacing w:val="0"/>
                <w:sz w:val="18"/>
              </w:rPr>
              <w:t>39910</w:t>
            </w:r>
            <w:r>
              <w:rPr>
                <w:rFonts w:ascii="Times New Roman"/>
                <w:color w:val="212529"/>
                <w:spacing w:val="525"/>
                <w:sz w:val="18"/>
              </w:rPr>
              <w:t xml:space="preserve"> </w:t>
            </w:r>
            <w:r>
              <w:rPr>
                <w:rFonts w:ascii="TSFUFE+SimSun" w:hAnsi="TSFUFE+SimSun" w:cs="TSFUFE+SimSun"/>
                <w:color w:val="212529"/>
                <w:spacing w:val="0"/>
                <w:sz w:val="18"/>
              </w:rPr>
              <w:t>资本性赠与</w:t>
            </w:r>
          </w:p>
        </w:tc>
      </w:tr>
    </w:tbl>
    <w:p w14:paraId="7CF6BB6F">
      <w:pPr>
        <w:spacing w:before="255" w:after="215" w:line="190" w:lineRule="exact"/>
        <w:ind w:left="1055" w:right="0" w:firstLine="0"/>
        <w:jc w:val="left"/>
        <w:rPr>
          <w:rFonts w:ascii="Times New Roman"/>
          <w:color w:val="000000"/>
          <w:spacing w:val="0"/>
          <w:sz w:val="18"/>
        </w:rPr>
      </w:pPr>
      <w:r>
        <w:rPr>
          <w:rFonts w:ascii="TSFUFE+SimSun"/>
          <w:color w:val="212529"/>
          <w:spacing w:val="0"/>
          <w:sz w:val="18"/>
        </w:rPr>
        <w:t>30311</w:t>
      </w:r>
      <w:r>
        <w:rPr>
          <w:rFonts w:ascii="Times New Roman"/>
          <w:color w:val="212529"/>
          <w:spacing w:val="571"/>
          <w:sz w:val="18"/>
        </w:rPr>
        <w:t xml:space="preserve"> </w:t>
      </w:r>
      <w:r>
        <w:rPr>
          <w:rFonts w:ascii="TSFUFE+SimSun" w:hAnsi="TSFUFE+SimSun" w:cs="TSFUFE+SimSun"/>
          <w:color w:val="212529"/>
          <w:spacing w:val="0"/>
          <w:sz w:val="18"/>
        </w:rPr>
        <w:t>代缴社会保险费</w:t>
      </w:r>
      <w:r>
        <w:rPr>
          <w:rFonts w:ascii="Times New Roman"/>
          <w:color w:val="212529"/>
          <w:spacing w:val="1097"/>
          <w:sz w:val="18"/>
        </w:rPr>
        <w:t xml:space="preserve"> </w:t>
      </w:r>
      <w:r>
        <w:rPr>
          <w:rFonts w:ascii="TSFUFE+SimSun"/>
          <w:color w:val="212529"/>
          <w:spacing w:val="0"/>
          <w:sz w:val="18"/>
        </w:rPr>
        <w:t>30239</w:t>
      </w:r>
      <w:r>
        <w:rPr>
          <w:rFonts w:ascii="Times New Roman"/>
          <w:color w:val="212529"/>
          <w:spacing w:val="525"/>
          <w:sz w:val="18"/>
        </w:rPr>
        <w:t xml:space="preserve"> </w:t>
      </w:r>
      <w:r>
        <w:rPr>
          <w:rFonts w:ascii="TSFUFE+SimSun" w:hAnsi="TSFUFE+SimSun" w:cs="TSFUFE+SimSun"/>
          <w:color w:val="212529"/>
          <w:spacing w:val="0"/>
          <w:sz w:val="18"/>
        </w:rPr>
        <w:t>其他交通费用</w:t>
      </w:r>
      <w:r>
        <w:rPr>
          <w:rFonts w:ascii="Times New Roman"/>
          <w:color w:val="212529"/>
          <w:spacing w:val="368"/>
          <w:sz w:val="18"/>
        </w:rPr>
        <w:t xml:space="preserve"> </w:t>
      </w:r>
      <w:r>
        <w:rPr>
          <w:rFonts w:ascii="TSFUFE+SimSun"/>
          <w:color w:val="212529"/>
          <w:spacing w:val="0"/>
          <w:sz w:val="18"/>
        </w:rPr>
        <w:t>32.73</w:t>
      </w:r>
      <w:r>
        <w:rPr>
          <w:rFonts w:ascii="Times New Roman"/>
          <w:color w:val="212529"/>
          <w:spacing w:val="0"/>
          <w:sz w:val="18"/>
        </w:rPr>
        <w:t xml:space="preserve"> </w:t>
      </w:r>
      <w:r>
        <w:rPr>
          <w:rFonts w:ascii="TSFUFE+SimSun"/>
          <w:color w:val="212529"/>
          <w:spacing w:val="0"/>
          <w:sz w:val="18"/>
        </w:rPr>
        <w:t>31008</w:t>
      </w:r>
      <w:r>
        <w:rPr>
          <w:rFonts w:ascii="Times New Roman"/>
          <w:color w:val="212529"/>
          <w:spacing w:val="525"/>
          <w:sz w:val="18"/>
        </w:rPr>
        <w:t xml:space="preserve"> </w:t>
      </w:r>
      <w:r>
        <w:rPr>
          <w:rFonts w:ascii="TSFUFE+SimSun" w:hAnsi="TSFUFE+SimSun" w:cs="TSFUFE+SimSun"/>
          <w:color w:val="212529"/>
          <w:spacing w:val="0"/>
          <w:sz w:val="18"/>
        </w:rPr>
        <w:t>物资储备</w:t>
      </w:r>
      <w:r>
        <w:rPr>
          <w:rFonts w:ascii="Times New Roman"/>
          <w:color w:val="212529"/>
          <w:spacing w:val="1433"/>
          <w:sz w:val="18"/>
        </w:rPr>
        <w:t xml:space="preserve"> </w:t>
      </w:r>
      <w:r>
        <w:rPr>
          <w:rFonts w:ascii="TSFUFE+SimSun"/>
          <w:color w:val="212529"/>
          <w:spacing w:val="0"/>
          <w:sz w:val="18"/>
        </w:rPr>
        <w:t>39999</w:t>
      </w:r>
      <w:r>
        <w:rPr>
          <w:rFonts w:ascii="Times New Roman"/>
          <w:color w:val="212529"/>
          <w:spacing w:val="525"/>
          <w:sz w:val="18"/>
        </w:rPr>
        <w:t xml:space="preserve"> </w:t>
      </w:r>
      <w:r>
        <w:rPr>
          <w:rFonts w:ascii="TSFUFE+SimSun" w:hAnsi="TSFUFE+SimSun" w:cs="TSFUFE+SimSun"/>
          <w:color w:val="212529"/>
          <w:spacing w:val="0"/>
          <w:sz w:val="18"/>
        </w:rPr>
        <w:t>其他支出</w:t>
      </w:r>
    </w:p>
    <w:tbl>
      <w:tblPr>
        <w:tblStyle w:val="2"/>
        <w:tblW w:w="0" w:type="auto"/>
        <w:tblInd w:w="0" w:type="dxa"/>
        <w:tblLayout w:type="autofit"/>
        <w:tblCellMar>
          <w:top w:w="0" w:type="dxa"/>
          <w:left w:w="0" w:type="dxa"/>
          <w:bottom w:w="0" w:type="dxa"/>
          <w:right w:w="0" w:type="dxa"/>
        </w:tblCellMar>
      </w:tblPr>
      <w:tblGrid>
        <w:gridCol w:w="1055"/>
        <w:gridCol w:w="866"/>
        <w:gridCol w:w="20"/>
        <w:gridCol w:w="2067"/>
        <w:gridCol w:w="20"/>
        <w:gridCol w:w="495"/>
        <w:gridCol w:w="820"/>
        <w:gridCol w:w="20"/>
        <w:gridCol w:w="2148"/>
        <w:gridCol w:w="20"/>
        <w:gridCol w:w="1820"/>
      </w:tblGrid>
      <w:tr w14:paraId="73DEB86A">
        <w:trPr>
          <w:trHeight w:val="500" w:hRule="atLeast"/>
        </w:trPr>
        <w:tc>
          <w:tcPr>
            <w:tcW w:w="1055" w:type="dxa"/>
            <w:noWrap w:val="0"/>
            <w:vAlign w:val="top"/>
          </w:tcPr>
          <w:p w14:paraId="3B41D5D4">
            <w:pPr>
              <w:spacing w:before="0" w:after="0" w:line="0" w:lineRule="exact"/>
              <w:ind w:left="0" w:right="0" w:firstLine="0"/>
              <w:jc w:val="left"/>
              <w:rPr>
                <w:rFonts w:ascii="Times New Roman"/>
                <w:color w:val="000000"/>
                <w:spacing w:val="0"/>
                <w:sz w:val="18"/>
              </w:rPr>
            </w:pPr>
          </w:p>
        </w:tc>
        <w:tc>
          <w:tcPr>
            <w:tcW w:w="866" w:type="dxa"/>
            <w:noWrap w:val="0"/>
            <w:vAlign w:val="top"/>
          </w:tcPr>
          <w:p w14:paraId="58576CC4">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30399</w:t>
            </w:r>
          </w:p>
        </w:tc>
        <w:tc>
          <w:tcPr>
            <w:tcW w:w="20" w:type="dxa"/>
            <w:noWrap w:val="0"/>
            <w:vAlign w:val="top"/>
          </w:tcPr>
          <w:p w14:paraId="7276202F">
            <w:pPr>
              <w:spacing w:before="0" w:after="0" w:line="0" w:lineRule="exact"/>
              <w:ind w:left="0" w:right="0" w:firstLine="0"/>
              <w:jc w:val="left"/>
              <w:rPr>
                <w:rFonts w:ascii="Times New Roman"/>
                <w:color w:val="000000"/>
                <w:spacing w:val="0"/>
                <w:sz w:val="18"/>
              </w:rPr>
            </w:pPr>
          </w:p>
        </w:tc>
        <w:tc>
          <w:tcPr>
            <w:tcW w:w="2067" w:type="dxa"/>
            <w:noWrap w:val="0"/>
            <w:vAlign w:val="top"/>
          </w:tcPr>
          <w:p w14:paraId="0EDC1297">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其他对个人和家</w:t>
            </w:r>
          </w:p>
          <w:p w14:paraId="40011405">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庭的补助</w:t>
            </w:r>
          </w:p>
        </w:tc>
        <w:tc>
          <w:tcPr>
            <w:tcW w:w="20" w:type="dxa"/>
            <w:noWrap w:val="0"/>
            <w:vAlign w:val="top"/>
          </w:tcPr>
          <w:p w14:paraId="188ACB69">
            <w:pPr>
              <w:spacing w:before="0" w:after="0" w:line="0" w:lineRule="exact"/>
              <w:ind w:left="0" w:right="0" w:firstLine="0"/>
              <w:jc w:val="left"/>
              <w:rPr>
                <w:rFonts w:ascii="Times New Roman"/>
                <w:color w:val="000000"/>
                <w:spacing w:val="0"/>
                <w:sz w:val="18"/>
              </w:rPr>
            </w:pPr>
          </w:p>
        </w:tc>
        <w:tc>
          <w:tcPr>
            <w:tcW w:w="1315" w:type="dxa"/>
            <w:gridSpan w:val="2"/>
            <w:noWrap w:val="0"/>
            <w:vAlign w:val="top"/>
          </w:tcPr>
          <w:p w14:paraId="2CD2FF60">
            <w:pPr>
              <w:spacing w:before="105" w:after="0" w:line="180" w:lineRule="exact"/>
              <w:ind w:left="0" w:right="0" w:firstLine="0"/>
              <w:jc w:val="left"/>
              <w:rPr>
                <w:rFonts w:ascii="Times New Roman"/>
                <w:color w:val="000000"/>
                <w:spacing w:val="0"/>
                <w:sz w:val="18"/>
              </w:rPr>
            </w:pPr>
            <w:r>
              <w:rPr>
                <w:rFonts w:ascii="TSFUFE+SimSun"/>
                <w:color w:val="212529"/>
                <w:spacing w:val="0"/>
                <w:sz w:val="18"/>
              </w:rPr>
              <w:t>26.32</w:t>
            </w:r>
            <w:r>
              <w:rPr>
                <w:rFonts w:ascii="Times New Roman"/>
                <w:color w:val="212529"/>
                <w:spacing w:val="0"/>
                <w:sz w:val="18"/>
              </w:rPr>
              <w:t xml:space="preserve"> </w:t>
            </w:r>
            <w:r>
              <w:rPr>
                <w:rFonts w:ascii="TSFUFE+SimSun"/>
                <w:color w:val="212529"/>
                <w:spacing w:val="0"/>
                <w:sz w:val="18"/>
              </w:rPr>
              <w:t>30240</w:t>
            </w:r>
          </w:p>
        </w:tc>
        <w:tc>
          <w:tcPr>
            <w:tcW w:w="20" w:type="dxa"/>
            <w:noWrap w:val="0"/>
            <w:vAlign w:val="top"/>
          </w:tcPr>
          <w:p w14:paraId="71541AA1">
            <w:pPr>
              <w:spacing w:before="0" w:after="0" w:line="0" w:lineRule="exact"/>
              <w:ind w:left="0" w:right="0" w:firstLine="0"/>
              <w:jc w:val="left"/>
              <w:rPr>
                <w:rFonts w:ascii="Times New Roman"/>
                <w:color w:val="000000"/>
                <w:spacing w:val="0"/>
                <w:sz w:val="18"/>
              </w:rPr>
            </w:pPr>
          </w:p>
        </w:tc>
        <w:tc>
          <w:tcPr>
            <w:tcW w:w="2148" w:type="dxa"/>
            <w:noWrap w:val="0"/>
            <w:vAlign w:val="top"/>
          </w:tcPr>
          <w:p w14:paraId="687806EE">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税金及附加费</w:t>
            </w:r>
          </w:p>
          <w:p w14:paraId="6A62E96E">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用</w:t>
            </w:r>
          </w:p>
        </w:tc>
        <w:tc>
          <w:tcPr>
            <w:tcW w:w="20" w:type="dxa"/>
            <w:noWrap w:val="0"/>
            <w:vAlign w:val="top"/>
          </w:tcPr>
          <w:p w14:paraId="4E8424EA">
            <w:pPr>
              <w:spacing w:before="0" w:after="0" w:line="0" w:lineRule="exact"/>
              <w:ind w:left="0" w:right="0" w:firstLine="0"/>
              <w:jc w:val="left"/>
              <w:rPr>
                <w:rFonts w:ascii="Times New Roman"/>
                <w:color w:val="000000"/>
                <w:spacing w:val="0"/>
                <w:sz w:val="18"/>
              </w:rPr>
            </w:pPr>
          </w:p>
        </w:tc>
        <w:tc>
          <w:tcPr>
            <w:tcW w:w="1820" w:type="dxa"/>
            <w:noWrap w:val="0"/>
            <w:vAlign w:val="top"/>
          </w:tcPr>
          <w:p w14:paraId="61473BCA">
            <w:pPr>
              <w:spacing w:before="105" w:after="0" w:line="180" w:lineRule="exact"/>
              <w:ind w:left="0" w:right="0" w:firstLine="0"/>
              <w:jc w:val="left"/>
              <w:rPr>
                <w:rFonts w:ascii="Times New Roman"/>
                <w:color w:val="000000"/>
                <w:spacing w:val="0"/>
                <w:sz w:val="18"/>
              </w:rPr>
            </w:pPr>
            <w:r>
              <w:rPr>
                <w:rFonts w:ascii="TSFUFE+SimSun"/>
                <w:color w:val="212529"/>
                <w:spacing w:val="0"/>
                <w:sz w:val="18"/>
              </w:rPr>
              <w:t>31009</w:t>
            </w:r>
            <w:r>
              <w:rPr>
                <w:rFonts w:ascii="Times New Roman"/>
                <w:color w:val="212529"/>
                <w:spacing w:val="525"/>
                <w:sz w:val="18"/>
              </w:rPr>
              <w:t xml:space="preserve"> </w:t>
            </w:r>
            <w:r>
              <w:rPr>
                <w:rFonts w:ascii="TSFUFE+SimSun" w:hAnsi="TSFUFE+SimSun" w:cs="TSFUFE+SimSun"/>
                <w:color w:val="212529"/>
                <w:spacing w:val="0"/>
                <w:sz w:val="18"/>
              </w:rPr>
              <w:t>土地补偿</w:t>
            </w:r>
          </w:p>
        </w:tc>
      </w:tr>
      <w:tr w14:paraId="38542F10">
        <w:tblPrEx>
          <w:tblCellMar>
            <w:top w:w="0" w:type="dxa"/>
            <w:left w:w="0" w:type="dxa"/>
            <w:bottom w:w="0" w:type="dxa"/>
            <w:right w:w="0" w:type="dxa"/>
          </w:tblCellMar>
        </w:tblPrEx>
        <w:trPr>
          <w:trHeight w:val="390" w:hRule="atLeast"/>
        </w:trPr>
        <w:tc>
          <w:tcPr>
            <w:tcW w:w="4523" w:type="dxa"/>
            <w:gridSpan w:val="6"/>
            <w:noWrap w:val="0"/>
            <w:vAlign w:val="top"/>
          </w:tcPr>
          <w:p w14:paraId="6E598258">
            <w:pPr>
              <w:spacing w:before="0" w:after="0" w:line="0" w:lineRule="exact"/>
              <w:ind w:left="0" w:right="0" w:firstLine="0"/>
              <w:jc w:val="left"/>
              <w:rPr>
                <w:rFonts w:ascii="Times New Roman"/>
                <w:color w:val="000000"/>
                <w:spacing w:val="0"/>
                <w:sz w:val="18"/>
              </w:rPr>
            </w:pPr>
          </w:p>
        </w:tc>
        <w:tc>
          <w:tcPr>
            <w:tcW w:w="820" w:type="dxa"/>
            <w:noWrap w:val="0"/>
            <w:vAlign w:val="top"/>
          </w:tcPr>
          <w:p w14:paraId="286C2CEC">
            <w:pPr>
              <w:spacing w:before="105" w:after="0" w:line="180" w:lineRule="exact"/>
              <w:ind w:left="0" w:right="0" w:firstLine="0"/>
              <w:jc w:val="left"/>
              <w:rPr>
                <w:rFonts w:ascii="Times New Roman"/>
                <w:color w:val="000000"/>
                <w:spacing w:val="0"/>
                <w:sz w:val="18"/>
              </w:rPr>
            </w:pPr>
            <w:r>
              <w:rPr>
                <w:rFonts w:ascii="TSFUFE+SimSun"/>
                <w:color w:val="212529"/>
                <w:spacing w:val="0"/>
                <w:sz w:val="18"/>
              </w:rPr>
              <w:t>30299</w:t>
            </w:r>
          </w:p>
        </w:tc>
        <w:tc>
          <w:tcPr>
            <w:tcW w:w="20" w:type="dxa"/>
            <w:noWrap w:val="0"/>
            <w:vAlign w:val="top"/>
          </w:tcPr>
          <w:p w14:paraId="197F408D">
            <w:pPr>
              <w:spacing w:before="0" w:after="0" w:line="0" w:lineRule="exact"/>
              <w:ind w:left="0" w:right="0" w:firstLine="0"/>
              <w:jc w:val="left"/>
              <w:rPr>
                <w:rFonts w:ascii="Times New Roman"/>
                <w:color w:val="000000"/>
                <w:spacing w:val="0"/>
                <w:sz w:val="18"/>
              </w:rPr>
            </w:pPr>
          </w:p>
        </w:tc>
        <w:tc>
          <w:tcPr>
            <w:tcW w:w="2148" w:type="dxa"/>
            <w:noWrap w:val="0"/>
            <w:vAlign w:val="top"/>
          </w:tcPr>
          <w:p w14:paraId="5F4284D3">
            <w:pPr>
              <w:spacing w:before="0" w:after="0" w:line="180" w:lineRule="exact"/>
              <w:ind w:left="180" w:right="0" w:firstLine="0"/>
              <w:jc w:val="left"/>
              <w:rPr>
                <w:rFonts w:ascii="Times New Roman"/>
                <w:color w:val="000000"/>
                <w:spacing w:val="0"/>
                <w:sz w:val="18"/>
              </w:rPr>
            </w:pPr>
            <w:r>
              <w:rPr>
                <w:rFonts w:ascii="TSFUFE+SimSun" w:hAnsi="TSFUFE+SimSun" w:cs="TSFUFE+SimSun"/>
                <w:color w:val="212529"/>
                <w:spacing w:val="0"/>
                <w:sz w:val="18"/>
              </w:rPr>
              <w:t>其他商品和服</w:t>
            </w:r>
          </w:p>
          <w:p w14:paraId="32668F21">
            <w:pPr>
              <w:spacing w:before="30" w:after="0" w:line="180" w:lineRule="exact"/>
              <w:ind w:left="0" w:right="0" w:firstLine="0"/>
              <w:jc w:val="left"/>
              <w:rPr>
                <w:rFonts w:ascii="Times New Roman"/>
                <w:color w:val="000000"/>
                <w:spacing w:val="0"/>
                <w:sz w:val="18"/>
              </w:rPr>
            </w:pPr>
            <w:r>
              <w:rPr>
                <w:rFonts w:ascii="TSFUFE+SimSun" w:hAnsi="TSFUFE+SimSun" w:cs="TSFUFE+SimSun"/>
                <w:color w:val="212529"/>
                <w:spacing w:val="0"/>
                <w:sz w:val="18"/>
              </w:rPr>
              <w:t>务支出</w:t>
            </w:r>
          </w:p>
        </w:tc>
        <w:tc>
          <w:tcPr>
            <w:tcW w:w="20" w:type="dxa"/>
            <w:noWrap w:val="0"/>
            <w:vAlign w:val="top"/>
          </w:tcPr>
          <w:p w14:paraId="04B05BD3">
            <w:pPr>
              <w:spacing w:before="0" w:after="0" w:line="0" w:lineRule="exact"/>
              <w:ind w:left="0" w:right="0" w:firstLine="0"/>
              <w:jc w:val="left"/>
              <w:rPr>
                <w:rFonts w:ascii="Times New Roman"/>
                <w:color w:val="000000"/>
                <w:spacing w:val="0"/>
                <w:sz w:val="18"/>
              </w:rPr>
            </w:pPr>
          </w:p>
        </w:tc>
        <w:tc>
          <w:tcPr>
            <w:tcW w:w="1820" w:type="dxa"/>
            <w:noWrap w:val="0"/>
            <w:vAlign w:val="top"/>
          </w:tcPr>
          <w:p w14:paraId="7744FC7A">
            <w:pPr>
              <w:spacing w:before="105" w:after="0" w:line="180" w:lineRule="exact"/>
              <w:ind w:left="0" w:right="0" w:firstLine="0"/>
              <w:jc w:val="left"/>
              <w:rPr>
                <w:rFonts w:ascii="Times New Roman"/>
                <w:color w:val="000000"/>
                <w:spacing w:val="0"/>
                <w:sz w:val="18"/>
              </w:rPr>
            </w:pPr>
            <w:r>
              <w:rPr>
                <w:rFonts w:ascii="TSFUFE+SimSun"/>
                <w:color w:val="212529"/>
                <w:spacing w:val="0"/>
                <w:sz w:val="18"/>
              </w:rPr>
              <w:t>31010</w:t>
            </w:r>
            <w:r>
              <w:rPr>
                <w:rFonts w:ascii="Times New Roman"/>
                <w:color w:val="212529"/>
                <w:spacing w:val="525"/>
                <w:sz w:val="18"/>
              </w:rPr>
              <w:t xml:space="preserve"> </w:t>
            </w:r>
            <w:r>
              <w:rPr>
                <w:rFonts w:ascii="TSFUFE+SimSun" w:hAnsi="TSFUFE+SimSun" w:cs="TSFUFE+SimSun"/>
                <w:color w:val="212529"/>
                <w:spacing w:val="0"/>
                <w:sz w:val="18"/>
              </w:rPr>
              <w:t>安置补助</w:t>
            </w:r>
          </w:p>
        </w:tc>
      </w:tr>
    </w:tbl>
    <w:p w14:paraId="550886CB">
      <w:pPr>
        <w:spacing w:before="255" w:after="0" w:line="190" w:lineRule="exact"/>
        <w:ind w:left="1753" w:right="0" w:firstLine="0"/>
        <w:jc w:val="left"/>
        <w:rPr>
          <w:rFonts w:ascii="Times New Roman"/>
          <w:color w:val="000000"/>
          <w:spacing w:val="0"/>
          <w:sz w:val="18"/>
        </w:rPr>
      </w:pPr>
      <w:r>
        <w:rPr>
          <w:rFonts w:ascii="TSFUFE+SimSun" w:hAnsi="TSFUFE+SimSun" w:cs="TSFUFE+SimSun"/>
          <w:color w:val="000000"/>
          <w:spacing w:val="0"/>
          <w:sz w:val="18"/>
        </w:rPr>
        <w:t>人员经费合计</w:t>
      </w:r>
      <w:r>
        <w:rPr>
          <w:rFonts w:ascii="Times New Roman"/>
          <w:color w:val="000000"/>
          <w:spacing w:val="1060"/>
          <w:sz w:val="18"/>
        </w:rPr>
        <w:t xml:space="preserve"> </w:t>
      </w:r>
      <w:r>
        <w:rPr>
          <w:rFonts w:ascii="TSFUFE+SimSun"/>
          <w:color w:val="212529"/>
          <w:spacing w:val="0"/>
          <w:sz w:val="18"/>
        </w:rPr>
        <w:t>740.17</w:t>
      </w:r>
      <w:r>
        <w:rPr>
          <w:rFonts w:ascii="Times New Roman"/>
          <w:color w:val="212529"/>
          <w:spacing w:val="3875"/>
          <w:sz w:val="18"/>
        </w:rPr>
        <w:t xml:space="preserve"> </w:t>
      </w:r>
      <w:r>
        <w:rPr>
          <w:rFonts w:ascii="TSFUFE+SimSun" w:hAnsi="TSFUFE+SimSun" w:cs="TSFUFE+SimSun"/>
          <w:color w:val="000000"/>
          <w:spacing w:val="0"/>
          <w:sz w:val="18"/>
        </w:rPr>
        <w:t>公用经费合计</w:t>
      </w:r>
      <w:r>
        <w:rPr>
          <w:rFonts w:ascii="Times New Roman"/>
          <w:color w:val="000000"/>
          <w:spacing w:val="4507"/>
          <w:sz w:val="18"/>
        </w:rPr>
        <w:t xml:space="preserve"> </w:t>
      </w:r>
      <w:r>
        <w:rPr>
          <w:rFonts w:ascii="TSFUFE+SimSun"/>
          <w:color w:val="212529"/>
          <w:spacing w:val="0"/>
          <w:sz w:val="18"/>
        </w:rPr>
        <w:t>52.65</w:t>
      </w:r>
    </w:p>
    <w:p w14:paraId="65050AE2">
      <w:pPr>
        <w:spacing w:before="331" w:after="0" w:line="230" w:lineRule="exact"/>
        <w:ind w:left="1055" w:right="0" w:firstLine="0"/>
        <w:jc w:val="left"/>
        <w:rPr>
          <w:rFonts w:ascii="Times New Roman"/>
          <w:color w:val="000000"/>
          <w:spacing w:val="0"/>
          <w:sz w:val="22"/>
        </w:rPr>
      </w:pPr>
      <w:r>
        <w:rPr>
          <w:rFonts w:ascii="仿宋" w:hAnsi="仿宋" w:cs="仿宋"/>
          <w:color w:val="212529"/>
          <w:spacing w:val="0"/>
          <w:sz w:val="22"/>
        </w:rPr>
        <w:t>注：本表反映部门本年度一般公共预算财政拨款基本支出明细情况。</w:t>
      </w:r>
    </w:p>
    <w:p w14:paraId="4871E4D3">
      <w:pPr>
        <w:spacing w:before="719" w:after="0" w:line="170" w:lineRule="exact"/>
        <w:ind w:left="7641" w:right="0" w:firstLine="0"/>
        <w:jc w:val="left"/>
        <w:rPr>
          <w:rFonts w:ascii="Times New Roman"/>
          <w:color w:val="000000"/>
          <w:spacing w:val="0"/>
          <w:sz w:val="16"/>
        </w:rPr>
      </w:pPr>
      <w:r>
        <w:rPr>
          <w:rFonts w:ascii="MingLiU"/>
          <w:color w:val="000000"/>
          <w:spacing w:val="-11"/>
          <w:sz w:val="16"/>
        </w:rPr>
        <w:t>-20-</w:t>
      </w:r>
    </w:p>
    <w:p w14:paraId="5A83FC05">
      <w:pPr>
        <w:spacing w:before="0" w:after="0" w:line="0" w:lineRule="exact"/>
        <w:ind w:left="0" w:right="0" w:firstLine="0"/>
        <w:jc w:val="left"/>
        <w:rPr>
          <w:rFonts w:ascii="Arial"/>
          <w:color w:val="FF0000"/>
          <w:spacing w:val="0"/>
          <w:sz w:val="2"/>
        </w:rPr>
      </w:pPr>
    </w:p>
    <w:p w14:paraId="762D4B2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D959CC6">
      <w:pPr>
        <w:sectPr>
          <w:pgSz w:w="16840" w:h="11900" w:orient="landscape"/>
          <w:pgMar w:top="372" w:right="100" w:bottom="0" w:left="640" w:header="720" w:footer="720" w:gutter="0"/>
          <w:pgNumType w:start="1"/>
          <w:cols w:space="720" w:num="1"/>
          <w:docGrid w:linePitch="1" w:charSpace="0"/>
        </w:sectPr>
      </w:pPr>
    </w:p>
    <w:p w14:paraId="01ED8F19">
      <w:pPr>
        <w:spacing w:before="0" w:after="0" w:line="0" w:lineRule="exact"/>
        <w:ind w:left="0" w:right="0" w:firstLine="0"/>
        <w:jc w:val="left"/>
        <w:rPr>
          <w:rFonts w:ascii="Arial"/>
          <w:color w:val="FF0000"/>
          <w:spacing w:val="0"/>
          <w:sz w:val="2"/>
        </w:rPr>
      </w:pPr>
    </w:p>
    <w:p w14:paraId="23BC4F04">
      <w:pPr>
        <w:spacing w:before="0" w:after="0" w:line="170" w:lineRule="exact"/>
        <w:ind w:left="0" w:right="0" w:firstLine="0"/>
        <w:jc w:val="left"/>
        <w:rPr>
          <w:rFonts w:ascii="Times New Roman"/>
          <w:color w:val="000000"/>
          <w:spacing w:val="0"/>
          <w:sz w:val="16"/>
        </w:rPr>
      </w:pPr>
      <w:r>
        <w:pict>
          <v:shape id="_x000075" o:spid="_x0000_s1101" o:spt="75" type="#_x0000_t75" style="position:absolute;left:0pt;margin-left:67.9pt;margin-top:65.55pt;height:216.6pt;width:460.4pt;mso-position-horizontal-relative:page;mso-position-vertical-relative:page;z-index:-251656192;mso-width-relative:page;mso-height-relative:page;" filled="f" coordsize="21600,21600">
            <v:path/>
            <v:fill on="f" focussize="0,0"/>
            <v:stroke/>
            <v:imagedata r:id="rId57" o:title=""/>
            <o:lock v:ext="edit" aspectratio="t"/>
          </v:shape>
        </w:pict>
      </w:r>
      <w:r>
        <w:pict>
          <v:shape id="_x000076" o:spid="_x0000_s1102"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2" o:title=""/>
            <o:lock v:ext="edit" aspectratio="t"/>
          </v:shape>
        </w:pict>
      </w:r>
      <w:r>
        <w:pict>
          <v:shape id="_x000077" o:spid="_x0000_s110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A08F59E">
      <w:pPr>
        <w:spacing w:before="661" w:after="0" w:line="155" w:lineRule="exact"/>
        <w:ind w:left="738" w:right="0" w:firstLine="0"/>
        <w:jc w:val="left"/>
        <w:rPr>
          <w:rFonts w:ascii="Arial"/>
          <w:color w:val="000000"/>
          <w:spacing w:val="0"/>
          <w:sz w:val="13"/>
        </w:rPr>
      </w:pPr>
      <w:r>
        <w:rPr>
          <w:rFonts w:ascii="Arial"/>
          <w:color w:val="FFFFFF"/>
          <w:spacing w:val="0"/>
          <w:sz w:val="13"/>
          <w:u w:val="single"/>
        </w:rPr>
        <w:t>@#@#@</w:t>
      </w:r>
      <w:r>
        <w:rPr>
          <w:rFonts w:ascii="Arial"/>
          <w:color w:val="FFFFFF"/>
          <w:spacing w:val="841"/>
          <w:sz w:val="13"/>
          <w:u w:val="single"/>
        </w:rPr>
        <w:t xml:space="preserve"> </w:t>
      </w:r>
      <w:r>
        <w:rPr>
          <w:rFonts w:ascii="Arial"/>
          <w:color w:val="FFFFFF"/>
          <w:spacing w:val="1682"/>
          <w:sz w:val="13"/>
          <w:u w:val="single"/>
        </w:rPr>
        <w:t xml:space="preserve"> </w:t>
      </w:r>
      <w:r>
        <w:rPr>
          <w:rFonts w:ascii="Arial"/>
          <w:color w:val="FFFFFF"/>
          <w:spacing w:val="0"/>
          <w:sz w:val="13"/>
          <w:u w:val="single"/>
        </w:rPr>
        <w:t>@#</w:t>
      </w:r>
      <w:r>
        <w:rPr>
          <w:rFonts w:ascii="Arial"/>
          <w:color w:val="FFFFFF"/>
          <w:spacing w:val="0"/>
          <w:sz w:val="13"/>
        </w:rPr>
        <w:t>@#@</w:t>
      </w:r>
    </w:p>
    <w:p w14:paraId="5F313269">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七、政府性基</w:t>
      </w:r>
      <w:r>
        <w:rPr>
          <w:rFonts w:ascii="仿宋" w:hAnsi="仿宋" w:cs="仿宋"/>
          <w:color w:val="FFFFFF"/>
          <w:spacing w:val="0"/>
          <w:sz w:val="13"/>
        </w:rPr>
        <w:t>金</w:t>
      </w:r>
      <w:r>
        <w:rPr>
          <w:rFonts w:ascii="仿宋" w:hAnsi="仿宋" w:cs="仿宋"/>
          <w:color w:val="FFFFFF"/>
          <w:spacing w:val="0"/>
          <w:sz w:val="13"/>
          <w:u w:val="single"/>
        </w:rPr>
        <w:t>预算财政拨款收入支出决算表</w:t>
      </w:r>
    </w:p>
    <w:p w14:paraId="1971E980">
      <w:pPr>
        <w:spacing w:before="79" w:after="0" w:line="212" w:lineRule="exact"/>
        <w:ind w:left="3496" w:right="0" w:firstLine="0"/>
        <w:jc w:val="left"/>
        <w:rPr>
          <w:rFonts w:ascii="Times New Roman"/>
          <w:color w:val="000000"/>
          <w:spacing w:val="0"/>
          <w:sz w:val="20"/>
        </w:rPr>
      </w:pPr>
      <w:r>
        <w:rPr>
          <w:rFonts w:ascii="宋体" w:hAnsi="宋体" w:cs="宋体"/>
          <w:color w:val="000000"/>
          <w:spacing w:val="2"/>
          <w:sz w:val="20"/>
        </w:rPr>
        <w:t>政府性基金预算财政拨款收入支出决算表</w:t>
      </w:r>
    </w:p>
    <w:p w14:paraId="159D033E">
      <w:pPr>
        <w:spacing w:before="218" w:after="0" w:line="140" w:lineRule="exact"/>
        <w:ind w:left="9355" w:right="0" w:firstLine="0"/>
        <w:jc w:val="left"/>
        <w:rPr>
          <w:rFonts w:ascii="Times New Roman"/>
          <w:color w:val="000000"/>
          <w:spacing w:val="0"/>
          <w:sz w:val="13"/>
        </w:rPr>
      </w:pPr>
      <w:r>
        <w:rPr>
          <w:rFonts w:ascii="RNJAVP+SimSun" w:hAnsi="RNJAVP+SimSun" w:cs="RNJAVP+SimSun"/>
          <w:color w:val="212529"/>
          <w:spacing w:val="0"/>
          <w:sz w:val="13"/>
        </w:rPr>
        <w:t>公开07表</w:t>
      </w:r>
    </w:p>
    <w:p w14:paraId="75A67FAE">
      <w:pPr>
        <w:spacing w:before="249" w:after="0" w:line="140" w:lineRule="exact"/>
        <w:ind w:left="749" w:right="0" w:firstLine="0"/>
        <w:jc w:val="left"/>
        <w:rPr>
          <w:rFonts w:ascii="Times New Roman"/>
          <w:color w:val="000000"/>
          <w:spacing w:val="0"/>
          <w:sz w:val="13"/>
        </w:rPr>
      </w:pPr>
      <w:r>
        <w:rPr>
          <w:rFonts w:ascii="宋体" w:hAnsi="宋体" w:cs="宋体"/>
          <w:color w:val="212529"/>
          <w:spacing w:val="0"/>
          <w:sz w:val="13"/>
        </w:rPr>
        <w:t>部门名称：兴县魏家滩镇人民政府</w:t>
      </w:r>
      <w:r>
        <w:rPr>
          <w:rFonts w:ascii="Times New Roman"/>
          <w:color w:val="212529"/>
          <w:spacing w:val="6563"/>
          <w:sz w:val="13"/>
        </w:rPr>
        <w:t xml:space="preserve"> </w:t>
      </w:r>
      <w:r>
        <w:rPr>
          <w:rFonts w:ascii="宋体" w:hAnsi="宋体" w:cs="宋体"/>
          <w:color w:val="212529"/>
          <w:spacing w:val="0"/>
          <w:sz w:val="13"/>
        </w:rPr>
        <w:t>单位:万元</w:t>
      </w:r>
    </w:p>
    <w:p w14:paraId="02BDF598">
      <w:pPr>
        <w:spacing w:before="0" w:after="130" w:line="140" w:lineRule="exact"/>
        <w:ind w:left="4141" w:right="0" w:firstLine="0"/>
        <w:jc w:val="left"/>
        <w:rPr>
          <w:rFonts w:ascii="Times New Roman"/>
          <w:color w:val="000000"/>
          <w:spacing w:val="0"/>
          <w:sz w:val="13"/>
        </w:rPr>
      </w:pPr>
      <w:r>
        <w:rPr>
          <w:rFonts w:ascii="RNJAVP+SimSun" w:hAnsi="RNJAVP+SimSun" w:cs="RNJAVP+SimSun"/>
          <w:color w:val="212529"/>
          <w:spacing w:val="0"/>
          <w:sz w:val="13"/>
        </w:rPr>
        <w:t>2023年度</w:t>
      </w:r>
    </w:p>
    <w:tbl>
      <w:tblPr>
        <w:tblStyle w:val="2"/>
        <w:tblW w:w="0" w:type="auto"/>
        <w:tblInd w:w="0" w:type="dxa"/>
        <w:tblLayout w:type="autofit"/>
        <w:tblCellMar>
          <w:top w:w="0" w:type="dxa"/>
          <w:left w:w="0" w:type="dxa"/>
          <w:bottom w:w="0" w:type="dxa"/>
          <w:right w:w="0" w:type="dxa"/>
        </w:tblCellMar>
      </w:tblPr>
      <w:tblGrid>
        <w:gridCol w:w="1112"/>
        <w:gridCol w:w="8063"/>
        <w:gridCol w:w="20"/>
        <w:gridCol w:w="725"/>
      </w:tblGrid>
      <w:tr w14:paraId="13DBC066">
        <w:tblPrEx>
          <w:tblCellMar>
            <w:top w:w="0" w:type="dxa"/>
            <w:left w:w="0" w:type="dxa"/>
            <w:bottom w:w="0" w:type="dxa"/>
            <w:right w:w="0" w:type="dxa"/>
          </w:tblCellMar>
        </w:tblPrEx>
        <w:trPr>
          <w:trHeight w:val="548" w:hRule="atLeast"/>
        </w:trPr>
        <w:tc>
          <w:tcPr>
            <w:tcW w:w="1112" w:type="dxa"/>
            <w:noWrap w:val="0"/>
            <w:vAlign w:val="top"/>
          </w:tcPr>
          <w:p w14:paraId="6E7FB0C8">
            <w:pPr>
              <w:spacing w:before="0" w:after="0" w:line="0" w:lineRule="exact"/>
              <w:ind w:left="0" w:right="0" w:firstLine="0"/>
              <w:jc w:val="left"/>
              <w:rPr>
                <w:rFonts w:ascii="Times New Roman"/>
                <w:color w:val="000000"/>
                <w:spacing w:val="0"/>
                <w:sz w:val="13"/>
              </w:rPr>
            </w:pPr>
          </w:p>
        </w:tc>
        <w:tc>
          <w:tcPr>
            <w:tcW w:w="8063" w:type="dxa"/>
            <w:noWrap w:val="0"/>
            <w:vAlign w:val="top"/>
          </w:tcPr>
          <w:p w14:paraId="1D8AA383">
            <w:pPr>
              <w:spacing w:before="0" w:after="0" w:line="158" w:lineRule="exact"/>
              <w:ind w:left="1155" w:right="0" w:firstLine="0"/>
              <w:jc w:val="left"/>
              <w:rPr>
                <w:rFonts w:ascii="Times New Roman"/>
                <w:color w:val="000000"/>
                <w:spacing w:val="0"/>
                <w:sz w:val="16"/>
              </w:rPr>
            </w:pPr>
            <w:r>
              <w:rPr>
                <w:rFonts w:ascii="RNJAVP+SimSun" w:hAnsi="RNJAVP+SimSun" w:cs="RNJAVP+SimSun"/>
                <w:color w:val="000000"/>
                <w:spacing w:val="2"/>
                <w:sz w:val="16"/>
              </w:rPr>
              <w:t>项目</w:t>
            </w:r>
            <w:r>
              <w:rPr>
                <w:rFonts w:ascii="Times New Roman"/>
                <w:color w:val="000000"/>
                <w:spacing w:val="4668"/>
                <w:sz w:val="16"/>
              </w:rPr>
              <w:t xml:space="preserve"> </w:t>
            </w:r>
            <w:r>
              <w:rPr>
                <w:rFonts w:ascii="RNJAVP+SimSun" w:hAnsi="RNJAVP+SimSun" w:cs="RNJAVP+SimSun"/>
                <w:color w:val="000000"/>
                <w:spacing w:val="2"/>
                <w:sz w:val="16"/>
              </w:rPr>
              <w:t>本年支出</w:t>
            </w:r>
          </w:p>
          <w:p w14:paraId="1DE1EAE8">
            <w:pPr>
              <w:spacing w:before="0" w:after="0" w:line="158" w:lineRule="exact"/>
              <w:ind w:left="3092" w:right="0" w:firstLine="0"/>
              <w:jc w:val="left"/>
              <w:rPr>
                <w:rFonts w:ascii="Times New Roman"/>
                <w:color w:val="000000"/>
                <w:spacing w:val="0"/>
                <w:sz w:val="16"/>
              </w:rPr>
            </w:pPr>
            <w:r>
              <w:rPr>
                <w:rFonts w:ascii="RNJAVP+SimSun" w:hAnsi="RNJAVP+SimSun" w:cs="RNJAVP+SimSun"/>
                <w:color w:val="000000"/>
                <w:spacing w:val="2"/>
                <w:sz w:val="16"/>
              </w:rPr>
              <w:t>年初结转和结</w:t>
            </w:r>
          </w:p>
          <w:p w14:paraId="3010E5E4">
            <w:pPr>
              <w:spacing w:before="0" w:after="0" w:line="158" w:lineRule="exact"/>
              <w:ind w:left="4240" w:right="0" w:firstLine="0"/>
              <w:jc w:val="left"/>
              <w:rPr>
                <w:rFonts w:ascii="Times New Roman"/>
                <w:color w:val="000000"/>
                <w:spacing w:val="0"/>
                <w:sz w:val="16"/>
              </w:rPr>
            </w:pPr>
            <w:r>
              <w:rPr>
                <w:rFonts w:ascii="RNJAVP+SimSun" w:hAnsi="RNJAVP+SimSun" w:cs="RNJAVP+SimSun"/>
                <w:color w:val="000000"/>
                <w:spacing w:val="2"/>
                <w:sz w:val="16"/>
              </w:rPr>
              <w:t>本年收入</w:t>
            </w:r>
          </w:p>
          <w:p w14:paraId="53084ADC">
            <w:pPr>
              <w:spacing w:before="0" w:after="0" w:line="158" w:lineRule="exact"/>
              <w:ind w:left="3498" w:right="0" w:firstLine="0"/>
              <w:jc w:val="left"/>
              <w:rPr>
                <w:rFonts w:ascii="Times New Roman"/>
                <w:color w:val="000000"/>
                <w:spacing w:val="0"/>
                <w:sz w:val="16"/>
              </w:rPr>
            </w:pPr>
            <w:r>
              <w:rPr>
                <w:rFonts w:ascii="RNJAVP+SimSun" w:hAnsi="RNJAVP+SimSun" w:cs="RNJAVP+SimSun"/>
                <w:color w:val="000000"/>
                <w:spacing w:val="0"/>
                <w:sz w:val="16"/>
              </w:rPr>
              <w:t>余</w:t>
            </w:r>
          </w:p>
          <w:p w14:paraId="4FC2B5A0">
            <w:pPr>
              <w:spacing w:before="0" w:after="0" w:line="158" w:lineRule="exact"/>
              <w:ind w:left="0" w:right="0" w:firstLine="0"/>
              <w:jc w:val="left"/>
              <w:rPr>
                <w:rFonts w:ascii="Times New Roman"/>
                <w:color w:val="000000"/>
                <w:spacing w:val="0"/>
                <w:sz w:val="16"/>
              </w:rPr>
            </w:pPr>
            <w:r>
              <w:rPr>
                <w:rFonts w:ascii="RNJAVP+SimSun" w:hAnsi="RNJAVP+SimSun" w:cs="RNJAVP+SimSun"/>
                <w:color w:val="000000"/>
                <w:spacing w:val="2"/>
                <w:sz w:val="16"/>
              </w:rPr>
              <w:t>科目代码</w:t>
            </w:r>
            <w:r>
              <w:rPr>
                <w:rFonts w:ascii="Times New Roman"/>
                <w:color w:val="000000"/>
                <w:spacing w:val="1007"/>
                <w:sz w:val="16"/>
              </w:rPr>
              <w:t xml:space="preserve"> </w:t>
            </w:r>
            <w:r>
              <w:rPr>
                <w:rFonts w:ascii="RNJAVP+SimSun" w:hAnsi="RNJAVP+SimSun" w:cs="RNJAVP+SimSun"/>
                <w:color w:val="000000"/>
                <w:spacing w:val="2"/>
                <w:sz w:val="16"/>
              </w:rPr>
              <w:t>科目名称</w:t>
            </w:r>
            <w:r>
              <w:rPr>
                <w:rFonts w:ascii="Times New Roman"/>
                <w:color w:val="000000"/>
                <w:spacing w:val="2947"/>
                <w:sz w:val="16"/>
              </w:rPr>
              <w:t xml:space="preserve"> </w:t>
            </w:r>
            <w:r>
              <w:rPr>
                <w:rFonts w:ascii="RNJAVP+SimSun" w:hAnsi="RNJAVP+SimSun" w:cs="RNJAVP+SimSun"/>
                <w:color w:val="000000"/>
                <w:spacing w:val="2"/>
                <w:sz w:val="16"/>
              </w:rPr>
              <w:t>小计</w:t>
            </w:r>
            <w:r>
              <w:rPr>
                <w:rFonts w:ascii="Times New Roman"/>
                <w:color w:val="000000"/>
                <w:spacing w:val="491"/>
                <w:sz w:val="16"/>
              </w:rPr>
              <w:t xml:space="preserve"> </w:t>
            </w:r>
            <w:r>
              <w:rPr>
                <w:rFonts w:ascii="RNJAVP+SimSun" w:hAnsi="RNJAVP+SimSun" w:cs="RNJAVP+SimSun"/>
                <w:color w:val="000000"/>
                <w:spacing w:val="2"/>
                <w:sz w:val="16"/>
              </w:rPr>
              <w:t>基本支出</w:t>
            </w:r>
            <w:r>
              <w:rPr>
                <w:rFonts w:ascii="Times New Roman"/>
                <w:color w:val="000000"/>
                <w:spacing w:val="329"/>
                <w:sz w:val="16"/>
              </w:rPr>
              <w:t xml:space="preserve"> </w:t>
            </w:r>
            <w:r>
              <w:rPr>
                <w:rFonts w:ascii="RNJAVP+SimSun" w:hAnsi="RNJAVP+SimSun" w:cs="RNJAVP+SimSun"/>
                <w:color w:val="000000"/>
                <w:spacing w:val="2"/>
                <w:sz w:val="16"/>
              </w:rPr>
              <w:t>项目支出</w:t>
            </w:r>
          </w:p>
        </w:tc>
        <w:tc>
          <w:tcPr>
            <w:tcW w:w="20" w:type="dxa"/>
            <w:noWrap w:val="0"/>
            <w:vAlign w:val="top"/>
          </w:tcPr>
          <w:p w14:paraId="7CCC728F">
            <w:pPr>
              <w:spacing w:before="0" w:after="0" w:line="0" w:lineRule="exact"/>
              <w:ind w:left="0" w:right="0" w:firstLine="0"/>
              <w:jc w:val="left"/>
              <w:rPr>
                <w:rFonts w:ascii="Times New Roman"/>
                <w:color w:val="000000"/>
                <w:spacing w:val="0"/>
                <w:sz w:val="16"/>
              </w:rPr>
            </w:pPr>
          </w:p>
        </w:tc>
        <w:tc>
          <w:tcPr>
            <w:tcW w:w="725" w:type="dxa"/>
            <w:noWrap w:val="0"/>
            <w:vAlign w:val="top"/>
          </w:tcPr>
          <w:p w14:paraId="795119C6">
            <w:pPr>
              <w:spacing w:before="108" w:after="0" w:line="158" w:lineRule="exact"/>
              <w:ind w:left="0" w:right="0" w:firstLine="0"/>
              <w:jc w:val="left"/>
              <w:rPr>
                <w:rFonts w:ascii="Times New Roman"/>
                <w:color w:val="000000"/>
                <w:spacing w:val="0"/>
                <w:sz w:val="16"/>
              </w:rPr>
            </w:pPr>
            <w:r>
              <w:rPr>
                <w:rFonts w:ascii="RNJAVP+SimSun" w:hAnsi="RNJAVP+SimSun" w:cs="RNJAVP+SimSun"/>
                <w:color w:val="000000"/>
                <w:spacing w:val="2"/>
                <w:sz w:val="16"/>
              </w:rPr>
              <w:t>年末结转</w:t>
            </w:r>
          </w:p>
          <w:p w14:paraId="7B4E225F">
            <w:pPr>
              <w:spacing w:before="0" w:after="0" w:line="184" w:lineRule="exact"/>
              <w:ind w:left="0" w:right="0" w:firstLine="0"/>
              <w:jc w:val="left"/>
              <w:rPr>
                <w:rFonts w:ascii="Times New Roman"/>
                <w:color w:val="000000"/>
                <w:spacing w:val="0"/>
                <w:sz w:val="16"/>
              </w:rPr>
            </w:pPr>
            <w:r>
              <w:rPr>
                <w:rFonts w:ascii="Times New Roman"/>
                <w:color w:val="000000"/>
                <w:spacing w:val="41"/>
                <w:sz w:val="16"/>
              </w:rPr>
              <w:t xml:space="preserve"> </w:t>
            </w:r>
            <w:r>
              <w:rPr>
                <w:rFonts w:ascii="RNJAVP+SimSun" w:hAnsi="RNJAVP+SimSun" w:cs="RNJAVP+SimSun"/>
                <w:color w:val="000000"/>
                <w:spacing w:val="2"/>
                <w:sz w:val="16"/>
              </w:rPr>
              <w:t>和结余</w:t>
            </w:r>
          </w:p>
        </w:tc>
      </w:tr>
    </w:tbl>
    <w:p w14:paraId="341C8A66">
      <w:pPr>
        <w:spacing w:before="231" w:after="0" w:line="168" w:lineRule="exact"/>
        <w:ind w:left="2267" w:right="0" w:firstLine="0"/>
        <w:jc w:val="left"/>
        <w:rPr>
          <w:rFonts w:ascii="Times New Roman"/>
          <w:color w:val="000000"/>
          <w:spacing w:val="0"/>
          <w:sz w:val="16"/>
        </w:rPr>
      </w:pPr>
      <w:r>
        <w:rPr>
          <w:rFonts w:ascii="RNJAVP+SimSun" w:hAnsi="RNJAVP+SimSun" w:cs="RNJAVP+SimSun"/>
          <w:color w:val="000000"/>
          <w:spacing w:val="2"/>
          <w:sz w:val="16"/>
        </w:rPr>
        <w:t>栏次</w:t>
      </w:r>
      <w:r>
        <w:rPr>
          <w:rFonts w:ascii="Times New Roman"/>
          <w:color w:val="000000"/>
          <w:spacing w:val="2019"/>
          <w:sz w:val="16"/>
        </w:rPr>
        <w:t xml:space="preserve"> </w:t>
      </w:r>
      <w:r>
        <w:rPr>
          <w:rFonts w:ascii="RNJAVP+SimSun"/>
          <w:color w:val="000000"/>
          <w:spacing w:val="0"/>
          <w:sz w:val="16"/>
        </w:rPr>
        <w:t>1</w:t>
      </w:r>
      <w:r>
        <w:rPr>
          <w:rFonts w:ascii="Times New Roman"/>
          <w:color w:val="000000"/>
          <w:spacing w:val="866"/>
          <w:sz w:val="16"/>
        </w:rPr>
        <w:t xml:space="preserve"> </w:t>
      </w:r>
      <w:r>
        <w:rPr>
          <w:rFonts w:ascii="RNJAVP+SimSun"/>
          <w:color w:val="000000"/>
          <w:spacing w:val="0"/>
          <w:sz w:val="16"/>
        </w:rPr>
        <w:t>2</w:t>
      </w:r>
      <w:r>
        <w:rPr>
          <w:rFonts w:ascii="Times New Roman"/>
          <w:color w:val="000000"/>
          <w:spacing w:val="809"/>
          <w:sz w:val="16"/>
        </w:rPr>
        <w:t xml:space="preserve"> </w:t>
      </w:r>
      <w:r>
        <w:rPr>
          <w:rFonts w:ascii="RNJAVP+SimSun"/>
          <w:color w:val="000000"/>
          <w:spacing w:val="0"/>
          <w:sz w:val="16"/>
        </w:rPr>
        <w:t>3</w:t>
      </w:r>
      <w:r>
        <w:rPr>
          <w:rFonts w:ascii="Times New Roman"/>
          <w:color w:val="000000"/>
          <w:spacing w:val="897"/>
          <w:sz w:val="16"/>
        </w:rPr>
        <w:t xml:space="preserve"> </w:t>
      </w:r>
      <w:r>
        <w:rPr>
          <w:rFonts w:ascii="RNJAVP+SimSun"/>
          <w:color w:val="000000"/>
          <w:spacing w:val="0"/>
          <w:sz w:val="16"/>
        </w:rPr>
        <w:t>4</w:t>
      </w:r>
      <w:r>
        <w:rPr>
          <w:rFonts w:ascii="Times New Roman"/>
          <w:color w:val="000000"/>
          <w:spacing w:val="897"/>
          <w:sz w:val="16"/>
        </w:rPr>
        <w:t xml:space="preserve"> </w:t>
      </w:r>
      <w:r>
        <w:rPr>
          <w:rFonts w:ascii="RNJAVP+SimSun"/>
          <w:color w:val="000000"/>
          <w:spacing w:val="0"/>
          <w:sz w:val="16"/>
        </w:rPr>
        <w:t>5</w:t>
      </w:r>
      <w:r>
        <w:rPr>
          <w:rFonts w:ascii="Times New Roman"/>
          <w:color w:val="000000"/>
          <w:spacing w:val="759"/>
          <w:sz w:val="16"/>
        </w:rPr>
        <w:t xml:space="preserve"> </w:t>
      </w:r>
      <w:r>
        <w:rPr>
          <w:rFonts w:ascii="RNJAVP+SimSun"/>
          <w:color w:val="000000"/>
          <w:spacing w:val="0"/>
          <w:sz w:val="16"/>
        </w:rPr>
        <w:t>6</w:t>
      </w:r>
    </w:p>
    <w:p w14:paraId="206A625B">
      <w:pPr>
        <w:spacing w:before="221" w:after="0" w:line="168" w:lineRule="exact"/>
        <w:ind w:left="2267" w:right="0" w:firstLine="0"/>
        <w:jc w:val="left"/>
        <w:rPr>
          <w:rFonts w:ascii="Times New Roman"/>
          <w:color w:val="000000"/>
          <w:spacing w:val="0"/>
          <w:sz w:val="16"/>
        </w:rPr>
      </w:pPr>
      <w:r>
        <w:rPr>
          <w:rFonts w:ascii="RNJAVP+SimSun" w:hAnsi="RNJAVP+SimSun" w:cs="RNJAVP+SimSun"/>
          <w:color w:val="000000"/>
          <w:spacing w:val="2"/>
          <w:sz w:val="16"/>
        </w:rPr>
        <w:t>合计</w:t>
      </w:r>
      <w:r>
        <w:rPr>
          <w:rFonts w:ascii="Times New Roman"/>
          <w:color w:val="000000"/>
          <w:spacing w:val="3044"/>
          <w:sz w:val="16"/>
        </w:rPr>
        <w:t xml:space="preserve"> </w:t>
      </w:r>
      <w:r>
        <w:rPr>
          <w:rFonts w:ascii="RNJAVP+SimSun"/>
          <w:color w:val="212529"/>
          <w:spacing w:val="1"/>
          <w:sz w:val="16"/>
        </w:rPr>
        <w:t>33.98</w:t>
      </w:r>
      <w:r>
        <w:rPr>
          <w:rFonts w:ascii="Times New Roman"/>
          <w:color w:val="212529"/>
          <w:spacing w:val="572"/>
          <w:sz w:val="16"/>
        </w:rPr>
        <w:t xml:space="preserve"> </w:t>
      </w:r>
      <w:r>
        <w:rPr>
          <w:rFonts w:ascii="RNJAVP+SimSun"/>
          <w:color w:val="212529"/>
          <w:spacing w:val="1"/>
          <w:sz w:val="16"/>
        </w:rPr>
        <w:t>33.98</w:t>
      </w:r>
      <w:r>
        <w:rPr>
          <w:rFonts w:ascii="Times New Roman"/>
          <w:color w:val="212529"/>
          <w:spacing w:val="1589"/>
          <w:sz w:val="16"/>
        </w:rPr>
        <w:t xml:space="preserve"> </w:t>
      </w:r>
      <w:r>
        <w:rPr>
          <w:rFonts w:ascii="RNJAVP+SimSun"/>
          <w:color w:val="212529"/>
          <w:spacing w:val="1"/>
          <w:sz w:val="16"/>
        </w:rPr>
        <w:t>33.98</w:t>
      </w:r>
    </w:p>
    <w:p w14:paraId="1FFEB469">
      <w:pPr>
        <w:spacing w:before="221" w:after="104" w:line="168" w:lineRule="exact"/>
        <w:ind w:left="749" w:right="0" w:firstLine="0"/>
        <w:jc w:val="left"/>
        <w:rPr>
          <w:rFonts w:ascii="Times New Roman"/>
          <w:color w:val="000000"/>
          <w:spacing w:val="0"/>
          <w:sz w:val="16"/>
        </w:rPr>
      </w:pPr>
      <w:r>
        <w:rPr>
          <w:rFonts w:ascii="RNJAVP+SimSun"/>
          <w:color w:val="212529"/>
          <w:spacing w:val="1"/>
          <w:sz w:val="16"/>
        </w:rPr>
        <w:t>212</w:t>
      </w:r>
      <w:r>
        <w:rPr>
          <w:rFonts w:ascii="Times New Roman"/>
          <w:color w:val="212529"/>
          <w:spacing w:val="1123"/>
          <w:sz w:val="16"/>
        </w:rPr>
        <w:t xml:space="preserve"> </w:t>
      </w:r>
      <w:r>
        <w:rPr>
          <w:rFonts w:ascii="RNJAVP+SimSun" w:hAnsi="RNJAVP+SimSun" w:cs="RNJAVP+SimSun"/>
          <w:color w:val="212529"/>
          <w:spacing w:val="2"/>
          <w:sz w:val="16"/>
        </w:rPr>
        <w:t>城乡社区支出</w:t>
      </w:r>
      <w:r>
        <w:rPr>
          <w:rFonts w:ascii="Times New Roman"/>
          <w:color w:val="212529"/>
          <w:spacing w:val="2507"/>
          <w:sz w:val="16"/>
        </w:rPr>
        <w:t xml:space="preserve"> </w:t>
      </w:r>
      <w:r>
        <w:rPr>
          <w:rFonts w:ascii="RNJAVP+SimSun"/>
          <w:color w:val="212529"/>
          <w:spacing w:val="1"/>
          <w:sz w:val="16"/>
        </w:rPr>
        <w:t>33.98</w:t>
      </w:r>
      <w:r>
        <w:rPr>
          <w:rFonts w:ascii="Times New Roman"/>
          <w:color w:val="212529"/>
          <w:spacing w:val="572"/>
          <w:sz w:val="16"/>
        </w:rPr>
        <w:t xml:space="preserve"> </w:t>
      </w:r>
      <w:r>
        <w:rPr>
          <w:rFonts w:ascii="RNJAVP+SimSun"/>
          <w:color w:val="212529"/>
          <w:spacing w:val="1"/>
          <w:sz w:val="16"/>
        </w:rPr>
        <w:t>33.98</w:t>
      </w:r>
      <w:r>
        <w:rPr>
          <w:rFonts w:ascii="Times New Roman"/>
          <w:color w:val="212529"/>
          <w:spacing w:val="1589"/>
          <w:sz w:val="16"/>
        </w:rPr>
        <w:t xml:space="preserve"> </w:t>
      </w:r>
      <w:r>
        <w:rPr>
          <w:rFonts w:ascii="RNJAVP+SimSun"/>
          <w:color w:val="212529"/>
          <w:spacing w:val="1"/>
          <w:sz w:val="16"/>
        </w:rPr>
        <w:t>33.98</w:t>
      </w:r>
    </w:p>
    <w:tbl>
      <w:tblPr>
        <w:tblStyle w:val="2"/>
        <w:tblW w:w="0" w:type="auto"/>
        <w:tblInd w:w="0" w:type="dxa"/>
        <w:tblLayout w:type="autofit"/>
        <w:tblCellMar>
          <w:top w:w="0" w:type="dxa"/>
          <w:left w:w="0" w:type="dxa"/>
          <w:bottom w:w="0" w:type="dxa"/>
          <w:right w:w="0" w:type="dxa"/>
        </w:tblCellMar>
      </w:tblPr>
      <w:tblGrid>
        <w:gridCol w:w="749"/>
        <w:gridCol w:w="1386"/>
        <w:gridCol w:w="20"/>
        <w:gridCol w:w="3500"/>
        <w:gridCol w:w="20"/>
        <w:gridCol w:w="3535"/>
      </w:tblGrid>
      <w:tr w14:paraId="21128BAA">
        <w:trPr>
          <w:trHeight w:val="342" w:hRule="atLeast"/>
        </w:trPr>
        <w:tc>
          <w:tcPr>
            <w:tcW w:w="749" w:type="dxa"/>
            <w:noWrap w:val="0"/>
            <w:vAlign w:val="top"/>
          </w:tcPr>
          <w:p w14:paraId="74BEC39B">
            <w:pPr>
              <w:spacing w:before="0" w:after="0" w:line="0" w:lineRule="exact"/>
              <w:ind w:left="0" w:right="0" w:firstLine="0"/>
              <w:jc w:val="left"/>
              <w:rPr>
                <w:rFonts w:ascii="Times New Roman"/>
                <w:color w:val="000000"/>
                <w:spacing w:val="0"/>
                <w:sz w:val="16"/>
              </w:rPr>
            </w:pPr>
          </w:p>
        </w:tc>
        <w:tc>
          <w:tcPr>
            <w:tcW w:w="1386" w:type="dxa"/>
            <w:noWrap w:val="0"/>
            <w:vAlign w:val="top"/>
          </w:tcPr>
          <w:p w14:paraId="1EE367D0">
            <w:pPr>
              <w:spacing w:before="86" w:after="0" w:line="158" w:lineRule="exact"/>
              <w:ind w:left="0" w:right="0" w:firstLine="0"/>
              <w:jc w:val="left"/>
              <w:rPr>
                <w:rFonts w:ascii="Times New Roman"/>
                <w:color w:val="000000"/>
                <w:spacing w:val="0"/>
                <w:sz w:val="16"/>
              </w:rPr>
            </w:pPr>
            <w:r>
              <w:rPr>
                <w:rFonts w:ascii="RNJAVP+SimSun"/>
                <w:color w:val="212529"/>
                <w:spacing w:val="1"/>
                <w:sz w:val="16"/>
              </w:rPr>
              <w:t>21208</w:t>
            </w:r>
          </w:p>
        </w:tc>
        <w:tc>
          <w:tcPr>
            <w:tcW w:w="20" w:type="dxa"/>
            <w:noWrap w:val="0"/>
            <w:vAlign w:val="top"/>
          </w:tcPr>
          <w:p w14:paraId="5423C466">
            <w:pPr>
              <w:spacing w:before="0" w:after="0" w:line="0" w:lineRule="exact"/>
              <w:ind w:left="0" w:right="0" w:firstLine="0"/>
              <w:jc w:val="left"/>
              <w:rPr>
                <w:rFonts w:ascii="Times New Roman"/>
                <w:color w:val="000000"/>
                <w:spacing w:val="0"/>
                <w:sz w:val="16"/>
              </w:rPr>
            </w:pPr>
          </w:p>
        </w:tc>
        <w:tc>
          <w:tcPr>
            <w:tcW w:w="3500" w:type="dxa"/>
            <w:noWrap w:val="0"/>
            <w:vAlign w:val="top"/>
          </w:tcPr>
          <w:p w14:paraId="732C0B24">
            <w:pPr>
              <w:spacing w:before="0" w:after="0" w:line="158" w:lineRule="exact"/>
              <w:ind w:left="0" w:right="0" w:firstLine="0"/>
              <w:jc w:val="left"/>
              <w:rPr>
                <w:rFonts w:ascii="Times New Roman"/>
                <w:color w:val="000000"/>
                <w:spacing w:val="0"/>
                <w:sz w:val="16"/>
              </w:rPr>
            </w:pPr>
            <w:r>
              <w:rPr>
                <w:rFonts w:ascii="RNJAVP+SimSun" w:hAnsi="RNJAVP+SimSun" w:cs="RNJAVP+SimSun"/>
                <w:color w:val="212529"/>
                <w:spacing w:val="2"/>
                <w:sz w:val="16"/>
              </w:rPr>
              <w:t>国有土地使用权出让收入安</w:t>
            </w:r>
          </w:p>
          <w:p w14:paraId="6DCA48B5">
            <w:pPr>
              <w:spacing w:before="0" w:after="0" w:line="184" w:lineRule="exact"/>
              <w:ind w:left="0" w:right="0" w:firstLine="0"/>
              <w:jc w:val="left"/>
              <w:rPr>
                <w:rFonts w:ascii="Times New Roman"/>
                <w:color w:val="000000"/>
                <w:spacing w:val="0"/>
                <w:sz w:val="16"/>
              </w:rPr>
            </w:pPr>
            <w:r>
              <w:rPr>
                <w:rFonts w:ascii="RNJAVP+SimSun" w:hAnsi="RNJAVP+SimSun" w:cs="RNJAVP+SimSun"/>
                <w:color w:val="212529"/>
                <w:spacing w:val="2"/>
                <w:sz w:val="16"/>
              </w:rPr>
              <w:t>排的支出</w:t>
            </w:r>
          </w:p>
        </w:tc>
        <w:tc>
          <w:tcPr>
            <w:tcW w:w="20" w:type="dxa"/>
            <w:noWrap w:val="0"/>
            <w:vAlign w:val="top"/>
          </w:tcPr>
          <w:p w14:paraId="57BA5D75">
            <w:pPr>
              <w:spacing w:before="0" w:after="0" w:line="0" w:lineRule="exact"/>
              <w:ind w:left="0" w:right="0" w:firstLine="0"/>
              <w:jc w:val="left"/>
              <w:rPr>
                <w:rFonts w:ascii="Times New Roman"/>
                <w:color w:val="000000"/>
                <w:spacing w:val="0"/>
                <w:sz w:val="16"/>
              </w:rPr>
            </w:pPr>
          </w:p>
        </w:tc>
        <w:tc>
          <w:tcPr>
            <w:tcW w:w="3535" w:type="dxa"/>
            <w:noWrap w:val="0"/>
            <w:vAlign w:val="top"/>
          </w:tcPr>
          <w:p w14:paraId="5808BAB7">
            <w:pPr>
              <w:spacing w:before="86" w:after="0" w:line="158" w:lineRule="exact"/>
              <w:ind w:left="0" w:right="0" w:firstLine="0"/>
              <w:jc w:val="left"/>
              <w:rPr>
                <w:rFonts w:ascii="Times New Roman"/>
                <w:color w:val="000000"/>
                <w:spacing w:val="0"/>
                <w:sz w:val="16"/>
              </w:rPr>
            </w:pPr>
            <w:r>
              <w:rPr>
                <w:rFonts w:ascii="RNJAVP+SimSun"/>
                <w:color w:val="212529"/>
                <w:spacing w:val="1"/>
                <w:sz w:val="16"/>
              </w:rPr>
              <w:t>33.98</w:t>
            </w:r>
            <w:r>
              <w:rPr>
                <w:rFonts w:ascii="Times New Roman"/>
                <w:color w:val="212529"/>
                <w:spacing w:val="572"/>
                <w:sz w:val="16"/>
              </w:rPr>
              <w:t xml:space="preserve"> </w:t>
            </w:r>
            <w:r>
              <w:rPr>
                <w:rFonts w:ascii="RNJAVP+SimSun"/>
                <w:color w:val="212529"/>
                <w:spacing w:val="1"/>
                <w:sz w:val="16"/>
              </w:rPr>
              <w:t>33.98</w:t>
            </w:r>
            <w:r>
              <w:rPr>
                <w:rFonts w:ascii="Times New Roman"/>
                <w:color w:val="212529"/>
                <w:spacing w:val="1589"/>
                <w:sz w:val="16"/>
              </w:rPr>
              <w:t xml:space="preserve"> </w:t>
            </w:r>
            <w:r>
              <w:rPr>
                <w:rFonts w:ascii="RNJAVP+SimSun"/>
                <w:color w:val="212529"/>
                <w:spacing w:val="1"/>
                <w:sz w:val="16"/>
              </w:rPr>
              <w:t>33.98</w:t>
            </w:r>
          </w:p>
        </w:tc>
      </w:tr>
    </w:tbl>
    <w:p w14:paraId="7F671623">
      <w:pPr>
        <w:spacing w:before="133" w:after="0" w:line="168" w:lineRule="exact"/>
        <w:ind w:left="749" w:right="0" w:firstLine="0"/>
        <w:jc w:val="left"/>
        <w:rPr>
          <w:rFonts w:ascii="Times New Roman"/>
          <w:color w:val="000000"/>
          <w:spacing w:val="0"/>
          <w:sz w:val="16"/>
        </w:rPr>
      </w:pPr>
      <w:r>
        <w:rPr>
          <w:rFonts w:ascii="RNJAVP+SimSun"/>
          <w:color w:val="212529"/>
          <w:spacing w:val="1"/>
          <w:sz w:val="16"/>
        </w:rPr>
        <w:t>2120801</w:t>
      </w:r>
      <w:r>
        <w:rPr>
          <w:rFonts w:ascii="Times New Roman"/>
          <w:color w:val="212529"/>
          <w:spacing w:val="799"/>
          <w:sz w:val="16"/>
        </w:rPr>
        <w:t xml:space="preserve"> </w:t>
      </w:r>
      <w:r>
        <w:rPr>
          <w:rFonts w:ascii="RNJAVP+SimSun" w:hAnsi="RNJAVP+SimSun" w:cs="RNJAVP+SimSun"/>
          <w:color w:val="212529"/>
          <w:spacing w:val="2"/>
          <w:sz w:val="16"/>
        </w:rPr>
        <w:t>征地和拆迁补偿支出</w:t>
      </w:r>
      <w:r>
        <w:rPr>
          <w:rFonts w:ascii="Times New Roman"/>
          <w:color w:val="212529"/>
          <w:spacing w:val="2020"/>
          <w:sz w:val="16"/>
        </w:rPr>
        <w:t xml:space="preserve"> </w:t>
      </w:r>
      <w:r>
        <w:rPr>
          <w:rFonts w:ascii="RNJAVP+SimSun"/>
          <w:color w:val="212529"/>
          <w:spacing w:val="1"/>
          <w:sz w:val="16"/>
        </w:rPr>
        <w:t>33.98</w:t>
      </w:r>
      <w:r>
        <w:rPr>
          <w:rFonts w:ascii="Times New Roman"/>
          <w:color w:val="212529"/>
          <w:spacing w:val="572"/>
          <w:sz w:val="16"/>
        </w:rPr>
        <w:t xml:space="preserve"> </w:t>
      </w:r>
      <w:r>
        <w:rPr>
          <w:rFonts w:ascii="RNJAVP+SimSun"/>
          <w:color w:val="212529"/>
          <w:spacing w:val="1"/>
          <w:sz w:val="16"/>
        </w:rPr>
        <w:t>33.98</w:t>
      </w:r>
      <w:r>
        <w:rPr>
          <w:rFonts w:ascii="Times New Roman"/>
          <w:color w:val="212529"/>
          <w:spacing w:val="1589"/>
          <w:sz w:val="16"/>
        </w:rPr>
        <w:t xml:space="preserve"> </w:t>
      </w:r>
      <w:r>
        <w:rPr>
          <w:rFonts w:ascii="RNJAVP+SimSun"/>
          <w:color w:val="212529"/>
          <w:spacing w:val="1"/>
          <w:sz w:val="16"/>
        </w:rPr>
        <w:t>33.98</w:t>
      </w:r>
    </w:p>
    <w:p w14:paraId="044BEC98">
      <w:pPr>
        <w:spacing w:before="221" w:after="0" w:line="168" w:lineRule="exact"/>
        <w:ind w:left="749" w:right="0" w:firstLine="0"/>
        <w:jc w:val="left"/>
        <w:rPr>
          <w:rFonts w:ascii="Times New Roman"/>
          <w:color w:val="000000"/>
          <w:spacing w:val="0"/>
          <w:sz w:val="16"/>
        </w:rPr>
      </w:pPr>
      <w:r>
        <w:rPr>
          <w:rFonts w:ascii="RNJAVP+SimSun" w:hAnsi="RNJAVP+SimSun" w:cs="RNJAVP+SimSun"/>
          <w:color w:val="212529"/>
          <w:spacing w:val="2"/>
          <w:sz w:val="16"/>
        </w:rPr>
        <w:t>注：本表反映部门本年度政府性基金预算财政拨款收入、支出及结转和结余情况。</w:t>
      </w:r>
    </w:p>
    <w:p w14:paraId="196F2566">
      <w:pPr>
        <w:spacing w:before="10997" w:after="0" w:line="170" w:lineRule="exact"/>
        <w:ind w:left="5241" w:right="0" w:firstLine="0"/>
        <w:jc w:val="left"/>
        <w:rPr>
          <w:rFonts w:ascii="Times New Roman"/>
          <w:color w:val="000000"/>
          <w:spacing w:val="0"/>
          <w:sz w:val="16"/>
        </w:rPr>
      </w:pPr>
      <w:r>
        <w:rPr>
          <w:rFonts w:ascii="MingLiU"/>
          <w:color w:val="000000"/>
          <w:spacing w:val="-11"/>
          <w:sz w:val="16"/>
        </w:rPr>
        <w:t>-21-</w:t>
      </w:r>
    </w:p>
    <w:p w14:paraId="79811BFC">
      <w:pPr>
        <w:spacing w:before="0" w:after="0" w:line="0" w:lineRule="exact"/>
        <w:ind w:left="0" w:right="0" w:firstLine="0"/>
        <w:jc w:val="left"/>
        <w:rPr>
          <w:rFonts w:ascii="Arial"/>
          <w:color w:val="FF0000"/>
          <w:spacing w:val="0"/>
          <w:sz w:val="2"/>
        </w:rPr>
      </w:pPr>
    </w:p>
    <w:p w14:paraId="208C411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69EC27A">
      <w:pPr>
        <w:spacing w:before="0" w:after="0" w:line="170" w:lineRule="exact"/>
        <w:ind w:left="0" w:right="0" w:firstLine="0"/>
        <w:jc w:val="left"/>
        <w:rPr>
          <w:rFonts w:ascii="Times New Roman"/>
          <w:color w:val="000000"/>
          <w:spacing w:val="0"/>
          <w:sz w:val="16"/>
        </w:rPr>
      </w:pPr>
      <w:r>
        <w:pict>
          <v:shape id="_x000078" o:spid="_x0000_s1104" o:spt="75" type="#_x0000_t75" style="position:absolute;left:0pt;margin-left:67.9pt;margin-top:65.55pt;height:197.15pt;width:460.4pt;mso-position-horizontal-relative:page;mso-position-vertical-relative:page;z-index:-251656192;mso-width-relative:page;mso-height-relative:page;" filled="f" coordsize="21600,21600">
            <v:path/>
            <v:fill on="f" focussize="0,0"/>
            <v:stroke/>
            <v:imagedata r:id="rId58" o:title=""/>
            <o:lock v:ext="edit" aspectratio="t"/>
          </v:shape>
        </w:pict>
      </w:r>
      <w:r>
        <w:pict>
          <v:shape id="_x000079" o:spid="_x0000_s1105"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2" o:title=""/>
            <o:lock v:ext="edit" aspectratio="t"/>
          </v:shape>
        </w:pict>
      </w:r>
      <w:r>
        <w:pict>
          <v:shape id="_x000080" o:spid="_x0000_s110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542B4234">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1634"/>
          <w:sz w:val="13"/>
          <w:u w:val="single"/>
        </w:rPr>
        <w:t xml:space="preserve"> </w:t>
      </w:r>
      <w:r>
        <w:rPr>
          <w:rFonts w:ascii="Times New Roman"/>
          <w:color w:val="FFFFFF"/>
          <w:spacing w:val="766"/>
          <w:sz w:val="13"/>
        </w:rPr>
        <w:t xml:space="preserve"> </w:t>
      </w:r>
      <w:r>
        <w:rPr>
          <w:rFonts w:ascii="Arial"/>
          <w:color w:val="FFFFFF"/>
          <w:spacing w:val="0"/>
          <w:sz w:val="13"/>
        </w:rPr>
        <w:t>@#@#@</w:t>
      </w:r>
    </w:p>
    <w:p w14:paraId="46CAEAD0">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八、国有资本经营预算财政</w:t>
      </w:r>
      <w:r>
        <w:rPr>
          <w:rFonts w:ascii="仿宋" w:hAnsi="仿宋" w:cs="仿宋"/>
          <w:color w:val="FFFFFF"/>
          <w:spacing w:val="0"/>
          <w:sz w:val="13"/>
        </w:rPr>
        <w:t>拨款支出决算表</w:t>
      </w:r>
    </w:p>
    <w:p w14:paraId="0A6EEBE6">
      <w:pPr>
        <w:spacing w:before="79" w:after="0" w:line="212" w:lineRule="exact"/>
        <w:ind w:left="3597" w:right="0" w:firstLine="0"/>
        <w:jc w:val="left"/>
        <w:rPr>
          <w:rFonts w:ascii="Times New Roman"/>
          <w:color w:val="000000"/>
          <w:spacing w:val="0"/>
          <w:sz w:val="20"/>
        </w:rPr>
      </w:pPr>
      <w:r>
        <w:rPr>
          <w:rFonts w:ascii="宋体" w:hAnsi="宋体" w:cs="宋体"/>
          <w:color w:val="000000"/>
          <w:spacing w:val="2"/>
          <w:sz w:val="20"/>
        </w:rPr>
        <w:t>国有资本经营预算财政拨款支出决算表</w:t>
      </w:r>
    </w:p>
    <w:p w14:paraId="4BC74BF2">
      <w:pPr>
        <w:spacing w:before="218" w:after="0" w:line="140" w:lineRule="exact"/>
        <w:ind w:left="9355" w:right="0" w:firstLine="0"/>
        <w:jc w:val="left"/>
        <w:rPr>
          <w:rFonts w:ascii="Times New Roman"/>
          <w:color w:val="000000"/>
          <w:spacing w:val="0"/>
          <w:sz w:val="13"/>
        </w:rPr>
      </w:pPr>
      <w:r>
        <w:rPr>
          <w:rFonts w:ascii="MALUIQ+SimSun" w:hAnsi="MALUIQ+SimSun" w:cs="MALUIQ+SimSun"/>
          <w:color w:val="212529"/>
          <w:spacing w:val="0"/>
          <w:sz w:val="13"/>
        </w:rPr>
        <w:t>公开08表</w:t>
      </w:r>
    </w:p>
    <w:p w14:paraId="5EDACCA6">
      <w:pPr>
        <w:spacing w:before="249" w:after="0" w:line="140" w:lineRule="exact"/>
        <w:ind w:left="749" w:right="0" w:firstLine="0"/>
        <w:jc w:val="left"/>
        <w:rPr>
          <w:rFonts w:ascii="Times New Roman"/>
          <w:color w:val="000000"/>
          <w:spacing w:val="0"/>
          <w:sz w:val="13"/>
        </w:rPr>
      </w:pPr>
      <w:r>
        <w:rPr>
          <w:rFonts w:ascii="MALUIQ+SimSun" w:hAnsi="MALUIQ+SimSun" w:cs="MALUIQ+SimSun"/>
          <w:color w:val="212529"/>
          <w:spacing w:val="0"/>
          <w:sz w:val="13"/>
        </w:rPr>
        <w:t>部门名称：兴县魏家滩镇人民政府</w:t>
      </w:r>
      <w:r>
        <w:rPr>
          <w:rFonts w:ascii="Times New Roman"/>
          <w:color w:val="212529"/>
          <w:spacing w:val="4041"/>
          <w:sz w:val="13"/>
        </w:rPr>
        <w:t xml:space="preserve"> </w:t>
      </w:r>
      <w:r>
        <w:rPr>
          <w:rFonts w:ascii="MALUIQ+SimSun" w:hAnsi="MALUIQ+SimSun" w:cs="MALUIQ+SimSun"/>
          <w:color w:val="212529"/>
          <w:spacing w:val="0"/>
          <w:sz w:val="13"/>
        </w:rPr>
        <w:t>2023年度</w:t>
      </w:r>
      <w:r>
        <w:rPr>
          <w:rFonts w:ascii="Times New Roman"/>
          <w:color w:val="212529"/>
          <w:spacing w:val="1970"/>
          <w:sz w:val="13"/>
        </w:rPr>
        <w:t xml:space="preserve"> </w:t>
      </w:r>
      <w:r>
        <w:rPr>
          <w:rFonts w:ascii="MALUIQ+SimSun" w:hAnsi="MALUIQ+SimSun" w:cs="MALUIQ+SimSun"/>
          <w:color w:val="212529"/>
          <w:spacing w:val="0"/>
          <w:sz w:val="13"/>
        </w:rPr>
        <w:t>单位:万元</w:t>
      </w:r>
    </w:p>
    <w:p w14:paraId="58EFB2EB">
      <w:pPr>
        <w:spacing w:before="236" w:after="0" w:line="168" w:lineRule="exact"/>
        <w:ind w:left="3429" w:right="0" w:firstLine="0"/>
        <w:jc w:val="left"/>
        <w:rPr>
          <w:rFonts w:ascii="Times New Roman"/>
          <w:color w:val="000000"/>
          <w:spacing w:val="0"/>
          <w:sz w:val="16"/>
        </w:rPr>
      </w:pPr>
      <w:r>
        <w:rPr>
          <w:rFonts w:ascii="MALUIQ+SimSun" w:hAnsi="MALUIQ+SimSun" w:cs="MALUIQ+SimSun"/>
          <w:color w:val="000000"/>
          <w:spacing w:val="2"/>
          <w:sz w:val="16"/>
        </w:rPr>
        <w:t>项目</w:t>
      </w:r>
      <w:r>
        <w:rPr>
          <w:rFonts w:ascii="Times New Roman"/>
          <w:color w:val="000000"/>
          <w:spacing w:val="4052"/>
          <w:sz w:val="16"/>
        </w:rPr>
        <w:t xml:space="preserve"> </w:t>
      </w:r>
      <w:r>
        <w:rPr>
          <w:rFonts w:ascii="MALUIQ+SimSun" w:hAnsi="MALUIQ+SimSun" w:cs="MALUIQ+SimSun"/>
          <w:color w:val="000000"/>
          <w:spacing w:val="2"/>
          <w:sz w:val="16"/>
        </w:rPr>
        <w:t>本年支出</w:t>
      </w:r>
    </w:p>
    <w:p w14:paraId="0C911365">
      <w:pPr>
        <w:spacing w:before="221" w:after="0" w:line="168" w:lineRule="exact"/>
        <w:ind w:left="1511" w:right="0" w:firstLine="0"/>
        <w:jc w:val="left"/>
        <w:rPr>
          <w:rFonts w:ascii="Times New Roman"/>
          <w:color w:val="000000"/>
          <w:spacing w:val="0"/>
          <w:sz w:val="16"/>
        </w:rPr>
      </w:pPr>
      <w:r>
        <w:rPr>
          <w:rFonts w:ascii="MALUIQ+SimSun" w:hAnsi="MALUIQ+SimSun" w:cs="MALUIQ+SimSun"/>
          <w:color w:val="000000"/>
          <w:spacing w:val="2"/>
          <w:sz w:val="16"/>
        </w:rPr>
        <w:t>科目代码</w:t>
      </w:r>
      <w:r>
        <w:rPr>
          <w:rFonts w:ascii="Times New Roman"/>
          <w:color w:val="000000"/>
          <w:spacing w:val="2170"/>
          <w:sz w:val="16"/>
        </w:rPr>
        <w:t xml:space="preserve"> </w:t>
      </w:r>
      <w:r>
        <w:rPr>
          <w:rFonts w:ascii="MALUIQ+SimSun" w:hAnsi="MALUIQ+SimSun" w:cs="MALUIQ+SimSun"/>
          <w:color w:val="000000"/>
          <w:spacing w:val="2"/>
          <w:sz w:val="16"/>
        </w:rPr>
        <w:t>科目名称</w:t>
      </w:r>
      <w:r>
        <w:rPr>
          <w:rFonts w:ascii="Times New Roman"/>
          <w:color w:val="000000"/>
          <w:spacing w:val="1808"/>
          <w:sz w:val="16"/>
        </w:rPr>
        <w:t xml:space="preserve"> </w:t>
      </w:r>
      <w:r>
        <w:rPr>
          <w:rFonts w:ascii="MALUIQ+SimSun" w:hAnsi="MALUIQ+SimSun" w:cs="MALUIQ+SimSun"/>
          <w:color w:val="000000"/>
          <w:spacing w:val="2"/>
          <w:sz w:val="16"/>
        </w:rPr>
        <w:t>合计</w:t>
      </w:r>
      <w:r>
        <w:rPr>
          <w:rFonts w:ascii="Times New Roman"/>
          <w:color w:val="000000"/>
          <w:spacing w:val="623"/>
          <w:sz w:val="16"/>
        </w:rPr>
        <w:t xml:space="preserve"> </w:t>
      </w:r>
      <w:r>
        <w:rPr>
          <w:rFonts w:ascii="MALUIQ+SimSun" w:hAnsi="MALUIQ+SimSun" w:cs="MALUIQ+SimSun"/>
          <w:color w:val="000000"/>
          <w:spacing w:val="2"/>
          <w:sz w:val="16"/>
        </w:rPr>
        <w:t>基本支出</w:t>
      </w:r>
      <w:r>
        <w:rPr>
          <w:rFonts w:ascii="Times New Roman"/>
          <w:color w:val="000000"/>
          <w:spacing w:val="453"/>
          <w:sz w:val="16"/>
        </w:rPr>
        <w:t xml:space="preserve"> </w:t>
      </w:r>
      <w:r>
        <w:rPr>
          <w:rFonts w:ascii="MALUIQ+SimSun" w:hAnsi="MALUIQ+SimSun" w:cs="MALUIQ+SimSun"/>
          <w:color w:val="000000"/>
          <w:spacing w:val="2"/>
          <w:sz w:val="16"/>
        </w:rPr>
        <w:t>项目支出</w:t>
      </w:r>
    </w:p>
    <w:p w14:paraId="45DE81FF">
      <w:pPr>
        <w:spacing w:before="221" w:after="0" w:line="168" w:lineRule="exact"/>
        <w:ind w:left="3429" w:right="0" w:firstLine="0"/>
        <w:jc w:val="left"/>
        <w:rPr>
          <w:rFonts w:ascii="Times New Roman"/>
          <w:color w:val="000000"/>
          <w:spacing w:val="0"/>
          <w:sz w:val="16"/>
        </w:rPr>
      </w:pPr>
      <w:r>
        <w:rPr>
          <w:rFonts w:ascii="MALUIQ+SimSun" w:hAnsi="MALUIQ+SimSun" w:cs="MALUIQ+SimSun"/>
          <w:color w:val="000000"/>
          <w:spacing w:val="2"/>
          <w:sz w:val="16"/>
        </w:rPr>
        <w:t>栏次</w:t>
      </w:r>
      <w:r>
        <w:rPr>
          <w:rFonts w:ascii="Times New Roman"/>
          <w:color w:val="000000"/>
          <w:spacing w:val="3194"/>
          <w:sz w:val="16"/>
        </w:rPr>
        <w:t xml:space="preserve"> </w:t>
      </w:r>
      <w:r>
        <w:rPr>
          <w:rFonts w:ascii="MALUIQ+SimSun"/>
          <w:color w:val="000000"/>
          <w:spacing w:val="0"/>
          <w:sz w:val="16"/>
        </w:rPr>
        <w:t>1</w:t>
      </w:r>
      <w:r>
        <w:rPr>
          <w:rFonts w:ascii="Times New Roman"/>
          <w:color w:val="000000"/>
          <w:spacing w:val="1029"/>
          <w:sz w:val="16"/>
        </w:rPr>
        <w:t xml:space="preserve"> </w:t>
      </w:r>
      <w:r>
        <w:rPr>
          <w:rFonts w:ascii="MALUIQ+SimSun"/>
          <w:color w:val="000000"/>
          <w:spacing w:val="0"/>
          <w:sz w:val="16"/>
        </w:rPr>
        <w:t>2</w:t>
      </w:r>
      <w:r>
        <w:rPr>
          <w:rFonts w:ascii="Times New Roman"/>
          <w:color w:val="000000"/>
          <w:spacing w:val="1021"/>
          <w:sz w:val="16"/>
        </w:rPr>
        <w:t xml:space="preserve"> </w:t>
      </w:r>
      <w:r>
        <w:rPr>
          <w:rFonts w:ascii="MALUIQ+SimSun"/>
          <w:color w:val="000000"/>
          <w:spacing w:val="0"/>
          <w:sz w:val="16"/>
        </w:rPr>
        <w:t>3</w:t>
      </w:r>
    </w:p>
    <w:p w14:paraId="17E2CFA7">
      <w:pPr>
        <w:spacing w:before="221" w:after="0" w:line="168" w:lineRule="exact"/>
        <w:ind w:left="3429" w:right="0" w:firstLine="0"/>
        <w:jc w:val="left"/>
        <w:rPr>
          <w:rFonts w:ascii="Times New Roman"/>
          <w:color w:val="000000"/>
          <w:spacing w:val="0"/>
          <w:sz w:val="16"/>
        </w:rPr>
      </w:pPr>
      <w:r>
        <w:rPr>
          <w:rFonts w:ascii="MALUIQ+SimSun" w:hAnsi="MALUIQ+SimSun" w:cs="MALUIQ+SimSun"/>
          <w:color w:val="000000"/>
          <w:spacing w:val="2"/>
          <w:sz w:val="16"/>
        </w:rPr>
        <w:t>合计</w:t>
      </w:r>
    </w:p>
    <w:p w14:paraId="5B9604B2">
      <w:pPr>
        <w:spacing w:before="610" w:after="0" w:line="168" w:lineRule="exact"/>
        <w:ind w:left="749" w:right="0" w:firstLine="0"/>
        <w:jc w:val="left"/>
        <w:rPr>
          <w:rFonts w:ascii="Times New Roman"/>
          <w:color w:val="000000"/>
          <w:spacing w:val="0"/>
          <w:sz w:val="16"/>
        </w:rPr>
      </w:pPr>
      <w:r>
        <w:rPr>
          <w:rFonts w:ascii="仿宋" w:hAnsi="仿宋" w:cs="仿宋"/>
          <w:color w:val="212529"/>
          <w:spacing w:val="-2"/>
          <w:sz w:val="16"/>
        </w:rPr>
        <w:t>注：本表反映部门本年度国有资本经营预算财政拨款支出情况。</w:t>
      </w:r>
    </w:p>
    <w:p w14:paraId="79C6BB24">
      <w:pPr>
        <w:spacing w:before="123" w:after="0" w:line="168" w:lineRule="exact"/>
        <w:ind w:left="749" w:right="0" w:firstLine="0"/>
        <w:jc w:val="left"/>
        <w:rPr>
          <w:rFonts w:ascii="Times New Roman"/>
          <w:color w:val="000000"/>
          <w:spacing w:val="0"/>
          <w:sz w:val="16"/>
        </w:rPr>
      </w:pPr>
      <w:r>
        <w:rPr>
          <w:rFonts w:ascii="仿宋" w:hAnsi="仿宋" w:cs="仿宋"/>
          <w:color w:val="212529"/>
          <w:spacing w:val="-2"/>
          <w:sz w:val="16"/>
        </w:rPr>
        <w:t>说明：本表无数据</w:t>
      </w:r>
    </w:p>
    <w:p w14:paraId="46DAD6B3">
      <w:pPr>
        <w:spacing w:before="11483" w:after="0" w:line="170" w:lineRule="exact"/>
        <w:ind w:left="5241" w:right="0" w:firstLine="0"/>
        <w:jc w:val="left"/>
        <w:rPr>
          <w:rFonts w:ascii="Times New Roman"/>
          <w:color w:val="000000"/>
          <w:spacing w:val="0"/>
          <w:sz w:val="16"/>
        </w:rPr>
      </w:pPr>
      <w:r>
        <w:rPr>
          <w:rFonts w:ascii="MingLiU"/>
          <w:color w:val="000000"/>
          <w:spacing w:val="-11"/>
          <w:sz w:val="16"/>
        </w:rPr>
        <w:t>-22-</w:t>
      </w:r>
    </w:p>
    <w:p w14:paraId="6299E501">
      <w:pPr>
        <w:spacing w:before="0" w:after="0" w:line="0" w:lineRule="exact"/>
        <w:ind w:left="0" w:right="0" w:firstLine="0"/>
        <w:jc w:val="left"/>
        <w:rPr>
          <w:rFonts w:ascii="Arial"/>
          <w:color w:val="FF0000"/>
          <w:spacing w:val="0"/>
          <w:sz w:val="2"/>
        </w:rPr>
      </w:pPr>
    </w:p>
    <w:p w14:paraId="5604836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C495479">
      <w:pPr>
        <w:sectPr>
          <w:pgSz w:w="11900" w:h="16840"/>
          <w:pgMar w:top="372" w:right="100" w:bottom="0" w:left="640" w:header="720" w:footer="720" w:gutter="0"/>
          <w:pgNumType w:start="1"/>
          <w:cols w:space="720" w:num="1"/>
          <w:docGrid w:linePitch="1" w:charSpace="0"/>
        </w:sectPr>
      </w:pPr>
    </w:p>
    <w:p w14:paraId="7D7C9FFA">
      <w:pPr>
        <w:spacing w:before="0" w:after="0" w:line="0" w:lineRule="exact"/>
        <w:ind w:left="0" w:right="0" w:firstLine="0"/>
        <w:jc w:val="left"/>
        <w:rPr>
          <w:rFonts w:ascii="Arial"/>
          <w:color w:val="FF0000"/>
          <w:spacing w:val="0"/>
          <w:sz w:val="2"/>
        </w:rPr>
      </w:pPr>
    </w:p>
    <w:p w14:paraId="7D20E482">
      <w:pPr>
        <w:spacing w:before="0" w:after="0" w:line="170" w:lineRule="exact"/>
        <w:ind w:left="0" w:right="0" w:firstLine="0"/>
        <w:jc w:val="left"/>
        <w:rPr>
          <w:rFonts w:ascii="Times New Roman"/>
          <w:color w:val="000000"/>
          <w:spacing w:val="0"/>
          <w:sz w:val="16"/>
        </w:rPr>
      </w:pPr>
      <w:r>
        <w:pict>
          <v:shape id="_x000081" o:spid="_x0000_s1107" o:spt="75" type="#_x0000_t75" style="position:absolute;left:0pt;margin-left:83pt;margin-top:67.1pt;height:233pt;width:676.25pt;mso-position-horizontal-relative:page;mso-position-vertical-relative:page;z-index:-251656192;mso-width-relative:page;mso-height-relative:page;" filled="f" coordsize="21600,21600">
            <v:path/>
            <v:fill on="f" focussize="0,0"/>
            <v:stroke/>
            <v:imagedata r:id="rId59" o:title=""/>
            <o:lock v:ext="edit" aspectratio="t"/>
          </v:shape>
        </w:pict>
      </w:r>
      <w:r>
        <w:pict>
          <v:shape id="_x000082" o:spid="_x0000_s1108"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60" o:title=""/>
            <o:lock v:ext="edit" aspectratio="t"/>
          </v:shape>
        </w:pict>
      </w:r>
      <w:r>
        <w:pict>
          <v:shape id="_x000083" o:spid="_x0000_s1109" o:spt="75" type="#_x0000_t75" style="position:absolute;left:0pt;margin-left:83pt;margin-top:324.35pt;height:29.75pt;width:676.25pt;mso-position-horizontal-relative:page;mso-position-vertical-relative:page;z-index:-251656192;mso-width-relative:page;mso-height-relative:page;" filled="f" coordsize="21600,21600">
            <v:path/>
            <v:fill on="f" focussize="0,0"/>
            <v:stroke/>
            <v:imagedata r:id="rId61" o:title=""/>
            <o:lock v:ext="edit" aspectratio="t"/>
          </v:shape>
        </w:pict>
      </w:r>
      <w:r>
        <w:pict>
          <v:shape id="_x000084" o:spid="_x0000_s1110"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24295D6F">
      <w:pPr>
        <w:spacing w:before="64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347"/>
          <w:sz w:val="18"/>
          <w:u w:val="single"/>
        </w:rPr>
        <w:t xml:space="preserve"> </w:t>
      </w:r>
      <w:r>
        <w:rPr>
          <w:rFonts w:ascii="Times New Roman"/>
          <w:color w:val="FFFFFF"/>
          <w:spacing w:val="643"/>
          <w:sz w:val="18"/>
        </w:rPr>
        <w:t xml:space="preserve"> </w:t>
      </w:r>
      <w:r>
        <w:rPr>
          <w:rFonts w:ascii="Arial" w:hAnsi="Arial" w:cs="Arial"/>
          <w:color w:val="FFFFFF"/>
          <w:spacing w:val="0"/>
          <w:sz w:val="18"/>
        </w:rPr>
        <w:t>“</w:t>
      </w:r>
      <w:r>
        <w:rPr>
          <w:rFonts w:ascii="Times New Roman"/>
          <w:color w:val="FFFFFF"/>
          <w:spacing w:val="315"/>
          <w:sz w:val="18"/>
        </w:rPr>
        <w:t xml:space="preserve"> </w:t>
      </w:r>
      <w:r>
        <w:rPr>
          <w:rFonts w:ascii="Arial" w:hAnsi="Arial" w:cs="Arial"/>
          <w:color w:val="FFFFFF"/>
          <w:spacing w:val="0"/>
          <w:sz w:val="18"/>
        </w:rPr>
        <w:t>”</w:t>
      </w:r>
      <w:r>
        <w:rPr>
          <w:rFonts w:ascii="Times New Roman"/>
          <w:color w:val="FFFFFF"/>
          <w:spacing w:val="1215"/>
          <w:sz w:val="18"/>
        </w:rPr>
        <w:t xml:space="preserve"> </w:t>
      </w:r>
      <w:r>
        <w:rPr>
          <w:rFonts w:ascii="Arial"/>
          <w:color w:val="FFFFFF"/>
          <w:spacing w:val="0"/>
          <w:sz w:val="18"/>
        </w:rPr>
        <w:t>@#@#@</w:t>
      </w:r>
    </w:p>
    <w:p w14:paraId="0BDD0DE0">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九、</w:t>
      </w:r>
      <w:r>
        <w:rPr>
          <w:rFonts w:ascii="仿宋" w:hAnsi="仿宋" w:cs="仿宋"/>
          <w:color w:val="FFFFFF"/>
          <w:spacing w:val="0"/>
          <w:sz w:val="18"/>
        </w:rPr>
        <w:t>财政拨款</w:t>
      </w:r>
      <w:r>
        <w:rPr>
          <w:rFonts w:ascii="Times New Roman"/>
          <w:color w:val="FFFFFF"/>
          <w:spacing w:val="15"/>
          <w:sz w:val="18"/>
        </w:rPr>
        <w:t xml:space="preserve"> </w:t>
      </w:r>
      <w:r>
        <w:rPr>
          <w:rFonts w:ascii="仿宋" w:hAnsi="仿宋" w:cs="仿宋"/>
          <w:color w:val="FFFFFF"/>
          <w:spacing w:val="0"/>
          <w:sz w:val="18"/>
        </w:rPr>
        <w:t>三公</w:t>
      </w:r>
      <w:r>
        <w:rPr>
          <w:rFonts w:ascii="Times New Roman"/>
          <w:color w:val="FFFFFF"/>
          <w:spacing w:val="15"/>
          <w:sz w:val="18"/>
        </w:rPr>
        <w:t xml:space="preserve"> </w:t>
      </w:r>
      <w:r>
        <w:rPr>
          <w:rFonts w:ascii="仿宋" w:hAnsi="仿宋" w:cs="仿宋"/>
          <w:color w:val="FFFFFF"/>
          <w:spacing w:val="0"/>
          <w:sz w:val="18"/>
        </w:rPr>
        <w:t>经</w:t>
      </w:r>
      <w:r>
        <w:rPr>
          <w:rFonts w:ascii="仿宋" w:hAnsi="仿宋" w:cs="仿宋"/>
          <w:color w:val="FFFFFF"/>
          <w:spacing w:val="0"/>
          <w:sz w:val="18"/>
          <w:u w:val="single"/>
        </w:rPr>
        <w:t>费支出决算表</w:t>
      </w:r>
    </w:p>
    <w:p w14:paraId="2FF76BFD">
      <w:pPr>
        <w:spacing w:before="114" w:after="0" w:line="290" w:lineRule="exact"/>
        <w:ind w:left="5669" w:right="0" w:firstLine="0"/>
        <w:jc w:val="left"/>
        <w:rPr>
          <w:rFonts w:ascii="Times New Roman"/>
          <w:color w:val="000000"/>
          <w:spacing w:val="0"/>
          <w:sz w:val="28"/>
        </w:rPr>
      </w:pPr>
      <w:r>
        <w:rPr>
          <w:rFonts w:ascii="QDHISD+SimSun" w:hAnsi="QDHISD+SimSun" w:cs="QDHISD+SimSun"/>
          <w:color w:val="000000"/>
          <w:spacing w:val="0"/>
          <w:sz w:val="28"/>
        </w:rPr>
        <w:t>财政拨款“三公”经费支出决算表</w:t>
      </w:r>
    </w:p>
    <w:p w14:paraId="3362B7F1">
      <w:pPr>
        <w:spacing w:before="306" w:after="215" w:line="190" w:lineRule="exact"/>
        <w:ind w:left="13760" w:right="0" w:firstLine="0"/>
        <w:jc w:val="left"/>
        <w:rPr>
          <w:rFonts w:ascii="Times New Roman"/>
          <w:color w:val="000000"/>
          <w:spacing w:val="0"/>
          <w:sz w:val="18"/>
        </w:rPr>
      </w:pPr>
      <w:r>
        <w:rPr>
          <w:rFonts w:ascii="QDHISD+SimSun" w:hAnsi="QDHISD+SimSun" w:cs="QDHISD+SimSun"/>
          <w:color w:val="212529"/>
          <w:spacing w:val="0"/>
          <w:sz w:val="18"/>
        </w:rPr>
        <w:t>公开09表</w:t>
      </w:r>
    </w:p>
    <w:tbl>
      <w:tblPr>
        <w:tblStyle w:val="2"/>
        <w:tblW w:w="0" w:type="auto"/>
        <w:tblInd w:w="0" w:type="dxa"/>
        <w:tblLayout w:type="autofit"/>
        <w:tblCellMar>
          <w:top w:w="0" w:type="dxa"/>
          <w:left w:w="0" w:type="dxa"/>
          <w:bottom w:w="0" w:type="dxa"/>
          <w:right w:w="0" w:type="dxa"/>
        </w:tblCellMar>
      </w:tblPr>
      <w:tblGrid>
        <w:gridCol w:w="1055"/>
        <w:gridCol w:w="5262"/>
        <w:gridCol w:w="20"/>
        <w:gridCol w:w="7313"/>
        <w:gridCol w:w="20"/>
        <w:gridCol w:w="890"/>
      </w:tblGrid>
      <w:tr w14:paraId="7754C7C2">
        <w:tblPrEx>
          <w:tblCellMar>
            <w:top w:w="0" w:type="dxa"/>
            <w:left w:w="0" w:type="dxa"/>
            <w:bottom w:w="0" w:type="dxa"/>
            <w:right w:w="0" w:type="dxa"/>
          </w:tblCellMar>
        </w:tblPrEx>
        <w:trPr>
          <w:trHeight w:val="390" w:hRule="atLeast"/>
        </w:trPr>
        <w:tc>
          <w:tcPr>
            <w:tcW w:w="1055" w:type="dxa"/>
            <w:noWrap w:val="0"/>
            <w:vAlign w:val="top"/>
          </w:tcPr>
          <w:p w14:paraId="0972D130">
            <w:pPr>
              <w:spacing w:before="0" w:after="0" w:line="0" w:lineRule="exact"/>
              <w:ind w:left="0" w:right="0" w:firstLine="0"/>
              <w:jc w:val="left"/>
              <w:rPr>
                <w:rFonts w:ascii="Times New Roman"/>
                <w:color w:val="000000"/>
                <w:spacing w:val="0"/>
                <w:sz w:val="18"/>
              </w:rPr>
            </w:pPr>
          </w:p>
        </w:tc>
        <w:tc>
          <w:tcPr>
            <w:tcW w:w="5262" w:type="dxa"/>
            <w:noWrap w:val="0"/>
            <w:vAlign w:val="top"/>
          </w:tcPr>
          <w:p w14:paraId="57A4C394">
            <w:pPr>
              <w:spacing w:before="0" w:after="0" w:line="180" w:lineRule="exact"/>
              <w:ind w:left="0" w:right="0" w:firstLine="0"/>
              <w:jc w:val="left"/>
              <w:rPr>
                <w:rFonts w:ascii="Times New Roman"/>
                <w:color w:val="000000"/>
                <w:spacing w:val="0"/>
                <w:sz w:val="18"/>
              </w:rPr>
            </w:pPr>
            <w:r>
              <w:rPr>
                <w:rFonts w:ascii="QDHISD+SimSun" w:hAnsi="QDHISD+SimSun" w:cs="QDHISD+SimSun"/>
                <w:color w:val="212529"/>
                <w:spacing w:val="0"/>
                <w:sz w:val="18"/>
              </w:rPr>
              <w:t>部门名称：兴县魏家滩镇人民</w:t>
            </w:r>
          </w:p>
          <w:p w14:paraId="45DA4D06">
            <w:pPr>
              <w:spacing w:before="0" w:after="0" w:line="210" w:lineRule="exact"/>
              <w:ind w:left="0" w:right="0" w:firstLine="0"/>
              <w:jc w:val="left"/>
              <w:rPr>
                <w:rFonts w:ascii="Times New Roman"/>
                <w:color w:val="000000"/>
                <w:spacing w:val="0"/>
                <w:sz w:val="18"/>
              </w:rPr>
            </w:pPr>
            <w:r>
              <w:rPr>
                <w:rFonts w:ascii="QDHISD+SimSun" w:hAnsi="QDHISD+SimSun" w:cs="QDHISD+SimSun"/>
                <w:color w:val="212529"/>
                <w:spacing w:val="0"/>
                <w:sz w:val="18"/>
              </w:rPr>
              <w:t>政府</w:t>
            </w:r>
          </w:p>
        </w:tc>
        <w:tc>
          <w:tcPr>
            <w:tcW w:w="20" w:type="dxa"/>
            <w:noWrap w:val="0"/>
            <w:vAlign w:val="top"/>
          </w:tcPr>
          <w:p w14:paraId="3FEE68D5">
            <w:pPr>
              <w:spacing w:before="0" w:after="0" w:line="0" w:lineRule="exact"/>
              <w:ind w:left="0" w:right="0" w:firstLine="0"/>
              <w:jc w:val="left"/>
              <w:rPr>
                <w:rFonts w:ascii="Times New Roman"/>
                <w:color w:val="000000"/>
                <w:spacing w:val="0"/>
                <w:sz w:val="18"/>
              </w:rPr>
            </w:pPr>
          </w:p>
        </w:tc>
        <w:tc>
          <w:tcPr>
            <w:tcW w:w="7313" w:type="dxa"/>
            <w:noWrap w:val="0"/>
            <w:vAlign w:val="top"/>
          </w:tcPr>
          <w:p w14:paraId="74DB0811">
            <w:pPr>
              <w:spacing w:before="105" w:after="0" w:line="180" w:lineRule="exact"/>
              <w:ind w:left="0" w:right="0" w:firstLine="0"/>
              <w:jc w:val="left"/>
              <w:rPr>
                <w:rFonts w:ascii="Times New Roman"/>
                <w:color w:val="000000"/>
                <w:spacing w:val="0"/>
                <w:sz w:val="18"/>
              </w:rPr>
            </w:pPr>
            <w:r>
              <w:rPr>
                <w:rFonts w:ascii="QDHISD+SimSun" w:hAnsi="QDHISD+SimSun" w:cs="QDHISD+SimSun"/>
                <w:color w:val="212529"/>
                <w:spacing w:val="0"/>
                <w:sz w:val="18"/>
              </w:rPr>
              <w:t>2023年度</w:t>
            </w:r>
          </w:p>
        </w:tc>
        <w:tc>
          <w:tcPr>
            <w:tcW w:w="20" w:type="dxa"/>
            <w:noWrap w:val="0"/>
            <w:vAlign w:val="top"/>
          </w:tcPr>
          <w:p w14:paraId="43CE445B">
            <w:pPr>
              <w:spacing w:before="0" w:after="0" w:line="0" w:lineRule="exact"/>
              <w:ind w:left="0" w:right="0" w:firstLine="0"/>
              <w:jc w:val="left"/>
              <w:rPr>
                <w:rFonts w:ascii="Times New Roman"/>
                <w:color w:val="000000"/>
                <w:spacing w:val="0"/>
                <w:sz w:val="18"/>
              </w:rPr>
            </w:pPr>
          </w:p>
        </w:tc>
        <w:tc>
          <w:tcPr>
            <w:tcW w:w="890" w:type="dxa"/>
            <w:noWrap w:val="0"/>
            <w:vAlign w:val="top"/>
          </w:tcPr>
          <w:p w14:paraId="04B1C26A">
            <w:pPr>
              <w:spacing w:before="0" w:after="0" w:line="180" w:lineRule="exact"/>
              <w:ind w:left="0" w:right="0" w:firstLine="0"/>
              <w:jc w:val="left"/>
              <w:rPr>
                <w:rFonts w:ascii="Times New Roman"/>
                <w:color w:val="000000"/>
                <w:spacing w:val="0"/>
                <w:sz w:val="18"/>
              </w:rPr>
            </w:pPr>
            <w:r>
              <w:rPr>
                <w:rFonts w:ascii="QDHISD+SimSun" w:hAnsi="QDHISD+SimSun" w:cs="QDHISD+SimSun"/>
                <w:color w:val="212529"/>
                <w:spacing w:val="0"/>
                <w:sz w:val="18"/>
              </w:rPr>
              <w:t>金额单位:</w:t>
            </w:r>
          </w:p>
          <w:p w14:paraId="03B8464C">
            <w:pPr>
              <w:spacing w:before="0" w:after="0" w:line="210" w:lineRule="exact"/>
              <w:ind w:left="0" w:right="0" w:firstLine="0"/>
              <w:jc w:val="left"/>
              <w:rPr>
                <w:rFonts w:ascii="Times New Roman"/>
                <w:color w:val="000000"/>
                <w:spacing w:val="0"/>
                <w:sz w:val="18"/>
              </w:rPr>
            </w:pPr>
            <w:r>
              <w:rPr>
                <w:rFonts w:ascii="Times New Roman"/>
                <w:color w:val="212529"/>
                <w:spacing w:val="405"/>
                <w:sz w:val="18"/>
              </w:rPr>
              <w:t xml:space="preserve"> </w:t>
            </w:r>
            <w:r>
              <w:rPr>
                <w:rFonts w:ascii="QDHISD+SimSun" w:hAnsi="QDHISD+SimSun" w:cs="QDHISD+SimSun"/>
                <w:color w:val="212529"/>
                <w:spacing w:val="0"/>
                <w:sz w:val="18"/>
              </w:rPr>
              <w:t>万元</w:t>
            </w:r>
          </w:p>
        </w:tc>
      </w:tr>
    </w:tbl>
    <w:p w14:paraId="50C8AD5A">
      <w:pPr>
        <w:spacing w:before="236" w:after="280" w:line="230" w:lineRule="exact"/>
        <w:ind w:left="4062" w:right="0" w:firstLine="0"/>
        <w:jc w:val="left"/>
        <w:rPr>
          <w:rFonts w:ascii="Times New Roman"/>
          <w:color w:val="000000"/>
          <w:spacing w:val="0"/>
          <w:sz w:val="22"/>
        </w:rPr>
      </w:pPr>
      <w:r>
        <w:rPr>
          <w:rFonts w:ascii="QDHISD+SimSun" w:hAnsi="QDHISD+SimSun" w:cs="QDHISD+SimSun"/>
          <w:color w:val="000000"/>
          <w:spacing w:val="5"/>
          <w:sz w:val="22"/>
        </w:rPr>
        <w:t>预算数</w:t>
      </w:r>
      <w:r>
        <w:rPr>
          <w:rFonts w:ascii="Times New Roman"/>
          <w:color w:val="000000"/>
          <w:spacing w:val="6005"/>
          <w:sz w:val="22"/>
        </w:rPr>
        <w:t xml:space="preserve"> </w:t>
      </w:r>
      <w:r>
        <w:rPr>
          <w:rFonts w:ascii="QDHISD+SimSun" w:hAnsi="QDHISD+SimSun" w:cs="QDHISD+SimSun"/>
          <w:color w:val="000000"/>
          <w:spacing w:val="5"/>
          <w:sz w:val="22"/>
        </w:rPr>
        <w:t>决算数</w:t>
      </w:r>
    </w:p>
    <w:tbl>
      <w:tblPr>
        <w:tblStyle w:val="2"/>
        <w:tblW w:w="0" w:type="auto"/>
        <w:tblInd w:w="0" w:type="dxa"/>
        <w:tblLayout w:type="autofit"/>
        <w:tblCellMar>
          <w:top w:w="0" w:type="dxa"/>
          <w:left w:w="0" w:type="dxa"/>
          <w:bottom w:w="0" w:type="dxa"/>
          <w:right w:w="0" w:type="dxa"/>
        </w:tblCellMar>
      </w:tblPr>
      <w:tblGrid>
        <w:gridCol w:w="1375"/>
        <w:gridCol w:w="988"/>
        <w:gridCol w:w="20"/>
        <w:gridCol w:w="1398"/>
        <w:gridCol w:w="20"/>
        <w:gridCol w:w="2999"/>
        <w:gridCol w:w="20"/>
        <w:gridCol w:w="1270"/>
        <w:gridCol w:w="20"/>
        <w:gridCol w:w="988"/>
        <w:gridCol w:w="20"/>
        <w:gridCol w:w="1398"/>
        <w:gridCol w:w="20"/>
        <w:gridCol w:w="2999"/>
        <w:gridCol w:w="20"/>
        <w:gridCol w:w="959"/>
      </w:tblGrid>
      <w:tr w14:paraId="1DB3896A">
        <w:tblPrEx>
          <w:tblCellMar>
            <w:top w:w="0" w:type="dxa"/>
            <w:left w:w="0" w:type="dxa"/>
            <w:bottom w:w="0" w:type="dxa"/>
            <w:right w:w="0" w:type="dxa"/>
          </w:tblCellMar>
        </w:tblPrEx>
        <w:trPr>
          <w:trHeight w:val="1165" w:hRule="atLeast"/>
        </w:trPr>
        <w:tc>
          <w:tcPr>
            <w:tcW w:w="1375" w:type="dxa"/>
            <w:noWrap w:val="0"/>
            <w:vAlign w:val="top"/>
          </w:tcPr>
          <w:p w14:paraId="1D459672">
            <w:pPr>
              <w:spacing w:before="0" w:after="0" w:line="0" w:lineRule="exact"/>
              <w:ind w:left="0" w:right="0" w:firstLine="0"/>
              <w:jc w:val="left"/>
              <w:rPr>
                <w:rFonts w:ascii="Times New Roman"/>
                <w:color w:val="000000"/>
                <w:spacing w:val="0"/>
                <w:sz w:val="22"/>
              </w:rPr>
            </w:pPr>
          </w:p>
        </w:tc>
        <w:tc>
          <w:tcPr>
            <w:tcW w:w="988" w:type="dxa"/>
            <w:noWrap w:val="0"/>
            <w:vAlign w:val="top"/>
          </w:tcPr>
          <w:p w14:paraId="761B162E">
            <w:pPr>
              <w:spacing w:before="405" w:after="0" w:line="220" w:lineRule="exact"/>
              <w:ind w:left="0" w:right="0" w:firstLine="0"/>
              <w:jc w:val="left"/>
              <w:rPr>
                <w:rFonts w:ascii="Times New Roman"/>
                <w:color w:val="000000"/>
                <w:spacing w:val="0"/>
                <w:sz w:val="22"/>
              </w:rPr>
            </w:pPr>
            <w:r>
              <w:rPr>
                <w:rFonts w:ascii="仿宋" w:hAnsi="仿宋" w:cs="仿宋"/>
                <w:color w:val="000000"/>
                <w:spacing w:val="0"/>
                <w:sz w:val="22"/>
              </w:rPr>
              <w:t>合计</w:t>
            </w:r>
          </w:p>
        </w:tc>
        <w:tc>
          <w:tcPr>
            <w:tcW w:w="20" w:type="dxa"/>
            <w:noWrap w:val="0"/>
            <w:vAlign w:val="top"/>
          </w:tcPr>
          <w:p w14:paraId="42938166">
            <w:pPr>
              <w:spacing w:before="0" w:after="0" w:line="0" w:lineRule="exact"/>
              <w:ind w:left="0" w:right="0" w:firstLine="0"/>
              <w:jc w:val="left"/>
              <w:rPr>
                <w:rFonts w:ascii="Times New Roman"/>
                <w:color w:val="000000"/>
                <w:spacing w:val="0"/>
                <w:sz w:val="22"/>
              </w:rPr>
            </w:pPr>
          </w:p>
        </w:tc>
        <w:tc>
          <w:tcPr>
            <w:tcW w:w="1398" w:type="dxa"/>
            <w:noWrap w:val="0"/>
            <w:vAlign w:val="top"/>
          </w:tcPr>
          <w:p w14:paraId="16F40046">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因公出国</w:t>
            </w:r>
          </w:p>
          <w:p w14:paraId="3F556D99">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（境）</w:t>
            </w:r>
          </w:p>
          <w:p w14:paraId="2BC3465E">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c>
          <w:tcPr>
            <w:tcW w:w="20" w:type="dxa"/>
            <w:noWrap w:val="0"/>
            <w:vAlign w:val="top"/>
          </w:tcPr>
          <w:p w14:paraId="462B3060">
            <w:pPr>
              <w:spacing w:before="0" w:after="0" w:line="0" w:lineRule="exact"/>
              <w:ind w:left="0" w:right="0" w:firstLine="0"/>
              <w:jc w:val="left"/>
              <w:rPr>
                <w:rFonts w:ascii="Times New Roman"/>
                <w:color w:val="000000"/>
                <w:spacing w:val="0"/>
                <w:sz w:val="22"/>
              </w:rPr>
            </w:pPr>
          </w:p>
        </w:tc>
        <w:tc>
          <w:tcPr>
            <w:tcW w:w="2999" w:type="dxa"/>
            <w:noWrap w:val="0"/>
            <w:vAlign w:val="top"/>
          </w:tcPr>
          <w:p w14:paraId="4CC4B332">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公务用车购置及运行维护费</w:t>
            </w:r>
          </w:p>
          <w:tbl>
            <w:tblPr>
              <w:tblStyle w:val="2"/>
              <w:tblW w:w="0" w:type="auto"/>
              <w:tblInd w:w="0" w:type="dxa"/>
              <w:tblLayout w:type="autofit"/>
              <w:tblCellMar>
                <w:top w:w="0" w:type="dxa"/>
                <w:left w:w="0" w:type="dxa"/>
                <w:bottom w:w="0" w:type="dxa"/>
                <w:right w:w="0" w:type="dxa"/>
              </w:tblCellMar>
            </w:tblPr>
            <w:tblGrid>
              <w:gridCol w:w="29"/>
              <w:gridCol w:w="830"/>
              <w:gridCol w:w="20"/>
              <w:gridCol w:w="1050"/>
              <w:gridCol w:w="20"/>
              <w:gridCol w:w="959"/>
            </w:tblGrid>
            <w:tr w14:paraId="4AB49BAB">
              <w:tblPrEx>
                <w:tblCellMar>
                  <w:top w:w="0" w:type="dxa"/>
                  <w:left w:w="0" w:type="dxa"/>
                  <w:bottom w:w="0" w:type="dxa"/>
                  <w:right w:w="0" w:type="dxa"/>
                </w:tblCellMar>
              </w:tblPrEx>
              <w:trPr>
                <w:trHeight w:val="760" w:hRule="atLeast"/>
              </w:trPr>
              <w:tc>
                <w:tcPr>
                  <w:tcW w:w="29" w:type="dxa"/>
                  <w:noWrap w:val="0"/>
                  <w:vAlign w:val="top"/>
                </w:tcPr>
                <w:p w14:paraId="7C4068D2">
                  <w:pPr>
                    <w:spacing w:before="0" w:after="0" w:line="0" w:lineRule="exact"/>
                    <w:ind w:left="0" w:right="0" w:firstLine="0"/>
                    <w:jc w:val="left"/>
                    <w:rPr>
                      <w:rFonts w:ascii="Times New Roman"/>
                      <w:color w:val="000000"/>
                      <w:spacing w:val="0"/>
                      <w:sz w:val="22"/>
                    </w:rPr>
                  </w:pPr>
                </w:p>
              </w:tc>
              <w:tc>
                <w:tcPr>
                  <w:tcW w:w="830" w:type="dxa"/>
                  <w:noWrap w:val="0"/>
                  <w:vAlign w:val="top"/>
                </w:tcPr>
                <w:p w14:paraId="59808101">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小计</w:t>
                  </w:r>
                </w:p>
              </w:tc>
              <w:tc>
                <w:tcPr>
                  <w:tcW w:w="20" w:type="dxa"/>
                  <w:noWrap w:val="0"/>
                  <w:vAlign w:val="top"/>
                </w:tcPr>
                <w:p w14:paraId="44B52F93">
                  <w:pPr>
                    <w:spacing w:before="0" w:after="0" w:line="0" w:lineRule="exact"/>
                    <w:ind w:left="0" w:right="0" w:firstLine="0"/>
                    <w:jc w:val="left"/>
                    <w:rPr>
                      <w:rFonts w:ascii="Times New Roman"/>
                      <w:color w:val="000000"/>
                      <w:spacing w:val="0"/>
                      <w:sz w:val="22"/>
                    </w:rPr>
                  </w:pPr>
                </w:p>
              </w:tc>
              <w:tc>
                <w:tcPr>
                  <w:tcW w:w="1050" w:type="dxa"/>
                  <w:noWrap w:val="0"/>
                  <w:vAlign w:val="top"/>
                </w:tcPr>
                <w:p w14:paraId="28B5C269">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647FF91B">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购置费</w:t>
                  </w:r>
                </w:p>
              </w:tc>
              <w:tc>
                <w:tcPr>
                  <w:tcW w:w="20" w:type="dxa"/>
                  <w:noWrap w:val="0"/>
                  <w:vAlign w:val="top"/>
                </w:tcPr>
                <w:p w14:paraId="27F55B1F">
                  <w:pPr>
                    <w:spacing w:before="0" w:after="0" w:line="0" w:lineRule="exact"/>
                    <w:ind w:left="0" w:right="0" w:firstLine="0"/>
                    <w:jc w:val="left"/>
                    <w:rPr>
                      <w:rFonts w:ascii="Times New Roman"/>
                      <w:color w:val="000000"/>
                      <w:spacing w:val="0"/>
                      <w:sz w:val="22"/>
                    </w:rPr>
                  </w:pPr>
                </w:p>
              </w:tc>
              <w:tc>
                <w:tcPr>
                  <w:tcW w:w="959" w:type="dxa"/>
                  <w:noWrap w:val="0"/>
                  <w:vAlign w:val="top"/>
                </w:tcPr>
                <w:p w14:paraId="66C039C9">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245042C3">
                  <w:pPr>
                    <w:spacing w:before="0" w:after="0" w:line="270" w:lineRule="exact"/>
                    <w:ind w:left="0" w:right="0" w:firstLine="0"/>
                    <w:jc w:val="left"/>
                    <w:rPr>
                      <w:rFonts w:ascii="Times New Roman"/>
                      <w:color w:val="000000"/>
                      <w:spacing w:val="0"/>
                      <w:sz w:val="22"/>
                    </w:rPr>
                  </w:pPr>
                  <w:r>
                    <w:rPr>
                      <w:rFonts w:ascii="仿宋" w:hAnsi="仿宋" w:cs="仿宋"/>
                      <w:color w:val="000000"/>
                      <w:spacing w:val="0"/>
                      <w:sz w:val="22"/>
                    </w:rPr>
                    <w:t>运行维护</w:t>
                  </w:r>
                </w:p>
                <w:p w14:paraId="005468FF">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r>
          </w:tbl>
          <w:p w14:paraId="02420490">
            <w:pPr>
              <w:spacing w:before="0" w:after="0" w:line="0" w:lineRule="exact"/>
              <w:ind w:left="0" w:right="0" w:firstLine="0"/>
              <w:jc w:val="left"/>
              <w:rPr>
                <w:rFonts w:ascii="Times New Roman"/>
                <w:color w:val="000000"/>
                <w:spacing w:val="0"/>
                <w:sz w:val="22"/>
              </w:rPr>
            </w:pPr>
          </w:p>
        </w:tc>
        <w:tc>
          <w:tcPr>
            <w:tcW w:w="20" w:type="dxa"/>
            <w:noWrap w:val="0"/>
            <w:vAlign w:val="top"/>
          </w:tcPr>
          <w:p w14:paraId="19B0A462">
            <w:pPr>
              <w:spacing w:before="0" w:after="0" w:line="0" w:lineRule="exact"/>
              <w:ind w:left="0" w:right="0" w:firstLine="0"/>
              <w:jc w:val="left"/>
              <w:rPr>
                <w:rFonts w:ascii="Times New Roman"/>
                <w:color w:val="000000"/>
                <w:spacing w:val="0"/>
                <w:sz w:val="22"/>
              </w:rPr>
            </w:pPr>
          </w:p>
        </w:tc>
        <w:tc>
          <w:tcPr>
            <w:tcW w:w="1270" w:type="dxa"/>
            <w:noWrap w:val="0"/>
            <w:vAlign w:val="top"/>
          </w:tcPr>
          <w:p w14:paraId="09119635">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公务接待</w:t>
            </w:r>
          </w:p>
          <w:p w14:paraId="3490973A">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c>
          <w:tcPr>
            <w:tcW w:w="20" w:type="dxa"/>
            <w:noWrap w:val="0"/>
            <w:vAlign w:val="top"/>
          </w:tcPr>
          <w:p w14:paraId="1A90C92D">
            <w:pPr>
              <w:spacing w:before="0" w:after="0" w:line="0" w:lineRule="exact"/>
              <w:ind w:left="0" w:right="0" w:firstLine="0"/>
              <w:jc w:val="left"/>
              <w:rPr>
                <w:rFonts w:ascii="Times New Roman"/>
                <w:color w:val="000000"/>
                <w:spacing w:val="0"/>
                <w:sz w:val="22"/>
              </w:rPr>
            </w:pPr>
          </w:p>
        </w:tc>
        <w:tc>
          <w:tcPr>
            <w:tcW w:w="988" w:type="dxa"/>
            <w:noWrap w:val="0"/>
            <w:vAlign w:val="top"/>
          </w:tcPr>
          <w:p w14:paraId="30DFE5B7">
            <w:pPr>
              <w:spacing w:before="405" w:after="0" w:line="220" w:lineRule="exact"/>
              <w:ind w:left="0" w:right="0" w:firstLine="0"/>
              <w:jc w:val="left"/>
              <w:rPr>
                <w:rFonts w:ascii="Times New Roman"/>
                <w:color w:val="000000"/>
                <w:spacing w:val="0"/>
                <w:sz w:val="22"/>
              </w:rPr>
            </w:pPr>
            <w:r>
              <w:rPr>
                <w:rFonts w:ascii="仿宋" w:hAnsi="仿宋" w:cs="仿宋"/>
                <w:color w:val="000000"/>
                <w:spacing w:val="0"/>
                <w:sz w:val="22"/>
              </w:rPr>
              <w:t>合计</w:t>
            </w:r>
          </w:p>
        </w:tc>
        <w:tc>
          <w:tcPr>
            <w:tcW w:w="20" w:type="dxa"/>
            <w:noWrap w:val="0"/>
            <w:vAlign w:val="top"/>
          </w:tcPr>
          <w:p w14:paraId="02527FA4">
            <w:pPr>
              <w:spacing w:before="0" w:after="0" w:line="0" w:lineRule="exact"/>
              <w:ind w:left="0" w:right="0" w:firstLine="0"/>
              <w:jc w:val="left"/>
              <w:rPr>
                <w:rFonts w:ascii="Times New Roman"/>
                <w:color w:val="000000"/>
                <w:spacing w:val="0"/>
                <w:sz w:val="22"/>
              </w:rPr>
            </w:pPr>
          </w:p>
        </w:tc>
        <w:tc>
          <w:tcPr>
            <w:tcW w:w="1398" w:type="dxa"/>
            <w:noWrap w:val="0"/>
            <w:vAlign w:val="top"/>
          </w:tcPr>
          <w:p w14:paraId="5E0D3EBE">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因公出国</w:t>
            </w:r>
          </w:p>
          <w:p w14:paraId="3C3A654C">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（境）</w:t>
            </w:r>
          </w:p>
          <w:p w14:paraId="3CA4A497">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c>
          <w:tcPr>
            <w:tcW w:w="20" w:type="dxa"/>
            <w:noWrap w:val="0"/>
            <w:vAlign w:val="top"/>
          </w:tcPr>
          <w:p w14:paraId="593764D0">
            <w:pPr>
              <w:spacing w:before="0" w:after="0" w:line="0" w:lineRule="exact"/>
              <w:ind w:left="0" w:right="0" w:firstLine="0"/>
              <w:jc w:val="left"/>
              <w:rPr>
                <w:rFonts w:ascii="Times New Roman"/>
                <w:color w:val="000000"/>
                <w:spacing w:val="0"/>
                <w:sz w:val="22"/>
              </w:rPr>
            </w:pPr>
          </w:p>
        </w:tc>
        <w:tc>
          <w:tcPr>
            <w:tcW w:w="2999" w:type="dxa"/>
            <w:noWrap w:val="0"/>
            <w:vAlign w:val="top"/>
          </w:tcPr>
          <w:p w14:paraId="300C1E1D">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公务用车购置及运行维护费</w:t>
            </w:r>
          </w:p>
          <w:tbl>
            <w:tblPr>
              <w:tblStyle w:val="2"/>
              <w:tblW w:w="0" w:type="auto"/>
              <w:tblInd w:w="0" w:type="dxa"/>
              <w:tblLayout w:type="autofit"/>
              <w:tblCellMar>
                <w:top w:w="0" w:type="dxa"/>
                <w:left w:w="0" w:type="dxa"/>
                <w:bottom w:w="0" w:type="dxa"/>
                <w:right w:w="0" w:type="dxa"/>
              </w:tblCellMar>
            </w:tblPr>
            <w:tblGrid>
              <w:gridCol w:w="29"/>
              <w:gridCol w:w="830"/>
              <w:gridCol w:w="20"/>
              <w:gridCol w:w="1050"/>
              <w:gridCol w:w="20"/>
              <w:gridCol w:w="959"/>
            </w:tblGrid>
            <w:tr w14:paraId="3422A32C">
              <w:tblPrEx>
                <w:tblCellMar>
                  <w:top w:w="0" w:type="dxa"/>
                  <w:left w:w="0" w:type="dxa"/>
                  <w:bottom w:w="0" w:type="dxa"/>
                  <w:right w:w="0" w:type="dxa"/>
                </w:tblCellMar>
              </w:tblPrEx>
              <w:trPr>
                <w:trHeight w:val="760" w:hRule="atLeast"/>
              </w:trPr>
              <w:tc>
                <w:tcPr>
                  <w:tcW w:w="29" w:type="dxa"/>
                  <w:noWrap w:val="0"/>
                  <w:vAlign w:val="top"/>
                </w:tcPr>
                <w:p w14:paraId="0607695D">
                  <w:pPr>
                    <w:spacing w:before="0" w:after="0" w:line="0" w:lineRule="exact"/>
                    <w:ind w:left="0" w:right="0" w:firstLine="0"/>
                    <w:jc w:val="left"/>
                    <w:rPr>
                      <w:rFonts w:ascii="Times New Roman"/>
                      <w:color w:val="000000"/>
                      <w:spacing w:val="0"/>
                      <w:sz w:val="22"/>
                    </w:rPr>
                  </w:pPr>
                </w:p>
              </w:tc>
              <w:tc>
                <w:tcPr>
                  <w:tcW w:w="830" w:type="dxa"/>
                  <w:noWrap w:val="0"/>
                  <w:vAlign w:val="top"/>
                </w:tcPr>
                <w:p w14:paraId="5E1C963D">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小计</w:t>
                  </w:r>
                </w:p>
              </w:tc>
              <w:tc>
                <w:tcPr>
                  <w:tcW w:w="20" w:type="dxa"/>
                  <w:noWrap w:val="0"/>
                  <w:vAlign w:val="top"/>
                </w:tcPr>
                <w:p w14:paraId="3A488973">
                  <w:pPr>
                    <w:spacing w:before="0" w:after="0" w:line="0" w:lineRule="exact"/>
                    <w:ind w:left="0" w:right="0" w:firstLine="0"/>
                    <w:jc w:val="left"/>
                    <w:rPr>
                      <w:rFonts w:ascii="Times New Roman"/>
                      <w:color w:val="000000"/>
                      <w:spacing w:val="0"/>
                      <w:sz w:val="22"/>
                    </w:rPr>
                  </w:pPr>
                </w:p>
              </w:tc>
              <w:tc>
                <w:tcPr>
                  <w:tcW w:w="1050" w:type="dxa"/>
                  <w:noWrap w:val="0"/>
                  <w:vAlign w:val="top"/>
                </w:tcPr>
                <w:p w14:paraId="597DC3AD">
                  <w:pPr>
                    <w:spacing w:before="135"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1A7C7B88">
                  <w:pPr>
                    <w:spacing w:before="0" w:after="0" w:line="270" w:lineRule="exact"/>
                    <w:ind w:left="0" w:right="0" w:firstLine="0"/>
                    <w:jc w:val="left"/>
                    <w:rPr>
                      <w:rFonts w:ascii="Times New Roman"/>
                      <w:color w:val="000000"/>
                      <w:spacing w:val="0"/>
                      <w:sz w:val="22"/>
                    </w:rPr>
                  </w:pPr>
                  <w:r>
                    <w:rPr>
                      <w:rFonts w:ascii="Times New Roman"/>
                      <w:color w:val="000000"/>
                      <w:spacing w:val="55"/>
                      <w:sz w:val="22"/>
                    </w:rPr>
                    <w:t xml:space="preserve"> </w:t>
                  </w:r>
                  <w:r>
                    <w:rPr>
                      <w:rFonts w:ascii="仿宋" w:hAnsi="仿宋" w:cs="仿宋"/>
                      <w:color w:val="000000"/>
                      <w:spacing w:val="0"/>
                      <w:sz w:val="22"/>
                    </w:rPr>
                    <w:t>购置费</w:t>
                  </w:r>
                </w:p>
              </w:tc>
              <w:tc>
                <w:tcPr>
                  <w:tcW w:w="20" w:type="dxa"/>
                  <w:noWrap w:val="0"/>
                  <w:vAlign w:val="top"/>
                </w:tcPr>
                <w:p w14:paraId="112CF492">
                  <w:pPr>
                    <w:spacing w:before="0" w:after="0" w:line="0" w:lineRule="exact"/>
                    <w:ind w:left="0" w:right="0" w:firstLine="0"/>
                    <w:jc w:val="left"/>
                    <w:rPr>
                      <w:rFonts w:ascii="Times New Roman"/>
                      <w:color w:val="000000"/>
                      <w:spacing w:val="0"/>
                      <w:sz w:val="22"/>
                    </w:rPr>
                  </w:pPr>
                </w:p>
              </w:tc>
              <w:tc>
                <w:tcPr>
                  <w:tcW w:w="959" w:type="dxa"/>
                  <w:noWrap w:val="0"/>
                  <w:vAlign w:val="top"/>
                </w:tcPr>
                <w:p w14:paraId="7993C359">
                  <w:pPr>
                    <w:spacing w:before="0" w:after="0" w:line="220" w:lineRule="exact"/>
                    <w:ind w:left="0" w:right="0" w:firstLine="0"/>
                    <w:jc w:val="left"/>
                    <w:rPr>
                      <w:rFonts w:ascii="Times New Roman"/>
                      <w:color w:val="000000"/>
                      <w:spacing w:val="0"/>
                      <w:sz w:val="22"/>
                    </w:rPr>
                  </w:pPr>
                  <w:r>
                    <w:rPr>
                      <w:rFonts w:ascii="仿宋" w:hAnsi="仿宋" w:cs="仿宋"/>
                      <w:color w:val="000000"/>
                      <w:spacing w:val="0"/>
                      <w:sz w:val="22"/>
                    </w:rPr>
                    <w:t>公务用车</w:t>
                  </w:r>
                </w:p>
                <w:p w14:paraId="12B18ED7">
                  <w:pPr>
                    <w:spacing w:before="0" w:after="0" w:line="270" w:lineRule="exact"/>
                    <w:ind w:left="0" w:right="0" w:firstLine="0"/>
                    <w:jc w:val="left"/>
                    <w:rPr>
                      <w:rFonts w:ascii="Times New Roman"/>
                      <w:color w:val="000000"/>
                      <w:spacing w:val="0"/>
                      <w:sz w:val="22"/>
                    </w:rPr>
                  </w:pPr>
                  <w:r>
                    <w:rPr>
                      <w:rFonts w:ascii="仿宋" w:hAnsi="仿宋" w:cs="仿宋"/>
                      <w:color w:val="000000"/>
                      <w:spacing w:val="0"/>
                      <w:sz w:val="22"/>
                    </w:rPr>
                    <w:t>运行维护</w:t>
                  </w:r>
                </w:p>
                <w:p w14:paraId="603E01E1">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r>
          </w:tbl>
          <w:p w14:paraId="28D8337D">
            <w:pPr>
              <w:spacing w:before="0" w:after="0" w:line="0" w:lineRule="exact"/>
              <w:ind w:left="0" w:right="0" w:firstLine="0"/>
              <w:jc w:val="left"/>
              <w:rPr>
                <w:rFonts w:ascii="Times New Roman"/>
                <w:color w:val="000000"/>
                <w:spacing w:val="0"/>
                <w:sz w:val="22"/>
              </w:rPr>
            </w:pPr>
          </w:p>
        </w:tc>
        <w:tc>
          <w:tcPr>
            <w:tcW w:w="20" w:type="dxa"/>
            <w:noWrap w:val="0"/>
            <w:vAlign w:val="top"/>
          </w:tcPr>
          <w:p w14:paraId="6AC3B463">
            <w:pPr>
              <w:spacing w:before="0" w:after="0" w:line="0" w:lineRule="exact"/>
              <w:ind w:left="0" w:right="0" w:firstLine="0"/>
              <w:jc w:val="left"/>
              <w:rPr>
                <w:rFonts w:ascii="Times New Roman"/>
                <w:color w:val="000000"/>
                <w:spacing w:val="0"/>
                <w:sz w:val="22"/>
              </w:rPr>
            </w:pPr>
          </w:p>
        </w:tc>
        <w:tc>
          <w:tcPr>
            <w:tcW w:w="959" w:type="dxa"/>
            <w:noWrap w:val="0"/>
            <w:vAlign w:val="top"/>
          </w:tcPr>
          <w:p w14:paraId="4F5ECDA9">
            <w:pPr>
              <w:spacing w:before="270" w:after="0" w:line="220" w:lineRule="exact"/>
              <w:ind w:left="0" w:right="0" w:firstLine="0"/>
              <w:jc w:val="left"/>
              <w:rPr>
                <w:rFonts w:ascii="Times New Roman"/>
                <w:color w:val="000000"/>
                <w:spacing w:val="0"/>
                <w:sz w:val="22"/>
              </w:rPr>
            </w:pPr>
            <w:r>
              <w:rPr>
                <w:rFonts w:ascii="仿宋" w:hAnsi="仿宋" w:cs="仿宋"/>
                <w:color w:val="000000"/>
                <w:spacing w:val="0"/>
                <w:sz w:val="22"/>
              </w:rPr>
              <w:t>公务接待</w:t>
            </w:r>
          </w:p>
          <w:p w14:paraId="4DA31248">
            <w:pPr>
              <w:spacing w:before="50" w:after="0" w:line="220" w:lineRule="exact"/>
              <w:ind w:left="330" w:right="0" w:firstLine="0"/>
              <w:jc w:val="left"/>
              <w:rPr>
                <w:rFonts w:ascii="Times New Roman"/>
                <w:color w:val="000000"/>
                <w:spacing w:val="0"/>
                <w:sz w:val="22"/>
              </w:rPr>
            </w:pPr>
            <w:r>
              <w:rPr>
                <w:rFonts w:ascii="仿宋" w:hAnsi="仿宋" w:cs="仿宋"/>
                <w:color w:val="000000"/>
                <w:spacing w:val="0"/>
                <w:sz w:val="22"/>
              </w:rPr>
              <w:t>费</w:t>
            </w:r>
          </w:p>
        </w:tc>
      </w:tr>
    </w:tbl>
    <w:p w14:paraId="53DA629A">
      <w:pPr>
        <w:spacing w:before="200" w:after="0" w:line="230" w:lineRule="exact"/>
        <w:ind w:left="1540" w:right="0" w:firstLine="0"/>
        <w:jc w:val="left"/>
        <w:rPr>
          <w:rFonts w:ascii="Times New Roman"/>
          <w:color w:val="000000"/>
          <w:spacing w:val="0"/>
          <w:sz w:val="22"/>
        </w:rPr>
      </w:pPr>
      <w:r>
        <w:rPr>
          <w:rFonts w:ascii="宋体"/>
          <w:color w:val="212529"/>
          <w:spacing w:val="0"/>
          <w:sz w:val="22"/>
        </w:rPr>
        <w:t>1</w:t>
      </w:r>
      <w:r>
        <w:rPr>
          <w:rFonts w:ascii="Times New Roman"/>
          <w:color w:val="212529"/>
          <w:spacing w:val="1063"/>
          <w:sz w:val="22"/>
        </w:rPr>
        <w:t xml:space="preserve"> </w:t>
      </w:r>
      <w:r>
        <w:rPr>
          <w:rFonts w:ascii="宋体"/>
          <w:color w:val="212529"/>
          <w:spacing w:val="0"/>
          <w:sz w:val="22"/>
        </w:rPr>
        <w:t>2</w:t>
      </w:r>
      <w:r>
        <w:rPr>
          <w:rFonts w:ascii="Times New Roman"/>
          <w:color w:val="212529"/>
          <w:spacing w:val="1062"/>
          <w:sz w:val="22"/>
        </w:rPr>
        <w:t xml:space="preserve"> </w:t>
      </w:r>
      <w:r>
        <w:rPr>
          <w:rFonts w:ascii="宋体"/>
          <w:color w:val="212529"/>
          <w:spacing w:val="0"/>
          <w:sz w:val="22"/>
        </w:rPr>
        <w:t>3</w:t>
      </w:r>
      <w:r>
        <w:rPr>
          <w:rFonts w:ascii="Times New Roman"/>
          <w:color w:val="212529"/>
          <w:spacing w:val="905"/>
          <w:sz w:val="22"/>
        </w:rPr>
        <w:t xml:space="preserve"> </w:t>
      </w:r>
      <w:r>
        <w:rPr>
          <w:rFonts w:ascii="宋体"/>
          <w:color w:val="212529"/>
          <w:spacing w:val="0"/>
          <w:sz w:val="22"/>
        </w:rPr>
        <w:t>4</w:t>
      </w:r>
      <w:r>
        <w:rPr>
          <w:rFonts w:ascii="Times New Roman"/>
          <w:color w:val="212529"/>
          <w:spacing w:val="905"/>
          <w:sz w:val="22"/>
        </w:rPr>
        <w:t xml:space="preserve"> </w:t>
      </w:r>
      <w:r>
        <w:rPr>
          <w:rFonts w:ascii="宋体"/>
          <w:color w:val="212529"/>
          <w:spacing w:val="0"/>
          <w:sz w:val="22"/>
        </w:rPr>
        <w:t>5</w:t>
      </w:r>
      <w:r>
        <w:rPr>
          <w:rFonts w:ascii="Times New Roman"/>
          <w:color w:val="212529"/>
          <w:spacing w:val="905"/>
          <w:sz w:val="22"/>
        </w:rPr>
        <w:t xml:space="preserve"> </w:t>
      </w:r>
      <w:r>
        <w:rPr>
          <w:rFonts w:ascii="宋体"/>
          <w:color w:val="212529"/>
          <w:spacing w:val="0"/>
          <w:sz w:val="22"/>
        </w:rPr>
        <w:t>6</w:t>
      </w:r>
      <w:r>
        <w:rPr>
          <w:rFonts w:ascii="Times New Roman"/>
          <w:color w:val="212529"/>
          <w:spacing w:val="905"/>
          <w:sz w:val="22"/>
        </w:rPr>
        <w:t xml:space="preserve"> </w:t>
      </w:r>
      <w:r>
        <w:rPr>
          <w:rFonts w:ascii="宋体"/>
          <w:color w:val="212529"/>
          <w:spacing w:val="0"/>
          <w:sz w:val="22"/>
        </w:rPr>
        <w:t>7</w:t>
      </w:r>
      <w:r>
        <w:rPr>
          <w:rFonts w:ascii="Times New Roman"/>
          <w:color w:val="212529"/>
          <w:spacing w:val="1063"/>
          <w:sz w:val="22"/>
        </w:rPr>
        <w:t xml:space="preserve"> </w:t>
      </w:r>
      <w:r>
        <w:rPr>
          <w:rFonts w:ascii="宋体"/>
          <w:color w:val="212529"/>
          <w:spacing w:val="0"/>
          <w:sz w:val="22"/>
        </w:rPr>
        <w:t>8</w:t>
      </w:r>
      <w:r>
        <w:rPr>
          <w:rFonts w:ascii="Times New Roman"/>
          <w:color w:val="212529"/>
          <w:spacing w:val="1062"/>
          <w:sz w:val="22"/>
        </w:rPr>
        <w:t xml:space="preserve"> </w:t>
      </w:r>
      <w:r>
        <w:rPr>
          <w:rFonts w:ascii="宋体"/>
          <w:color w:val="212529"/>
          <w:spacing w:val="0"/>
          <w:sz w:val="22"/>
        </w:rPr>
        <w:t>9</w:t>
      </w:r>
      <w:r>
        <w:rPr>
          <w:rFonts w:ascii="Times New Roman"/>
          <w:color w:val="212529"/>
          <w:spacing w:val="850"/>
          <w:sz w:val="22"/>
        </w:rPr>
        <w:t xml:space="preserve"> </w:t>
      </w:r>
      <w:r>
        <w:rPr>
          <w:rFonts w:ascii="宋体"/>
          <w:color w:val="212529"/>
          <w:spacing w:val="0"/>
          <w:sz w:val="22"/>
        </w:rPr>
        <w:t>10</w:t>
      </w:r>
      <w:r>
        <w:rPr>
          <w:rFonts w:ascii="Times New Roman"/>
          <w:color w:val="212529"/>
          <w:spacing w:val="795"/>
          <w:sz w:val="22"/>
        </w:rPr>
        <w:t xml:space="preserve"> </w:t>
      </w:r>
      <w:r>
        <w:rPr>
          <w:rFonts w:ascii="宋体"/>
          <w:color w:val="212529"/>
          <w:spacing w:val="0"/>
          <w:sz w:val="22"/>
        </w:rPr>
        <w:t>11</w:t>
      </w:r>
      <w:r>
        <w:rPr>
          <w:rFonts w:ascii="Times New Roman"/>
          <w:color w:val="212529"/>
          <w:spacing w:val="795"/>
          <w:sz w:val="22"/>
        </w:rPr>
        <w:t xml:space="preserve"> </w:t>
      </w:r>
      <w:r>
        <w:rPr>
          <w:rFonts w:ascii="宋体"/>
          <w:color w:val="212529"/>
          <w:spacing w:val="0"/>
          <w:sz w:val="22"/>
        </w:rPr>
        <w:t>12</w:t>
      </w:r>
    </w:p>
    <w:p w14:paraId="3621F349">
      <w:pPr>
        <w:spacing w:before="310" w:after="0" w:line="230" w:lineRule="exact"/>
        <w:ind w:left="1685" w:right="0" w:firstLine="0"/>
        <w:jc w:val="left"/>
        <w:rPr>
          <w:rFonts w:ascii="Times New Roman"/>
          <w:color w:val="000000"/>
          <w:spacing w:val="0"/>
          <w:sz w:val="22"/>
        </w:rPr>
      </w:pPr>
      <w:r>
        <w:rPr>
          <w:rFonts w:ascii="QDHISD+SimSun"/>
          <w:color w:val="212529"/>
          <w:spacing w:val="2"/>
          <w:sz w:val="22"/>
        </w:rPr>
        <w:t>2.50</w:t>
      </w:r>
      <w:r>
        <w:rPr>
          <w:rFonts w:ascii="Times New Roman"/>
          <w:color w:val="212529"/>
          <w:spacing w:val="1950"/>
          <w:sz w:val="22"/>
        </w:rPr>
        <w:t xml:space="preserve"> </w:t>
      </w:r>
      <w:r>
        <w:rPr>
          <w:rFonts w:ascii="QDHISD+SimSun"/>
          <w:color w:val="212529"/>
          <w:spacing w:val="2"/>
          <w:sz w:val="22"/>
        </w:rPr>
        <w:t>2.50</w:t>
      </w:r>
      <w:r>
        <w:rPr>
          <w:rFonts w:ascii="Times New Roman"/>
          <w:color w:val="212529"/>
          <w:spacing w:val="1635"/>
          <w:sz w:val="22"/>
        </w:rPr>
        <w:t xml:space="preserve"> </w:t>
      </w:r>
      <w:r>
        <w:rPr>
          <w:rFonts w:ascii="QDHISD+SimSun"/>
          <w:color w:val="212529"/>
          <w:spacing w:val="2"/>
          <w:sz w:val="22"/>
        </w:rPr>
        <w:t>2.50</w:t>
      </w:r>
      <w:r>
        <w:rPr>
          <w:rFonts w:ascii="Times New Roman"/>
          <w:color w:val="212529"/>
          <w:spacing w:val="1635"/>
          <w:sz w:val="22"/>
        </w:rPr>
        <w:t xml:space="preserve"> </w:t>
      </w:r>
      <w:r>
        <w:rPr>
          <w:rFonts w:ascii="QDHISD+SimSun"/>
          <w:color w:val="212529"/>
          <w:spacing w:val="2"/>
          <w:sz w:val="22"/>
        </w:rPr>
        <w:t>2.50</w:t>
      </w:r>
      <w:r>
        <w:rPr>
          <w:rFonts w:ascii="Times New Roman"/>
          <w:color w:val="212529"/>
          <w:spacing w:val="1950"/>
          <w:sz w:val="22"/>
        </w:rPr>
        <w:t xml:space="preserve"> </w:t>
      </w:r>
      <w:r>
        <w:rPr>
          <w:rFonts w:ascii="QDHISD+SimSun"/>
          <w:color w:val="212529"/>
          <w:spacing w:val="2"/>
          <w:sz w:val="22"/>
        </w:rPr>
        <w:t>2.50</w:t>
      </w:r>
      <w:r>
        <w:rPr>
          <w:rFonts w:ascii="Times New Roman"/>
          <w:color w:val="212529"/>
          <w:spacing w:val="1635"/>
          <w:sz w:val="22"/>
        </w:rPr>
        <w:t xml:space="preserve"> </w:t>
      </w:r>
      <w:r>
        <w:rPr>
          <w:rFonts w:ascii="QDHISD+SimSun"/>
          <w:color w:val="212529"/>
          <w:spacing w:val="2"/>
          <w:sz w:val="22"/>
        </w:rPr>
        <w:t>2.50</w:t>
      </w:r>
    </w:p>
    <w:p w14:paraId="1740E709">
      <w:pPr>
        <w:spacing w:before="165" w:after="0" w:line="255" w:lineRule="exact"/>
        <w:ind w:left="1047" w:right="0" w:firstLine="0"/>
        <w:jc w:val="left"/>
        <w:rPr>
          <w:rFonts w:ascii="Times New Roman"/>
          <w:color w:val="000000"/>
          <w:spacing w:val="0"/>
          <w:sz w:val="22"/>
        </w:rPr>
      </w:pPr>
      <w:r>
        <w:rPr>
          <w:rFonts w:ascii="QDHISD+SimSun" w:hAnsi="QDHISD+SimSun" w:cs="QDHISD+SimSun"/>
          <w:color w:val="212529"/>
          <w:spacing w:val="5"/>
          <w:sz w:val="22"/>
        </w:rPr>
        <w:t>注：本表反映部门本年度“三公”经费支出预决算情况。其中，预算数为“三公”经费全年预算数，反映按规定程序调整后的预算数；</w:t>
      </w:r>
      <w:r>
        <w:rPr>
          <w:rFonts w:ascii="QDHISD+SimSun" w:hAnsi="QDHISD+SimSun" w:cs="QDHISD+SimSun"/>
          <w:color w:val="212529"/>
          <w:spacing w:val="5"/>
          <w:sz w:val="22"/>
        </w:rPr>
        <w:cr/>
      </w:r>
      <w:r>
        <w:rPr>
          <w:rFonts w:ascii="QDHISD+SimSun" w:hAnsi="QDHISD+SimSun" w:cs="QDHISD+SimSun"/>
          <w:color w:val="212529"/>
          <w:spacing w:val="5"/>
          <w:sz w:val="22"/>
        </w:rPr>
        <w:t>决算数是包括当年财政拨款和以前年度结转资金安排的实际支出。</w:t>
      </w:r>
    </w:p>
    <w:p w14:paraId="3B9FF6CC">
      <w:pPr>
        <w:spacing w:before="5069" w:after="0" w:line="170" w:lineRule="exact"/>
        <w:ind w:left="7641" w:right="0" w:firstLine="0"/>
        <w:jc w:val="left"/>
        <w:rPr>
          <w:rFonts w:ascii="Times New Roman"/>
          <w:color w:val="000000"/>
          <w:spacing w:val="0"/>
          <w:sz w:val="16"/>
        </w:rPr>
      </w:pPr>
      <w:r>
        <w:rPr>
          <w:rFonts w:ascii="MingLiU"/>
          <w:color w:val="000000"/>
          <w:spacing w:val="-11"/>
          <w:sz w:val="16"/>
        </w:rPr>
        <w:t>-23-</w:t>
      </w:r>
    </w:p>
    <w:p w14:paraId="64CFF223">
      <w:pPr>
        <w:spacing w:before="0" w:after="0" w:line="0" w:lineRule="exact"/>
        <w:ind w:left="0" w:right="0" w:firstLine="0"/>
        <w:jc w:val="left"/>
        <w:rPr>
          <w:rFonts w:ascii="Arial"/>
          <w:color w:val="FF0000"/>
          <w:spacing w:val="0"/>
          <w:sz w:val="2"/>
        </w:rPr>
      </w:pPr>
    </w:p>
    <w:p w14:paraId="3732A36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B914A88">
      <w:pPr>
        <w:sectPr>
          <w:pgSz w:w="16840" w:h="11900" w:orient="landscape"/>
          <w:pgMar w:top="372" w:right="100" w:bottom="0" w:left="640" w:header="720" w:footer="720" w:gutter="0"/>
          <w:pgNumType w:start="1"/>
          <w:cols w:space="720" w:num="1"/>
          <w:docGrid w:linePitch="1" w:charSpace="0"/>
        </w:sectPr>
      </w:pPr>
    </w:p>
    <w:p w14:paraId="106345B7">
      <w:pPr>
        <w:spacing w:before="0" w:after="0" w:line="0" w:lineRule="exact"/>
        <w:ind w:left="0" w:right="0" w:firstLine="0"/>
        <w:jc w:val="left"/>
        <w:rPr>
          <w:rFonts w:ascii="Arial"/>
          <w:color w:val="FF0000"/>
          <w:spacing w:val="0"/>
          <w:sz w:val="2"/>
        </w:rPr>
      </w:pPr>
    </w:p>
    <w:p w14:paraId="55FE4BE2">
      <w:pPr>
        <w:spacing w:before="0" w:after="0" w:line="170" w:lineRule="exact"/>
        <w:ind w:left="0" w:right="0" w:firstLine="0"/>
        <w:jc w:val="left"/>
        <w:rPr>
          <w:rFonts w:ascii="Times New Roman"/>
          <w:color w:val="000000"/>
          <w:spacing w:val="0"/>
          <w:sz w:val="16"/>
        </w:rPr>
      </w:pPr>
      <w:r>
        <w:pict>
          <v:shape id="_x000085" o:spid="_x0000_s1111" o:spt="75" type="#_x0000_t75" style="position:absolute;left:0pt;margin-left:67.9pt;margin-top:65.55pt;height:396.1pt;width:460.4pt;mso-position-horizontal-relative:page;mso-position-vertical-relative:page;z-index:-251656192;mso-width-relative:page;mso-height-relative:page;" filled="f" coordsize="21600,21600">
            <v:path/>
            <v:fill on="f" focussize="0,0"/>
            <v:stroke/>
            <v:imagedata r:id="rId62" o:title=""/>
            <o:lock v:ext="edit" aspectratio="t"/>
          </v:shape>
        </w:pict>
      </w:r>
      <w:r>
        <w:pict>
          <v:shape id="_x000086" o:spid="_x0000_s111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027FADF2">
      <w:pPr>
        <w:spacing w:before="661" w:after="0" w:line="155" w:lineRule="exact"/>
        <w:ind w:left="738" w:right="0" w:firstLine="0"/>
        <w:jc w:val="left"/>
        <w:rPr>
          <w:rFonts w:ascii="Arial"/>
          <w:color w:val="000000"/>
          <w:spacing w:val="0"/>
          <w:sz w:val="13"/>
        </w:rPr>
      </w:pPr>
      <w:r>
        <w:rPr>
          <w:rFonts w:ascii="Arial"/>
          <w:color w:val="FFFFFF"/>
          <w:spacing w:val="0"/>
          <w:sz w:val="13"/>
        </w:rPr>
        <w:t>@#@#@</w:t>
      </w:r>
      <w:r>
        <w:rPr>
          <w:rFonts w:ascii="Arial"/>
          <w:color w:val="FFFFFF"/>
          <w:spacing w:val="1910"/>
          <w:sz w:val="13"/>
        </w:rPr>
        <w:t xml:space="preserve"> </w:t>
      </w:r>
      <w:r>
        <w:rPr>
          <w:rFonts w:ascii="Arial"/>
          <w:color w:val="FFFFFF"/>
          <w:spacing w:val="0"/>
          <w:sz w:val="13"/>
        </w:rPr>
        <w:t>@#@#@</w:t>
      </w:r>
    </w:p>
    <w:p w14:paraId="7F5A8EA2">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rPr>
        <w:t>十、部门决算公开相关信息统计表</w:t>
      </w:r>
    </w:p>
    <w:p w14:paraId="60A09012">
      <w:pPr>
        <w:spacing w:before="36" w:after="0" w:line="212" w:lineRule="exact"/>
        <w:ind w:left="4001" w:right="0" w:firstLine="0"/>
        <w:jc w:val="left"/>
        <w:rPr>
          <w:rFonts w:ascii="Times New Roman"/>
          <w:color w:val="000000"/>
          <w:spacing w:val="0"/>
          <w:sz w:val="20"/>
        </w:rPr>
      </w:pPr>
      <w:r>
        <w:rPr>
          <w:rFonts w:ascii="宋体" w:hAnsi="宋体" w:cs="宋体"/>
          <w:color w:val="000000"/>
          <w:spacing w:val="2"/>
          <w:sz w:val="20"/>
        </w:rPr>
        <w:t>部门决算公开相关信息统计表</w:t>
      </w:r>
    </w:p>
    <w:p w14:paraId="1577E8A1">
      <w:pPr>
        <w:spacing w:before="119" w:after="0" w:line="154" w:lineRule="exact"/>
        <w:ind w:left="9298" w:right="0" w:firstLine="0"/>
        <w:jc w:val="left"/>
        <w:rPr>
          <w:rFonts w:ascii="Times New Roman"/>
          <w:color w:val="000000"/>
          <w:spacing w:val="0"/>
          <w:sz w:val="14"/>
        </w:rPr>
      </w:pPr>
      <w:r>
        <w:rPr>
          <w:rFonts w:ascii="宋体" w:hAnsi="宋体" w:cs="宋体"/>
          <w:color w:val="212529"/>
          <w:spacing w:val="3"/>
          <w:sz w:val="14"/>
        </w:rPr>
        <w:t>公开10表</w:t>
      </w:r>
    </w:p>
    <w:p w14:paraId="6ED058AC">
      <w:pPr>
        <w:spacing w:before="149" w:after="0" w:line="154" w:lineRule="exact"/>
        <w:ind w:left="749" w:right="0" w:firstLine="0"/>
        <w:jc w:val="left"/>
        <w:rPr>
          <w:rFonts w:ascii="Times New Roman"/>
          <w:color w:val="000000"/>
          <w:spacing w:val="0"/>
          <w:sz w:val="14"/>
        </w:rPr>
      </w:pPr>
      <w:r>
        <w:rPr>
          <w:rFonts w:ascii="宋体" w:hAnsi="宋体" w:cs="宋体"/>
          <w:color w:val="212529"/>
          <w:spacing w:val="0"/>
          <w:sz w:val="13"/>
        </w:rPr>
        <w:t>单位名称：兴县魏家滩镇人民政府</w:t>
      </w:r>
      <w:r>
        <w:rPr>
          <w:rFonts w:ascii="Times New Roman"/>
          <w:color w:val="212529"/>
          <w:spacing w:val="2724"/>
          <w:sz w:val="13"/>
        </w:rPr>
        <w:t xml:space="preserve"> </w:t>
      </w:r>
      <w:r>
        <w:rPr>
          <w:rFonts w:ascii="宋体" w:hAnsi="宋体" w:cs="宋体"/>
          <w:color w:val="212529"/>
          <w:spacing w:val="0"/>
          <w:sz w:val="13"/>
        </w:rPr>
        <w:t>2023年度</w:t>
      </w:r>
      <w:r>
        <w:rPr>
          <w:rFonts w:ascii="Times New Roman"/>
          <w:color w:val="212529"/>
          <w:spacing w:val="2862"/>
          <w:sz w:val="13"/>
        </w:rPr>
        <w:t xml:space="preserve"> </w:t>
      </w:r>
      <w:r>
        <w:rPr>
          <w:rFonts w:ascii="宋体" w:hAnsi="宋体" w:cs="宋体"/>
          <w:color w:val="212529"/>
          <w:spacing w:val="4"/>
          <w:sz w:val="14"/>
        </w:rPr>
        <w:t>金额单位：万元</w:t>
      </w:r>
    </w:p>
    <w:p w14:paraId="6CE6C75C">
      <w:pPr>
        <w:spacing w:before="147" w:after="0" w:line="168" w:lineRule="exact"/>
        <w:ind w:left="749" w:right="0" w:firstLine="0"/>
        <w:jc w:val="left"/>
        <w:rPr>
          <w:rFonts w:ascii="Times New Roman"/>
          <w:color w:val="000000"/>
          <w:spacing w:val="0"/>
          <w:sz w:val="16"/>
        </w:rPr>
      </w:pPr>
      <w:r>
        <w:rPr>
          <w:rFonts w:ascii="宋体" w:hAnsi="宋体" w:cs="宋体"/>
          <w:color w:val="000000"/>
          <w:spacing w:val="-2"/>
          <w:sz w:val="16"/>
        </w:rPr>
        <w:t>一、政府采购情况</w:t>
      </w:r>
    </w:p>
    <w:p w14:paraId="4B2C0245">
      <w:pPr>
        <w:spacing w:before="134" w:after="0" w:line="168" w:lineRule="exact"/>
        <w:ind w:left="2821" w:right="0" w:firstLine="0"/>
        <w:jc w:val="left"/>
        <w:rPr>
          <w:rFonts w:ascii="Times New Roman"/>
          <w:color w:val="000000"/>
          <w:spacing w:val="0"/>
          <w:sz w:val="16"/>
        </w:rPr>
      </w:pPr>
      <w:r>
        <w:rPr>
          <w:rFonts w:ascii="宋体" w:hAnsi="宋体" w:cs="宋体"/>
          <w:color w:val="000000"/>
          <w:spacing w:val="2"/>
          <w:sz w:val="16"/>
        </w:rPr>
        <w:t>项目</w:t>
      </w:r>
      <w:r>
        <w:rPr>
          <w:rFonts w:ascii="Times New Roman"/>
          <w:color w:val="000000"/>
          <w:spacing w:val="2364"/>
          <w:sz w:val="16"/>
        </w:rPr>
        <w:t xml:space="preserve"> </w:t>
      </w:r>
      <w:r>
        <w:rPr>
          <w:rFonts w:ascii="宋体" w:hAnsi="宋体" w:cs="宋体"/>
          <w:color w:val="000000"/>
          <w:spacing w:val="2"/>
          <w:sz w:val="16"/>
        </w:rPr>
        <w:t>行次</w:t>
      </w:r>
      <w:r>
        <w:rPr>
          <w:rFonts w:ascii="Times New Roman"/>
          <w:color w:val="000000"/>
          <w:spacing w:val="1883"/>
          <w:sz w:val="16"/>
        </w:rPr>
        <w:t xml:space="preserve"> </w:t>
      </w:r>
      <w:r>
        <w:rPr>
          <w:rFonts w:ascii="宋体" w:hAnsi="宋体" w:cs="宋体"/>
          <w:color w:val="000000"/>
          <w:spacing w:val="2"/>
          <w:sz w:val="16"/>
        </w:rPr>
        <w:t>统计数</w:t>
      </w:r>
    </w:p>
    <w:p w14:paraId="239B43C5">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合计</w:t>
      </w:r>
      <w:r>
        <w:rPr>
          <w:rFonts w:ascii="Times New Roman"/>
          <w:color w:val="212529"/>
          <w:spacing w:val="2490"/>
          <w:sz w:val="16"/>
        </w:rPr>
        <w:t xml:space="preserve"> </w:t>
      </w:r>
      <w:r>
        <w:rPr>
          <w:rFonts w:ascii="宋体"/>
          <w:color w:val="212529"/>
          <w:spacing w:val="0"/>
          <w:sz w:val="16"/>
        </w:rPr>
        <w:t>1</w:t>
      </w:r>
    </w:p>
    <w:p w14:paraId="1CC5B76B">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货物</w:t>
      </w:r>
      <w:r>
        <w:rPr>
          <w:rFonts w:ascii="Times New Roman"/>
          <w:color w:val="212529"/>
          <w:spacing w:val="2490"/>
          <w:sz w:val="16"/>
        </w:rPr>
        <w:t xml:space="preserve"> </w:t>
      </w:r>
      <w:r>
        <w:rPr>
          <w:rFonts w:ascii="宋体"/>
          <w:color w:val="212529"/>
          <w:spacing w:val="0"/>
          <w:sz w:val="16"/>
        </w:rPr>
        <w:t>2</w:t>
      </w:r>
    </w:p>
    <w:p w14:paraId="2371F155">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工程</w:t>
      </w:r>
      <w:r>
        <w:rPr>
          <w:rFonts w:ascii="Times New Roman"/>
          <w:color w:val="212529"/>
          <w:spacing w:val="2490"/>
          <w:sz w:val="16"/>
        </w:rPr>
        <w:t xml:space="preserve"> </w:t>
      </w:r>
      <w:r>
        <w:rPr>
          <w:rFonts w:ascii="宋体"/>
          <w:color w:val="212529"/>
          <w:spacing w:val="0"/>
          <w:sz w:val="16"/>
        </w:rPr>
        <w:t>3</w:t>
      </w:r>
    </w:p>
    <w:p w14:paraId="54898E6C">
      <w:pPr>
        <w:spacing w:before="134" w:after="0" w:line="168" w:lineRule="exact"/>
        <w:ind w:left="2825" w:right="0" w:firstLine="0"/>
        <w:jc w:val="left"/>
        <w:rPr>
          <w:rFonts w:ascii="Times New Roman"/>
          <w:color w:val="000000"/>
          <w:spacing w:val="0"/>
          <w:sz w:val="16"/>
        </w:rPr>
      </w:pPr>
      <w:r>
        <w:rPr>
          <w:rFonts w:ascii="宋体" w:hAnsi="宋体" w:cs="宋体"/>
          <w:color w:val="212529"/>
          <w:spacing w:val="-2"/>
          <w:sz w:val="16"/>
        </w:rPr>
        <w:t>服务</w:t>
      </w:r>
      <w:r>
        <w:rPr>
          <w:rFonts w:ascii="Times New Roman"/>
          <w:color w:val="212529"/>
          <w:spacing w:val="2490"/>
          <w:sz w:val="16"/>
        </w:rPr>
        <w:t xml:space="preserve"> </w:t>
      </w:r>
      <w:r>
        <w:rPr>
          <w:rFonts w:ascii="宋体"/>
          <w:color w:val="212529"/>
          <w:spacing w:val="0"/>
          <w:sz w:val="16"/>
        </w:rPr>
        <w:t>4</w:t>
      </w:r>
    </w:p>
    <w:p w14:paraId="1A3E6064">
      <w:pPr>
        <w:spacing w:before="134" w:after="0" w:line="168" w:lineRule="exact"/>
        <w:ind w:left="749" w:right="0" w:firstLine="0"/>
        <w:jc w:val="left"/>
        <w:rPr>
          <w:rFonts w:ascii="Times New Roman"/>
          <w:color w:val="000000"/>
          <w:spacing w:val="0"/>
          <w:sz w:val="16"/>
        </w:rPr>
      </w:pPr>
      <w:r>
        <w:rPr>
          <w:rFonts w:ascii="宋体" w:hAnsi="宋体" w:cs="宋体"/>
          <w:color w:val="000000"/>
          <w:spacing w:val="-2"/>
          <w:sz w:val="16"/>
        </w:rPr>
        <w:t>二、机关运行经费</w:t>
      </w:r>
    </w:p>
    <w:p w14:paraId="4A809223">
      <w:pPr>
        <w:spacing w:before="134" w:after="0" w:line="168" w:lineRule="exact"/>
        <w:ind w:left="2821" w:right="0" w:firstLine="0"/>
        <w:jc w:val="left"/>
        <w:rPr>
          <w:rFonts w:ascii="Times New Roman"/>
          <w:color w:val="000000"/>
          <w:spacing w:val="0"/>
          <w:sz w:val="16"/>
        </w:rPr>
      </w:pPr>
      <w:r>
        <w:rPr>
          <w:rFonts w:ascii="宋体" w:hAnsi="宋体" w:cs="宋体"/>
          <w:color w:val="000000"/>
          <w:spacing w:val="2"/>
          <w:sz w:val="16"/>
        </w:rPr>
        <w:t>项目</w:t>
      </w:r>
      <w:r>
        <w:rPr>
          <w:rFonts w:ascii="Times New Roman"/>
          <w:color w:val="000000"/>
          <w:spacing w:val="4611"/>
          <w:sz w:val="16"/>
        </w:rPr>
        <w:t xml:space="preserve"> </w:t>
      </w:r>
      <w:r>
        <w:rPr>
          <w:rFonts w:ascii="宋体" w:hAnsi="宋体" w:cs="宋体"/>
          <w:color w:val="000000"/>
          <w:spacing w:val="2"/>
          <w:sz w:val="16"/>
        </w:rPr>
        <w:t>统计数</w:t>
      </w:r>
    </w:p>
    <w:p w14:paraId="3942379D">
      <w:pPr>
        <w:spacing w:before="134" w:after="0" w:line="168" w:lineRule="exact"/>
        <w:ind w:left="749" w:right="0" w:firstLine="0"/>
        <w:jc w:val="left"/>
        <w:rPr>
          <w:rFonts w:ascii="Times New Roman"/>
          <w:color w:val="000000"/>
          <w:spacing w:val="0"/>
          <w:sz w:val="16"/>
        </w:rPr>
      </w:pPr>
      <w:r>
        <w:rPr>
          <w:rFonts w:ascii="宋体" w:hAnsi="宋体" w:cs="宋体"/>
          <w:color w:val="212529"/>
          <w:spacing w:val="-2"/>
          <w:sz w:val="16"/>
        </w:rPr>
        <w:t>（一）行政单位</w:t>
      </w:r>
      <w:r>
        <w:rPr>
          <w:rFonts w:ascii="Times New Roman"/>
          <w:color w:val="212529"/>
          <w:spacing w:val="3773"/>
          <w:sz w:val="16"/>
        </w:rPr>
        <w:t xml:space="preserve"> </w:t>
      </w:r>
      <w:r>
        <w:rPr>
          <w:rFonts w:ascii="宋体"/>
          <w:color w:val="212529"/>
          <w:spacing w:val="0"/>
          <w:sz w:val="16"/>
        </w:rPr>
        <w:t>5</w:t>
      </w:r>
      <w:r>
        <w:rPr>
          <w:rFonts w:ascii="Times New Roman"/>
          <w:color w:val="212529"/>
          <w:spacing w:val="3686"/>
          <w:sz w:val="16"/>
        </w:rPr>
        <w:t xml:space="preserve"> </w:t>
      </w:r>
      <w:r>
        <w:rPr>
          <w:rFonts w:ascii="宋体"/>
          <w:color w:val="212529"/>
          <w:spacing w:val="-1"/>
          <w:sz w:val="16"/>
        </w:rPr>
        <w:t>52.65</w:t>
      </w:r>
    </w:p>
    <w:p w14:paraId="17BF9D7F">
      <w:pPr>
        <w:spacing w:before="134" w:after="0" w:line="168" w:lineRule="exact"/>
        <w:ind w:left="749" w:right="0" w:firstLine="0"/>
        <w:jc w:val="left"/>
        <w:rPr>
          <w:rFonts w:ascii="Times New Roman"/>
          <w:color w:val="000000"/>
          <w:spacing w:val="0"/>
          <w:sz w:val="16"/>
        </w:rPr>
      </w:pPr>
      <w:r>
        <w:rPr>
          <w:rFonts w:ascii="宋体" w:hAnsi="宋体" w:cs="宋体"/>
          <w:color w:val="212529"/>
          <w:spacing w:val="-2"/>
          <w:sz w:val="16"/>
        </w:rPr>
        <w:t>（二）参照公务员法管理事业单位</w:t>
      </w:r>
      <w:r>
        <w:rPr>
          <w:rFonts w:ascii="Times New Roman"/>
          <w:color w:val="212529"/>
          <w:spacing w:val="2505"/>
          <w:sz w:val="16"/>
        </w:rPr>
        <w:t xml:space="preserve"> </w:t>
      </w:r>
      <w:r>
        <w:rPr>
          <w:rFonts w:ascii="宋体"/>
          <w:color w:val="212529"/>
          <w:spacing w:val="0"/>
          <w:sz w:val="16"/>
        </w:rPr>
        <w:t>6</w:t>
      </w:r>
    </w:p>
    <w:p w14:paraId="41478E0B">
      <w:pPr>
        <w:spacing w:before="134" w:after="0" w:line="168" w:lineRule="exact"/>
        <w:ind w:left="749" w:right="0" w:firstLine="0"/>
        <w:jc w:val="left"/>
        <w:rPr>
          <w:rFonts w:ascii="Times New Roman"/>
          <w:color w:val="000000"/>
          <w:spacing w:val="0"/>
          <w:sz w:val="16"/>
        </w:rPr>
      </w:pPr>
      <w:r>
        <w:rPr>
          <w:rFonts w:ascii="宋体" w:hAnsi="宋体" w:cs="宋体"/>
          <w:color w:val="000000"/>
          <w:spacing w:val="-2"/>
          <w:sz w:val="16"/>
        </w:rPr>
        <w:t>三、国有资产占用情况</w:t>
      </w:r>
    </w:p>
    <w:p w14:paraId="24B10F73">
      <w:pPr>
        <w:spacing w:before="134" w:after="0" w:line="168" w:lineRule="exact"/>
        <w:ind w:left="749" w:right="0" w:firstLine="0"/>
        <w:jc w:val="left"/>
        <w:rPr>
          <w:rFonts w:ascii="Times New Roman"/>
          <w:color w:val="000000"/>
          <w:spacing w:val="0"/>
          <w:sz w:val="16"/>
        </w:rPr>
      </w:pPr>
      <w:r>
        <w:rPr>
          <w:rFonts w:ascii="宋体" w:hAnsi="宋体" w:cs="宋体"/>
          <w:color w:val="212529"/>
          <w:spacing w:val="-2"/>
          <w:sz w:val="16"/>
        </w:rPr>
        <w:t>（一）车辆数合计（辆）</w:t>
      </w:r>
      <w:r>
        <w:rPr>
          <w:rFonts w:ascii="Times New Roman"/>
          <w:color w:val="212529"/>
          <w:spacing w:val="3139"/>
          <w:sz w:val="16"/>
        </w:rPr>
        <w:t xml:space="preserve"> </w:t>
      </w:r>
      <w:r>
        <w:rPr>
          <w:rFonts w:ascii="宋体"/>
          <w:color w:val="212529"/>
          <w:spacing w:val="0"/>
          <w:sz w:val="16"/>
        </w:rPr>
        <w:t>7</w:t>
      </w:r>
    </w:p>
    <w:p w14:paraId="1CF5C2F0">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1.副部（省）级及以上领导用车</w:t>
      </w:r>
      <w:r>
        <w:rPr>
          <w:rFonts w:ascii="Times New Roman"/>
          <w:color w:val="212529"/>
          <w:spacing w:val="2505"/>
          <w:sz w:val="16"/>
        </w:rPr>
        <w:t xml:space="preserve"> </w:t>
      </w:r>
      <w:r>
        <w:rPr>
          <w:rFonts w:ascii="宋体"/>
          <w:color w:val="212529"/>
          <w:spacing w:val="0"/>
          <w:sz w:val="16"/>
        </w:rPr>
        <w:t>8</w:t>
      </w:r>
    </w:p>
    <w:p w14:paraId="7B57263E">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2.主要负责人用车</w:t>
      </w:r>
      <w:r>
        <w:rPr>
          <w:rFonts w:ascii="Times New Roman"/>
          <w:color w:val="212529"/>
          <w:spacing w:val="3456"/>
          <w:sz w:val="16"/>
        </w:rPr>
        <w:t xml:space="preserve"> </w:t>
      </w:r>
      <w:r>
        <w:rPr>
          <w:rFonts w:ascii="宋体"/>
          <w:color w:val="212529"/>
          <w:spacing w:val="0"/>
          <w:sz w:val="16"/>
        </w:rPr>
        <w:t>9</w:t>
      </w:r>
    </w:p>
    <w:p w14:paraId="254FE3E6">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3.机要通信用车</w:t>
      </w:r>
      <w:r>
        <w:rPr>
          <w:rFonts w:ascii="Times New Roman"/>
          <w:color w:val="212529"/>
          <w:spacing w:val="3575"/>
          <w:sz w:val="16"/>
        </w:rPr>
        <w:t xml:space="preserve"> </w:t>
      </w:r>
      <w:r>
        <w:rPr>
          <w:rFonts w:ascii="宋体"/>
          <w:color w:val="212529"/>
          <w:spacing w:val="-1"/>
          <w:sz w:val="16"/>
        </w:rPr>
        <w:t>10</w:t>
      </w:r>
    </w:p>
    <w:p w14:paraId="609A73CB">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4.应急保障用车</w:t>
      </w:r>
      <w:r>
        <w:rPr>
          <w:rFonts w:ascii="Times New Roman"/>
          <w:color w:val="212529"/>
          <w:spacing w:val="3575"/>
          <w:sz w:val="16"/>
        </w:rPr>
        <w:t xml:space="preserve"> </w:t>
      </w:r>
      <w:r>
        <w:rPr>
          <w:rFonts w:ascii="宋体"/>
          <w:color w:val="212529"/>
          <w:spacing w:val="-1"/>
          <w:sz w:val="16"/>
        </w:rPr>
        <w:t>11</w:t>
      </w:r>
    </w:p>
    <w:p w14:paraId="2463967C">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5.执法执勤用车</w:t>
      </w:r>
      <w:r>
        <w:rPr>
          <w:rFonts w:ascii="Times New Roman"/>
          <w:color w:val="212529"/>
          <w:spacing w:val="3575"/>
          <w:sz w:val="16"/>
        </w:rPr>
        <w:t xml:space="preserve"> </w:t>
      </w:r>
      <w:r>
        <w:rPr>
          <w:rFonts w:ascii="宋体"/>
          <w:color w:val="212529"/>
          <w:spacing w:val="-1"/>
          <w:sz w:val="16"/>
        </w:rPr>
        <w:t>12</w:t>
      </w:r>
    </w:p>
    <w:p w14:paraId="56D4C27D">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6.特种专业技术用车</w:t>
      </w:r>
      <w:r>
        <w:rPr>
          <w:rFonts w:ascii="Times New Roman"/>
          <w:color w:val="212529"/>
          <w:spacing w:val="3258"/>
          <w:sz w:val="16"/>
        </w:rPr>
        <w:t xml:space="preserve"> </w:t>
      </w:r>
      <w:r>
        <w:rPr>
          <w:rFonts w:ascii="宋体"/>
          <w:color w:val="212529"/>
          <w:spacing w:val="-1"/>
          <w:sz w:val="16"/>
        </w:rPr>
        <w:t>13</w:t>
      </w:r>
    </w:p>
    <w:p w14:paraId="7DB8AEAB">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7.离退休干部服务用车</w:t>
      </w:r>
      <w:r>
        <w:rPr>
          <w:rFonts w:ascii="Times New Roman"/>
          <w:color w:val="212529"/>
          <w:spacing w:val="3100"/>
          <w:sz w:val="16"/>
        </w:rPr>
        <w:t xml:space="preserve"> </w:t>
      </w:r>
      <w:r>
        <w:rPr>
          <w:rFonts w:ascii="宋体"/>
          <w:color w:val="212529"/>
          <w:spacing w:val="-1"/>
          <w:sz w:val="16"/>
        </w:rPr>
        <w:t>14</w:t>
      </w:r>
    </w:p>
    <w:p w14:paraId="2BE17A54">
      <w:pPr>
        <w:spacing w:before="134" w:after="0" w:line="168" w:lineRule="exact"/>
        <w:ind w:left="908" w:right="0" w:firstLine="0"/>
        <w:jc w:val="left"/>
        <w:rPr>
          <w:rFonts w:ascii="Times New Roman"/>
          <w:color w:val="000000"/>
          <w:spacing w:val="0"/>
          <w:sz w:val="16"/>
        </w:rPr>
      </w:pPr>
      <w:r>
        <w:rPr>
          <w:rFonts w:ascii="宋体" w:hAnsi="宋体" w:cs="宋体"/>
          <w:color w:val="212529"/>
          <w:spacing w:val="-1"/>
          <w:sz w:val="16"/>
        </w:rPr>
        <w:t>8.其他用车</w:t>
      </w:r>
      <w:r>
        <w:rPr>
          <w:rFonts w:ascii="Times New Roman"/>
          <w:color w:val="212529"/>
          <w:spacing w:val="3892"/>
          <w:sz w:val="16"/>
        </w:rPr>
        <w:t xml:space="preserve"> </w:t>
      </w:r>
      <w:r>
        <w:rPr>
          <w:rFonts w:ascii="宋体"/>
          <w:color w:val="212529"/>
          <w:spacing w:val="-1"/>
          <w:sz w:val="16"/>
        </w:rPr>
        <w:t>15</w:t>
      </w:r>
    </w:p>
    <w:p w14:paraId="31630B5D">
      <w:pPr>
        <w:spacing w:before="134" w:after="0" w:line="168" w:lineRule="exact"/>
        <w:ind w:left="749" w:right="0" w:firstLine="0"/>
        <w:jc w:val="left"/>
        <w:rPr>
          <w:rFonts w:ascii="Times New Roman"/>
          <w:color w:val="000000"/>
          <w:spacing w:val="0"/>
          <w:sz w:val="16"/>
        </w:rPr>
      </w:pPr>
      <w:r>
        <w:rPr>
          <w:rFonts w:ascii="宋体" w:hAnsi="宋体" w:cs="宋体"/>
          <w:color w:val="212529"/>
          <w:spacing w:val="-1"/>
          <w:sz w:val="16"/>
        </w:rPr>
        <w:t>（二）单价100万元（含）以上设备（不含车辆）</w:t>
      </w:r>
      <w:r>
        <w:rPr>
          <w:rFonts w:ascii="Times New Roman"/>
          <w:color w:val="212529"/>
          <w:spacing w:val="1436"/>
          <w:sz w:val="16"/>
        </w:rPr>
        <w:t xml:space="preserve"> </w:t>
      </w:r>
      <w:r>
        <w:rPr>
          <w:rFonts w:ascii="宋体"/>
          <w:color w:val="212529"/>
          <w:spacing w:val="-1"/>
          <w:sz w:val="16"/>
        </w:rPr>
        <w:t>17</w:t>
      </w:r>
    </w:p>
    <w:p w14:paraId="42894629">
      <w:pPr>
        <w:spacing w:before="80" w:after="0" w:line="168" w:lineRule="exact"/>
        <w:ind w:left="749" w:right="0" w:firstLine="0"/>
        <w:jc w:val="left"/>
        <w:rPr>
          <w:rFonts w:ascii="Times New Roman"/>
          <w:color w:val="000000"/>
          <w:spacing w:val="0"/>
          <w:sz w:val="16"/>
        </w:rPr>
      </w:pPr>
      <w:r>
        <w:rPr>
          <w:rFonts w:ascii="仿宋" w:hAnsi="仿宋" w:cs="仿宋"/>
          <w:color w:val="212529"/>
          <w:spacing w:val="-2"/>
          <w:sz w:val="16"/>
        </w:rPr>
        <w:t>注：本表反映部门本年度政府采购、机关运行经费和国有资产占用情况。</w:t>
      </w:r>
    </w:p>
    <w:p w14:paraId="3188C394">
      <w:pPr>
        <w:spacing w:before="7721" w:after="0" w:line="170" w:lineRule="exact"/>
        <w:ind w:left="5241" w:right="0" w:firstLine="0"/>
        <w:jc w:val="left"/>
        <w:rPr>
          <w:rFonts w:ascii="Times New Roman"/>
          <w:color w:val="000000"/>
          <w:spacing w:val="0"/>
          <w:sz w:val="16"/>
        </w:rPr>
      </w:pPr>
      <w:r>
        <w:rPr>
          <w:rFonts w:ascii="MingLiU"/>
          <w:color w:val="000000"/>
          <w:spacing w:val="-11"/>
          <w:sz w:val="16"/>
        </w:rPr>
        <w:t>-24-</w:t>
      </w:r>
    </w:p>
    <w:p w14:paraId="4A3351B1">
      <w:pPr>
        <w:spacing w:before="0" w:after="0" w:line="0" w:lineRule="exact"/>
        <w:ind w:left="0" w:right="0" w:firstLine="0"/>
        <w:jc w:val="left"/>
        <w:rPr>
          <w:rFonts w:ascii="Arial"/>
          <w:color w:val="FF0000"/>
          <w:spacing w:val="0"/>
          <w:sz w:val="2"/>
        </w:rPr>
      </w:pPr>
    </w:p>
    <w:p w14:paraId="42B956A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CBE1019">
      <w:pPr>
        <w:spacing w:before="0" w:after="0" w:line="170" w:lineRule="exact"/>
        <w:ind w:left="0" w:right="0" w:firstLine="0"/>
        <w:jc w:val="left"/>
        <w:rPr>
          <w:rFonts w:ascii="Times New Roman"/>
          <w:color w:val="000000"/>
          <w:spacing w:val="0"/>
          <w:sz w:val="16"/>
        </w:rPr>
      </w:pPr>
      <w:r>
        <w:pict>
          <v:shape id="_x000087" o:spid="_x0000_s1113" o:spt="75" type="#_x0000_t75" style="position:absolute;left:0pt;margin-left:61.45pt;margin-top:59.1pt;height:740.4pt;width:473.4pt;mso-position-horizontal-relative:page;mso-position-vertical-relative:page;z-index:-251656192;mso-width-relative:page;mso-height-relative:page;" filled="f" coordsize="21600,21600">
            <v:path/>
            <v:fill on="f" focussize="0,0"/>
            <v:stroke/>
            <v:imagedata r:id="rId63" o:title=""/>
            <o:lock v:ext="edit" aspectratio="t"/>
          </v:shape>
        </w:pict>
      </w:r>
      <w:r>
        <w:pict>
          <v:shape id="_x000088" o:spid="_x0000_s111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A754E4E">
      <w:pPr>
        <w:spacing w:before="1262" w:after="0" w:line="241" w:lineRule="exact"/>
        <w:ind w:left="4342" w:right="0" w:firstLine="0"/>
        <w:jc w:val="left"/>
        <w:rPr>
          <w:rFonts w:ascii="黑体"/>
          <w:color w:val="000000"/>
          <w:spacing w:val="0"/>
          <w:sz w:val="23"/>
        </w:rPr>
      </w:pPr>
      <w:r>
        <w:rPr>
          <w:rFonts w:ascii="黑体" w:hAnsi="黑体" w:cs="黑体"/>
          <w:color w:val="000000"/>
          <w:spacing w:val="1"/>
          <w:sz w:val="23"/>
        </w:rPr>
        <w:t>第三部分</w:t>
      </w:r>
      <w:r>
        <w:rPr>
          <w:rFonts w:ascii="黑体"/>
          <w:color w:val="000000"/>
          <w:spacing w:val="0"/>
          <w:sz w:val="23"/>
        </w:rPr>
        <w:t xml:space="preserve"> </w:t>
      </w:r>
      <w:r>
        <w:rPr>
          <w:rFonts w:ascii="黑体" w:hAnsi="黑体" w:cs="黑体"/>
          <w:color w:val="000000"/>
          <w:spacing w:val="1"/>
          <w:sz w:val="23"/>
        </w:rPr>
        <w:t>情况说明</w:t>
      </w:r>
    </w:p>
    <w:p w14:paraId="40E22FFC">
      <w:pPr>
        <w:spacing w:before="289" w:after="0" w:line="241" w:lineRule="exact"/>
        <w:ind w:left="1070" w:right="0" w:firstLine="0"/>
        <w:jc w:val="left"/>
        <w:rPr>
          <w:rFonts w:ascii="黑体"/>
          <w:color w:val="000000"/>
          <w:spacing w:val="0"/>
          <w:sz w:val="23"/>
        </w:rPr>
      </w:pPr>
      <w:r>
        <w:rPr>
          <w:rFonts w:ascii="黑体" w:hAnsi="黑体" w:cs="黑体"/>
          <w:color w:val="000000"/>
          <w:spacing w:val="1"/>
          <w:sz w:val="23"/>
        </w:rPr>
        <w:t>一、收入支出决算总体情况说明</w:t>
      </w:r>
    </w:p>
    <w:p w14:paraId="54287340">
      <w:pPr>
        <w:spacing w:before="170" w:after="0" w:line="241" w:lineRule="exact"/>
        <w:ind w:left="1070" w:right="0" w:firstLine="0"/>
        <w:jc w:val="left"/>
        <w:rPr>
          <w:rFonts w:ascii="Times New Roman"/>
          <w:color w:val="000000"/>
          <w:spacing w:val="0"/>
          <w:sz w:val="23"/>
        </w:rPr>
      </w:pPr>
      <w:r>
        <w:rPr>
          <w:rFonts w:ascii="仿宋" w:hAnsi="仿宋" w:cs="仿宋"/>
          <w:color w:val="000000"/>
          <w:spacing w:val="5"/>
          <w:sz w:val="23"/>
        </w:rPr>
        <w:t>2023年度收入总计3,379.38万元，支出总计3,379.38万元。与上年相比，收入总计增加</w:t>
      </w:r>
    </w:p>
    <w:p w14:paraId="257FBEC0">
      <w:pPr>
        <w:spacing w:before="159" w:after="0" w:line="241" w:lineRule="exact"/>
        <w:ind w:left="609" w:right="0" w:firstLine="0"/>
        <w:jc w:val="left"/>
        <w:rPr>
          <w:rFonts w:ascii="Times New Roman"/>
          <w:color w:val="000000"/>
          <w:spacing w:val="0"/>
          <w:sz w:val="23"/>
        </w:rPr>
      </w:pPr>
      <w:r>
        <w:rPr>
          <w:rFonts w:ascii="仿宋" w:hAnsi="仿宋" w:cs="仿宋"/>
          <w:color w:val="000000"/>
          <w:spacing w:val="4"/>
          <w:sz w:val="23"/>
        </w:rPr>
        <w:t>1,404.38万元，增长71.11%，支出总计增加1,404.38万元，增长71.11%。主要原因是本年度</w:t>
      </w:r>
    </w:p>
    <w:p w14:paraId="7AF827D8">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项目支出安排较上年增加较多，以致上下年对比变动较大。</w:t>
      </w:r>
    </w:p>
    <w:p w14:paraId="6F5AB389">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二、收入决算情况说明</w:t>
      </w:r>
    </w:p>
    <w:p w14:paraId="6E8E2C16">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2023年度收入合计3,379.38万元，其中：</w:t>
      </w:r>
    </w:p>
    <w:p w14:paraId="7F2EC6B4">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财政拨款收入3,379.38万元，占比100.00%；</w:t>
      </w:r>
    </w:p>
    <w:p w14:paraId="6208EDE6">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上级补助收入0万元，占比0%；</w:t>
      </w:r>
    </w:p>
    <w:p w14:paraId="5EB4027C">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事业收入0万元，占比0%；</w:t>
      </w:r>
    </w:p>
    <w:p w14:paraId="49DD76A9">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经营收入0万元，占比0%；</w:t>
      </w:r>
    </w:p>
    <w:p w14:paraId="29ED28A3">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附属单位上缴收入0万元，占比0%；</w:t>
      </w:r>
    </w:p>
    <w:p w14:paraId="628A93AF">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其他收入0万元，占比0%。</w:t>
      </w:r>
    </w:p>
    <w:p w14:paraId="1F4CF224">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三、支出决算情况说明</w:t>
      </w:r>
    </w:p>
    <w:p w14:paraId="4D1B26C1">
      <w:pPr>
        <w:spacing w:before="170" w:after="0" w:line="241" w:lineRule="exact"/>
        <w:ind w:left="1070" w:right="0" w:firstLine="0"/>
        <w:jc w:val="left"/>
        <w:rPr>
          <w:rFonts w:ascii="Times New Roman"/>
          <w:color w:val="000000"/>
          <w:spacing w:val="0"/>
          <w:sz w:val="23"/>
        </w:rPr>
      </w:pPr>
      <w:r>
        <w:rPr>
          <w:rFonts w:ascii="仿宋" w:hAnsi="仿宋" w:cs="仿宋"/>
          <w:color w:val="000000"/>
          <w:spacing w:val="0"/>
          <w:sz w:val="23"/>
        </w:rPr>
        <w:t>2023年度支出合计3,379.38万元，其中：</w:t>
      </w:r>
    </w:p>
    <w:p w14:paraId="04A97C5A">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基本支出792.83万元，占比23.46%；</w:t>
      </w:r>
    </w:p>
    <w:p w14:paraId="130A7E82">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项目支出2,586.56万元，占比0%；</w:t>
      </w:r>
    </w:p>
    <w:p w14:paraId="3EE5AE6F">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上缴上级支出0万元，占比0%；</w:t>
      </w:r>
    </w:p>
    <w:p w14:paraId="54A18777">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经营支出0万元，占比0%；</w:t>
      </w:r>
    </w:p>
    <w:p w14:paraId="19F240D4">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对附属单位补助支出0万元，占比0%。</w:t>
      </w:r>
    </w:p>
    <w:p w14:paraId="3291CB8D">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四、财政拨款收支决算总体情况说明</w:t>
      </w:r>
    </w:p>
    <w:p w14:paraId="5DE4B913">
      <w:pPr>
        <w:spacing w:before="159" w:after="0" w:line="241" w:lineRule="exact"/>
        <w:ind w:left="1070" w:right="0" w:firstLine="0"/>
        <w:jc w:val="left"/>
        <w:rPr>
          <w:rFonts w:ascii="Times New Roman"/>
          <w:color w:val="000000"/>
          <w:spacing w:val="0"/>
          <w:sz w:val="23"/>
        </w:rPr>
      </w:pPr>
      <w:r>
        <w:rPr>
          <w:rFonts w:ascii="仿宋" w:hAnsi="仿宋" w:cs="仿宋"/>
          <w:color w:val="000000"/>
          <w:spacing w:val="5"/>
          <w:sz w:val="23"/>
        </w:rPr>
        <w:t>2023年度财政拨款收入总计3,379.38万元，支出总计3,379.38万元。与上年相比，财政</w:t>
      </w:r>
    </w:p>
    <w:p w14:paraId="438B2212">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拨款收入总计增加1,404.38万元，增长71.11%；财政拨款支出总计增加1,404.38万元，增长</w:t>
      </w:r>
    </w:p>
    <w:p w14:paraId="445F4D60">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71.11%。主要原因是本年度项目支出安排较上年增加较多，以致上下年对比变动较大。</w:t>
      </w:r>
    </w:p>
    <w:p w14:paraId="0A9DDF5A">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五、一般公共预算财政拨款支出决算情况说明</w:t>
      </w:r>
    </w:p>
    <w:p w14:paraId="42C73B73">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（一）一般公共预算财政拨款支出决算总体情况</w:t>
      </w:r>
    </w:p>
    <w:p w14:paraId="14CFD74A">
      <w:pPr>
        <w:spacing w:before="170" w:after="0" w:line="241" w:lineRule="exact"/>
        <w:ind w:left="1070" w:right="0" w:firstLine="0"/>
        <w:jc w:val="left"/>
        <w:rPr>
          <w:rFonts w:ascii="Times New Roman"/>
          <w:color w:val="000000"/>
          <w:spacing w:val="0"/>
          <w:sz w:val="23"/>
        </w:rPr>
      </w:pPr>
      <w:r>
        <w:rPr>
          <w:rFonts w:ascii="仿宋" w:hAnsi="仿宋" w:cs="仿宋"/>
          <w:color w:val="000000"/>
          <w:spacing w:val="5"/>
          <w:sz w:val="23"/>
        </w:rPr>
        <w:t>2023年一般公共预算财政拨款决算支出3,345.41万元，占本年支出合计的98.99%。与上</w:t>
      </w:r>
    </w:p>
    <w:p w14:paraId="3D39DD7F">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年相比，一般公共预算财政拨款支出增加1,370.41万元，增长69.39%。主要原因是本年度项</w:t>
      </w:r>
    </w:p>
    <w:p w14:paraId="68CD54BB">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目支出安排较上年增加较多，以致上下年对比变动较大。</w:t>
      </w:r>
    </w:p>
    <w:p w14:paraId="1E863E02">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（二）一般公共预算财政拨款支出决算结构情况</w:t>
      </w:r>
    </w:p>
    <w:p w14:paraId="7AA8D3C0">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2023年度一般公共预算财政拨款支出3,345.41万元，主要用于以下方面：</w:t>
      </w:r>
    </w:p>
    <w:p w14:paraId="3BBC50E5">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一般公共服务支出(类)1,101.01万元，占比32.91%；</w:t>
      </w:r>
    </w:p>
    <w:p w14:paraId="1A4E707B">
      <w:pPr>
        <w:spacing w:before="170" w:after="0" w:line="241" w:lineRule="exact"/>
        <w:ind w:left="1070" w:right="0" w:firstLine="0"/>
        <w:jc w:val="left"/>
        <w:rPr>
          <w:rFonts w:ascii="Times New Roman"/>
          <w:color w:val="000000"/>
          <w:spacing w:val="0"/>
          <w:sz w:val="23"/>
        </w:rPr>
      </w:pPr>
      <w:r>
        <w:rPr>
          <w:rFonts w:ascii="仿宋" w:hAnsi="仿宋" w:cs="仿宋"/>
          <w:color w:val="000000"/>
          <w:spacing w:val="0"/>
          <w:sz w:val="23"/>
        </w:rPr>
        <w:t>文化旅游体育与传媒支出(类)4.90万元，占比0.15%；</w:t>
      </w:r>
    </w:p>
    <w:p w14:paraId="62FBC7C9">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社会保障和就业支出(类)151.25万元，占比4.52%；</w:t>
      </w:r>
    </w:p>
    <w:p w14:paraId="7920C4D8">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卫生健康支出(类)142.68万元，占比4.26%；</w:t>
      </w:r>
    </w:p>
    <w:p w14:paraId="5FC7B8E7">
      <w:pPr>
        <w:spacing w:before="618" w:after="0" w:line="170" w:lineRule="exact"/>
        <w:ind w:left="5241" w:right="0" w:firstLine="0"/>
        <w:jc w:val="left"/>
        <w:rPr>
          <w:rFonts w:ascii="Times New Roman"/>
          <w:color w:val="000000"/>
          <w:spacing w:val="0"/>
          <w:sz w:val="16"/>
        </w:rPr>
      </w:pPr>
      <w:r>
        <w:rPr>
          <w:rFonts w:ascii="MingLiU"/>
          <w:color w:val="000000"/>
          <w:spacing w:val="-11"/>
          <w:sz w:val="16"/>
        </w:rPr>
        <w:t>-25-</w:t>
      </w:r>
    </w:p>
    <w:p w14:paraId="09C7FE9C">
      <w:pPr>
        <w:spacing w:before="0" w:after="0" w:line="0" w:lineRule="exact"/>
        <w:ind w:left="0" w:right="0" w:firstLine="0"/>
        <w:jc w:val="left"/>
        <w:rPr>
          <w:rFonts w:ascii="Arial"/>
          <w:color w:val="FF0000"/>
          <w:spacing w:val="0"/>
          <w:sz w:val="2"/>
        </w:rPr>
      </w:pPr>
    </w:p>
    <w:p w14:paraId="433EA85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4D9C1B8">
      <w:pPr>
        <w:spacing w:before="0" w:after="0" w:line="170" w:lineRule="exact"/>
        <w:ind w:left="0" w:right="0" w:firstLine="0"/>
        <w:jc w:val="left"/>
        <w:rPr>
          <w:rFonts w:ascii="Times New Roman"/>
          <w:color w:val="000000"/>
          <w:spacing w:val="0"/>
          <w:sz w:val="16"/>
        </w:rPr>
      </w:pPr>
      <w:r>
        <w:pict>
          <v:shape id="_x000089" o:spid="_x0000_s1115" o:spt="75" type="#_x0000_t75" style="position:absolute;left:0pt;margin-left:61.45pt;margin-top:59.1pt;height:754.5pt;width:473.4pt;mso-position-horizontal-relative:page;mso-position-vertical-relative:page;z-index:-251656192;mso-width-relative:page;mso-height-relative:page;" filled="f" coordsize="21600,21600">
            <v:path/>
            <v:fill on="f" focussize="0,0"/>
            <v:stroke/>
            <v:imagedata r:id="rId64" o:title=""/>
            <o:lock v:ext="edit" aspectratio="t"/>
          </v:shape>
        </w:pict>
      </w:r>
      <w:r>
        <w:pict>
          <v:shape id="_x000090" o:spid="_x0000_s111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CD02351">
      <w:pPr>
        <w:spacing w:before="743" w:after="0" w:line="241" w:lineRule="exact"/>
        <w:ind w:left="1070" w:right="0" w:firstLine="0"/>
        <w:jc w:val="left"/>
        <w:rPr>
          <w:rFonts w:ascii="Times New Roman"/>
          <w:color w:val="000000"/>
          <w:spacing w:val="0"/>
          <w:sz w:val="23"/>
        </w:rPr>
      </w:pPr>
      <w:r>
        <w:rPr>
          <w:rFonts w:ascii="仿宋" w:hAnsi="仿宋" w:cs="仿宋"/>
          <w:color w:val="000000"/>
          <w:spacing w:val="0"/>
          <w:sz w:val="23"/>
        </w:rPr>
        <w:t>城乡社区支出(类)33.80万元，占比1.01%；</w:t>
      </w:r>
    </w:p>
    <w:p w14:paraId="44B329EB">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农林水支出(类)1,655.57万元，占比49.49%；</w:t>
      </w:r>
    </w:p>
    <w:p w14:paraId="6B30981E">
      <w:pPr>
        <w:spacing w:before="170" w:after="0" w:line="241" w:lineRule="exact"/>
        <w:ind w:left="1070" w:right="0" w:firstLine="0"/>
        <w:jc w:val="left"/>
        <w:rPr>
          <w:rFonts w:ascii="Times New Roman"/>
          <w:color w:val="000000"/>
          <w:spacing w:val="0"/>
          <w:sz w:val="23"/>
        </w:rPr>
      </w:pPr>
      <w:r>
        <w:rPr>
          <w:rFonts w:ascii="仿宋" w:hAnsi="仿宋" w:cs="仿宋"/>
          <w:color w:val="000000"/>
          <w:spacing w:val="0"/>
          <w:sz w:val="23"/>
        </w:rPr>
        <w:t>交通运输支出(类)10.00万元，占比0.30%；</w:t>
      </w:r>
    </w:p>
    <w:p w14:paraId="7FD7959A">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自然资源海洋气象等支出(类)69.55万元，占比2.08%；</w:t>
      </w:r>
    </w:p>
    <w:p w14:paraId="63CD02E1">
      <w:pPr>
        <w:spacing w:before="159" w:after="0" w:line="241" w:lineRule="exact"/>
        <w:ind w:left="1070" w:right="0" w:firstLine="0"/>
        <w:jc w:val="left"/>
        <w:rPr>
          <w:rFonts w:ascii="Times New Roman"/>
          <w:color w:val="000000"/>
          <w:spacing w:val="0"/>
          <w:sz w:val="23"/>
        </w:rPr>
      </w:pPr>
      <w:r>
        <w:rPr>
          <w:rFonts w:ascii="仿宋" w:hAnsi="仿宋" w:cs="仿宋"/>
          <w:color w:val="000000"/>
          <w:spacing w:val="0"/>
          <w:sz w:val="23"/>
        </w:rPr>
        <w:t>住房保障支出(类)60.18万元，占比1.80%；</w:t>
      </w:r>
    </w:p>
    <w:p w14:paraId="1FB600FD">
      <w:pPr>
        <w:spacing w:before="170" w:after="0" w:line="241" w:lineRule="exact"/>
        <w:ind w:left="1070" w:right="0" w:firstLine="0"/>
        <w:jc w:val="left"/>
        <w:rPr>
          <w:rFonts w:ascii="Times New Roman"/>
          <w:color w:val="000000"/>
          <w:spacing w:val="0"/>
          <w:sz w:val="23"/>
        </w:rPr>
      </w:pPr>
      <w:r>
        <w:rPr>
          <w:rFonts w:ascii="仿宋" w:hAnsi="仿宋" w:cs="仿宋"/>
          <w:color w:val="000000"/>
          <w:spacing w:val="0"/>
          <w:sz w:val="23"/>
        </w:rPr>
        <w:t>灾害防治及应急管理支出(类)116.46万元，占比3.48%。</w:t>
      </w:r>
    </w:p>
    <w:p w14:paraId="4BFF9092">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（三）一般公共预算财政拨款支出决算具体情况</w:t>
      </w:r>
    </w:p>
    <w:p w14:paraId="30DC0EFA">
      <w:pPr>
        <w:spacing w:before="159" w:after="0" w:line="241" w:lineRule="exact"/>
        <w:ind w:left="1070" w:right="0" w:firstLine="0"/>
        <w:jc w:val="left"/>
        <w:rPr>
          <w:rFonts w:ascii="Times New Roman"/>
          <w:color w:val="000000"/>
          <w:spacing w:val="0"/>
          <w:sz w:val="23"/>
        </w:rPr>
      </w:pPr>
      <w:r>
        <w:rPr>
          <w:rFonts w:ascii="仿宋" w:hAnsi="仿宋" w:cs="仿宋"/>
          <w:color w:val="000000"/>
          <w:spacing w:val="5"/>
          <w:sz w:val="23"/>
        </w:rPr>
        <w:t>2023年度一般公共预算财政拨款支出年初预算2,516.82万元，支出决算3,345.41万元，</w:t>
      </w:r>
    </w:p>
    <w:p w14:paraId="007F81C4">
      <w:pPr>
        <w:spacing w:before="170" w:after="0" w:line="241" w:lineRule="exact"/>
        <w:ind w:left="609" w:right="0" w:firstLine="0"/>
        <w:jc w:val="left"/>
        <w:rPr>
          <w:rFonts w:ascii="Times New Roman"/>
          <w:color w:val="000000"/>
          <w:spacing w:val="0"/>
          <w:sz w:val="23"/>
        </w:rPr>
      </w:pPr>
      <w:r>
        <w:rPr>
          <w:rFonts w:ascii="仿宋" w:hAnsi="仿宋" w:cs="仿宋"/>
          <w:color w:val="000000"/>
          <w:spacing w:val="0"/>
          <w:sz w:val="23"/>
        </w:rPr>
        <w:t>完成年初预算的132.92%。其中：</w:t>
      </w:r>
    </w:p>
    <w:p w14:paraId="2E0A20BD">
      <w:pPr>
        <w:spacing w:before="159" w:after="0" w:line="241" w:lineRule="exact"/>
        <w:ind w:left="1070" w:right="0" w:firstLine="0"/>
        <w:jc w:val="left"/>
        <w:rPr>
          <w:rFonts w:ascii="Times New Roman"/>
          <w:color w:val="000000"/>
          <w:spacing w:val="0"/>
          <w:sz w:val="23"/>
        </w:rPr>
      </w:pPr>
      <w:r>
        <w:rPr>
          <w:rFonts w:ascii="仿宋" w:hAnsi="仿宋" w:cs="仿宋"/>
          <w:color w:val="000000"/>
          <w:spacing w:val="16"/>
          <w:sz w:val="23"/>
        </w:rPr>
        <w:t>一般公共服务支出年初预算998.16万元，支出决算1,101.01万元，完成年初预算的</w:t>
      </w:r>
    </w:p>
    <w:p w14:paraId="2AEFEAEE">
      <w:pPr>
        <w:spacing w:before="159" w:after="0" w:line="241" w:lineRule="exact"/>
        <w:ind w:left="609" w:right="0" w:firstLine="0"/>
        <w:jc w:val="left"/>
        <w:rPr>
          <w:rFonts w:ascii="Times New Roman"/>
          <w:color w:val="000000"/>
          <w:spacing w:val="0"/>
          <w:sz w:val="23"/>
        </w:rPr>
      </w:pPr>
      <w:r>
        <w:rPr>
          <w:rFonts w:ascii="仿宋" w:hAnsi="仿宋" w:cs="仿宋"/>
          <w:color w:val="000000"/>
          <w:spacing w:val="8"/>
          <w:sz w:val="23"/>
        </w:rPr>
        <w:t>110.30%。用于人员支出等基本支出和魏家滩镇2022年招聘到村工作人员薪酬待遇等项目支</w:t>
      </w:r>
    </w:p>
    <w:p w14:paraId="26C9D951">
      <w:pPr>
        <w:spacing w:before="170" w:after="0" w:line="241" w:lineRule="exact"/>
        <w:ind w:left="609" w:right="0" w:firstLine="0"/>
        <w:jc w:val="left"/>
        <w:rPr>
          <w:rFonts w:ascii="Times New Roman"/>
          <w:color w:val="000000"/>
          <w:spacing w:val="0"/>
          <w:sz w:val="23"/>
        </w:rPr>
      </w:pPr>
      <w:r>
        <w:rPr>
          <w:rFonts w:ascii="仿宋" w:hAnsi="仿宋" w:cs="仿宋"/>
          <w:color w:val="000000"/>
          <w:spacing w:val="5"/>
          <w:sz w:val="23"/>
        </w:rPr>
        <w:t>出。较2022年决算支出1,156.49万元减少55.48万元，下降4.80%。主要原因是该功能科目下</w:t>
      </w:r>
    </w:p>
    <w:p w14:paraId="76C63E74">
      <w:pPr>
        <w:spacing w:before="159" w:after="0" w:line="241" w:lineRule="exact"/>
        <w:ind w:left="609" w:right="0" w:firstLine="0"/>
        <w:jc w:val="left"/>
        <w:rPr>
          <w:rFonts w:ascii="Times New Roman"/>
          <w:color w:val="000000"/>
          <w:spacing w:val="0"/>
          <w:sz w:val="23"/>
        </w:rPr>
      </w:pPr>
      <w:r>
        <w:rPr>
          <w:rFonts w:ascii="仿宋" w:hAnsi="仿宋" w:cs="仿宋"/>
          <w:color w:val="000000"/>
          <w:spacing w:val="11"/>
          <w:sz w:val="23"/>
        </w:rPr>
        <w:t>项目支出安排减少的变动影响。文化旅游体育与传媒支出年初预算0.00万元，支出决算数</w:t>
      </w:r>
    </w:p>
    <w:p w14:paraId="3B877E7C">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4.90万元，调整预算增加100%。用于魏家滩镇2023年公共文化体系建设中央补助资金等项目</w:t>
      </w:r>
    </w:p>
    <w:p w14:paraId="113D5E46">
      <w:pPr>
        <w:spacing w:before="170" w:after="0" w:line="241" w:lineRule="exact"/>
        <w:ind w:left="609" w:right="0" w:firstLine="0"/>
        <w:jc w:val="left"/>
        <w:rPr>
          <w:rFonts w:ascii="Times New Roman"/>
          <w:color w:val="000000"/>
          <w:spacing w:val="0"/>
          <w:sz w:val="23"/>
        </w:rPr>
      </w:pPr>
      <w:r>
        <w:rPr>
          <w:rFonts w:ascii="仿宋" w:hAnsi="仿宋" w:cs="仿宋"/>
          <w:color w:val="000000"/>
          <w:spacing w:val="5"/>
          <w:sz w:val="23"/>
        </w:rPr>
        <w:t>支出。较2022年决算支出0.00万元增加4.90万元，同比增长100%。主要原因是上年度本功能</w:t>
      </w:r>
    </w:p>
    <w:p w14:paraId="3D17D97F">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科目无项目支出本年度有魏家滩镇2023年公共文化体系建设中央补助资金等项目支出。社会</w:t>
      </w:r>
    </w:p>
    <w:p w14:paraId="5DAF93D6">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保障和就业支出年初预算137.00万元，支出决算数151.25万元，完成年初预算的110.40%。用</w:t>
      </w:r>
    </w:p>
    <w:p w14:paraId="354985CE">
      <w:pPr>
        <w:spacing w:before="170" w:after="0" w:line="241" w:lineRule="exact"/>
        <w:ind w:left="609" w:right="0" w:firstLine="0"/>
        <w:jc w:val="left"/>
        <w:rPr>
          <w:rFonts w:ascii="Times New Roman"/>
          <w:color w:val="000000"/>
          <w:spacing w:val="0"/>
          <w:sz w:val="23"/>
        </w:rPr>
      </w:pPr>
      <w:r>
        <w:rPr>
          <w:rFonts w:ascii="仿宋" w:hAnsi="仿宋" w:cs="仿宋"/>
          <w:color w:val="000000"/>
          <w:spacing w:val="5"/>
          <w:sz w:val="23"/>
        </w:rPr>
        <w:t>于养老保险等基本支出。较2022年决算支出77.29万元增加73.96万元，增长95.69%。主要原</w:t>
      </w:r>
    </w:p>
    <w:p w14:paraId="17DA0CAA">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因是人员变动的影响。卫生健康支出年初预算30.31万元，支出决算数142.68万元，完成年初</w:t>
      </w:r>
    </w:p>
    <w:p w14:paraId="6D441908">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预算的470.74%。用于人员医疗</w:t>
      </w:r>
      <w:r>
        <w:rPr>
          <w:rFonts w:hint="eastAsia" w:ascii="仿宋" w:hAnsi="仿宋" w:cs="仿宋"/>
          <w:color w:val="000000"/>
          <w:spacing w:val="5"/>
          <w:sz w:val="23"/>
          <w:lang w:eastAsia="zh-CN"/>
        </w:rPr>
        <w:t>养老保险</w:t>
      </w:r>
      <w:r>
        <w:rPr>
          <w:rFonts w:ascii="仿宋" w:hAnsi="仿宋" w:cs="仿宋"/>
          <w:color w:val="000000"/>
          <w:spacing w:val="5"/>
          <w:sz w:val="23"/>
        </w:rPr>
        <w:t>等。较2022年决算支出41.03万元增加101.65万元，增</w:t>
      </w:r>
    </w:p>
    <w:p w14:paraId="3793C556">
      <w:pPr>
        <w:spacing w:before="170" w:after="0" w:line="241" w:lineRule="exact"/>
        <w:ind w:left="609" w:right="0" w:firstLine="0"/>
        <w:jc w:val="left"/>
        <w:rPr>
          <w:rFonts w:ascii="Times New Roman"/>
          <w:color w:val="000000"/>
          <w:spacing w:val="0"/>
          <w:sz w:val="23"/>
        </w:rPr>
      </w:pPr>
      <w:r>
        <w:rPr>
          <w:rFonts w:ascii="仿宋" w:hAnsi="仿宋" w:cs="仿宋"/>
          <w:color w:val="000000"/>
          <w:spacing w:val="10"/>
          <w:sz w:val="23"/>
        </w:rPr>
        <w:t>长247.75%。主要原因是人员变动的影响。城乡社区支出年初预算67.58万元，支出决算数</w:t>
      </w:r>
    </w:p>
    <w:p w14:paraId="4701F00D">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33.80万元，完成年初预算的50.01%。用于解决历史遗留问题(道路维修及河道治理尾款)等项</w:t>
      </w:r>
    </w:p>
    <w:p w14:paraId="53345489">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目支出。较2022年决算支出0.00万元增加33.80万元，同比增长100%。主要原因是上年度本功</w:t>
      </w:r>
    </w:p>
    <w:p w14:paraId="138C147E">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能科目无项目支出本年度有解决历史遗留问题(道路维修及河道治理尾款)等项目支出。农林</w:t>
      </w:r>
      <w:bookmarkStart w:id="0" w:name="_GoBack"/>
      <w:bookmarkEnd w:id="0"/>
    </w:p>
    <w:p w14:paraId="797302D0">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水支出年初预算1,144.94万元，支出决算数1,655.57万元，完成年初预算的144.60%。用于魏</w:t>
      </w:r>
    </w:p>
    <w:p w14:paraId="4D7B4C07">
      <w:pPr>
        <w:spacing w:before="159" w:after="0" w:line="241" w:lineRule="exact"/>
        <w:ind w:left="609" w:right="0" w:firstLine="0"/>
        <w:jc w:val="left"/>
        <w:rPr>
          <w:rFonts w:ascii="Times New Roman"/>
          <w:color w:val="000000"/>
          <w:spacing w:val="0"/>
          <w:sz w:val="23"/>
        </w:rPr>
      </w:pPr>
      <w:r>
        <w:rPr>
          <w:rFonts w:ascii="仿宋" w:hAnsi="仿宋" w:cs="仿宋"/>
          <w:color w:val="000000"/>
          <w:spacing w:val="10"/>
          <w:sz w:val="23"/>
        </w:rPr>
        <w:t>家滩镇村庄清洁提升行动经费等项目支出。较2022年决算支出581.12万元增加1,074.45万</w:t>
      </w:r>
    </w:p>
    <w:p w14:paraId="4A26B33E">
      <w:pPr>
        <w:spacing w:before="170" w:after="0" w:line="241" w:lineRule="exact"/>
        <w:ind w:left="609" w:right="0" w:firstLine="0"/>
        <w:jc w:val="left"/>
        <w:rPr>
          <w:rFonts w:ascii="Times New Roman"/>
          <w:color w:val="000000"/>
          <w:spacing w:val="0"/>
          <w:sz w:val="23"/>
        </w:rPr>
      </w:pPr>
      <w:r>
        <w:rPr>
          <w:rFonts w:ascii="仿宋" w:hAnsi="仿宋" w:cs="仿宋"/>
          <w:color w:val="000000"/>
          <w:spacing w:val="3"/>
          <w:sz w:val="23"/>
        </w:rPr>
        <w:t>元，增长184.89%。主要原因是该功能科目下项目支出安排增长的变动影响。交通运输支出年</w:t>
      </w:r>
    </w:p>
    <w:p w14:paraId="588B31DE">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初预算0.00万元，支出决算数10.00万元，调整预算增加100%。用于魏家滩镇2023年农村公路</w:t>
      </w:r>
    </w:p>
    <w:p w14:paraId="643D4B54">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养护项目支出。较2022年决算支出0.00万元增加10.00万元，同比增长100%。主要原因是上年</w:t>
      </w:r>
    </w:p>
    <w:p w14:paraId="3B4CA709">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度本功能科目无项目支出本年度有魏家滩镇2023年农村公路养护。商业服务业等支出年初预</w:t>
      </w:r>
    </w:p>
    <w:p w14:paraId="49899167">
      <w:pPr>
        <w:spacing w:before="159" w:after="0" w:line="241" w:lineRule="exact"/>
        <w:ind w:left="609" w:right="0" w:firstLine="0"/>
        <w:jc w:val="left"/>
        <w:rPr>
          <w:rFonts w:ascii="Times New Roman"/>
          <w:color w:val="000000"/>
          <w:spacing w:val="0"/>
          <w:sz w:val="23"/>
        </w:rPr>
      </w:pPr>
      <w:r>
        <w:rPr>
          <w:rFonts w:ascii="仿宋" w:hAnsi="仿宋" w:cs="仿宋"/>
          <w:color w:val="000000"/>
          <w:spacing w:val="14"/>
          <w:sz w:val="23"/>
        </w:rPr>
        <w:t>算0.00万元，支出决算数0.00万元。较2022年决算支出31.50万元减少31.50万元，下降</w:t>
      </w:r>
    </w:p>
    <w:p w14:paraId="673DFE5A">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100.00%。主要原因是上年度本功能科目有项目支出本年度无。自然资源海洋气象等支出年初</w:t>
      </w:r>
    </w:p>
    <w:p w14:paraId="59DD81D3">
      <w:pPr>
        <w:spacing w:before="170" w:after="0" w:line="241" w:lineRule="exact"/>
        <w:ind w:left="609" w:right="0" w:firstLine="0"/>
        <w:jc w:val="left"/>
        <w:rPr>
          <w:rFonts w:ascii="Times New Roman"/>
          <w:color w:val="000000"/>
          <w:spacing w:val="0"/>
          <w:sz w:val="23"/>
        </w:rPr>
      </w:pPr>
      <w:r>
        <w:rPr>
          <w:rFonts w:ascii="仿宋" w:hAnsi="仿宋" w:cs="仿宋"/>
          <w:color w:val="000000"/>
          <w:spacing w:val="5"/>
          <w:sz w:val="23"/>
        </w:rPr>
        <w:t>预算69.56万元，支出决算数69.55万元，完成年初预算的99.99%。用于魏家滩镇打击盗采矿</w:t>
      </w:r>
    </w:p>
    <w:p w14:paraId="3B50F1F6">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产资源专项行动封堵工程项目等项目支出。较2022年决算支出0.00万元增加69.55万元，同比</w:t>
      </w:r>
    </w:p>
    <w:p w14:paraId="12B80C9E">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增长100%。主要原因是上年度本功能科目无项目支出本年度有魏家滩镇打击盗采矿产资源专</w:t>
      </w:r>
    </w:p>
    <w:p w14:paraId="538BD9CB">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项行动封堵工程项目。住房保障支出年初预算69.27万元，支出决算数60.18万元，完成年初</w:t>
      </w:r>
    </w:p>
    <w:p w14:paraId="4AAC68B1">
      <w:pPr>
        <w:spacing w:before="170" w:after="0" w:line="241" w:lineRule="exact"/>
        <w:ind w:left="609" w:right="0" w:firstLine="0"/>
        <w:jc w:val="left"/>
        <w:rPr>
          <w:rFonts w:ascii="Times New Roman"/>
          <w:color w:val="000000"/>
          <w:spacing w:val="0"/>
          <w:sz w:val="23"/>
        </w:rPr>
      </w:pPr>
      <w:r>
        <w:rPr>
          <w:rFonts w:ascii="仿宋" w:hAnsi="仿宋" w:cs="仿宋"/>
          <w:color w:val="000000"/>
          <w:spacing w:val="2"/>
          <w:sz w:val="23"/>
        </w:rPr>
        <w:t>预算的86.88%。用于在职人员住房公积金基本支出。较2022年决算支出66.06万元减少5.88万</w:t>
      </w:r>
    </w:p>
    <w:p w14:paraId="539D1092">
      <w:pPr>
        <w:spacing w:before="456" w:after="0" w:line="170" w:lineRule="exact"/>
        <w:ind w:left="5241" w:right="0" w:firstLine="0"/>
        <w:jc w:val="left"/>
        <w:rPr>
          <w:rFonts w:ascii="Times New Roman"/>
          <w:color w:val="000000"/>
          <w:spacing w:val="0"/>
          <w:sz w:val="16"/>
        </w:rPr>
      </w:pPr>
      <w:r>
        <w:rPr>
          <w:rFonts w:ascii="MingLiU"/>
          <w:color w:val="000000"/>
          <w:spacing w:val="-11"/>
          <w:sz w:val="16"/>
        </w:rPr>
        <w:t>-26-</w:t>
      </w:r>
    </w:p>
    <w:p w14:paraId="3BD51815">
      <w:pPr>
        <w:spacing w:before="0" w:after="0" w:line="0" w:lineRule="exact"/>
        <w:ind w:left="0" w:right="0" w:firstLine="0"/>
        <w:jc w:val="left"/>
        <w:rPr>
          <w:rFonts w:ascii="Arial"/>
          <w:color w:val="FF0000"/>
          <w:spacing w:val="0"/>
          <w:sz w:val="2"/>
        </w:rPr>
      </w:pPr>
    </w:p>
    <w:p w14:paraId="4E87AD2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AB28187">
      <w:pPr>
        <w:spacing w:before="0" w:after="0" w:line="170" w:lineRule="exact"/>
        <w:ind w:left="0" w:right="0" w:firstLine="0"/>
        <w:jc w:val="left"/>
        <w:rPr>
          <w:rFonts w:ascii="Times New Roman"/>
          <w:color w:val="000000"/>
          <w:spacing w:val="0"/>
          <w:sz w:val="16"/>
        </w:rPr>
      </w:pPr>
      <w:r>
        <w:pict>
          <v:shape id="_x000091" o:spid="_x0000_s1117" o:spt="75" type="#_x0000_t75" style="position:absolute;left:0pt;margin-left:61.45pt;margin-top:59.1pt;height:754.5pt;width:473.4pt;mso-position-horizontal-relative:page;mso-position-vertical-relative:page;z-index:-251656192;mso-width-relative:page;mso-height-relative:page;" filled="f" coordsize="21600,21600">
            <v:path/>
            <v:fill on="f" focussize="0,0"/>
            <v:stroke/>
            <v:imagedata r:id="rId65" o:title=""/>
            <o:lock v:ext="edit" aspectratio="t"/>
          </v:shape>
        </w:pict>
      </w:r>
      <w:r>
        <w:pict>
          <v:shape id="_x000092" o:spid="_x0000_s111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734BD22">
      <w:pPr>
        <w:spacing w:before="743" w:after="0" w:line="241" w:lineRule="exact"/>
        <w:ind w:left="609" w:right="0" w:firstLine="0"/>
        <w:jc w:val="left"/>
        <w:rPr>
          <w:rFonts w:ascii="Times New Roman"/>
          <w:color w:val="000000"/>
          <w:spacing w:val="0"/>
          <w:sz w:val="23"/>
        </w:rPr>
      </w:pPr>
      <w:r>
        <w:rPr>
          <w:rFonts w:ascii="仿宋" w:hAnsi="仿宋" w:cs="仿宋"/>
          <w:color w:val="000000"/>
          <w:spacing w:val="3"/>
          <w:sz w:val="23"/>
        </w:rPr>
        <w:t>元，下降8.90%。主要原因是在职人员变动的影响。灾害防治及应急管理支出年初预算0.00万</w:t>
      </w:r>
    </w:p>
    <w:p w14:paraId="4E747EF7">
      <w:pPr>
        <w:spacing w:before="159" w:after="0" w:line="241" w:lineRule="exact"/>
        <w:ind w:left="609" w:right="0" w:firstLine="0"/>
        <w:jc w:val="left"/>
        <w:rPr>
          <w:rFonts w:ascii="Times New Roman"/>
          <w:color w:val="000000"/>
          <w:spacing w:val="0"/>
          <w:sz w:val="23"/>
        </w:rPr>
      </w:pPr>
      <w:r>
        <w:rPr>
          <w:rFonts w:ascii="仿宋" w:hAnsi="仿宋" w:cs="仿宋"/>
          <w:color w:val="000000"/>
          <w:spacing w:val="11"/>
          <w:sz w:val="23"/>
        </w:rPr>
        <w:t>元，支出决算数116.46万元，调整预算增加100%。用于龙泉村地质灾害搬迁项目等项目支</w:t>
      </w:r>
    </w:p>
    <w:p w14:paraId="03534CA3">
      <w:pPr>
        <w:spacing w:before="170" w:after="0" w:line="241" w:lineRule="exact"/>
        <w:ind w:left="609" w:right="0" w:firstLine="0"/>
        <w:jc w:val="left"/>
        <w:rPr>
          <w:rFonts w:ascii="Times New Roman"/>
          <w:color w:val="000000"/>
          <w:spacing w:val="0"/>
          <w:sz w:val="23"/>
        </w:rPr>
      </w:pPr>
      <w:r>
        <w:rPr>
          <w:rFonts w:ascii="仿宋" w:hAnsi="仿宋" w:cs="仿宋"/>
          <w:color w:val="000000"/>
          <w:spacing w:val="2"/>
          <w:sz w:val="23"/>
        </w:rPr>
        <w:t>出。较2022年决算支出21.50万元增加94.96万元，增长441.67%。主要原因是该功能科目下项</w:t>
      </w:r>
    </w:p>
    <w:p w14:paraId="44BE139D">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目支出安排增加的变动影响，如龙泉村地质灾害搬迁项目等项目支出。</w:t>
      </w:r>
    </w:p>
    <w:p w14:paraId="58F8BAEE">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六、一般公共预算财政拨款基本支出决算情况说明</w:t>
      </w:r>
    </w:p>
    <w:p w14:paraId="6B565B25">
      <w:pPr>
        <w:spacing w:before="170" w:after="0" w:line="241" w:lineRule="exact"/>
        <w:ind w:left="1070" w:right="0" w:firstLine="0"/>
        <w:jc w:val="left"/>
        <w:rPr>
          <w:rFonts w:ascii="Times New Roman"/>
          <w:color w:val="000000"/>
          <w:spacing w:val="0"/>
          <w:sz w:val="23"/>
        </w:rPr>
      </w:pPr>
      <w:r>
        <w:rPr>
          <w:rFonts w:ascii="仿宋" w:hAnsi="仿宋" w:cs="仿宋"/>
          <w:color w:val="000000"/>
          <w:spacing w:val="0"/>
          <w:sz w:val="23"/>
        </w:rPr>
        <w:t>2023年度财政拨款基本支出792.82万元，其中：</w:t>
      </w:r>
    </w:p>
    <w:p w14:paraId="76B9164D">
      <w:pPr>
        <w:spacing w:before="159" w:after="0" w:line="241" w:lineRule="exact"/>
        <w:ind w:left="1070" w:right="0" w:firstLine="0"/>
        <w:jc w:val="left"/>
        <w:rPr>
          <w:rFonts w:ascii="Times New Roman"/>
          <w:color w:val="000000"/>
          <w:spacing w:val="0"/>
          <w:sz w:val="23"/>
        </w:rPr>
      </w:pPr>
      <w:r>
        <w:rPr>
          <w:rFonts w:ascii="仿宋" w:hAnsi="仿宋" w:cs="仿宋"/>
          <w:color w:val="000000"/>
          <w:spacing w:val="6"/>
          <w:sz w:val="23"/>
        </w:rPr>
        <w:t>人员经费740.17万元，主要包括在职事业人员、公务员全年工资，退休人员全年基础绩</w:t>
      </w:r>
    </w:p>
    <w:p w14:paraId="7DF11787">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效奖及烤火费、在职人员各项保险及住房公积金、其他对家庭和个人的补助等；</w:t>
      </w:r>
    </w:p>
    <w:p w14:paraId="1B597CED">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公用经费52.65万元，主要包括在职人员车补、办公经费、差旅费、印刷费等。</w:t>
      </w:r>
    </w:p>
    <w:p w14:paraId="1755DDBC">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七、政府性基金预算财政拨款收支决算情况说明</w:t>
      </w:r>
    </w:p>
    <w:p w14:paraId="56DBCEDB">
      <w:pPr>
        <w:spacing w:before="159" w:after="0" w:line="241" w:lineRule="exact"/>
        <w:ind w:left="1070" w:right="0" w:firstLine="0"/>
        <w:jc w:val="left"/>
        <w:rPr>
          <w:rFonts w:ascii="Times New Roman"/>
          <w:color w:val="000000"/>
          <w:spacing w:val="0"/>
          <w:sz w:val="23"/>
        </w:rPr>
      </w:pPr>
      <w:r>
        <w:rPr>
          <w:rFonts w:ascii="仿宋" w:hAnsi="仿宋" w:cs="仿宋"/>
          <w:color w:val="000000"/>
          <w:spacing w:val="5"/>
          <w:sz w:val="23"/>
        </w:rPr>
        <w:t>2023年度政府性基金预算财政拨款收入总计33.98万元、支出总计33.98万元。与上年相</w:t>
      </w:r>
    </w:p>
    <w:p w14:paraId="29CBA901">
      <w:pPr>
        <w:spacing w:before="170" w:after="0" w:line="241" w:lineRule="exact"/>
        <w:ind w:left="609" w:right="0" w:firstLine="0"/>
        <w:jc w:val="left"/>
        <w:rPr>
          <w:rFonts w:ascii="Times New Roman"/>
          <w:color w:val="000000"/>
          <w:spacing w:val="0"/>
          <w:sz w:val="23"/>
        </w:rPr>
      </w:pPr>
      <w:r>
        <w:rPr>
          <w:rFonts w:ascii="仿宋" w:hAnsi="仿宋" w:cs="仿宋"/>
          <w:color w:val="000000"/>
          <w:spacing w:val="5"/>
          <w:sz w:val="23"/>
        </w:rPr>
        <w:t>比，政府性基金预算财政拨款收入总计增加33.98万元，增长∞%；政府性基金预算财政拨款</w:t>
      </w:r>
    </w:p>
    <w:p w14:paraId="02081DC6">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支出总计增加33.98万元，增长∞%。主要原因是本年度项目支出安排增加，如九元坪村现代</w:t>
      </w:r>
    </w:p>
    <w:p w14:paraId="37DB0139">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农业设施蔬菜基地附着物补偿经费</w:t>
      </w:r>
    </w:p>
    <w:p w14:paraId="3D21B703">
      <w:pPr>
        <w:spacing w:before="170" w:after="0" w:line="241" w:lineRule="exact"/>
        <w:ind w:left="609" w:right="0" w:firstLine="0"/>
        <w:jc w:val="left"/>
        <w:rPr>
          <w:rFonts w:ascii="Times New Roman"/>
          <w:color w:val="000000"/>
          <w:spacing w:val="0"/>
          <w:sz w:val="23"/>
        </w:rPr>
      </w:pPr>
      <w:r>
        <w:rPr>
          <w:rFonts w:ascii="仿宋" w:hAnsi="仿宋" w:cs="仿宋"/>
          <w:color w:val="000000"/>
          <w:spacing w:val="0"/>
          <w:sz w:val="23"/>
        </w:rPr>
        <w:t>。</w:t>
      </w:r>
    </w:p>
    <w:p w14:paraId="7FF19530">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八、国有资本经营预算财政拨款支出决算情况说明</w:t>
      </w:r>
    </w:p>
    <w:p w14:paraId="73A9F8E3">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本年度无此项支出。</w:t>
      </w:r>
    </w:p>
    <w:p w14:paraId="22E55C1D">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九、财政拨款“三公”经费支出决算情况说明</w:t>
      </w:r>
    </w:p>
    <w:p w14:paraId="01DFE806">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（一）“三公”经费财政拨款支出决算总体情况说明</w:t>
      </w:r>
    </w:p>
    <w:p w14:paraId="5235582E">
      <w:pPr>
        <w:spacing w:before="159" w:after="0" w:line="241" w:lineRule="exact"/>
        <w:ind w:left="1070" w:right="0" w:firstLine="0"/>
        <w:jc w:val="left"/>
        <w:rPr>
          <w:rFonts w:ascii="Times New Roman"/>
          <w:color w:val="000000"/>
          <w:spacing w:val="0"/>
          <w:sz w:val="23"/>
        </w:rPr>
      </w:pPr>
      <w:r>
        <w:rPr>
          <w:rFonts w:ascii="仿宋" w:hAnsi="仿宋" w:cs="仿宋"/>
          <w:color w:val="000000"/>
          <w:spacing w:val="5"/>
          <w:sz w:val="23"/>
        </w:rPr>
        <w:t>2023年度“三公”经费财政拨款支出全年预算2.50万元，支出决算2.50万元，完成全年</w:t>
      </w:r>
    </w:p>
    <w:p w14:paraId="3582714E">
      <w:pPr>
        <w:spacing w:before="170" w:after="0" w:line="241" w:lineRule="exact"/>
        <w:ind w:left="609" w:right="0" w:firstLine="0"/>
        <w:jc w:val="left"/>
        <w:rPr>
          <w:rFonts w:ascii="Times New Roman"/>
          <w:color w:val="000000"/>
          <w:spacing w:val="0"/>
          <w:sz w:val="23"/>
        </w:rPr>
      </w:pPr>
      <w:r>
        <w:rPr>
          <w:rFonts w:ascii="仿宋" w:hAnsi="仿宋" w:cs="仿宋"/>
          <w:color w:val="000000"/>
          <w:spacing w:val="5"/>
          <w:sz w:val="23"/>
        </w:rPr>
        <w:t>预算的100.00%，比上年度减少2.50万元，下降50%，主要原因是：上年度年末报废减少公车</w:t>
      </w:r>
    </w:p>
    <w:p w14:paraId="09E05F30">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一辆其中：</w:t>
      </w:r>
    </w:p>
    <w:p w14:paraId="663DD249">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因公出国（境）费支出0万元，完成全年预算的0%，与上年相同，主要原因是：本年度无</w:t>
      </w:r>
    </w:p>
    <w:p w14:paraId="15D95E40">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因公出国（境）费支出；</w:t>
      </w:r>
    </w:p>
    <w:p w14:paraId="060FB545">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公务用车购置费支出0万元，完成全年预算的0%，与上年相同，主要原因是：本年度无公</w:t>
      </w:r>
    </w:p>
    <w:p w14:paraId="478E3002">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务用车购置费支出；</w:t>
      </w:r>
    </w:p>
    <w:p w14:paraId="3C9EF78C">
      <w:pPr>
        <w:spacing w:before="170" w:after="0" w:line="241" w:lineRule="exact"/>
        <w:ind w:left="1070" w:right="0" w:firstLine="0"/>
        <w:jc w:val="left"/>
        <w:rPr>
          <w:rFonts w:ascii="Times New Roman"/>
          <w:color w:val="000000"/>
          <w:spacing w:val="0"/>
          <w:sz w:val="23"/>
        </w:rPr>
      </w:pPr>
      <w:r>
        <w:rPr>
          <w:rFonts w:ascii="仿宋" w:hAnsi="仿宋" w:cs="仿宋"/>
          <w:color w:val="000000"/>
          <w:spacing w:val="2"/>
          <w:sz w:val="23"/>
        </w:rPr>
        <w:t>公务用车运行维护费支出2.50万元，完成全年预算的100.00%，比上年度减少2.50万元，</w:t>
      </w:r>
    </w:p>
    <w:p w14:paraId="447A5E08">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下降50%，主要原因是：上年度年末报废减少公车一辆；</w:t>
      </w:r>
    </w:p>
    <w:p w14:paraId="2A504C98">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公务接待费支出0万元，完成全年预算的0%，与上年相同，主要原因是：本年度无公务接</w:t>
      </w:r>
    </w:p>
    <w:p w14:paraId="080B5FF6">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待费支出。</w:t>
      </w:r>
    </w:p>
    <w:p w14:paraId="3E67E5C0">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（二）“三公”经费财政拨款支出决算具体情况说明</w:t>
      </w:r>
    </w:p>
    <w:p w14:paraId="1D706533">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1、因公出国（境）费支出0万元，出国团组共0个，0人次。主要用于:本年度无因公出国</w:t>
      </w:r>
    </w:p>
    <w:p w14:paraId="6EBB9AD0">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（境）费支出。</w:t>
      </w:r>
    </w:p>
    <w:p w14:paraId="55CFBDB7">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2、公务用车购置支出0万元，使用财政拨款共购置公务用车0辆，主要用于本年度无公务</w:t>
      </w:r>
    </w:p>
    <w:p w14:paraId="7709E4D3">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用车购置支出。</w:t>
      </w:r>
    </w:p>
    <w:p w14:paraId="6C8B5026">
      <w:pPr>
        <w:spacing w:before="159" w:after="0" w:line="241" w:lineRule="exact"/>
        <w:ind w:left="1070" w:right="0" w:firstLine="0"/>
        <w:jc w:val="left"/>
        <w:rPr>
          <w:rFonts w:ascii="Times New Roman"/>
          <w:color w:val="000000"/>
          <w:spacing w:val="0"/>
          <w:sz w:val="23"/>
        </w:rPr>
      </w:pPr>
      <w:r>
        <w:rPr>
          <w:rFonts w:ascii="仿宋" w:hAnsi="仿宋" w:cs="仿宋"/>
          <w:color w:val="000000"/>
          <w:spacing w:val="6"/>
          <w:sz w:val="23"/>
        </w:rPr>
        <w:t>3、公务用车运行维护费支出2.50万元，使用财政拨款负担的公务用车保有量共2辆车，</w:t>
      </w:r>
    </w:p>
    <w:p w14:paraId="591A7D48">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主要用于：省市有关部门开会、资料传送、公务出差、县内公务活动所需车辆的燃料费、维</w:t>
      </w:r>
    </w:p>
    <w:p w14:paraId="5A6ED9FB">
      <w:pPr>
        <w:spacing w:before="456" w:after="0" w:line="170" w:lineRule="exact"/>
        <w:ind w:left="5241" w:right="0" w:firstLine="0"/>
        <w:jc w:val="left"/>
        <w:rPr>
          <w:rFonts w:ascii="Times New Roman"/>
          <w:color w:val="000000"/>
          <w:spacing w:val="0"/>
          <w:sz w:val="16"/>
        </w:rPr>
      </w:pPr>
      <w:r>
        <w:rPr>
          <w:rFonts w:ascii="MingLiU"/>
          <w:color w:val="000000"/>
          <w:spacing w:val="-11"/>
          <w:sz w:val="16"/>
        </w:rPr>
        <w:t>-27-</w:t>
      </w:r>
    </w:p>
    <w:p w14:paraId="311EA28F">
      <w:pPr>
        <w:spacing w:before="0" w:after="0" w:line="0" w:lineRule="exact"/>
        <w:ind w:left="0" w:right="0" w:firstLine="0"/>
        <w:jc w:val="left"/>
        <w:rPr>
          <w:rFonts w:ascii="Arial"/>
          <w:color w:val="FF0000"/>
          <w:spacing w:val="0"/>
          <w:sz w:val="2"/>
        </w:rPr>
      </w:pPr>
    </w:p>
    <w:p w14:paraId="4565445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4D07F9B">
      <w:pPr>
        <w:spacing w:before="0" w:after="0" w:line="170" w:lineRule="exact"/>
        <w:ind w:left="0" w:right="0" w:firstLine="0"/>
        <w:jc w:val="left"/>
        <w:rPr>
          <w:rFonts w:ascii="Times New Roman"/>
          <w:color w:val="000000"/>
          <w:spacing w:val="0"/>
          <w:sz w:val="16"/>
        </w:rPr>
      </w:pPr>
      <w:r>
        <w:pict>
          <v:shape id="_x000093" o:spid="_x0000_s1119" o:spt="75" type="#_x0000_t75" style="position:absolute;left:0pt;margin-left:61.45pt;margin-top:59.1pt;height:648pt;width:473.4pt;mso-position-horizontal-relative:page;mso-position-vertical-relative:page;z-index:-251656192;mso-width-relative:page;mso-height-relative:page;" filled="f" coordsize="21600,21600">
            <v:path/>
            <v:fill on="f" focussize="0,0"/>
            <v:stroke/>
            <v:imagedata r:id="rId66" o:title=""/>
            <o:lock v:ext="edit" aspectratio="t"/>
          </v:shape>
        </w:pict>
      </w:r>
      <w:r>
        <w:pict>
          <v:shape id="_x000094" o:spid="_x0000_s112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3932496">
      <w:pPr>
        <w:spacing w:before="743" w:after="0" w:line="241" w:lineRule="exact"/>
        <w:ind w:left="609" w:right="0" w:firstLine="0"/>
        <w:jc w:val="left"/>
        <w:rPr>
          <w:rFonts w:ascii="Times New Roman"/>
          <w:color w:val="000000"/>
          <w:spacing w:val="0"/>
          <w:sz w:val="23"/>
        </w:rPr>
      </w:pPr>
      <w:r>
        <w:rPr>
          <w:rFonts w:ascii="仿宋" w:hAnsi="仿宋" w:cs="仿宋"/>
          <w:color w:val="000000"/>
          <w:spacing w:val="1"/>
          <w:sz w:val="23"/>
        </w:rPr>
        <w:t>修费、过桥过路费、保险费等。</w:t>
      </w:r>
    </w:p>
    <w:p w14:paraId="5BD31048">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4、公务接待费支出0万元，共接待0批次，0人次。国内接待费0万元，共接待0批次，0人</w:t>
      </w:r>
    </w:p>
    <w:p w14:paraId="7B3AF9DC">
      <w:pPr>
        <w:spacing w:before="170" w:after="0" w:line="241" w:lineRule="exact"/>
        <w:ind w:left="609" w:right="0" w:firstLine="0"/>
        <w:jc w:val="left"/>
        <w:rPr>
          <w:rFonts w:ascii="Times New Roman"/>
          <w:color w:val="000000"/>
          <w:spacing w:val="0"/>
          <w:sz w:val="23"/>
        </w:rPr>
      </w:pPr>
      <w:r>
        <w:rPr>
          <w:rFonts w:ascii="仿宋" w:hAnsi="仿宋" w:cs="仿宋"/>
          <w:color w:val="000000"/>
          <w:spacing w:val="3"/>
          <w:sz w:val="23"/>
        </w:rPr>
        <w:t>次，其中外事接待费0万元，共接待0批次，0人次，主要是接待本年度无公务接待费支出；国</w:t>
      </w:r>
    </w:p>
    <w:p w14:paraId="76897E2E">
      <w:pPr>
        <w:spacing w:before="159" w:after="0" w:line="241" w:lineRule="exact"/>
        <w:ind w:left="609" w:right="0" w:firstLine="0"/>
        <w:jc w:val="left"/>
        <w:rPr>
          <w:rFonts w:ascii="Times New Roman"/>
          <w:color w:val="000000"/>
          <w:spacing w:val="0"/>
          <w:sz w:val="23"/>
        </w:rPr>
      </w:pPr>
      <w:r>
        <w:rPr>
          <w:rFonts w:ascii="仿宋" w:hAnsi="仿宋" w:cs="仿宋"/>
          <w:color w:val="000000"/>
          <w:spacing w:val="9"/>
          <w:sz w:val="23"/>
        </w:rPr>
        <w:t>（境）外接待费0万元，共接待国（境）外0批次，0人次，主要是本年度无国（境）外接待</w:t>
      </w:r>
    </w:p>
    <w:p w14:paraId="0565730D">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费。</w:t>
      </w:r>
    </w:p>
    <w:p w14:paraId="6D388E48">
      <w:pPr>
        <w:spacing w:before="170" w:after="0" w:line="241" w:lineRule="exact"/>
        <w:ind w:left="1070" w:right="0" w:firstLine="0"/>
        <w:jc w:val="left"/>
        <w:rPr>
          <w:rFonts w:ascii="黑体"/>
          <w:color w:val="000000"/>
          <w:spacing w:val="0"/>
          <w:sz w:val="23"/>
        </w:rPr>
      </w:pPr>
      <w:r>
        <w:rPr>
          <w:rFonts w:ascii="黑体" w:hAnsi="黑体" w:cs="黑体"/>
          <w:color w:val="000000"/>
          <w:spacing w:val="1"/>
          <w:sz w:val="23"/>
        </w:rPr>
        <w:t>十、其他重要事项情况说明</w:t>
      </w:r>
    </w:p>
    <w:p w14:paraId="59AFB5F2">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（一）机关运行经费支出情况说明</w:t>
      </w:r>
    </w:p>
    <w:p w14:paraId="11152BFF">
      <w:pPr>
        <w:spacing w:before="159" w:after="0" w:line="241" w:lineRule="exact"/>
        <w:ind w:left="1070" w:right="0" w:firstLine="0"/>
        <w:jc w:val="left"/>
        <w:rPr>
          <w:rFonts w:ascii="Times New Roman"/>
          <w:color w:val="000000"/>
          <w:spacing w:val="0"/>
          <w:sz w:val="23"/>
        </w:rPr>
      </w:pPr>
      <w:r>
        <w:rPr>
          <w:rFonts w:ascii="仿宋" w:hAnsi="仿宋" w:cs="仿宋"/>
          <w:color w:val="000000"/>
          <w:spacing w:val="2"/>
          <w:sz w:val="23"/>
        </w:rPr>
        <w:t>2023年机关运行经费支出52.65万元，比2022年减少498.53万元，下降90.45%，主要原因</w:t>
      </w:r>
    </w:p>
    <w:p w14:paraId="0C4B837F">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上年度误将部分项目支出反应在基本支出中，以致上下年对比变动较大。</w:t>
      </w:r>
    </w:p>
    <w:p w14:paraId="6491E4BB">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（二）政府采购情况说明</w:t>
      </w:r>
    </w:p>
    <w:p w14:paraId="32CF015E">
      <w:pPr>
        <w:spacing w:before="159" w:after="0" w:line="241" w:lineRule="exact"/>
        <w:ind w:left="1070" w:right="0" w:firstLine="0"/>
        <w:jc w:val="left"/>
        <w:rPr>
          <w:rFonts w:ascii="Times New Roman"/>
          <w:color w:val="000000"/>
          <w:spacing w:val="0"/>
          <w:sz w:val="23"/>
        </w:rPr>
      </w:pPr>
      <w:r>
        <w:rPr>
          <w:rFonts w:ascii="仿宋" w:hAnsi="仿宋" w:cs="仿宋"/>
          <w:color w:val="000000"/>
          <w:spacing w:val="3"/>
          <w:sz w:val="23"/>
        </w:rPr>
        <w:t>2023年度政府采购支出总额0万元，其中：政府采购货物支出0万元、政府采购工程支出0</w:t>
      </w:r>
    </w:p>
    <w:p w14:paraId="729405D4">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万元、政府采购服务支出0万元。政府采购授予中小企业合同金额0万元，占政府采购支出总</w:t>
      </w:r>
    </w:p>
    <w:p w14:paraId="3325C52A">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额的0%。其中：授予小微企业合同金额0万元，占政府采购支出总额的0%。</w:t>
      </w:r>
    </w:p>
    <w:p w14:paraId="15DE59C6">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（三）国有资产占用情况说明</w:t>
      </w:r>
    </w:p>
    <w:p w14:paraId="029347FF">
      <w:pPr>
        <w:spacing w:before="170" w:after="0" w:line="241" w:lineRule="exact"/>
        <w:ind w:left="1070" w:right="0" w:firstLine="0"/>
        <w:jc w:val="left"/>
        <w:rPr>
          <w:rFonts w:ascii="Times New Roman"/>
          <w:color w:val="000000"/>
          <w:spacing w:val="0"/>
          <w:sz w:val="23"/>
        </w:rPr>
      </w:pPr>
      <w:r>
        <w:rPr>
          <w:rFonts w:ascii="仿宋" w:hAnsi="仿宋" w:cs="仿宋"/>
          <w:color w:val="000000"/>
          <w:spacing w:val="3"/>
          <w:sz w:val="23"/>
        </w:rPr>
        <w:t>截至2023年12月31日，本部门（单位）共有车辆0辆。其中：副部（省）级及以上领导用</w:t>
      </w:r>
    </w:p>
    <w:p w14:paraId="662AD0EF">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车0辆、主要负责人用车0辆、机要通信用车0辆、应急保障用车0辆、执法执勤用车0辆、特种</w:t>
      </w:r>
    </w:p>
    <w:p w14:paraId="6F47681A">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专业技术用车0辆、离退休干部服务用车0辆，其他用车0辆，其他用车主要是无其他用车；单</w:t>
      </w:r>
    </w:p>
    <w:p w14:paraId="08B6D2EE">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价100万元（含）以上设备（不含车辆）0台（套）。</w:t>
      </w:r>
    </w:p>
    <w:p w14:paraId="3F65AD82">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（四）预算绩效情况说明</w:t>
      </w:r>
    </w:p>
    <w:p w14:paraId="6DCA555D">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1、预算绩效管理工作开展情况</w:t>
      </w:r>
    </w:p>
    <w:p w14:paraId="7A7F640C">
      <w:pPr>
        <w:spacing w:before="170" w:after="0" w:line="241" w:lineRule="exact"/>
        <w:ind w:left="609" w:right="0" w:firstLine="0"/>
        <w:jc w:val="left"/>
        <w:rPr>
          <w:rFonts w:ascii="Times New Roman"/>
          <w:color w:val="000000"/>
          <w:spacing w:val="0"/>
          <w:sz w:val="23"/>
        </w:rPr>
      </w:pPr>
      <w:r>
        <w:rPr>
          <w:rFonts w:ascii="仿宋" w:hAnsi="仿宋" w:cs="仿宋"/>
          <w:color w:val="000000"/>
          <w:spacing w:val="11"/>
          <w:sz w:val="23"/>
        </w:rPr>
        <w:t>根据预算绩效管理要求，一是组织对2023年初预算安排的所有项目资金全面开展了绩效自</w:t>
      </w:r>
    </w:p>
    <w:p w14:paraId="6FB76C9A">
      <w:pPr>
        <w:spacing w:before="159" w:after="0" w:line="241" w:lineRule="exact"/>
        <w:ind w:left="609" w:right="0" w:firstLine="0"/>
        <w:jc w:val="left"/>
        <w:rPr>
          <w:rFonts w:ascii="Times New Roman"/>
          <w:color w:val="000000"/>
          <w:spacing w:val="0"/>
          <w:sz w:val="23"/>
        </w:rPr>
      </w:pPr>
      <w:r>
        <w:rPr>
          <w:rFonts w:ascii="仿宋" w:hAnsi="仿宋" w:cs="仿宋"/>
          <w:color w:val="000000"/>
          <w:spacing w:val="2"/>
          <w:sz w:val="23"/>
        </w:rPr>
        <w:t>评，涉及二级项目7个，资金2586.56万元，其中一般公共预算项目支出2552.58万元、政府性</w:t>
      </w:r>
    </w:p>
    <w:p w14:paraId="4B565FEC">
      <w:pPr>
        <w:spacing w:before="159" w:after="0" w:line="241" w:lineRule="exact"/>
        <w:ind w:left="609" w:right="0" w:firstLine="0"/>
        <w:jc w:val="left"/>
        <w:rPr>
          <w:rFonts w:ascii="Times New Roman"/>
          <w:color w:val="000000"/>
          <w:spacing w:val="0"/>
          <w:sz w:val="23"/>
        </w:rPr>
      </w:pPr>
      <w:r>
        <w:rPr>
          <w:rFonts w:ascii="仿宋" w:hAnsi="仿宋" w:cs="仿宋"/>
          <w:color w:val="000000"/>
          <w:spacing w:val="5"/>
          <w:sz w:val="23"/>
        </w:rPr>
        <w:t>基金预算项目支出33.98万元、国有资金经营预算项目支出0万元、社会保险基金预算项目支</w:t>
      </w:r>
    </w:p>
    <w:p w14:paraId="5A6C52FC">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出0万元。自评结果为：7个项目自评等级为“优”，0个项目自评等级为“良”，0个项目自</w:t>
      </w:r>
    </w:p>
    <w:p w14:paraId="729A160D">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评等级为“中”，0个项目自评等级为“差”。无自评结果为“中”和“差”的项目。二是组</w:t>
      </w:r>
    </w:p>
    <w:p w14:paraId="39ACBFEA">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织对“魏家滩镇人民政府周转房建设项目”等7个项目开展了部门评价（以部门为主体开展的</w:t>
      </w:r>
    </w:p>
    <w:p w14:paraId="76B03A41">
      <w:pPr>
        <w:spacing w:before="170" w:after="0" w:line="241" w:lineRule="exact"/>
        <w:ind w:left="609" w:right="0" w:firstLine="0"/>
        <w:jc w:val="left"/>
        <w:rPr>
          <w:rFonts w:ascii="Times New Roman"/>
          <w:color w:val="000000"/>
          <w:spacing w:val="0"/>
          <w:sz w:val="23"/>
        </w:rPr>
      </w:pPr>
      <w:r>
        <w:rPr>
          <w:rFonts w:ascii="仿宋" w:hAnsi="仿宋" w:cs="仿宋"/>
          <w:color w:val="000000"/>
          <w:spacing w:val="5"/>
          <w:sz w:val="23"/>
        </w:rPr>
        <w:t>重点绩效评价），涉及资金2586.56万元，其中一般公共预算支出2552.58万元、政府性基金</w:t>
      </w:r>
    </w:p>
    <w:p w14:paraId="128E0687">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预算支出33.98万元、国有资金经营预算支出0万元、社会保险基金预算支出0万元。从评价结</w:t>
      </w:r>
    </w:p>
    <w:p w14:paraId="15B7925D">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果来看，本部门圆满完成了年初预算安排的各项工作任务。</w:t>
      </w:r>
    </w:p>
    <w:p w14:paraId="12455002">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附件：二级项目绩效自评表</w:t>
      </w:r>
    </w:p>
    <w:p w14:paraId="0F61BE41">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2、其他需要说明的事项</w:t>
      </w:r>
    </w:p>
    <w:p w14:paraId="109389F0">
      <w:pPr>
        <w:spacing w:before="159" w:after="0" w:line="241" w:lineRule="exact"/>
        <w:ind w:left="609" w:right="0" w:firstLine="0"/>
        <w:jc w:val="left"/>
        <w:rPr>
          <w:rFonts w:ascii="Times New Roman"/>
          <w:color w:val="000000"/>
          <w:spacing w:val="0"/>
          <w:sz w:val="23"/>
        </w:rPr>
      </w:pPr>
      <w:r>
        <w:rPr>
          <w:rFonts w:ascii="仿宋" w:hAnsi="仿宋" w:cs="仿宋"/>
          <w:color w:val="000000"/>
          <w:spacing w:val="0"/>
          <w:sz w:val="23"/>
        </w:rPr>
        <w:t>无</w:t>
      </w:r>
    </w:p>
    <w:p w14:paraId="0AC50BAC">
      <w:pPr>
        <w:spacing w:before="2478" w:after="0" w:line="170" w:lineRule="exact"/>
        <w:ind w:left="5241" w:right="0" w:firstLine="0"/>
        <w:jc w:val="left"/>
        <w:rPr>
          <w:rFonts w:ascii="Times New Roman"/>
          <w:color w:val="000000"/>
          <w:spacing w:val="0"/>
          <w:sz w:val="16"/>
        </w:rPr>
      </w:pPr>
      <w:r>
        <w:rPr>
          <w:rFonts w:ascii="MingLiU"/>
          <w:color w:val="000000"/>
          <w:spacing w:val="-11"/>
          <w:sz w:val="16"/>
        </w:rPr>
        <w:t>-28-</w:t>
      </w:r>
    </w:p>
    <w:p w14:paraId="6DACBEEE">
      <w:pPr>
        <w:spacing w:before="0" w:after="0" w:line="0" w:lineRule="exact"/>
        <w:ind w:left="0" w:right="0" w:firstLine="0"/>
        <w:jc w:val="left"/>
        <w:rPr>
          <w:rFonts w:ascii="Arial"/>
          <w:color w:val="FF0000"/>
          <w:spacing w:val="0"/>
          <w:sz w:val="2"/>
        </w:rPr>
      </w:pPr>
    </w:p>
    <w:p w14:paraId="75B0F7C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3B7FDB4">
      <w:pPr>
        <w:spacing w:before="0" w:after="0" w:line="170" w:lineRule="exact"/>
        <w:ind w:left="0" w:right="0" w:firstLine="0"/>
        <w:jc w:val="left"/>
        <w:rPr>
          <w:rFonts w:ascii="Times New Roman"/>
          <w:color w:val="000000"/>
          <w:spacing w:val="0"/>
          <w:sz w:val="16"/>
        </w:rPr>
      </w:pPr>
      <w:r>
        <w:pict>
          <v:shape id="_x000095" o:spid="_x0000_s1121" o:spt="75" type="#_x0000_t75" style="position:absolute;left:0pt;margin-left:61.45pt;margin-top:59.1pt;height:602.6pt;width:473.4pt;mso-position-horizontal-relative:page;mso-position-vertical-relative:page;z-index:-251656192;mso-width-relative:page;mso-height-relative:page;" filled="f" coordsize="21600,21600">
            <v:path/>
            <v:fill on="f" focussize="0,0"/>
            <v:stroke/>
            <v:imagedata r:id="rId67" o:title=""/>
            <o:lock v:ext="edit" aspectratio="t"/>
          </v:shape>
        </w:pict>
      </w:r>
      <w:r>
        <w:pict>
          <v:shape id="_x000096" o:spid="_x0000_s112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04B9C1C5">
      <w:pPr>
        <w:spacing w:before="1262" w:after="0" w:line="241" w:lineRule="exact"/>
        <w:ind w:left="4342" w:right="0" w:firstLine="0"/>
        <w:jc w:val="left"/>
        <w:rPr>
          <w:rFonts w:ascii="黑体"/>
          <w:color w:val="000000"/>
          <w:spacing w:val="0"/>
          <w:sz w:val="23"/>
        </w:rPr>
      </w:pPr>
      <w:r>
        <w:rPr>
          <w:rFonts w:ascii="黑体" w:hAnsi="黑体" w:cs="黑体"/>
          <w:color w:val="000000"/>
          <w:spacing w:val="1"/>
          <w:sz w:val="23"/>
        </w:rPr>
        <w:t>第四部分</w:t>
      </w:r>
      <w:r>
        <w:rPr>
          <w:rFonts w:ascii="黑体"/>
          <w:color w:val="000000"/>
          <w:spacing w:val="0"/>
          <w:sz w:val="23"/>
        </w:rPr>
        <w:t xml:space="preserve"> </w:t>
      </w:r>
      <w:r>
        <w:rPr>
          <w:rFonts w:ascii="黑体" w:hAnsi="黑体" w:cs="黑体"/>
          <w:color w:val="000000"/>
          <w:spacing w:val="1"/>
          <w:sz w:val="23"/>
        </w:rPr>
        <w:t>名词解释</w:t>
      </w:r>
    </w:p>
    <w:p w14:paraId="1B107033">
      <w:pPr>
        <w:spacing w:before="289" w:after="0" w:line="241" w:lineRule="exact"/>
        <w:ind w:left="609" w:right="0" w:firstLine="0"/>
        <w:jc w:val="left"/>
        <w:rPr>
          <w:rFonts w:ascii="Times New Roman"/>
          <w:color w:val="000000"/>
          <w:spacing w:val="0"/>
          <w:sz w:val="23"/>
        </w:rPr>
      </w:pPr>
      <w:r>
        <w:rPr>
          <w:rFonts w:ascii="仿宋" w:hAnsi="仿宋" w:cs="仿宋"/>
          <w:color w:val="000000"/>
          <w:spacing w:val="1"/>
          <w:sz w:val="23"/>
        </w:rPr>
        <w:t>一、财政拨款收入：指单位从同级财政部门取得的财政预算资金。</w:t>
      </w:r>
    </w:p>
    <w:p w14:paraId="3621BE1E">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二、事业收入：指事业单位开展专业业务活动及辅助活动取得的收入。</w:t>
      </w:r>
    </w:p>
    <w:p w14:paraId="2CCEC785">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三、经营收入：指事业单位在专业业务活动及其辅助活动之外开展非独立核算经营活动取得</w:t>
      </w:r>
    </w:p>
    <w:p w14:paraId="2608EFA4">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的收入。</w:t>
      </w:r>
    </w:p>
    <w:p w14:paraId="3CF5EB36">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四、其他收入：指单位取得的除上述收入以外的各项收入。主要是事业单位固定资产出租收</w:t>
      </w:r>
    </w:p>
    <w:p w14:paraId="73AE9463">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入、存款利息收入等。</w:t>
      </w:r>
    </w:p>
    <w:p w14:paraId="334C883D">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五、使用非财政拨款结余：指事业单位使用以前年度积累的非财政拨款结余弥补当年收支差</w:t>
      </w:r>
    </w:p>
    <w:p w14:paraId="7375A2BF">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额的金额。</w:t>
      </w:r>
    </w:p>
    <w:p w14:paraId="02797D95">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六、年初结转和结余：指单位以前年度尚未完成、结转到本年仍按原规定用途继续使用的资</w:t>
      </w:r>
    </w:p>
    <w:p w14:paraId="7B14AB0B">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金，或项目已完成等产生的结余资金。</w:t>
      </w:r>
    </w:p>
    <w:p w14:paraId="6B48B6A7">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七、结余分配：指事业单位按照会计制度规定缴纳的所得税、提取的专用结余以及转入非财</w:t>
      </w:r>
    </w:p>
    <w:p w14:paraId="2BBB74A5">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政拨款结余的金额等。</w:t>
      </w:r>
    </w:p>
    <w:p w14:paraId="4D665BD9">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八、年末结转和结余：指单位按有关规定结转到下年或以后年度继续使用的资金，或项目已</w:t>
      </w:r>
    </w:p>
    <w:p w14:paraId="24FCBC63">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完成等产生的结余资金。</w:t>
      </w:r>
    </w:p>
    <w:p w14:paraId="4A65F151">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九、基本支出：指为保障机构正常运转、完成日常工作任务而发生的人员支出和公用经费支</w:t>
      </w:r>
    </w:p>
    <w:p w14:paraId="76063F6B">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出。</w:t>
      </w:r>
    </w:p>
    <w:p w14:paraId="1D165266">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十、项目支出：指在基本支出之外为完成特定行政任务和事业发展目标所发生的支出。</w:t>
      </w:r>
    </w:p>
    <w:p w14:paraId="13C820F6">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十一、“三公”经费：指各级部门、单位用财政拨款安排的因公出国（境）费、公务用车购</w:t>
      </w:r>
    </w:p>
    <w:p w14:paraId="496656EA">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置及运行维护费和公务接待费支出。其中，因公出国（境）费反映单位公务出国（境）的国</w:t>
      </w:r>
    </w:p>
    <w:p w14:paraId="4D25654B">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际旅费、国外城市间交通费、住宿费、伙食费、培训费、公杂费等支出；公务用车购置费反</w:t>
      </w:r>
    </w:p>
    <w:p w14:paraId="7AD5E95A">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映公务用车车辆购置支出（含车辆购置税）；公务用车运行维护费反映单位按规定保留的公</w:t>
      </w:r>
    </w:p>
    <w:p w14:paraId="25555454">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务用车燃料费、维修费、过路过桥费、保险费、安全奖励费用等支出；公务接待费反映单位</w:t>
      </w:r>
    </w:p>
    <w:p w14:paraId="495BC76B">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按规定开支的各类公务接待（含外宾接待）支出。</w:t>
      </w:r>
    </w:p>
    <w:p w14:paraId="0D5C65C2">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十二、机关运行经费：指行政单位和参照公务员法管理的事业单位财政拨款基本支出中的公</w:t>
      </w:r>
    </w:p>
    <w:p w14:paraId="5A8DD6BC">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用经费支出。</w:t>
      </w:r>
    </w:p>
    <w:p w14:paraId="63E13A09">
      <w:pPr>
        <w:spacing w:before="203" w:after="0" w:line="241" w:lineRule="exact"/>
        <w:ind w:left="609" w:right="0" w:firstLine="0"/>
        <w:jc w:val="left"/>
        <w:rPr>
          <w:rFonts w:ascii="Times New Roman"/>
          <w:color w:val="000000"/>
          <w:spacing w:val="0"/>
          <w:sz w:val="23"/>
        </w:rPr>
      </w:pPr>
      <w:r>
        <w:rPr>
          <w:rFonts w:ascii="仿宋" w:hAnsi="仿宋" w:cs="仿宋"/>
          <w:color w:val="000000"/>
          <w:spacing w:val="1"/>
          <w:sz w:val="23"/>
        </w:rPr>
        <w:t>未在《2023年政府收支分类科目》之外增加科目</w:t>
      </w:r>
    </w:p>
    <w:p w14:paraId="3FF3D90E">
      <w:pPr>
        <w:spacing w:before="192" w:after="0" w:line="241" w:lineRule="exact"/>
        <w:ind w:left="4573" w:right="0" w:firstLine="0"/>
        <w:jc w:val="left"/>
        <w:rPr>
          <w:rFonts w:ascii="黑体"/>
          <w:color w:val="000000"/>
          <w:spacing w:val="0"/>
          <w:sz w:val="23"/>
        </w:rPr>
      </w:pPr>
      <w:r>
        <w:rPr>
          <w:rFonts w:ascii="黑体" w:hAnsi="黑体" w:cs="黑体"/>
          <w:color w:val="000000"/>
          <w:spacing w:val="1"/>
          <w:sz w:val="23"/>
        </w:rPr>
        <w:t>第五部分</w:t>
      </w:r>
      <w:r>
        <w:rPr>
          <w:rFonts w:ascii="黑体"/>
          <w:color w:val="000000"/>
          <w:spacing w:val="0"/>
          <w:sz w:val="23"/>
        </w:rPr>
        <w:t xml:space="preserve"> </w:t>
      </w:r>
      <w:r>
        <w:rPr>
          <w:rFonts w:ascii="黑体" w:hAnsi="黑体" w:cs="黑体"/>
          <w:color w:val="000000"/>
          <w:spacing w:val="1"/>
          <w:sz w:val="23"/>
        </w:rPr>
        <w:t>附件</w:t>
      </w:r>
    </w:p>
    <w:p w14:paraId="0BB60C3C">
      <w:pPr>
        <w:spacing w:before="3375" w:after="0" w:line="170" w:lineRule="exact"/>
        <w:ind w:left="5241" w:right="0" w:firstLine="0"/>
        <w:jc w:val="left"/>
        <w:rPr>
          <w:rFonts w:ascii="Times New Roman"/>
          <w:color w:val="000000"/>
          <w:spacing w:val="0"/>
          <w:sz w:val="16"/>
        </w:rPr>
      </w:pPr>
      <w:r>
        <w:rPr>
          <w:rFonts w:ascii="MingLiU"/>
          <w:color w:val="000000"/>
          <w:spacing w:val="-11"/>
          <w:sz w:val="16"/>
        </w:rPr>
        <w:t>-29-</w:t>
      </w:r>
    </w:p>
    <w:p w14:paraId="3757A5C5">
      <w:pPr>
        <w:spacing w:before="0" w:after="0" w:line="0" w:lineRule="exact"/>
        <w:ind w:left="0" w:right="0" w:firstLine="0"/>
        <w:jc w:val="left"/>
        <w:rPr>
          <w:rFonts w:ascii="Arial"/>
          <w:color w:val="FF0000"/>
          <w:spacing w:val="0"/>
          <w:sz w:val="2"/>
        </w:rPr>
      </w:pPr>
    </w:p>
    <w:p w14:paraId="56D3D9F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B7E12BA">
      <w:pPr>
        <w:spacing w:before="0" w:after="0" w:line="170" w:lineRule="exact"/>
        <w:ind w:left="0" w:right="0" w:firstLine="0"/>
        <w:jc w:val="left"/>
        <w:rPr>
          <w:rFonts w:ascii="Times New Roman"/>
          <w:color w:val="000000"/>
          <w:spacing w:val="0"/>
          <w:sz w:val="16"/>
        </w:rPr>
      </w:pPr>
      <w:r>
        <w:pict>
          <v:shape id="_x000097" o:spid="_x0000_s1123" o:spt="75" type="#_x0000_t75" style="position:absolute;left:0pt;margin-left:59.25pt;margin-top:59.1pt;height:675pt;width:477.7pt;mso-position-horizontal-relative:page;mso-position-vertical-relative:page;z-index:-251656192;mso-width-relative:page;mso-height-relative:page;" filled="f" coordsize="21600,21600">
            <v:path/>
            <v:fill on="f" focussize="0,0"/>
            <v:stroke/>
            <v:imagedata r:id="rId68" o:title=""/>
            <o:lock v:ext="edit" aspectratio="t"/>
          </v:shape>
        </w:pict>
      </w:r>
      <w:r>
        <w:pict>
          <v:shape id="_x000098" o:spid="_x0000_s112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48FE1DD5">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-30-</w:t>
      </w:r>
    </w:p>
    <w:p w14:paraId="567D00E0">
      <w:pPr>
        <w:spacing w:before="0" w:after="0" w:line="0" w:lineRule="exact"/>
        <w:ind w:left="0" w:right="0" w:firstLine="0"/>
        <w:jc w:val="left"/>
        <w:rPr>
          <w:rFonts w:ascii="Arial"/>
          <w:color w:val="FF0000"/>
          <w:spacing w:val="0"/>
          <w:sz w:val="2"/>
        </w:rPr>
      </w:pPr>
    </w:p>
    <w:p w14:paraId="7792505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05C66A8">
      <w:pPr>
        <w:spacing w:before="0" w:after="0" w:line="170" w:lineRule="exact"/>
        <w:ind w:left="0" w:right="0" w:firstLine="0"/>
        <w:jc w:val="left"/>
        <w:rPr>
          <w:rFonts w:ascii="Times New Roman"/>
          <w:color w:val="000000"/>
          <w:spacing w:val="0"/>
          <w:sz w:val="16"/>
        </w:rPr>
      </w:pPr>
      <w:r>
        <w:pict>
          <v:shape id="_x000099" o:spid="_x0000_s1125" o:spt="75" type="#_x0000_t75" style="position:absolute;left:0pt;margin-left:59.25pt;margin-top:59.1pt;height:675pt;width:477.7pt;mso-position-horizontal-relative:page;mso-position-vertical-relative:page;z-index:-251656192;mso-width-relative:page;mso-height-relative:page;" filled="f" coordsize="21600,21600">
            <v:path/>
            <v:fill on="f" focussize="0,0"/>
            <v:stroke/>
            <v:imagedata r:id="rId69" o:title=""/>
            <o:lock v:ext="edit" aspectratio="t"/>
          </v:shape>
        </w:pict>
      </w:r>
      <w:r>
        <w:pict>
          <v:shape id="_x0000100" o:spid="_x0000_s112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C7A672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-31-</w:t>
      </w:r>
    </w:p>
    <w:p w14:paraId="5F74A100">
      <w:pPr>
        <w:spacing w:before="0" w:after="0" w:line="0" w:lineRule="exact"/>
        <w:ind w:left="0" w:right="0" w:firstLine="0"/>
        <w:jc w:val="left"/>
        <w:rPr>
          <w:rFonts w:ascii="Arial"/>
          <w:color w:val="FF0000"/>
          <w:spacing w:val="0"/>
          <w:sz w:val="2"/>
        </w:rPr>
      </w:pPr>
    </w:p>
    <w:p w14:paraId="1603B8F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00C90CD">
      <w:pPr>
        <w:spacing w:before="0" w:after="0" w:line="170" w:lineRule="exact"/>
        <w:ind w:left="0" w:right="0" w:firstLine="0"/>
        <w:jc w:val="left"/>
        <w:rPr>
          <w:rFonts w:ascii="Times New Roman"/>
          <w:color w:val="000000"/>
          <w:spacing w:val="0"/>
          <w:sz w:val="16"/>
        </w:rPr>
      </w:pPr>
      <w:r>
        <w:pict>
          <v:shape id="_x0000101" o:spid="_x0000_s1127" o:spt="75" type="#_x0000_t75" style="position:absolute;left:0pt;margin-left:59.25pt;margin-top:59.1pt;height:675pt;width:477.7pt;mso-position-horizontal-relative:page;mso-position-vertical-relative:page;z-index:-251656192;mso-width-relative:page;mso-height-relative:page;" filled="f" coordsize="21600,21600">
            <v:path/>
            <v:fill on="f" focussize="0,0"/>
            <v:stroke/>
            <v:imagedata r:id="rId70" o:title=""/>
            <o:lock v:ext="edit" aspectratio="t"/>
          </v:shape>
        </w:pict>
      </w:r>
      <w:r>
        <w:pict>
          <v:shape id="_x0000102" o:spid="_x0000_s112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C63123F">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-32-</w:t>
      </w:r>
    </w:p>
    <w:p w14:paraId="3FF24E9A">
      <w:pPr>
        <w:spacing w:before="0" w:after="0" w:line="0" w:lineRule="exact"/>
        <w:ind w:left="0" w:right="0" w:firstLine="0"/>
        <w:jc w:val="left"/>
        <w:rPr>
          <w:rFonts w:ascii="Arial"/>
          <w:color w:val="FF0000"/>
          <w:spacing w:val="0"/>
          <w:sz w:val="2"/>
        </w:rPr>
      </w:pPr>
    </w:p>
    <w:p w14:paraId="44730E7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72A4958">
      <w:pPr>
        <w:spacing w:before="0" w:after="0" w:line="170" w:lineRule="exact"/>
        <w:ind w:left="0" w:right="0" w:firstLine="0"/>
        <w:jc w:val="left"/>
        <w:rPr>
          <w:rFonts w:ascii="Times New Roman"/>
          <w:color w:val="000000"/>
          <w:spacing w:val="0"/>
          <w:sz w:val="16"/>
        </w:rPr>
      </w:pPr>
      <w:r>
        <w:pict>
          <v:shape id="_x0000103" o:spid="_x0000_s1129" o:spt="75" type="#_x0000_t75" style="position:absolute;left:0pt;margin-left:59.25pt;margin-top:59.1pt;height:675pt;width:477.7pt;mso-position-horizontal-relative:page;mso-position-vertical-relative:page;z-index:-251656192;mso-width-relative:page;mso-height-relative:page;" filled="f" coordsize="21600,21600">
            <v:path/>
            <v:fill on="f" focussize="0,0"/>
            <v:stroke/>
            <v:imagedata r:id="rId71" o:title=""/>
            <o:lock v:ext="edit" aspectratio="t"/>
          </v:shape>
        </w:pict>
      </w:r>
      <w:r>
        <w:pict>
          <v:shape id="_x0000104" o:spid="_x0000_s113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A1E5ECB">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-33-</w:t>
      </w:r>
    </w:p>
    <w:p w14:paraId="27A9FBEA">
      <w:pPr>
        <w:spacing w:before="0" w:after="0" w:line="0" w:lineRule="exact"/>
        <w:ind w:left="0" w:right="0" w:firstLine="0"/>
        <w:jc w:val="left"/>
        <w:rPr>
          <w:rFonts w:ascii="Arial"/>
          <w:color w:val="FF0000"/>
          <w:spacing w:val="0"/>
          <w:sz w:val="2"/>
        </w:rPr>
      </w:pPr>
    </w:p>
    <w:p w14:paraId="2173993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4CAD24B">
      <w:pPr>
        <w:spacing w:before="0" w:after="0" w:line="170" w:lineRule="exact"/>
        <w:ind w:left="0" w:right="0" w:firstLine="0"/>
        <w:jc w:val="left"/>
        <w:rPr>
          <w:rFonts w:ascii="Times New Roman"/>
          <w:color w:val="000000"/>
          <w:spacing w:val="0"/>
          <w:sz w:val="16"/>
        </w:rPr>
      </w:pPr>
      <w:r>
        <w:pict>
          <v:shape id="_x0000105" o:spid="_x0000_s1131" o:spt="75" type="#_x0000_t75" style="position:absolute;left:0pt;margin-left:59.25pt;margin-top:59.1pt;height:675pt;width:477.7pt;mso-position-horizontal-relative:page;mso-position-vertical-relative:page;z-index:-251656192;mso-width-relative:page;mso-height-relative:page;" filled="f" coordsize="21600,21600">
            <v:path/>
            <v:fill on="f" focussize="0,0"/>
            <v:stroke/>
            <v:imagedata r:id="rId72" o:title=""/>
            <o:lock v:ext="edit" aspectratio="t"/>
          </v:shape>
        </w:pict>
      </w:r>
      <w:r>
        <w:pict>
          <v:shape id="_x0000106" o:spid="_x0000_s113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73842AC">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-34-</w:t>
      </w:r>
    </w:p>
    <w:p w14:paraId="7004D71C">
      <w:pPr>
        <w:spacing w:before="0" w:after="0" w:line="0" w:lineRule="exact"/>
        <w:ind w:left="0" w:right="0" w:firstLine="0"/>
        <w:jc w:val="left"/>
        <w:rPr>
          <w:rFonts w:ascii="Arial"/>
          <w:color w:val="FF0000"/>
          <w:spacing w:val="0"/>
          <w:sz w:val="2"/>
        </w:rPr>
      </w:pPr>
    </w:p>
    <w:p w14:paraId="14DFBFB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FB3F786">
      <w:pPr>
        <w:sectPr>
          <w:pgSz w:w="11900" w:h="16840"/>
          <w:pgMar w:top="372" w:right="100" w:bottom="0" w:left="640" w:header="720" w:footer="720" w:gutter="0"/>
          <w:pgNumType w:start="1"/>
          <w:cols w:space="720" w:num="1"/>
          <w:docGrid w:linePitch="1" w:charSpace="0"/>
        </w:sectPr>
      </w:pPr>
    </w:p>
    <w:p w14:paraId="3D0C3135">
      <w:pPr>
        <w:spacing w:before="0" w:after="0" w:line="0" w:lineRule="exact"/>
        <w:ind w:left="0" w:right="0" w:firstLine="0"/>
        <w:jc w:val="left"/>
        <w:rPr>
          <w:rFonts w:ascii="Arial"/>
          <w:color w:val="FF0000"/>
          <w:spacing w:val="0"/>
          <w:sz w:val="2"/>
        </w:rPr>
      </w:pPr>
    </w:p>
    <w:p w14:paraId="730B3159">
      <w:pPr>
        <w:spacing w:before="0" w:after="0" w:line="170" w:lineRule="exact"/>
        <w:ind w:left="0" w:right="0" w:firstLine="0"/>
        <w:jc w:val="left"/>
        <w:rPr>
          <w:rFonts w:ascii="Times New Roman"/>
          <w:color w:val="000000"/>
          <w:spacing w:val="0"/>
          <w:sz w:val="16"/>
        </w:rPr>
      </w:pPr>
      <w:r>
        <w:pict>
          <v:shape id="_x0000107" o:spid="_x0000_s1133"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73" o:title=""/>
            <o:lock v:ext="edit" aspectratio="t"/>
          </v:shape>
        </w:pict>
      </w:r>
      <w:r>
        <w:pict>
          <v:shape id="_x0000108" o:spid="_x0000_s1134"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0C60B0DB">
      <w:pPr>
        <w:spacing w:before="11030" w:after="0" w:line="170" w:lineRule="exact"/>
        <w:ind w:left="7641" w:right="0" w:firstLine="0"/>
        <w:jc w:val="left"/>
        <w:rPr>
          <w:rFonts w:ascii="Times New Roman"/>
          <w:color w:val="000000"/>
          <w:spacing w:val="0"/>
          <w:sz w:val="16"/>
        </w:rPr>
      </w:pPr>
      <w:r>
        <w:rPr>
          <w:rFonts w:ascii="MingLiU"/>
          <w:color w:val="000000"/>
          <w:spacing w:val="-11"/>
          <w:sz w:val="16"/>
        </w:rPr>
        <w:t>-35-</w:t>
      </w:r>
    </w:p>
    <w:p w14:paraId="6A017F99">
      <w:pPr>
        <w:spacing w:before="0" w:after="0" w:line="0" w:lineRule="exact"/>
        <w:ind w:left="0" w:right="0" w:firstLine="0"/>
        <w:jc w:val="left"/>
        <w:rPr>
          <w:rFonts w:ascii="Arial"/>
          <w:color w:val="FF0000"/>
          <w:spacing w:val="0"/>
          <w:sz w:val="2"/>
        </w:rPr>
      </w:pPr>
    </w:p>
    <w:p w14:paraId="22CD9F0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885CB1D">
      <w:pPr>
        <w:spacing w:before="0" w:after="0" w:line="170" w:lineRule="exact"/>
        <w:ind w:left="0" w:right="0" w:firstLine="0"/>
        <w:jc w:val="left"/>
        <w:rPr>
          <w:rFonts w:ascii="Times New Roman"/>
          <w:color w:val="000000"/>
          <w:spacing w:val="0"/>
          <w:sz w:val="16"/>
        </w:rPr>
      </w:pPr>
      <w:r>
        <w:pict>
          <v:shape id="_x0000109" o:spid="_x0000_s1135"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74" o:title=""/>
            <o:lock v:ext="edit" aspectratio="t"/>
          </v:shape>
        </w:pict>
      </w:r>
      <w:r>
        <w:pict>
          <v:shape id="_x0000110" o:spid="_x0000_s1136"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32079A78">
      <w:pPr>
        <w:spacing w:before="11030" w:after="0" w:line="170" w:lineRule="exact"/>
        <w:ind w:left="7641" w:right="0" w:firstLine="0"/>
        <w:jc w:val="left"/>
        <w:rPr>
          <w:rFonts w:ascii="Times New Roman"/>
          <w:color w:val="000000"/>
          <w:spacing w:val="0"/>
          <w:sz w:val="16"/>
        </w:rPr>
      </w:pPr>
      <w:r>
        <w:rPr>
          <w:rFonts w:ascii="MingLiU"/>
          <w:color w:val="000000"/>
          <w:spacing w:val="-11"/>
          <w:sz w:val="16"/>
        </w:rPr>
        <w:t>-36-</w:t>
      </w:r>
    </w:p>
    <w:p w14:paraId="4D17B34F">
      <w:pPr>
        <w:spacing w:before="0" w:after="0" w:line="0" w:lineRule="exact"/>
        <w:ind w:left="0" w:right="0" w:firstLine="0"/>
        <w:jc w:val="left"/>
        <w:rPr>
          <w:rFonts w:ascii="Arial"/>
          <w:color w:val="FF0000"/>
          <w:spacing w:val="0"/>
          <w:sz w:val="2"/>
        </w:rPr>
      </w:pPr>
    </w:p>
    <w:p w14:paraId="7475A89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EC3E93C">
      <w:pPr>
        <w:sectPr>
          <w:pgSz w:w="16840" w:h="11900" w:orient="landscape"/>
          <w:pgMar w:top="372" w:right="100" w:bottom="0" w:left="640" w:header="720" w:footer="720" w:gutter="0"/>
          <w:pgNumType w:start="1"/>
          <w:cols w:space="720" w:num="1"/>
          <w:docGrid w:linePitch="1" w:charSpace="0"/>
        </w:sectPr>
      </w:pPr>
    </w:p>
    <w:p w14:paraId="797181E1">
      <w:pPr>
        <w:spacing w:before="0" w:after="0" w:line="0" w:lineRule="exact"/>
        <w:ind w:left="0" w:right="0" w:firstLine="0"/>
        <w:jc w:val="left"/>
        <w:rPr>
          <w:rFonts w:ascii="Arial"/>
          <w:color w:val="FF0000"/>
          <w:spacing w:val="0"/>
          <w:sz w:val="2"/>
        </w:rPr>
      </w:pPr>
    </w:p>
    <w:p w14:paraId="5A6BE872">
      <w:pPr>
        <w:spacing w:before="0" w:after="0" w:line="170" w:lineRule="exact"/>
        <w:ind w:left="0" w:right="0" w:firstLine="0"/>
        <w:jc w:val="left"/>
        <w:rPr>
          <w:rFonts w:ascii="Times New Roman"/>
          <w:color w:val="000000"/>
          <w:spacing w:val="0"/>
          <w:sz w:val="16"/>
        </w:rPr>
      </w:pPr>
      <w:r>
        <w:pict>
          <v:shape id="_x0000111" o:spid="_x0000_s113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75" o:title=""/>
            <o:lock v:ext="edit" aspectratio="t"/>
          </v:shape>
        </w:pict>
      </w:r>
      <w:r>
        <w:pict>
          <v:shape id="_x0000112" o:spid="_x0000_s113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A6B742E">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-37-</w:t>
      </w:r>
    </w:p>
    <w:p w14:paraId="0C8AE108">
      <w:pPr>
        <w:spacing w:before="0" w:after="0" w:line="0" w:lineRule="exact"/>
        <w:ind w:left="0" w:right="0" w:firstLine="0"/>
        <w:jc w:val="left"/>
        <w:rPr>
          <w:rFonts w:ascii="Arial"/>
          <w:color w:val="FF0000"/>
          <w:spacing w:val="0"/>
          <w:sz w:val="2"/>
        </w:rPr>
      </w:pPr>
    </w:p>
    <w:p w14:paraId="3E8DE94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83F47C4">
      <w:pPr>
        <w:spacing w:before="0" w:after="0" w:line="170" w:lineRule="exact"/>
        <w:ind w:left="0" w:right="0" w:firstLine="0"/>
        <w:jc w:val="left"/>
        <w:rPr>
          <w:rFonts w:ascii="Times New Roman"/>
          <w:color w:val="000000"/>
          <w:spacing w:val="0"/>
          <w:sz w:val="16"/>
        </w:rPr>
      </w:pPr>
      <w:r>
        <w:pict>
          <v:shape id="_x0000113" o:spid="_x0000_s113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76" o:title=""/>
            <o:lock v:ext="edit" aspectratio="t"/>
          </v:shape>
        </w:pict>
      </w:r>
      <w:r>
        <w:pict>
          <v:shape id="_x0000114" o:spid="_x0000_s114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04C00116">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-38-</w:t>
      </w:r>
    </w:p>
    <w:p w14:paraId="4D2F668E">
      <w:pPr>
        <w:spacing w:before="0" w:after="0" w:line="0" w:lineRule="exact"/>
        <w:ind w:left="0" w:right="0" w:firstLine="0"/>
        <w:jc w:val="left"/>
        <w:rPr>
          <w:rFonts w:ascii="Arial"/>
          <w:color w:val="FF0000"/>
          <w:spacing w:val="0"/>
          <w:sz w:val="2"/>
        </w:rPr>
      </w:pPr>
    </w:p>
    <w:p w14:paraId="70D87BF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FAF6958">
      <w:pPr>
        <w:spacing w:before="0" w:after="0" w:line="170" w:lineRule="exact"/>
        <w:ind w:left="0" w:right="0" w:firstLine="0"/>
        <w:jc w:val="left"/>
        <w:rPr>
          <w:rFonts w:ascii="Times New Roman"/>
          <w:color w:val="000000"/>
          <w:spacing w:val="0"/>
          <w:sz w:val="16"/>
        </w:rPr>
      </w:pPr>
      <w:r>
        <w:pict>
          <v:shape id="_x0000115" o:spid="_x0000_s1141"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7" o:title=""/>
            <o:lock v:ext="edit" aspectratio="t"/>
          </v:shape>
        </w:pict>
      </w:r>
      <w:r>
        <w:rPr>
          <w:rFonts w:ascii="MingLiU" w:hAnsi="MingLiU" w:cs="MingLiU"/>
          <w:color w:val="000000"/>
          <w:spacing w:val="-1"/>
          <w:sz w:val="16"/>
        </w:rPr>
        <w:t>兴县魏家滩镇人民政府2023年部门决算公开报告</w:t>
      </w:r>
    </w:p>
    <w:p w14:paraId="67A66DCF">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-39-</w:t>
      </w:r>
    </w:p>
    <w:p w14:paraId="40BF390F">
      <w:pPr>
        <w:spacing w:before="0" w:after="0" w:line="0" w:lineRule="exact"/>
        <w:ind w:left="0" w:right="0" w:firstLine="0"/>
        <w:jc w:val="left"/>
        <w:rPr>
          <w:rFonts w:ascii="Arial"/>
          <w:color w:val="FF0000"/>
          <w:spacing w:val="0"/>
          <w:sz w:val="2"/>
        </w:rPr>
      </w:pPr>
    </w:p>
    <w:p w14:paraId="230E6D6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70ABB4F">
      <w:pPr>
        <w:spacing w:before="0" w:after="0" w:line="170" w:lineRule="exact"/>
        <w:ind w:left="0" w:right="0" w:firstLine="0"/>
        <w:jc w:val="left"/>
        <w:rPr>
          <w:rFonts w:ascii="Times New Roman"/>
          <w:color w:val="000000"/>
          <w:spacing w:val="0"/>
          <w:sz w:val="16"/>
        </w:rPr>
      </w:pPr>
      <w:r>
        <w:pict>
          <v:shape id="_x0000116" o:spid="_x0000_s1142"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78" o:title=""/>
            <o:lock v:ext="edit" aspectratio="t"/>
          </v:shape>
        </w:pict>
      </w:r>
      <w:r>
        <w:pict>
          <v:shape id="_x0000117" o:spid="_x0000_s114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4D684CAB">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-40-</w:t>
      </w:r>
    </w:p>
    <w:p w14:paraId="1158ECB8">
      <w:pPr>
        <w:spacing w:before="0" w:after="0" w:line="0" w:lineRule="exact"/>
        <w:ind w:left="0" w:right="0" w:firstLine="0"/>
        <w:jc w:val="left"/>
        <w:rPr>
          <w:rFonts w:ascii="Arial"/>
          <w:color w:val="FF0000"/>
          <w:spacing w:val="0"/>
          <w:sz w:val="2"/>
        </w:rPr>
      </w:pPr>
    </w:p>
    <w:p w14:paraId="7785BE9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94314CC">
      <w:pPr>
        <w:spacing w:before="0" w:after="0" w:line="170" w:lineRule="exact"/>
        <w:ind w:left="0" w:right="0" w:firstLine="0"/>
        <w:jc w:val="left"/>
        <w:rPr>
          <w:rFonts w:ascii="Times New Roman"/>
          <w:color w:val="000000"/>
          <w:spacing w:val="0"/>
          <w:sz w:val="16"/>
        </w:rPr>
      </w:pPr>
      <w:r>
        <w:pict>
          <v:shape id="_x0000118" o:spid="_x0000_s1144"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9" o:title=""/>
            <o:lock v:ext="edit" aspectratio="t"/>
          </v:shape>
        </w:pict>
      </w:r>
      <w:r>
        <w:rPr>
          <w:rFonts w:ascii="MingLiU" w:hAnsi="MingLiU" w:cs="MingLiU"/>
          <w:color w:val="000000"/>
          <w:spacing w:val="-1"/>
          <w:sz w:val="16"/>
        </w:rPr>
        <w:t>兴县魏家滩镇人民政府2023年部门决算公开报告</w:t>
      </w:r>
    </w:p>
    <w:p w14:paraId="74C4B9B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-41-</w:t>
      </w:r>
    </w:p>
    <w:p w14:paraId="68FD4BC2">
      <w:pPr>
        <w:spacing w:before="0" w:after="0" w:line="0" w:lineRule="exact"/>
        <w:ind w:left="0" w:right="0" w:firstLine="0"/>
        <w:jc w:val="left"/>
        <w:rPr>
          <w:rFonts w:ascii="Arial"/>
          <w:color w:val="FF0000"/>
          <w:spacing w:val="0"/>
          <w:sz w:val="2"/>
        </w:rPr>
      </w:pPr>
    </w:p>
    <w:p w14:paraId="579FB79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36AACE4">
      <w:pPr>
        <w:spacing w:before="0" w:after="0" w:line="170" w:lineRule="exact"/>
        <w:ind w:left="0" w:right="0" w:firstLine="0"/>
        <w:jc w:val="left"/>
        <w:rPr>
          <w:rFonts w:ascii="Times New Roman"/>
          <w:color w:val="000000"/>
          <w:spacing w:val="0"/>
          <w:sz w:val="16"/>
        </w:rPr>
      </w:pPr>
      <w:r>
        <w:pict>
          <v:shape id="_x0000119" o:spid="_x0000_s1145"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0" o:title=""/>
            <o:lock v:ext="edit" aspectratio="t"/>
          </v:shape>
        </w:pict>
      </w:r>
      <w:r>
        <w:pict>
          <v:shape id="_x0000120" o:spid="_x0000_s114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7CF71EB">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-42-</w:t>
      </w:r>
    </w:p>
    <w:p w14:paraId="58BA2BA1">
      <w:pPr>
        <w:spacing w:before="0" w:after="0" w:line="0" w:lineRule="exact"/>
        <w:ind w:left="0" w:right="0" w:firstLine="0"/>
        <w:jc w:val="left"/>
        <w:rPr>
          <w:rFonts w:ascii="Arial"/>
          <w:color w:val="FF0000"/>
          <w:spacing w:val="0"/>
          <w:sz w:val="2"/>
        </w:rPr>
      </w:pPr>
    </w:p>
    <w:p w14:paraId="1B7B5DA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45B5251">
      <w:pPr>
        <w:spacing w:before="0" w:after="0" w:line="170" w:lineRule="exact"/>
        <w:ind w:left="0" w:right="0" w:firstLine="0"/>
        <w:jc w:val="left"/>
        <w:rPr>
          <w:rFonts w:ascii="Times New Roman"/>
          <w:color w:val="000000"/>
          <w:spacing w:val="0"/>
          <w:sz w:val="16"/>
        </w:rPr>
      </w:pPr>
      <w:r>
        <w:pict>
          <v:shape id="_x0000121" o:spid="_x0000_s114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1" o:title=""/>
            <o:lock v:ext="edit" aspectratio="t"/>
          </v:shape>
        </w:pict>
      </w:r>
      <w:r>
        <w:pict>
          <v:shape id="_x0000122" o:spid="_x0000_s114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5517DBAE">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-43-</w:t>
      </w:r>
    </w:p>
    <w:p w14:paraId="0089796F">
      <w:pPr>
        <w:spacing w:before="0" w:after="0" w:line="0" w:lineRule="exact"/>
        <w:ind w:left="0" w:right="0" w:firstLine="0"/>
        <w:jc w:val="left"/>
        <w:rPr>
          <w:rFonts w:ascii="Arial"/>
          <w:color w:val="FF0000"/>
          <w:spacing w:val="0"/>
          <w:sz w:val="2"/>
        </w:rPr>
      </w:pPr>
    </w:p>
    <w:p w14:paraId="74F39BE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A386D36">
      <w:pPr>
        <w:spacing w:before="0" w:after="0" w:line="170" w:lineRule="exact"/>
        <w:ind w:left="0" w:right="0" w:firstLine="0"/>
        <w:jc w:val="left"/>
        <w:rPr>
          <w:rFonts w:ascii="Times New Roman"/>
          <w:color w:val="000000"/>
          <w:spacing w:val="0"/>
          <w:sz w:val="16"/>
        </w:rPr>
      </w:pPr>
      <w:r>
        <w:pict>
          <v:shape id="_x0000123" o:spid="_x0000_s114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2" o:title=""/>
            <o:lock v:ext="edit" aspectratio="t"/>
          </v:shape>
        </w:pict>
      </w:r>
      <w:r>
        <w:pict>
          <v:shape id="_x0000124" o:spid="_x0000_s115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113487BD">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-44-</w:t>
      </w:r>
    </w:p>
    <w:p w14:paraId="7220EFA3">
      <w:pPr>
        <w:spacing w:before="0" w:after="0" w:line="0" w:lineRule="exact"/>
        <w:ind w:left="0" w:right="0" w:firstLine="0"/>
        <w:jc w:val="left"/>
        <w:rPr>
          <w:rFonts w:ascii="Arial"/>
          <w:color w:val="FF0000"/>
          <w:spacing w:val="0"/>
          <w:sz w:val="2"/>
        </w:rPr>
      </w:pPr>
    </w:p>
    <w:p w14:paraId="5D90CD1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2B893B4">
      <w:pPr>
        <w:spacing w:before="0" w:after="0" w:line="170" w:lineRule="exact"/>
        <w:ind w:left="0" w:right="0" w:firstLine="0"/>
        <w:jc w:val="left"/>
        <w:rPr>
          <w:rFonts w:ascii="Times New Roman"/>
          <w:color w:val="000000"/>
          <w:spacing w:val="0"/>
          <w:sz w:val="16"/>
        </w:rPr>
      </w:pPr>
      <w:r>
        <w:pict>
          <v:shape id="_x0000125" o:spid="_x0000_s115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3" o:title=""/>
            <o:lock v:ext="edit" aspectratio="t"/>
          </v:shape>
        </w:pict>
      </w:r>
      <w:r>
        <w:pict>
          <v:shape id="_x0000126" o:spid="_x0000_s115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BEEF1A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-45-</w:t>
      </w:r>
    </w:p>
    <w:p w14:paraId="56187117">
      <w:pPr>
        <w:spacing w:before="0" w:after="0" w:line="0" w:lineRule="exact"/>
        <w:ind w:left="0" w:right="0" w:firstLine="0"/>
        <w:jc w:val="left"/>
        <w:rPr>
          <w:rFonts w:ascii="Arial"/>
          <w:color w:val="FF0000"/>
          <w:spacing w:val="0"/>
          <w:sz w:val="2"/>
        </w:rPr>
      </w:pPr>
    </w:p>
    <w:p w14:paraId="3F62B23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DD4377D">
      <w:pPr>
        <w:sectPr>
          <w:pgSz w:w="11900" w:h="16840"/>
          <w:pgMar w:top="372" w:right="100" w:bottom="0" w:left="640" w:header="720" w:footer="720" w:gutter="0"/>
          <w:pgNumType w:start="1"/>
          <w:cols w:space="720" w:num="1"/>
          <w:docGrid w:linePitch="1" w:charSpace="0"/>
        </w:sectPr>
      </w:pPr>
    </w:p>
    <w:p w14:paraId="4F6CC71E">
      <w:pPr>
        <w:spacing w:before="0" w:after="0" w:line="0" w:lineRule="exact"/>
        <w:ind w:left="0" w:right="0" w:firstLine="0"/>
        <w:jc w:val="left"/>
        <w:rPr>
          <w:rFonts w:ascii="Arial"/>
          <w:color w:val="FF0000"/>
          <w:spacing w:val="0"/>
          <w:sz w:val="2"/>
        </w:rPr>
      </w:pPr>
    </w:p>
    <w:p w14:paraId="11F420EA">
      <w:pPr>
        <w:spacing w:before="0" w:after="0" w:line="170" w:lineRule="exact"/>
        <w:ind w:left="0" w:right="0" w:firstLine="0"/>
        <w:jc w:val="left"/>
        <w:rPr>
          <w:rFonts w:ascii="Times New Roman"/>
          <w:color w:val="000000"/>
          <w:spacing w:val="0"/>
          <w:sz w:val="16"/>
        </w:rPr>
      </w:pPr>
      <w:r>
        <w:pict>
          <v:shape id="_x0000127" o:spid="_x0000_s1153"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84" o:title=""/>
            <o:lock v:ext="edit" aspectratio="t"/>
          </v:shape>
        </w:pict>
      </w:r>
      <w:r>
        <w:pict>
          <v:shape id="_x0000128" o:spid="_x0000_s1154"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12482790">
      <w:pPr>
        <w:spacing w:before="11030" w:after="0" w:line="170" w:lineRule="exact"/>
        <w:ind w:left="7641" w:right="0" w:firstLine="0"/>
        <w:jc w:val="left"/>
        <w:rPr>
          <w:rFonts w:ascii="Times New Roman"/>
          <w:color w:val="000000"/>
          <w:spacing w:val="0"/>
          <w:sz w:val="16"/>
        </w:rPr>
      </w:pPr>
      <w:r>
        <w:rPr>
          <w:rFonts w:ascii="MingLiU"/>
          <w:color w:val="000000"/>
          <w:spacing w:val="-11"/>
          <w:sz w:val="16"/>
        </w:rPr>
        <w:t>-46-</w:t>
      </w:r>
    </w:p>
    <w:p w14:paraId="36B294DB">
      <w:pPr>
        <w:spacing w:before="0" w:after="0" w:line="0" w:lineRule="exact"/>
        <w:ind w:left="0" w:right="0" w:firstLine="0"/>
        <w:jc w:val="left"/>
        <w:rPr>
          <w:rFonts w:ascii="Arial"/>
          <w:color w:val="FF0000"/>
          <w:spacing w:val="0"/>
          <w:sz w:val="2"/>
        </w:rPr>
      </w:pPr>
    </w:p>
    <w:p w14:paraId="5845322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3833420">
      <w:pPr>
        <w:spacing w:before="0" w:after="0" w:line="170" w:lineRule="exact"/>
        <w:ind w:left="0" w:right="0" w:firstLine="0"/>
        <w:jc w:val="left"/>
        <w:rPr>
          <w:rFonts w:ascii="Times New Roman"/>
          <w:color w:val="000000"/>
          <w:spacing w:val="0"/>
          <w:sz w:val="16"/>
        </w:rPr>
      </w:pPr>
      <w:r>
        <w:pict>
          <v:shape id="_x0000129" o:spid="_x0000_s1155"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85" o:title=""/>
            <o:lock v:ext="edit" aspectratio="t"/>
          </v:shape>
        </w:pict>
      </w:r>
      <w:r>
        <w:pict>
          <v:shape id="_x0000130" o:spid="_x0000_s1156"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2C02F403">
      <w:pPr>
        <w:spacing w:before="11030" w:after="0" w:line="170" w:lineRule="exact"/>
        <w:ind w:left="7641" w:right="0" w:firstLine="0"/>
        <w:jc w:val="left"/>
        <w:rPr>
          <w:rFonts w:ascii="Times New Roman"/>
          <w:color w:val="000000"/>
          <w:spacing w:val="0"/>
          <w:sz w:val="16"/>
        </w:rPr>
      </w:pPr>
      <w:r>
        <w:rPr>
          <w:rFonts w:ascii="MingLiU"/>
          <w:color w:val="000000"/>
          <w:spacing w:val="-11"/>
          <w:sz w:val="16"/>
        </w:rPr>
        <w:t>-47-</w:t>
      </w:r>
    </w:p>
    <w:p w14:paraId="061F31A0">
      <w:pPr>
        <w:spacing w:before="0" w:after="0" w:line="0" w:lineRule="exact"/>
        <w:ind w:left="0" w:right="0" w:firstLine="0"/>
        <w:jc w:val="left"/>
        <w:rPr>
          <w:rFonts w:ascii="Arial"/>
          <w:color w:val="FF0000"/>
          <w:spacing w:val="0"/>
          <w:sz w:val="2"/>
        </w:rPr>
      </w:pPr>
    </w:p>
    <w:p w14:paraId="595404C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F6B08C9">
      <w:pPr>
        <w:sectPr>
          <w:pgSz w:w="16840" w:h="11900" w:orient="landscape"/>
          <w:pgMar w:top="372" w:right="100" w:bottom="0" w:left="640" w:header="720" w:footer="720" w:gutter="0"/>
          <w:pgNumType w:start="1"/>
          <w:cols w:space="720" w:num="1"/>
          <w:docGrid w:linePitch="1" w:charSpace="0"/>
        </w:sectPr>
      </w:pPr>
    </w:p>
    <w:p w14:paraId="64A45DA5">
      <w:pPr>
        <w:spacing w:before="0" w:after="0" w:line="0" w:lineRule="exact"/>
        <w:ind w:left="0" w:right="0" w:firstLine="0"/>
        <w:jc w:val="left"/>
        <w:rPr>
          <w:rFonts w:ascii="Arial"/>
          <w:color w:val="FF0000"/>
          <w:spacing w:val="0"/>
          <w:sz w:val="2"/>
        </w:rPr>
      </w:pPr>
    </w:p>
    <w:p w14:paraId="14BC2C95">
      <w:pPr>
        <w:spacing w:before="0" w:after="0" w:line="170" w:lineRule="exact"/>
        <w:ind w:left="0" w:right="0" w:firstLine="0"/>
        <w:jc w:val="left"/>
        <w:rPr>
          <w:rFonts w:ascii="Times New Roman"/>
          <w:color w:val="000000"/>
          <w:spacing w:val="0"/>
          <w:sz w:val="16"/>
        </w:rPr>
      </w:pPr>
      <w:r>
        <w:pict>
          <v:shape id="_x0000131" o:spid="_x0000_s115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6" o:title=""/>
            <o:lock v:ext="edit" aspectratio="t"/>
          </v:shape>
        </w:pict>
      </w:r>
      <w:r>
        <w:pict>
          <v:shape id="_x0000132" o:spid="_x0000_s115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2C1616F9">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-48-</w:t>
      </w:r>
    </w:p>
    <w:p w14:paraId="5223AB35">
      <w:pPr>
        <w:spacing w:before="0" w:after="0" w:line="0" w:lineRule="exact"/>
        <w:ind w:left="0" w:right="0" w:firstLine="0"/>
        <w:jc w:val="left"/>
        <w:rPr>
          <w:rFonts w:ascii="Arial"/>
          <w:color w:val="FF0000"/>
          <w:spacing w:val="0"/>
          <w:sz w:val="2"/>
        </w:rPr>
      </w:pPr>
    </w:p>
    <w:p w14:paraId="63350A4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F1CCA89">
      <w:pPr>
        <w:spacing w:before="0" w:after="0" w:line="170" w:lineRule="exact"/>
        <w:ind w:left="0" w:right="0" w:firstLine="0"/>
        <w:jc w:val="left"/>
        <w:rPr>
          <w:rFonts w:ascii="Times New Roman"/>
          <w:color w:val="000000"/>
          <w:spacing w:val="0"/>
          <w:sz w:val="16"/>
        </w:rPr>
      </w:pPr>
      <w:r>
        <w:pict>
          <v:shape id="_x0000133" o:spid="_x0000_s115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7" o:title=""/>
            <o:lock v:ext="edit" aspectratio="t"/>
          </v:shape>
        </w:pict>
      </w:r>
      <w:r>
        <w:pict>
          <v:shape id="_x0000134" o:spid="_x0000_s116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53D5E91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-49-</w:t>
      </w:r>
    </w:p>
    <w:p w14:paraId="584E6819">
      <w:pPr>
        <w:spacing w:before="0" w:after="0" w:line="0" w:lineRule="exact"/>
        <w:ind w:left="0" w:right="0" w:firstLine="0"/>
        <w:jc w:val="left"/>
        <w:rPr>
          <w:rFonts w:ascii="Arial"/>
          <w:color w:val="FF0000"/>
          <w:spacing w:val="0"/>
          <w:sz w:val="2"/>
        </w:rPr>
      </w:pPr>
    </w:p>
    <w:p w14:paraId="74CF7D7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379AF4F">
      <w:pPr>
        <w:spacing w:before="0" w:after="0" w:line="170" w:lineRule="exact"/>
        <w:ind w:left="0" w:right="0" w:firstLine="0"/>
        <w:jc w:val="left"/>
        <w:rPr>
          <w:rFonts w:ascii="Times New Roman"/>
          <w:color w:val="000000"/>
          <w:spacing w:val="0"/>
          <w:sz w:val="16"/>
        </w:rPr>
      </w:pPr>
      <w:r>
        <w:pict>
          <v:shape id="_x0000135" o:spid="_x0000_s1161"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7" o:title=""/>
            <o:lock v:ext="edit" aspectratio="t"/>
          </v:shape>
        </w:pict>
      </w:r>
      <w:r>
        <w:rPr>
          <w:rFonts w:ascii="MingLiU" w:hAnsi="MingLiU" w:cs="MingLiU"/>
          <w:color w:val="000000"/>
          <w:spacing w:val="-1"/>
          <w:sz w:val="16"/>
        </w:rPr>
        <w:t>兴县魏家滩镇人民政府2023年部门决算公开报告</w:t>
      </w:r>
    </w:p>
    <w:p w14:paraId="0F772C3C">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-50-</w:t>
      </w:r>
    </w:p>
    <w:p w14:paraId="5D594ED8">
      <w:pPr>
        <w:spacing w:before="0" w:after="0" w:line="0" w:lineRule="exact"/>
        <w:ind w:left="0" w:right="0" w:firstLine="0"/>
        <w:jc w:val="left"/>
        <w:rPr>
          <w:rFonts w:ascii="Arial"/>
          <w:color w:val="FF0000"/>
          <w:spacing w:val="0"/>
          <w:sz w:val="2"/>
        </w:rPr>
      </w:pPr>
    </w:p>
    <w:p w14:paraId="26E25F9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9538FC2">
      <w:pPr>
        <w:spacing w:before="0" w:after="0" w:line="170" w:lineRule="exact"/>
        <w:ind w:left="0" w:right="0" w:firstLine="0"/>
        <w:jc w:val="left"/>
        <w:rPr>
          <w:rFonts w:ascii="Times New Roman"/>
          <w:color w:val="000000"/>
          <w:spacing w:val="0"/>
          <w:sz w:val="16"/>
        </w:rPr>
      </w:pPr>
      <w:r>
        <w:pict>
          <v:shape id="_x0000136" o:spid="_x0000_s1162"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8" o:title=""/>
            <o:lock v:ext="edit" aspectratio="t"/>
          </v:shape>
        </w:pict>
      </w:r>
      <w:r>
        <w:pict>
          <v:shape id="_x0000137" o:spid="_x0000_s116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6161995">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-51-</w:t>
      </w:r>
    </w:p>
    <w:p w14:paraId="0139D696">
      <w:pPr>
        <w:spacing w:before="0" w:after="0" w:line="0" w:lineRule="exact"/>
        <w:ind w:left="0" w:right="0" w:firstLine="0"/>
        <w:jc w:val="left"/>
        <w:rPr>
          <w:rFonts w:ascii="Arial"/>
          <w:color w:val="FF0000"/>
          <w:spacing w:val="0"/>
          <w:sz w:val="2"/>
        </w:rPr>
      </w:pPr>
    </w:p>
    <w:p w14:paraId="7375FE0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F9BA589">
      <w:pPr>
        <w:spacing w:before="0" w:after="0" w:line="170" w:lineRule="exact"/>
        <w:ind w:left="0" w:right="0" w:firstLine="0"/>
        <w:jc w:val="left"/>
        <w:rPr>
          <w:rFonts w:ascii="Times New Roman"/>
          <w:color w:val="000000"/>
          <w:spacing w:val="0"/>
          <w:sz w:val="16"/>
        </w:rPr>
      </w:pPr>
      <w:r>
        <w:pict>
          <v:shape id="_x0000138" o:spid="_x0000_s1164"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9" o:title=""/>
            <o:lock v:ext="edit" aspectratio="t"/>
          </v:shape>
        </w:pict>
      </w:r>
      <w:r>
        <w:rPr>
          <w:rFonts w:ascii="MingLiU" w:hAnsi="MingLiU" w:cs="MingLiU"/>
          <w:color w:val="000000"/>
          <w:spacing w:val="-1"/>
          <w:sz w:val="16"/>
        </w:rPr>
        <w:t>兴县魏家滩镇人民政府2023年部门决算公开报告</w:t>
      </w:r>
    </w:p>
    <w:p w14:paraId="46A51370">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-52-</w:t>
      </w:r>
    </w:p>
    <w:p w14:paraId="0DBFDC77">
      <w:pPr>
        <w:spacing w:before="0" w:after="0" w:line="0" w:lineRule="exact"/>
        <w:ind w:left="0" w:right="0" w:firstLine="0"/>
        <w:jc w:val="left"/>
        <w:rPr>
          <w:rFonts w:ascii="Arial"/>
          <w:color w:val="FF0000"/>
          <w:spacing w:val="0"/>
          <w:sz w:val="2"/>
        </w:rPr>
      </w:pPr>
    </w:p>
    <w:p w14:paraId="3FF3E5D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A0091A0">
      <w:pPr>
        <w:spacing w:before="0" w:after="0" w:line="170" w:lineRule="exact"/>
        <w:ind w:left="0" w:right="0" w:firstLine="0"/>
        <w:jc w:val="left"/>
        <w:rPr>
          <w:rFonts w:ascii="Times New Roman"/>
          <w:color w:val="000000"/>
          <w:spacing w:val="0"/>
          <w:sz w:val="16"/>
        </w:rPr>
      </w:pPr>
      <w:r>
        <w:pict>
          <v:shape id="_x0000139" o:spid="_x0000_s1165"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0" o:title=""/>
            <o:lock v:ext="edit" aspectratio="t"/>
          </v:shape>
        </w:pict>
      </w:r>
      <w:r>
        <w:pict>
          <v:shape id="_x0000140" o:spid="_x0000_s116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0B103D73">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-53-</w:t>
      </w:r>
    </w:p>
    <w:p w14:paraId="70998862">
      <w:pPr>
        <w:spacing w:before="0" w:after="0" w:line="0" w:lineRule="exact"/>
        <w:ind w:left="0" w:right="0" w:firstLine="0"/>
        <w:jc w:val="left"/>
        <w:rPr>
          <w:rFonts w:ascii="Arial"/>
          <w:color w:val="FF0000"/>
          <w:spacing w:val="0"/>
          <w:sz w:val="2"/>
        </w:rPr>
      </w:pPr>
    </w:p>
    <w:p w14:paraId="193BABD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D201FA7">
      <w:pPr>
        <w:spacing w:before="0" w:after="0" w:line="170" w:lineRule="exact"/>
        <w:ind w:left="0" w:right="0" w:firstLine="0"/>
        <w:jc w:val="left"/>
        <w:rPr>
          <w:rFonts w:ascii="Times New Roman"/>
          <w:color w:val="000000"/>
          <w:spacing w:val="0"/>
          <w:sz w:val="16"/>
        </w:rPr>
      </w:pPr>
      <w:r>
        <w:pict>
          <v:shape id="_x0000141" o:spid="_x0000_s116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9" o:title=""/>
            <o:lock v:ext="edit" aspectratio="t"/>
          </v:shape>
        </w:pict>
      </w:r>
      <w:r>
        <w:pict>
          <v:shape id="_x0000142" o:spid="_x0000_s116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0E458B7">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-54-</w:t>
      </w:r>
    </w:p>
    <w:p w14:paraId="62215117">
      <w:pPr>
        <w:spacing w:before="0" w:after="0" w:line="0" w:lineRule="exact"/>
        <w:ind w:left="0" w:right="0" w:firstLine="0"/>
        <w:jc w:val="left"/>
        <w:rPr>
          <w:rFonts w:ascii="Arial"/>
          <w:color w:val="FF0000"/>
          <w:spacing w:val="0"/>
          <w:sz w:val="2"/>
        </w:rPr>
      </w:pPr>
    </w:p>
    <w:p w14:paraId="1C2CA3B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F506525">
      <w:pPr>
        <w:spacing w:before="0" w:after="0" w:line="170" w:lineRule="exact"/>
        <w:ind w:left="0" w:right="0" w:firstLine="0"/>
        <w:jc w:val="left"/>
        <w:rPr>
          <w:rFonts w:ascii="Times New Roman"/>
          <w:color w:val="000000"/>
          <w:spacing w:val="0"/>
          <w:sz w:val="16"/>
        </w:rPr>
      </w:pPr>
      <w:r>
        <w:pict>
          <v:shape id="_x0000143" o:spid="_x0000_s116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90" o:title=""/>
            <o:lock v:ext="edit" aspectratio="t"/>
          </v:shape>
        </w:pict>
      </w:r>
      <w:r>
        <w:pict>
          <v:shape id="_x0000144" o:spid="_x0000_s117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C1393C3">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-55-</w:t>
      </w:r>
    </w:p>
    <w:p w14:paraId="6F45CEBD">
      <w:pPr>
        <w:spacing w:before="0" w:after="0" w:line="0" w:lineRule="exact"/>
        <w:ind w:left="0" w:right="0" w:firstLine="0"/>
        <w:jc w:val="left"/>
        <w:rPr>
          <w:rFonts w:ascii="Arial"/>
          <w:color w:val="FF0000"/>
          <w:spacing w:val="0"/>
          <w:sz w:val="2"/>
        </w:rPr>
      </w:pPr>
    </w:p>
    <w:p w14:paraId="5BDC7D0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203E1CC">
      <w:pPr>
        <w:spacing w:before="0" w:after="0" w:line="170" w:lineRule="exact"/>
        <w:ind w:left="0" w:right="0" w:firstLine="0"/>
        <w:jc w:val="left"/>
        <w:rPr>
          <w:rFonts w:ascii="Times New Roman"/>
          <w:color w:val="000000"/>
          <w:spacing w:val="0"/>
          <w:sz w:val="16"/>
        </w:rPr>
      </w:pPr>
      <w:r>
        <w:pict>
          <v:shape id="_x0000145" o:spid="_x0000_s117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3" o:title=""/>
            <o:lock v:ext="edit" aspectratio="t"/>
          </v:shape>
        </w:pict>
      </w:r>
      <w:r>
        <w:pict>
          <v:shape id="_x0000146" o:spid="_x0000_s117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066E03C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-56-</w:t>
      </w:r>
    </w:p>
    <w:p w14:paraId="19E8B236">
      <w:pPr>
        <w:spacing w:before="0" w:after="0" w:line="0" w:lineRule="exact"/>
        <w:ind w:left="0" w:right="0" w:firstLine="0"/>
        <w:jc w:val="left"/>
        <w:rPr>
          <w:rFonts w:ascii="Arial"/>
          <w:color w:val="FF0000"/>
          <w:spacing w:val="0"/>
          <w:sz w:val="2"/>
        </w:rPr>
      </w:pPr>
    </w:p>
    <w:p w14:paraId="299475F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23A18E6">
      <w:pPr>
        <w:sectPr>
          <w:pgSz w:w="11900" w:h="16840"/>
          <w:pgMar w:top="372" w:right="100" w:bottom="0" w:left="640" w:header="720" w:footer="720" w:gutter="0"/>
          <w:pgNumType w:start="1"/>
          <w:cols w:space="720" w:num="1"/>
          <w:docGrid w:linePitch="1" w:charSpace="0"/>
        </w:sectPr>
      </w:pPr>
    </w:p>
    <w:p w14:paraId="092C5214">
      <w:pPr>
        <w:spacing w:before="0" w:after="0" w:line="0" w:lineRule="exact"/>
        <w:ind w:left="0" w:right="0" w:firstLine="0"/>
        <w:jc w:val="left"/>
        <w:rPr>
          <w:rFonts w:ascii="Arial"/>
          <w:color w:val="FF0000"/>
          <w:spacing w:val="0"/>
          <w:sz w:val="2"/>
        </w:rPr>
      </w:pPr>
    </w:p>
    <w:p w14:paraId="3AE3FF56">
      <w:pPr>
        <w:spacing w:before="0" w:after="0" w:line="170" w:lineRule="exact"/>
        <w:ind w:left="0" w:right="0" w:firstLine="0"/>
        <w:jc w:val="left"/>
        <w:rPr>
          <w:rFonts w:ascii="Times New Roman"/>
          <w:color w:val="000000"/>
          <w:spacing w:val="0"/>
          <w:sz w:val="16"/>
        </w:rPr>
      </w:pPr>
      <w:r>
        <w:pict>
          <v:shape id="_x0000147" o:spid="_x0000_s1173"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91" o:title=""/>
            <o:lock v:ext="edit" aspectratio="t"/>
          </v:shape>
        </w:pict>
      </w:r>
      <w:r>
        <w:pict>
          <v:shape id="_x0000148" o:spid="_x0000_s1174"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581078C4">
      <w:pPr>
        <w:spacing w:before="11030" w:after="0" w:line="170" w:lineRule="exact"/>
        <w:ind w:left="7641" w:right="0" w:firstLine="0"/>
        <w:jc w:val="left"/>
        <w:rPr>
          <w:rFonts w:ascii="Times New Roman"/>
          <w:color w:val="000000"/>
          <w:spacing w:val="0"/>
          <w:sz w:val="16"/>
        </w:rPr>
      </w:pPr>
      <w:r>
        <w:rPr>
          <w:rFonts w:ascii="MingLiU"/>
          <w:color w:val="000000"/>
          <w:spacing w:val="-11"/>
          <w:sz w:val="16"/>
        </w:rPr>
        <w:t>-57-</w:t>
      </w:r>
    </w:p>
    <w:p w14:paraId="5E17B72A">
      <w:pPr>
        <w:spacing w:before="0" w:after="0" w:line="0" w:lineRule="exact"/>
        <w:ind w:left="0" w:right="0" w:firstLine="0"/>
        <w:jc w:val="left"/>
        <w:rPr>
          <w:rFonts w:ascii="Arial"/>
          <w:color w:val="FF0000"/>
          <w:spacing w:val="0"/>
          <w:sz w:val="2"/>
        </w:rPr>
      </w:pPr>
    </w:p>
    <w:p w14:paraId="615A6ED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248AB5B">
      <w:pPr>
        <w:spacing w:before="0" w:after="0" w:line="170" w:lineRule="exact"/>
        <w:ind w:left="0" w:right="0" w:firstLine="0"/>
        <w:jc w:val="left"/>
        <w:rPr>
          <w:rFonts w:ascii="Times New Roman"/>
          <w:color w:val="000000"/>
          <w:spacing w:val="0"/>
          <w:sz w:val="16"/>
        </w:rPr>
      </w:pPr>
      <w:r>
        <w:pict>
          <v:shape id="_x0000149" o:spid="_x0000_s1175"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92" o:title=""/>
            <o:lock v:ext="edit" aspectratio="t"/>
          </v:shape>
        </w:pict>
      </w:r>
      <w:r>
        <w:pict>
          <v:shape id="_x0000150" o:spid="_x0000_s1176"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78038651">
      <w:pPr>
        <w:spacing w:before="11030" w:after="0" w:line="170" w:lineRule="exact"/>
        <w:ind w:left="7641" w:right="0" w:firstLine="0"/>
        <w:jc w:val="left"/>
        <w:rPr>
          <w:rFonts w:ascii="Times New Roman"/>
          <w:color w:val="000000"/>
          <w:spacing w:val="0"/>
          <w:sz w:val="16"/>
        </w:rPr>
      </w:pPr>
      <w:r>
        <w:rPr>
          <w:rFonts w:ascii="MingLiU"/>
          <w:color w:val="000000"/>
          <w:spacing w:val="-11"/>
          <w:sz w:val="16"/>
        </w:rPr>
        <w:t>-58-</w:t>
      </w:r>
    </w:p>
    <w:p w14:paraId="3C96DBD1">
      <w:pPr>
        <w:spacing w:before="0" w:after="0" w:line="0" w:lineRule="exact"/>
        <w:ind w:left="0" w:right="0" w:firstLine="0"/>
        <w:jc w:val="left"/>
        <w:rPr>
          <w:rFonts w:ascii="Arial"/>
          <w:color w:val="FF0000"/>
          <w:spacing w:val="0"/>
          <w:sz w:val="2"/>
        </w:rPr>
      </w:pPr>
    </w:p>
    <w:p w14:paraId="06861DC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7CF007C">
      <w:pPr>
        <w:sectPr>
          <w:pgSz w:w="16840" w:h="11900" w:orient="landscape"/>
          <w:pgMar w:top="372" w:right="100" w:bottom="0" w:left="640" w:header="720" w:footer="720" w:gutter="0"/>
          <w:pgNumType w:start="1"/>
          <w:cols w:space="720" w:num="1"/>
          <w:docGrid w:linePitch="1" w:charSpace="0"/>
        </w:sectPr>
      </w:pPr>
    </w:p>
    <w:p w14:paraId="58EEB524">
      <w:pPr>
        <w:spacing w:before="0" w:after="0" w:line="0" w:lineRule="exact"/>
        <w:ind w:left="0" w:right="0" w:firstLine="0"/>
        <w:jc w:val="left"/>
        <w:rPr>
          <w:rFonts w:ascii="Arial"/>
          <w:color w:val="FF0000"/>
          <w:spacing w:val="0"/>
          <w:sz w:val="2"/>
        </w:rPr>
      </w:pPr>
    </w:p>
    <w:p w14:paraId="40E9A3EA">
      <w:pPr>
        <w:spacing w:before="0" w:after="0" w:line="170" w:lineRule="exact"/>
        <w:ind w:left="0" w:right="0" w:firstLine="0"/>
        <w:jc w:val="left"/>
        <w:rPr>
          <w:rFonts w:ascii="Times New Roman"/>
          <w:color w:val="000000"/>
          <w:spacing w:val="0"/>
          <w:sz w:val="16"/>
        </w:rPr>
      </w:pPr>
      <w:r>
        <w:pict>
          <v:shape id="_x0000151" o:spid="_x0000_s117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93" o:title=""/>
            <o:lock v:ext="edit" aspectratio="t"/>
          </v:shape>
        </w:pict>
      </w:r>
      <w:r>
        <w:pict>
          <v:shape id="_x0000152" o:spid="_x0000_s117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A9724B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-59-</w:t>
      </w:r>
    </w:p>
    <w:p w14:paraId="2ADA0D9D">
      <w:pPr>
        <w:spacing w:before="0" w:after="0" w:line="0" w:lineRule="exact"/>
        <w:ind w:left="0" w:right="0" w:firstLine="0"/>
        <w:jc w:val="left"/>
        <w:rPr>
          <w:rFonts w:ascii="Arial"/>
          <w:color w:val="FF0000"/>
          <w:spacing w:val="0"/>
          <w:sz w:val="2"/>
        </w:rPr>
      </w:pPr>
    </w:p>
    <w:p w14:paraId="6E9C589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F548899">
      <w:pPr>
        <w:spacing w:before="0" w:after="0" w:line="170" w:lineRule="exact"/>
        <w:ind w:left="0" w:right="0" w:firstLine="0"/>
        <w:jc w:val="left"/>
        <w:rPr>
          <w:rFonts w:ascii="Times New Roman"/>
          <w:color w:val="000000"/>
          <w:spacing w:val="0"/>
          <w:sz w:val="16"/>
        </w:rPr>
      </w:pPr>
      <w:r>
        <w:pict>
          <v:shape id="_x0000153" o:spid="_x0000_s117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94" o:title=""/>
            <o:lock v:ext="edit" aspectratio="t"/>
          </v:shape>
        </w:pict>
      </w:r>
      <w:r>
        <w:pict>
          <v:shape id="_x0000154" o:spid="_x0000_s118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10E1778D">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-60-</w:t>
      </w:r>
    </w:p>
    <w:p w14:paraId="508A20D4">
      <w:pPr>
        <w:spacing w:before="0" w:after="0" w:line="0" w:lineRule="exact"/>
        <w:ind w:left="0" w:right="0" w:firstLine="0"/>
        <w:jc w:val="left"/>
        <w:rPr>
          <w:rFonts w:ascii="Arial"/>
          <w:color w:val="FF0000"/>
          <w:spacing w:val="0"/>
          <w:sz w:val="2"/>
        </w:rPr>
      </w:pPr>
    </w:p>
    <w:p w14:paraId="027F1BF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0D18881">
      <w:pPr>
        <w:spacing w:before="0" w:after="0" w:line="170" w:lineRule="exact"/>
        <w:ind w:left="0" w:right="0" w:firstLine="0"/>
        <w:jc w:val="left"/>
        <w:rPr>
          <w:rFonts w:ascii="Times New Roman"/>
          <w:color w:val="000000"/>
          <w:spacing w:val="0"/>
          <w:sz w:val="16"/>
        </w:rPr>
      </w:pPr>
      <w:r>
        <w:pict>
          <v:shape id="_x0000155" o:spid="_x0000_s1181"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7" o:title=""/>
            <o:lock v:ext="edit" aspectratio="t"/>
          </v:shape>
        </w:pict>
      </w:r>
      <w:r>
        <w:rPr>
          <w:rFonts w:ascii="MingLiU" w:hAnsi="MingLiU" w:cs="MingLiU"/>
          <w:color w:val="000000"/>
          <w:spacing w:val="-1"/>
          <w:sz w:val="16"/>
        </w:rPr>
        <w:t>兴县魏家滩镇人民政府2023年部门决算公开报告</w:t>
      </w:r>
    </w:p>
    <w:p w14:paraId="06CFD26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-61-</w:t>
      </w:r>
    </w:p>
    <w:p w14:paraId="4E36AD44">
      <w:pPr>
        <w:spacing w:before="0" w:after="0" w:line="0" w:lineRule="exact"/>
        <w:ind w:left="0" w:right="0" w:firstLine="0"/>
        <w:jc w:val="left"/>
        <w:rPr>
          <w:rFonts w:ascii="Arial"/>
          <w:color w:val="FF0000"/>
          <w:spacing w:val="0"/>
          <w:sz w:val="2"/>
        </w:rPr>
      </w:pPr>
    </w:p>
    <w:p w14:paraId="42606B6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B3860AC">
      <w:pPr>
        <w:spacing w:before="0" w:after="0" w:line="170" w:lineRule="exact"/>
        <w:ind w:left="0" w:right="0" w:firstLine="0"/>
        <w:jc w:val="left"/>
        <w:rPr>
          <w:rFonts w:ascii="Times New Roman"/>
          <w:color w:val="000000"/>
          <w:spacing w:val="0"/>
          <w:sz w:val="16"/>
        </w:rPr>
      </w:pPr>
      <w:r>
        <w:pict>
          <v:shape id="_x0000156" o:spid="_x0000_s1182"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95" o:title=""/>
            <o:lock v:ext="edit" aspectratio="t"/>
          </v:shape>
        </w:pict>
      </w:r>
      <w:r>
        <w:pict>
          <v:shape id="_x0000157" o:spid="_x0000_s118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1486A846">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-62-</w:t>
      </w:r>
    </w:p>
    <w:p w14:paraId="73816555">
      <w:pPr>
        <w:spacing w:before="0" w:after="0" w:line="0" w:lineRule="exact"/>
        <w:ind w:left="0" w:right="0" w:firstLine="0"/>
        <w:jc w:val="left"/>
        <w:rPr>
          <w:rFonts w:ascii="Arial"/>
          <w:color w:val="FF0000"/>
          <w:spacing w:val="0"/>
          <w:sz w:val="2"/>
        </w:rPr>
      </w:pPr>
    </w:p>
    <w:p w14:paraId="178EE02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CD8C332">
      <w:pPr>
        <w:spacing w:before="0" w:after="0" w:line="170" w:lineRule="exact"/>
        <w:ind w:left="0" w:right="0" w:firstLine="0"/>
        <w:jc w:val="left"/>
        <w:rPr>
          <w:rFonts w:ascii="Times New Roman"/>
          <w:color w:val="000000"/>
          <w:spacing w:val="0"/>
          <w:sz w:val="16"/>
        </w:rPr>
      </w:pPr>
      <w:r>
        <w:pict>
          <v:shape id="_x0000158" o:spid="_x0000_s1184"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96" o:title=""/>
            <o:lock v:ext="edit" aspectratio="t"/>
          </v:shape>
        </w:pict>
      </w:r>
      <w:r>
        <w:rPr>
          <w:rFonts w:ascii="MingLiU" w:hAnsi="MingLiU" w:cs="MingLiU"/>
          <w:color w:val="000000"/>
          <w:spacing w:val="-1"/>
          <w:sz w:val="16"/>
        </w:rPr>
        <w:t>兴县魏家滩镇人民政府2023年部门决算公开报告</w:t>
      </w:r>
    </w:p>
    <w:p w14:paraId="02EDA5FF">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-63-</w:t>
      </w:r>
    </w:p>
    <w:p w14:paraId="5364D8B1">
      <w:pPr>
        <w:spacing w:before="0" w:after="0" w:line="0" w:lineRule="exact"/>
        <w:ind w:left="0" w:right="0" w:firstLine="0"/>
        <w:jc w:val="left"/>
        <w:rPr>
          <w:rFonts w:ascii="Arial"/>
          <w:color w:val="FF0000"/>
          <w:spacing w:val="0"/>
          <w:sz w:val="2"/>
        </w:rPr>
      </w:pPr>
    </w:p>
    <w:p w14:paraId="42A5EC9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F9B3B54">
      <w:pPr>
        <w:spacing w:before="0" w:after="0" w:line="170" w:lineRule="exact"/>
        <w:ind w:left="0" w:right="0" w:firstLine="0"/>
        <w:jc w:val="left"/>
        <w:rPr>
          <w:rFonts w:ascii="Times New Roman"/>
          <w:color w:val="000000"/>
          <w:spacing w:val="0"/>
          <w:sz w:val="16"/>
        </w:rPr>
      </w:pPr>
      <w:r>
        <w:pict>
          <v:shape id="_x0000159" o:spid="_x0000_s1185"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97" o:title=""/>
            <o:lock v:ext="edit" aspectratio="t"/>
          </v:shape>
        </w:pict>
      </w:r>
      <w:r>
        <w:pict>
          <v:shape id="_x0000160" o:spid="_x0000_s118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13F5763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-64-</w:t>
      </w:r>
    </w:p>
    <w:p w14:paraId="7DB8D6F4">
      <w:pPr>
        <w:spacing w:before="0" w:after="0" w:line="0" w:lineRule="exact"/>
        <w:ind w:left="0" w:right="0" w:firstLine="0"/>
        <w:jc w:val="left"/>
        <w:rPr>
          <w:rFonts w:ascii="Arial"/>
          <w:color w:val="FF0000"/>
          <w:spacing w:val="0"/>
          <w:sz w:val="2"/>
        </w:rPr>
      </w:pPr>
    </w:p>
    <w:p w14:paraId="00B0CF6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D37728A">
      <w:pPr>
        <w:spacing w:before="0" w:after="0" w:line="170" w:lineRule="exact"/>
        <w:ind w:left="0" w:right="0" w:firstLine="0"/>
        <w:jc w:val="left"/>
        <w:rPr>
          <w:rFonts w:ascii="Times New Roman"/>
          <w:color w:val="000000"/>
          <w:spacing w:val="0"/>
          <w:sz w:val="16"/>
        </w:rPr>
      </w:pPr>
      <w:r>
        <w:pict>
          <v:shape id="_x0000161" o:spid="_x0000_s118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98" o:title=""/>
            <o:lock v:ext="edit" aspectratio="t"/>
          </v:shape>
        </w:pict>
      </w:r>
      <w:r>
        <w:pict>
          <v:shape id="_x0000162" o:spid="_x0000_s118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21C52E9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-65-</w:t>
      </w:r>
    </w:p>
    <w:p w14:paraId="266C4452">
      <w:pPr>
        <w:spacing w:before="0" w:after="0" w:line="0" w:lineRule="exact"/>
        <w:ind w:left="0" w:right="0" w:firstLine="0"/>
        <w:jc w:val="left"/>
        <w:rPr>
          <w:rFonts w:ascii="Arial"/>
          <w:color w:val="FF0000"/>
          <w:spacing w:val="0"/>
          <w:sz w:val="2"/>
        </w:rPr>
      </w:pPr>
    </w:p>
    <w:p w14:paraId="0D3B9AD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4B2BCE2">
      <w:pPr>
        <w:spacing w:before="0" w:after="0" w:line="170" w:lineRule="exact"/>
        <w:ind w:left="0" w:right="0" w:firstLine="0"/>
        <w:jc w:val="left"/>
        <w:rPr>
          <w:rFonts w:ascii="Times New Roman"/>
          <w:color w:val="000000"/>
          <w:spacing w:val="0"/>
          <w:sz w:val="16"/>
        </w:rPr>
      </w:pPr>
      <w:r>
        <w:pict>
          <v:shape id="_x0000163" o:spid="_x0000_s1189"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99" o:title=""/>
            <o:lock v:ext="edit" aspectratio="t"/>
          </v:shape>
        </w:pict>
      </w:r>
      <w:r>
        <w:rPr>
          <w:rFonts w:ascii="MingLiU" w:hAnsi="MingLiU" w:cs="MingLiU"/>
          <w:color w:val="000000"/>
          <w:spacing w:val="-1"/>
          <w:sz w:val="16"/>
        </w:rPr>
        <w:t>兴县魏家滩镇人民政府2023年部门决算公开报告</w:t>
      </w:r>
    </w:p>
    <w:p w14:paraId="15849F6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-66-</w:t>
      </w:r>
    </w:p>
    <w:p w14:paraId="0581B666">
      <w:pPr>
        <w:spacing w:before="0" w:after="0" w:line="0" w:lineRule="exact"/>
        <w:ind w:left="0" w:right="0" w:firstLine="0"/>
        <w:jc w:val="left"/>
        <w:rPr>
          <w:rFonts w:ascii="Arial"/>
          <w:color w:val="FF0000"/>
          <w:spacing w:val="0"/>
          <w:sz w:val="2"/>
        </w:rPr>
      </w:pPr>
    </w:p>
    <w:p w14:paraId="294F1D47">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1709CEA">
      <w:pPr>
        <w:spacing w:before="0" w:after="0" w:line="170" w:lineRule="exact"/>
        <w:ind w:left="0" w:right="0" w:firstLine="0"/>
        <w:jc w:val="left"/>
        <w:rPr>
          <w:rFonts w:ascii="Times New Roman"/>
          <w:color w:val="000000"/>
          <w:spacing w:val="0"/>
          <w:sz w:val="16"/>
        </w:rPr>
      </w:pPr>
      <w:r>
        <w:pict>
          <v:shape id="_x0000164" o:spid="_x0000_s1190"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0" o:title=""/>
            <o:lock v:ext="edit" aspectratio="t"/>
          </v:shape>
        </w:pict>
      </w:r>
      <w:r>
        <w:pict>
          <v:shape id="_x0000165" o:spid="_x0000_s119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B0B6313">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-67-</w:t>
      </w:r>
    </w:p>
    <w:p w14:paraId="63890F70">
      <w:pPr>
        <w:spacing w:before="0" w:after="0" w:line="0" w:lineRule="exact"/>
        <w:ind w:left="0" w:right="0" w:firstLine="0"/>
        <w:jc w:val="left"/>
        <w:rPr>
          <w:rFonts w:ascii="Arial"/>
          <w:color w:val="FF0000"/>
          <w:spacing w:val="0"/>
          <w:sz w:val="2"/>
        </w:rPr>
      </w:pPr>
    </w:p>
    <w:p w14:paraId="239ECFA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B9B7BFA">
      <w:pPr>
        <w:spacing w:before="0" w:after="0" w:line="170" w:lineRule="exact"/>
        <w:ind w:left="0" w:right="0" w:firstLine="0"/>
        <w:jc w:val="left"/>
        <w:rPr>
          <w:rFonts w:ascii="Times New Roman"/>
          <w:color w:val="000000"/>
          <w:spacing w:val="0"/>
          <w:sz w:val="16"/>
        </w:rPr>
      </w:pPr>
      <w:r>
        <w:pict>
          <v:shape id="_x0000166" o:spid="_x0000_s1192"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3" o:title=""/>
            <o:lock v:ext="edit" aspectratio="t"/>
          </v:shape>
        </w:pict>
      </w:r>
      <w:r>
        <w:pict>
          <v:shape id="_x0000167" o:spid="_x0000_s119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0FE2D5B1">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-68-</w:t>
      </w:r>
    </w:p>
    <w:p w14:paraId="0E62A055">
      <w:pPr>
        <w:spacing w:before="0" w:after="0" w:line="0" w:lineRule="exact"/>
        <w:ind w:left="0" w:right="0" w:firstLine="0"/>
        <w:jc w:val="left"/>
        <w:rPr>
          <w:rFonts w:ascii="Arial"/>
          <w:color w:val="FF0000"/>
          <w:spacing w:val="0"/>
          <w:sz w:val="2"/>
        </w:rPr>
      </w:pPr>
    </w:p>
    <w:p w14:paraId="1DE2393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8633A82">
      <w:pPr>
        <w:sectPr>
          <w:pgSz w:w="11900" w:h="16840"/>
          <w:pgMar w:top="372" w:right="100" w:bottom="0" w:left="640" w:header="720" w:footer="720" w:gutter="0"/>
          <w:pgNumType w:start="1"/>
          <w:cols w:space="720" w:num="1"/>
          <w:docGrid w:linePitch="1" w:charSpace="0"/>
        </w:sectPr>
      </w:pPr>
    </w:p>
    <w:p w14:paraId="59CE50B7">
      <w:pPr>
        <w:spacing w:before="0" w:after="0" w:line="0" w:lineRule="exact"/>
        <w:ind w:left="0" w:right="0" w:firstLine="0"/>
        <w:jc w:val="left"/>
        <w:rPr>
          <w:rFonts w:ascii="Arial"/>
          <w:color w:val="FF0000"/>
          <w:spacing w:val="0"/>
          <w:sz w:val="2"/>
        </w:rPr>
      </w:pPr>
    </w:p>
    <w:p w14:paraId="15C02AB3">
      <w:pPr>
        <w:spacing w:before="0" w:after="0" w:line="170" w:lineRule="exact"/>
        <w:ind w:left="0" w:right="0" w:firstLine="0"/>
        <w:jc w:val="left"/>
        <w:rPr>
          <w:rFonts w:ascii="Times New Roman"/>
          <w:color w:val="000000"/>
          <w:spacing w:val="0"/>
          <w:sz w:val="16"/>
        </w:rPr>
      </w:pPr>
      <w:r>
        <w:pict>
          <v:shape id="_x0000168" o:spid="_x0000_s1194"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01" o:title=""/>
            <o:lock v:ext="edit" aspectratio="t"/>
          </v:shape>
        </w:pict>
      </w:r>
      <w:r>
        <w:pict>
          <v:shape id="_x0000169" o:spid="_x0000_s1195"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760FE538">
      <w:pPr>
        <w:spacing w:before="11030" w:after="0" w:line="170" w:lineRule="exact"/>
        <w:ind w:left="7641" w:right="0" w:firstLine="0"/>
        <w:jc w:val="left"/>
        <w:rPr>
          <w:rFonts w:ascii="Times New Roman"/>
          <w:color w:val="000000"/>
          <w:spacing w:val="0"/>
          <w:sz w:val="16"/>
        </w:rPr>
      </w:pPr>
      <w:r>
        <w:rPr>
          <w:rFonts w:ascii="MingLiU"/>
          <w:color w:val="000000"/>
          <w:spacing w:val="-11"/>
          <w:sz w:val="16"/>
        </w:rPr>
        <w:t>-69-</w:t>
      </w:r>
    </w:p>
    <w:p w14:paraId="3EAEB28E">
      <w:pPr>
        <w:spacing w:before="0" w:after="0" w:line="0" w:lineRule="exact"/>
        <w:ind w:left="0" w:right="0" w:firstLine="0"/>
        <w:jc w:val="left"/>
        <w:rPr>
          <w:rFonts w:ascii="Arial"/>
          <w:color w:val="FF0000"/>
          <w:spacing w:val="0"/>
          <w:sz w:val="2"/>
        </w:rPr>
      </w:pPr>
    </w:p>
    <w:p w14:paraId="1910727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45EAECF">
      <w:pPr>
        <w:spacing w:before="0" w:after="0" w:line="170" w:lineRule="exact"/>
        <w:ind w:left="0" w:right="0" w:firstLine="0"/>
        <w:jc w:val="left"/>
        <w:rPr>
          <w:rFonts w:ascii="Times New Roman"/>
          <w:color w:val="000000"/>
          <w:spacing w:val="0"/>
          <w:sz w:val="16"/>
        </w:rPr>
      </w:pPr>
      <w:r>
        <w:pict>
          <v:shape id="_x0000170" o:spid="_x0000_s1196"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02" o:title=""/>
            <o:lock v:ext="edit" aspectratio="t"/>
          </v:shape>
        </w:pict>
      </w:r>
      <w:r>
        <w:pict>
          <v:shape id="_x0000171" o:spid="_x0000_s1197"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12022156">
      <w:pPr>
        <w:spacing w:before="11030" w:after="0" w:line="170" w:lineRule="exact"/>
        <w:ind w:left="7641" w:right="0" w:firstLine="0"/>
        <w:jc w:val="left"/>
        <w:rPr>
          <w:rFonts w:ascii="Times New Roman"/>
          <w:color w:val="000000"/>
          <w:spacing w:val="0"/>
          <w:sz w:val="16"/>
        </w:rPr>
      </w:pPr>
      <w:r>
        <w:rPr>
          <w:rFonts w:ascii="MingLiU"/>
          <w:color w:val="000000"/>
          <w:spacing w:val="-11"/>
          <w:sz w:val="16"/>
        </w:rPr>
        <w:t>-70-</w:t>
      </w:r>
    </w:p>
    <w:p w14:paraId="7CAE73D9">
      <w:pPr>
        <w:spacing w:before="0" w:after="0" w:line="0" w:lineRule="exact"/>
        <w:ind w:left="0" w:right="0" w:firstLine="0"/>
        <w:jc w:val="left"/>
        <w:rPr>
          <w:rFonts w:ascii="Arial"/>
          <w:color w:val="FF0000"/>
          <w:spacing w:val="0"/>
          <w:sz w:val="2"/>
        </w:rPr>
      </w:pPr>
    </w:p>
    <w:p w14:paraId="3F4EF0B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3272F04">
      <w:pPr>
        <w:spacing w:before="0" w:after="0" w:line="170" w:lineRule="exact"/>
        <w:ind w:left="0" w:right="0" w:firstLine="0"/>
        <w:jc w:val="left"/>
        <w:rPr>
          <w:rFonts w:ascii="Times New Roman"/>
          <w:color w:val="000000"/>
          <w:spacing w:val="0"/>
          <w:sz w:val="16"/>
        </w:rPr>
      </w:pPr>
      <w:r>
        <w:pict>
          <v:shape id="_x0000172" o:spid="_x0000_s1198"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03" o:title=""/>
            <o:lock v:ext="edit" aspectratio="t"/>
          </v:shape>
        </w:pict>
      </w:r>
      <w:r>
        <w:pict>
          <v:shape id="_x0000173" o:spid="_x0000_s1199"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2DEC21AA">
      <w:pPr>
        <w:spacing w:before="11030" w:after="0" w:line="170" w:lineRule="exact"/>
        <w:ind w:left="7641" w:right="0" w:firstLine="0"/>
        <w:jc w:val="left"/>
        <w:rPr>
          <w:rFonts w:ascii="Times New Roman"/>
          <w:color w:val="000000"/>
          <w:spacing w:val="0"/>
          <w:sz w:val="16"/>
        </w:rPr>
      </w:pPr>
      <w:r>
        <w:rPr>
          <w:rFonts w:ascii="MingLiU"/>
          <w:color w:val="000000"/>
          <w:spacing w:val="-11"/>
          <w:sz w:val="16"/>
        </w:rPr>
        <w:t>-71-</w:t>
      </w:r>
    </w:p>
    <w:p w14:paraId="5B85C8D3">
      <w:pPr>
        <w:spacing w:before="0" w:after="0" w:line="0" w:lineRule="exact"/>
        <w:ind w:left="0" w:right="0" w:firstLine="0"/>
        <w:jc w:val="left"/>
        <w:rPr>
          <w:rFonts w:ascii="Arial"/>
          <w:color w:val="FF0000"/>
          <w:spacing w:val="0"/>
          <w:sz w:val="2"/>
        </w:rPr>
      </w:pPr>
    </w:p>
    <w:p w14:paraId="1B48416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313E2B2">
      <w:pPr>
        <w:sectPr>
          <w:pgSz w:w="16840" w:h="11900" w:orient="landscape"/>
          <w:pgMar w:top="372" w:right="100" w:bottom="0" w:left="640" w:header="720" w:footer="720" w:gutter="0"/>
          <w:pgNumType w:start="1"/>
          <w:cols w:space="720" w:num="1"/>
          <w:docGrid w:linePitch="1" w:charSpace="0"/>
        </w:sectPr>
      </w:pPr>
    </w:p>
    <w:p w14:paraId="2C9C9CA9">
      <w:pPr>
        <w:spacing w:before="0" w:after="0" w:line="0" w:lineRule="exact"/>
        <w:ind w:left="0" w:right="0" w:firstLine="0"/>
        <w:jc w:val="left"/>
        <w:rPr>
          <w:rFonts w:ascii="Arial"/>
          <w:color w:val="FF0000"/>
          <w:spacing w:val="0"/>
          <w:sz w:val="2"/>
        </w:rPr>
      </w:pPr>
    </w:p>
    <w:p w14:paraId="31EE2096">
      <w:pPr>
        <w:spacing w:before="0" w:after="0" w:line="170" w:lineRule="exact"/>
        <w:ind w:left="0" w:right="0" w:firstLine="0"/>
        <w:jc w:val="left"/>
        <w:rPr>
          <w:rFonts w:ascii="Times New Roman"/>
          <w:color w:val="000000"/>
          <w:spacing w:val="0"/>
          <w:sz w:val="16"/>
        </w:rPr>
      </w:pPr>
      <w:r>
        <w:pict>
          <v:shape id="_x0000174" o:spid="_x0000_s1200"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4" o:title=""/>
            <o:lock v:ext="edit" aspectratio="t"/>
          </v:shape>
        </w:pict>
      </w:r>
      <w:r>
        <w:pict>
          <v:shape id="_x0000175" o:spid="_x0000_s120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26F1F22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-72-</w:t>
      </w:r>
    </w:p>
    <w:p w14:paraId="71B8B027">
      <w:pPr>
        <w:spacing w:before="0" w:after="0" w:line="0" w:lineRule="exact"/>
        <w:ind w:left="0" w:right="0" w:firstLine="0"/>
        <w:jc w:val="left"/>
        <w:rPr>
          <w:rFonts w:ascii="Arial"/>
          <w:color w:val="FF0000"/>
          <w:spacing w:val="0"/>
          <w:sz w:val="2"/>
        </w:rPr>
      </w:pPr>
    </w:p>
    <w:p w14:paraId="4CADF90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5539267">
      <w:pPr>
        <w:spacing w:before="0" w:after="0" w:line="170" w:lineRule="exact"/>
        <w:ind w:left="0" w:right="0" w:firstLine="0"/>
        <w:jc w:val="left"/>
        <w:rPr>
          <w:rFonts w:ascii="Times New Roman"/>
          <w:color w:val="000000"/>
          <w:spacing w:val="0"/>
          <w:sz w:val="16"/>
        </w:rPr>
      </w:pPr>
      <w:r>
        <w:pict>
          <v:shape id="_x0000176" o:spid="_x0000_s1202"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05" o:title=""/>
            <o:lock v:ext="edit" aspectratio="t"/>
          </v:shape>
        </w:pict>
      </w:r>
      <w:r>
        <w:rPr>
          <w:rFonts w:ascii="MingLiU" w:hAnsi="MingLiU" w:cs="MingLiU"/>
          <w:color w:val="000000"/>
          <w:spacing w:val="-1"/>
          <w:sz w:val="16"/>
        </w:rPr>
        <w:t>兴县魏家滩镇人民政府2023年部门决算公开报告</w:t>
      </w:r>
    </w:p>
    <w:p w14:paraId="542F0C0C">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-73-</w:t>
      </w:r>
    </w:p>
    <w:p w14:paraId="75ABD474">
      <w:pPr>
        <w:spacing w:before="0" w:after="0" w:line="0" w:lineRule="exact"/>
        <w:ind w:left="0" w:right="0" w:firstLine="0"/>
        <w:jc w:val="left"/>
        <w:rPr>
          <w:rFonts w:ascii="Arial"/>
          <w:color w:val="FF0000"/>
          <w:spacing w:val="0"/>
          <w:sz w:val="2"/>
        </w:rPr>
      </w:pPr>
    </w:p>
    <w:p w14:paraId="7E1954C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3E6D165">
      <w:pPr>
        <w:spacing w:before="0" w:after="0" w:line="170" w:lineRule="exact"/>
        <w:ind w:left="0" w:right="0" w:firstLine="0"/>
        <w:jc w:val="left"/>
        <w:rPr>
          <w:rFonts w:ascii="Times New Roman"/>
          <w:color w:val="000000"/>
          <w:spacing w:val="0"/>
          <w:sz w:val="16"/>
        </w:rPr>
      </w:pPr>
      <w:r>
        <w:pict>
          <v:shape id="_x0000177" o:spid="_x0000_s1203"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6" o:title=""/>
            <o:lock v:ext="edit" aspectratio="t"/>
          </v:shape>
        </w:pict>
      </w:r>
      <w:r>
        <w:pict>
          <v:shape id="_x0000178" o:spid="_x0000_s120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58FF6447">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-74-</w:t>
      </w:r>
    </w:p>
    <w:p w14:paraId="31062A9A">
      <w:pPr>
        <w:spacing w:before="0" w:after="0" w:line="0" w:lineRule="exact"/>
        <w:ind w:left="0" w:right="0" w:firstLine="0"/>
        <w:jc w:val="left"/>
        <w:rPr>
          <w:rFonts w:ascii="Arial"/>
          <w:color w:val="FF0000"/>
          <w:spacing w:val="0"/>
          <w:sz w:val="2"/>
        </w:rPr>
      </w:pPr>
    </w:p>
    <w:p w14:paraId="559241D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A23F81B">
      <w:pPr>
        <w:spacing w:before="0" w:after="0" w:line="170" w:lineRule="exact"/>
        <w:ind w:left="0" w:right="0" w:firstLine="0"/>
        <w:jc w:val="left"/>
        <w:rPr>
          <w:rFonts w:ascii="Times New Roman"/>
          <w:color w:val="000000"/>
          <w:spacing w:val="0"/>
          <w:sz w:val="16"/>
        </w:rPr>
      </w:pPr>
      <w:r>
        <w:pict>
          <v:shape id="_x0000179" o:spid="_x0000_s1205"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7" o:title=""/>
            <o:lock v:ext="edit" aspectratio="t"/>
          </v:shape>
        </w:pict>
      </w:r>
      <w:r>
        <w:pict>
          <v:shape id="_x0000180" o:spid="_x0000_s120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16AF39E">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-75-</w:t>
      </w:r>
    </w:p>
    <w:p w14:paraId="7DB6D029">
      <w:pPr>
        <w:spacing w:before="0" w:after="0" w:line="0" w:lineRule="exact"/>
        <w:ind w:left="0" w:right="0" w:firstLine="0"/>
        <w:jc w:val="left"/>
        <w:rPr>
          <w:rFonts w:ascii="Arial"/>
          <w:color w:val="FF0000"/>
          <w:spacing w:val="0"/>
          <w:sz w:val="2"/>
        </w:rPr>
      </w:pPr>
    </w:p>
    <w:p w14:paraId="1C913D1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752FF71">
      <w:pPr>
        <w:spacing w:before="0" w:after="0" w:line="170" w:lineRule="exact"/>
        <w:ind w:left="0" w:right="0" w:firstLine="0"/>
        <w:jc w:val="left"/>
        <w:rPr>
          <w:rFonts w:ascii="Times New Roman"/>
          <w:color w:val="000000"/>
          <w:spacing w:val="0"/>
          <w:sz w:val="16"/>
        </w:rPr>
      </w:pPr>
      <w:r>
        <w:pict>
          <v:shape id="_x0000181" o:spid="_x0000_s120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8" o:title=""/>
            <o:lock v:ext="edit" aspectratio="t"/>
          </v:shape>
        </w:pict>
      </w:r>
      <w:r>
        <w:pict>
          <v:shape id="_x0000182" o:spid="_x0000_s120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5D01401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-76-</w:t>
      </w:r>
    </w:p>
    <w:p w14:paraId="10EBD055">
      <w:pPr>
        <w:spacing w:before="0" w:after="0" w:line="0" w:lineRule="exact"/>
        <w:ind w:left="0" w:right="0" w:firstLine="0"/>
        <w:jc w:val="left"/>
        <w:rPr>
          <w:rFonts w:ascii="Arial"/>
          <w:color w:val="FF0000"/>
          <w:spacing w:val="0"/>
          <w:sz w:val="2"/>
        </w:rPr>
      </w:pPr>
    </w:p>
    <w:p w14:paraId="0756AC4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40D834E">
      <w:pPr>
        <w:spacing w:before="0" w:after="0" w:line="170" w:lineRule="exact"/>
        <w:ind w:left="0" w:right="0" w:firstLine="0"/>
        <w:jc w:val="left"/>
        <w:rPr>
          <w:rFonts w:ascii="Times New Roman"/>
          <w:color w:val="000000"/>
          <w:spacing w:val="0"/>
          <w:sz w:val="16"/>
        </w:rPr>
      </w:pPr>
      <w:r>
        <w:pict>
          <v:shape id="_x0000183" o:spid="_x0000_s1209"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9" o:title=""/>
            <o:lock v:ext="edit" aspectratio="t"/>
          </v:shape>
        </w:pict>
      </w:r>
      <w:r>
        <w:rPr>
          <w:rFonts w:ascii="MingLiU" w:hAnsi="MingLiU" w:cs="MingLiU"/>
          <w:color w:val="000000"/>
          <w:spacing w:val="-1"/>
          <w:sz w:val="16"/>
        </w:rPr>
        <w:t>兴县魏家滩镇人民政府2023年部门决算公开报告</w:t>
      </w:r>
    </w:p>
    <w:p w14:paraId="074CDA40">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-77-</w:t>
      </w:r>
    </w:p>
    <w:p w14:paraId="30171B7E">
      <w:pPr>
        <w:spacing w:before="0" w:after="0" w:line="0" w:lineRule="exact"/>
        <w:ind w:left="0" w:right="0" w:firstLine="0"/>
        <w:jc w:val="left"/>
        <w:rPr>
          <w:rFonts w:ascii="Arial"/>
          <w:color w:val="FF0000"/>
          <w:spacing w:val="0"/>
          <w:sz w:val="2"/>
        </w:rPr>
      </w:pPr>
    </w:p>
    <w:p w14:paraId="5198DB3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3BC077B">
      <w:pPr>
        <w:spacing w:before="0" w:after="0" w:line="170" w:lineRule="exact"/>
        <w:ind w:left="0" w:right="0" w:firstLine="0"/>
        <w:jc w:val="left"/>
        <w:rPr>
          <w:rFonts w:ascii="Times New Roman"/>
          <w:color w:val="000000"/>
          <w:spacing w:val="0"/>
          <w:sz w:val="16"/>
        </w:rPr>
      </w:pPr>
      <w:r>
        <w:pict>
          <v:shape id="_x0000184" o:spid="_x0000_s1210"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0" o:title=""/>
            <o:lock v:ext="edit" aspectratio="t"/>
          </v:shape>
        </w:pict>
      </w:r>
      <w:r>
        <w:pict>
          <v:shape id="_x0000185" o:spid="_x0000_s121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5280BDC9">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-78-</w:t>
      </w:r>
    </w:p>
    <w:p w14:paraId="6EF6AAF1">
      <w:pPr>
        <w:spacing w:before="0" w:after="0" w:line="0" w:lineRule="exact"/>
        <w:ind w:left="0" w:right="0" w:firstLine="0"/>
        <w:jc w:val="left"/>
        <w:rPr>
          <w:rFonts w:ascii="Arial"/>
          <w:color w:val="FF0000"/>
          <w:spacing w:val="0"/>
          <w:sz w:val="2"/>
        </w:rPr>
      </w:pPr>
    </w:p>
    <w:p w14:paraId="1DB8925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523621E">
      <w:pPr>
        <w:spacing w:before="0" w:after="0" w:line="170" w:lineRule="exact"/>
        <w:ind w:left="0" w:right="0" w:firstLine="0"/>
        <w:jc w:val="left"/>
        <w:rPr>
          <w:rFonts w:ascii="Times New Roman"/>
          <w:color w:val="000000"/>
          <w:spacing w:val="0"/>
          <w:sz w:val="16"/>
        </w:rPr>
      </w:pPr>
      <w:r>
        <w:pict>
          <v:shape id="_x0000186" o:spid="_x0000_s1212"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9" o:title=""/>
            <o:lock v:ext="edit" aspectratio="t"/>
          </v:shape>
        </w:pict>
      </w:r>
      <w:r>
        <w:pict>
          <v:shape id="_x0000187" o:spid="_x0000_s1213"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3BBEE3C">
      <w:pPr>
        <w:spacing w:before="15970" w:after="0" w:line="170" w:lineRule="exact"/>
        <w:ind w:left="5241" w:right="0" w:firstLine="0"/>
        <w:jc w:val="left"/>
        <w:rPr>
          <w:rFonts w:ascii="Times New Roman"/>
          <w:color w:val="000000"/>
          <w:spacing w:val="0"/>
          <w:sz w:val="16"/>
        </w:rPr>
      </w:pPr>
      <w:r>
        <w:rPr>
          <w:rFonts w:ascii="MingLiU"/>
          <w:color w:val="000000"/>
          <w:spacing w:val="-11"/>
          <w:sz w:val="16"/>
        </w:rPr>
        <w:t>-79-</w:t>
      </w:r>
    </w:p>
    <w:p w14:paraId="596F5AF4">
      <w:pPr>
        <w:spacing w:before="0" w:after="0" w:line="0" w:lineRule="exact"/>
        <w:ind w:left="0" w:right="0" w:firstLine="0"/>
        <w:jc w:val="left"/>
        <w:rPr>
          <w:rFonts w:ascii="Arial"/>
          <w:color w:val="FF0000"/>
          <w:spacing w:val="0"/>
          <w:sz w:val="2"/>
        </w:rPr>
      </w:pPr>
    </w:p>
    <w:p w14:paraId="18723FFD">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9A011AB">
      <w:pPr>
        <w:spacing w:before="0" w:after="0" w:line="170" w:lineRule="exact"/>
        <w:ind w:left="0" w:right="0" w:firstLine="0"/>
        <w:jc w:val="left"/>
        <w:rPr>
          <w:rFonts w:ascii="Times New Roman"/>
          <w:color w:val="000000"/>
          <w:spacing w:val="0"/>
          <w:sz w:val="16"/>
        </w:rPr>
      </w:pPr>
      <w:r>
        <w:pict>
          <v:shape id="_x0000188" o:spid="_x0000_s1214"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10" o:title=""/>
            <o:lock v:ext="edit" aspectratio="t"/>
          </v:shape>
        </w:pict>
      </w:r>
      <w:r>
        <w:rPr>
          <w:rFonts w:ascii="MingLiU" w:hAnsi="MingLiU" w:cs="MingLiU"/>
          <w:color w:val="000000"/>
          <w:spacing w:val="-1"/>
          <w:sz w:val="16"/>
        </w:rPr>
        <w:t>兴县魏家滩镇人民政府2023年部门决算公开报告</w:t>
      </w:r>
    </w:p>
    <w:p w14:paraId="5E54A58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-80-</w:t>
      </w:r>
    </w:p>
    <w:p w14:paraId="0DDB5C6A">
      <w:pPr>
        <w:spacing w:before="0" w:after="0" w:line="0" w:lineRule="exact"/>
        <w:ind w:left="0" w:right="0" w:firstLine="0"/>
        <w:jc w:val="left"/>
        <w:rPr>
          <w:rFonts w:ascii="Arial"/>
          <w:color w:val="FF0000"/>
          <w:spacing w:val="0"/>
          <w:sz w:val="2"/>
        </w:rPr>
      </w:pPr>
    </w:p>
    <w:p w14:paraId="6D940FA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CF3A7BC">
      <w:pPr>
        <w:spacing w:before="0" w:after="0" w:line="170" w:lineRule="exact"/>
        <w:ind w:left="0" w:right="0" w:firstLine="0"/>
        <w:jc w:val="left"/>
        <w:rPr>
          <w:rFonts w:ascii="Times New Roman"/>
          <w:color w:val="000000"/>
          <w:spacing w:val="0"/>
          <w:sz w:val="16"/>
        </w:rPr>
      </w:pPr>
      <w:r>
        <w:pict>
          <v:shape id="_x0000189" o:spid="_x0000_s1215"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1" o:title=""/>
            <o:lock v:ext="edit" aspectratio="t"/>
          </v:shape>
        </w:pict>
      </w:r>
      <w:r>
        <w:pict>
          <v:shape id="_x0000190" o:spid="_x0000_s121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E399152">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-81-</w:t>
      </w:r>
    </w:p>
    <w:p w14:paraId="39C4E0A5">
      <w:pPr>
        <w:spacing w:before="0" w:after="0" w:line="0" w:lineRule="exact"/>
        <w:ind w:left="0" w:right="0" w:firstLine="0"/>
        <w:jc w:val="left"/>
        <w:rPr>
          <w:rFonts w:ascii="Arial"/>
          <w:color w:val="FF0000"/>
          <w:spacing w:val="0"/>
          <w:sz w:val="2"/>
        </w:rPr>
      </w:pPr>
    </w:p>
    <w:p w14:paraId="2C14E04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4BCC56E">
      <w:pPr>
        <w:spacing w:before="0" w:after="0" w:line="170" w:lineRule="exact"/>
        <w:ind w:left="0" w:right="0" w:firstLine="0"/>
        <w:jc w:val="left"/>
        <w:rPr>
          <w:rFonts w:ascii="Times New Roman"/>
          <w:color w:val="000000"/>
          <w:spacing w:val="0"/>
          <w:sz w:val="16"/>
        </w:rPr>
      </w:pPr>
      <w:r>
        <w:pict>
          <v:shape id="_x0000191" o:spid="_x0000_s1217"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3" o:title=""/>
            <o:lock v:ext="edit" aspectratio="t"/>
          </v:shape>
        </w:pict>
      </w:r>
      <w:r>
        <w:pict>
          <v:shape id="_x0000192" o:spid="_x0000_s1218"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997793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-82-</w:t>
      </w:r>
    </w:p>
    <w:p w14:paraId="6042EF6D">
      <w:pPr>
        <w:spacing w:before="0" w:after="0" w:line="0" w:lineRule="exact"/>
        <w:ind w:left="0" w:right="0" w:firstLine="0"/>
        <w:jc w:val="left"/>
        <w:rPr>
          <w:rFonts w:ascii="Arial"/>
          <w:color w:val="FF0000"/>
          <w:spacing w:val="0"/>
          <w:sz w:val="2"/>
        </w:rPr>
      </w:pPr>
    </w:p>
    <w:p w14:paraId="45018B9B">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21E48A5">
      <w:pPr>
        <w:sectPr>
          <w:pgSz w:w="11900" w:h="16840"/>
          <w:pgMar w:top="372" w:right="100" w:bottom="0" w:left="640" w:header="720" w:footer="720" w:gutter="0"/>
          <w:pgNumType w:start="1"/>
          <w:cols w:space="720" w:num="1"/>
          <w:docGrid w:linePitch="1" w:charSpace="0"/>
        </w:sectPr>
      </w:pPr>
    </w:p>
    <w:p w14:paraId="1DA22A7E">
      <w:pPr>
        <w:spacing w:before="0" w:after="0" w:line="0" w:lineRule="exact"/>
        <w:ind w:left="0" w:right="0" w:firstLine="0"/>
        <w:jc w:val="left"/>
        <w:rPr>
          <w:rFonts w:ascii="Arial"/>
          <w:color w:val="FF0000"/>
          <w:spacing w:val="0"/>
          <w:sz w:val="2"/>
        </w:rPr>
      </w:pPr>
    </w:p>
    <w:p w14:paraId="28392336">
      <w:pPr>
        <w:spacing w:before="0" w:after="0" w:line="170" w:lineRule="exact"/>
        <w:ind w:left="0" w:right="0" w:firstLine="0"/>
        <w:jc w:val="left"/>
        <w:rPr>
          <w:rFonts w:ascii="Times New Roman"/>
          <w:color w:val="000000"/>
          <w:spacing w:val="0"/>
          <w:sz w:val="16"/>
        </w:rPr>
      </w:pPr>
      <w:r>
        <w:pict>
          <v:shape id="_x0000193" o:spid="_x0000_s1219"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12" o:title=""/>
            <o:lock v:ext="edit" aspectratio="t"/>
          </v:shape>
        </w:pict>
      </w:r>
      <w:r>
        <w:pict>
          <v:shape id="_x0000194" o:spid="_x0000_s1220"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346ED72F">
      <w:pPr>
        <w:spacing w:before="11030" w:after="0" w:line="170" w:lineRule="exact"/>
        <w:ind w:left="7641" w:right="0" w:firstLine="0"/>
        <w:jc w:val="left"/>
        <w:rPr>
          <w:rFonts w:ascii="Times New Roman"/>
          <w:color w:val="000000"/>
          <w:spacing w:val="0"/>
          <w:sz w:val="16"/>
        </w:rPr>
      </w:pPr>
      <w:r>
        <w:rPr>
          <w:rFonts w:ascii="MingLiU"/>
          <w:color w:val="000000"/>
          <w:spacing w:val="-11"/>
          <w:sz w:val="16"/>
        </w:rPr>
        <w:t>-83-</w:t>
      </w:r>
    </w:p>
    <w:p w14:paraId="4199D24E">
      <w:pPr>
        <w:spacing w:before="0" w:after="0" w:line="0" w:lineRule="exact"/>
        <w:ind w:left="0" w:right="0" w:firstLine="0"/>
        <w:jc w:val="left"/>
        <w:rPr>
          <w:rFonts w:ascii="Arial"/>
          <w:color w:val="FF0000"/>
          <w:spacing w:val="0"/>
          <w:sz w:val="2"/>
        </w:rPr>
      </w:pPr>
    </w:p>
    <w:p w14:paraId="4CAC88B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B3A58DC">
      <w:pPr>
        <w:spacing w:before="0" w:after="0" w:line="170" w:lineRule="exact"/>
        <w:ind w:left="0" w:right="0" w:firstLine="0"/>
        <w:jc w:val="left"/>
        <w:rPr>
          <w:rFonts w:ascii="Times New Roman"/>
          <w:color w:val="000000"/>
          <w:spacing w:val="0"/>
          <w:sz w:val="16"/>
        </w:rPr>
      </w:pPr>
      <w:r>
        <w:pict>
          <v:shape id="_x0000195" o:spid="_x0000_s1221"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13" o:title=""/>
            <o:lock v:ext="edit" aspectratio="t"/>
          </v:shape>
        </w:pict>
      </w:r>
      <w:r>
        <w:pict>
          <v:shape id="_x0000196" o:spid="_x0000_s1222"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5FC99BAC">
      <w:pPr>
        <w:spacing w:before="11030" w:after="0" w:line="170" w:lineRule="exact"/>
        <w:ind w:left="7641" w:right="0" w:firstLine="0"/>
        <w:jc w:val="left"/>
        <w:rPr>
          <w:rFonts w:ascii="Times New Roman"/>
          <w:color w:val="000000"/>
          <w:spacing w:val="0"/>
          <w:sz w:val="16"/>
        </w:rPr>
      </w:pPr>
      <w:r>
        <w:rPr>
          <w:rFonts w:ascii="MingLiU"/>
          <w:color w:val="000000"/>
          <w:spacing w:val="-11"/>
          <w:sz w:val="16"/>
        </w:rPr>
        <w:t>-84-</w:t>
      </w:r>
    </w:p>
    <w:p w14:paraId="4DA9448A">
      <w:pPr>
        <w:spacing w:before="0" w:after="0" w:line="0" w:lineRule="exact"/>
        <w:ind w:left="0" w:right="0" w:firstLine="0"/>
        <w:jc w:val="left"/>
        <w:rPr>
          <w:rFonts w:ascii="Arial"/>
          <w:color w:val="FF0000"/>
          <w:spacing w:val="0"/>
          <w:sz w:val="2"/>
        </w:rPr>
      </w:pPr>
    </w:p>
    <w:p w14:paraId="4C37BFC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5961349">
      <w:pPr>
        <w:sectPr>
          <w:pgSz w:w="16840" w:h="11900" w:orient="landscape"/>
          <w:pgMar w:top="372" w:right="100" w:bottom="0" w:left="640" w:header="720" w:footer="720" w:gutter="0"/>
          <w:pgNumType w:start="1"/>
          <w:cols w:space="720" w:num="1"/>
          <w:docGrid w:linePitch="1" w:charSpace="0"/>
        </w:sectPr>
      </w:pPr>
    </w:p>
    <w:p w14:paraId="792EDE0F">
      <w:pPr>
        <w:spacing w:before="0" w:after="0" w:line="0" w:lineRule="exact"/>
        <w:ind w:left="0" w:right="0" w:firstLine="0"/>
        <w:jc w:val="left"/>
        <w:rPr>
          <w:rFonts w:ascii="Arial"/>
          <w:color w:val="FF0000"/>
          <w:spacing w:val="0"/>
          <w:sz w:val="2"/>
        </w:rPr>
      </w:pPr>
    </w:p>
    <w:p w14:paraId="03B36371">
      <w:pPr>
        <w:spacing w:before="0" w:after="0" w:line="170" w:lineRule="exact"/>
        <w:ind w:left="0" w:right="0" w:firstLine="0"/>
        <w:jc w:val="left"/>
        <w:rPr>
          <w:rFonts w:ascii="Times New Roman"/>
          <w:color w:val="000000"/>
          <w:spacing w:val="0"/>
          <w:sz w:val="16"/>
        </w:rPr>
      </w:pPr>
      <w:r>
        <w:pict>
          <v:shape id="_x0000197" o:spid="_x0000_s1223"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4" o:title=""/>
            <o:lock v:ext="edit" aspectratio="t"/>
          </v:shape>
        </w:pict>
      </w:r>
      <w:r>
        <w:pict>
          <v:shape id="_x0000198" o:spid="_x0000_s122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277193D5">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-85-</w:t>
      </w:r>
    </w:p>
    <w:p w14:paraId="064C00B6">
      <w:pPr>
        <w:spacing w:before="0" w:after="0" w:line="0" w:lineRule="exact"/>
        <w:ind w:left="0" w:right="0" w:firstLine="0"/>
        <w:jc w:val="left"/>
        <w:rPr>
          <w:rFonts w:ascii="Arial"/>
          <w:color w:val="FF0000"/>
          <w:spacing w:val="0"/>
          <w:sz w:val="2"/>
        </w:rPr>
      </w:pPr>
    </w:p>
    <w:p w14:paraId="0DE641D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9B0D8F9">
      <w:pPr>
        <w:spacing w:before="0" w:after="0" w:line="170" w:lineRule="exact"/>
        <w:ind w:left="0" w:right="0" w:firstLine="0"/>
        <w:jc w:val="left"/>
        <w:rPr>
          <w:rFonts w:ascii="Times New Roman"/>
          <w:color w:val="000000"/>
          <w:spacing w:val="0"/>
          <w:sz w:val="16"/>
        </w:rPr>
      </w:pPr>
      <w:r>
        <w:pict>
          <v:shape id="_x0000199" o:spid="_x0000_s1225"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7" o:title=""/>
            <o:lock v:ext="edit" aspectratio="t"/>
          </v:shape>
        </w:pict>
      </w:r>
      <w:r>
        <w:rPr>
          <w:rFonts w:ascii="MingLiU" w:hAnsi="MingLiU" w:cs="MingLiU"/>
          <w:color w:val="000000"/>
          <w:spacing w:val="-1"/>
          <w:sz w:val="16"/>
        </w:rPr>
        <w:t>兴县魏家滩镇人民政府2023年部门决算公开报告</w:t>
      </w:r>
    </w:p>
    <w:p w14:paraId="786E7BA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-86-</w:t>
      </w:r>
    </w:p>
    <w:p w14:paraId="30E8AABA">
      <w:pPr>
        <w:spacing w:before="0" w:after="0" w:line="0" w:lineRule="exact"/>
        <w:ind w:left="0" w:right="0" w:firstLine="0"/>
        <w:jc w:val="left"/>
        <w:rPr>
          <w:rFonts w:ascii="Arial"/>
          <w:color w:val="FF0000"/>
          <w:spacing w:val="0"/>
          <w:sz w:val="2"/>
        </w:rPr>
      </w:pPr>
    </w:p>
    <w:p w14:paraId="3A40639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28D9158">
      <w:pPr>
        <w:spacing w:before="0" w:after="0" w:line="170" w:lineRule="exact"/>
        <w:ind w:left="0" w:right="0" w:firstLine="0"/>
        <w:jc w:val="left"/>
        <w:rPr>
          <w:rFonts w:ascii="Times New Roman"/>
          <w:color w:val="000000"/>
          <w:spacing w:val="0"/>
          <w:sz w:val="16"/>
        </w:rPr>
      </w:pPr>
      <w:r>
        <w:pict>
          <v:shape id="_x0000200" o:spid="_x0000_s1226"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5" o:title=""/>
            <o:lock v:ext="edit" aspectratio="t"/>
          </v:shape>
        </w:pict>
      </w:r>
      <w:r>
        <w:pict>
          <v:shape id="_x0000201" o:spid="_x0000_s122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43C27568">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-87-</w:t>
      </w:r>
    </w:p>
    <w:p w14:paraId="488A6584">
      <w:pPr>
        <w:spacing w:before="0" w:after="0" w:line="0" w:lineRule="exact"/>
        <w:ind w:left="0" w:right="0" w:firstLine="0"/>
        <w:jc w:val="left"/>
        <w:rPr>
          <w:rFonts w:ascii="Arial"/>
          <w:color w:val="FF0000"/>
          <w:spacing w:val="0"/>
          <w:sz w:val="2"/>
        </w:rPr>
      </w:pPr>
    </w:p>
    <w:p w14:paraId="7B0B36E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5DF6303">
      <w:pPr>
        <w:spacing w:before="0" w:after="0" w:line="170" w:lineRule="exact"/>
        <w:ind w:left="0" w:right="0" w:firstLine="0"/>
        <w:jc w:val="left"/>
        <w:rPr>
          <w:rFonts w:ascii="Times New Roman"/>
          <w:color w:val="000000"/>
          <w:spacing w:val="0"/>
          <w:sz w:val="16"/>
        </w:rPr>
      </w:pPr>
      <w:r>
        <w:pict>
          <v:shape id="_x0000202" o:spid="_x0000_s1228"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16" o:title=""/>
            <o:lock v:ext="edit" aspectratio="t"/>
          </v:shape>
        </w:pict>
      </w:r>
      <w:r>
        <w:rPr>
          <w:rFonts w:ascii="MingLiU" w:hAnsi="MingLiU" w:cs="MingLiU"/>
          <w:color w:val="000000"/>
          <w:spacing w:val="-1"/>
          <w:sz w:val="16"/>
        </w:rPr>
        <w:t>兴县魏家滩镇人民政府2023年部门决算公开报告</w:t>
      </w:r>
    </w:p>
    <w:p w14:paraId="30EB64F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-88-</w:t>
      </w:r>
    </w:p>
    <w:p w14:paraId="11636C48">
      <w:pPr>
        <w:spacing w:before="0" w:after="0" w:line="0" w:lineRule="exact"/>
        <w:ind w:left="0" w:right="0" w:firstLine="0"/>
        <w:jc w:val="left"/>
        <w:rPr>
          <w:rFonts w:ascii="Arial"/>
          <w:color w:val="FF0000"/>
          <w:spacing w:val="0"/>
          <w:sz w:val="2"/>
        </w:rPr>
      </w:pPr>
    </w:p>
    <w:p w14:paraId="1B4F978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D34CD09">
      <w:pPr>
        <w:spacing w:before="0" w:after="0" w:line="170" w:lineRule="exact"/>
        <w:ind w:left="0" w:right="0" w:firstLine="0"/>
        <w:jc w:val="left"/>
        <w:rPr>
          <w:rFonts w:ascii="Times New Roman"/>
          <w:color w:val="000000"/>
          <w:spacing w:val="0"/>
          <w:sz w:val="16"/>
        </w:rPr>
      </w:pPr>
      <w:r>
        <w:pict>
          <v:shape id="_x0000203" o:spid="_x0000_s1229"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3" o:title=""/>
            <o:lock v:ext="edit" aspectratio="t"/>
          </v:shape>
        </w:pict>
      </w:r>
      <w:r>
        <w:pict>
          <v:shape id="_x0000204" o:spid="_x0000_s1230"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5F5C27F">
      <w:pPr>
        <w:spacing w:before="15970" w:after="0" w:line="170" w:lineRule="exact"/>
        <w:ind w:left="5241" w:right="0" w:firstLine="0"/>
        <w:jc w:val="left"/>
        <w:rPr>
          <w:rFonts w:ascii="Times New Roman"/>
          <w:color w:val="000000"/>
          <w:spacing w:val="0"/>
          <w:sz w:val="16"/>
        </w:rPr>
      </w:pPr>
      <w:r>
        <w:rPr>
          <w:rFonts w:ascii="MingLiU"/>
          <w:color w:val="000000"/>
          <w:spacing w:val="-11"/>
          <w:sz w:val="16"/>
        </w:rPr>
        <w:t>-89-</w:t>
      </w:r>
    </w:p>
    <w:p w14:paraId="60D6EF00">
      <w:pPr>
        <w:spacing w:before="0" w:after="0" w:line="0" w:lineRule="exact"/>
        <w:ind w:left="0" w:right="0" w:firstLine="0"/>
        <w:jc w:val="left"/>
        <w:rPr>
          <w:rFonts w:ascii="Arial"/>
          <w:color w:val="FF0000"/>
          <w:spacing w:val="0"/>
          <w:sz w:val="2"/>
        </w:rPr>
      </w:pPr>
    </w:p>
    <w:p w14:paraId="07D96A8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4306931">
      <w:pPr>
        <w:spacing w:before="0" w:after="0" w:line="170" w:lineRule="exact"/>
        <w:ind w:left="0" w:right="0" w:firstLine="0"/>
        <w:jc w:val="left"/>
        <w:rPr>
          <w:rFonts w:ascii="Times New Roman"/>
          <w:color w:val="000000"/>
          <w:spacing w:val="0"/>
          <w:sz w:val="16"/>
        </w:rPr>
      </w:pPr>
      <w:r>
        <w:pict>
          <v:shape id="_x0000205" o:spid="_x0000_s123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7" o:title=""/>
            <o:lock v:ext="edit" aspectratio="t"/>
          </v:shape>
        </w:pict>
      </w:r>
      <w:r>
        <w:pict>
          <v:shape id="_x0000206" o:spid="_x0000_s123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4A57B7BD">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-90-</w:t>
      </w:r>
    </w:p>
    <w:p w14:paraId="3BCAE10E">
      <w:pPr>
        <w:spacing w:before="0" w:after="0" w:line="0" w:lineRule="exact"/>
        <w:ind w:left="0" w:right="0" w:firstLine="0"/>
        <w:jc w:val="left"/>
        <w:rPr>
          <w:rFonts w:ascii="Arial"/>
          <w:color w:val="FF0000"/>
          <w:spacing w:val="0"/>
          <w:sz w:val="2"/>
        </w:rPr>
      </w:pPr>
    </w:p>
    <w:p w14:paraId="2E7FA20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142840C">
      <w:pPr>
        <w:spacing w:before="0" w:after="0" w:line="170" w:lineRule="exact"/>
        <w:ind w:left="0" w:right="0" w:firstLine="0"/>
        <w:jc w:val="left"/>
        <w:rPr>
          <w:rFonts w:ascii="Times New Roman"/>
          <w:color w:val="000000"/>
          <w:spacing w:val="0"/>
          <w:sz w:val="16"/>
        </w:rPr>
      </w:pPr>
      <w:r>
        <w:pict>
          <v:shape id="_x0000207" o:spid="_x0000_s1233"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96" o:title=""/>
            <o:lock v:ext="edit" aspectratio="t"/>
          </v:shape>
        </w:pict>
      </w:r>
      <w:r>
        <w:rPr>
          <w:rFonts w:ascii="MingLiU" w:hAnsi="MingLiU" w:cs="MingLiU"/>
          <w:color w:val="000000"/>
          <w:spacing w:val="-1"/>
          <w:sz w:val="16"/>
        </w:rPr>
        <w:t>兴县魏家滩镇人民政府2023年部门决算公开报告</w:t>
      </w:r>
    </w:p>
    <w:p w14:paraId="4067E1D7">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-91-</w:t>
      </w:r>
    </w:p>
    <w:p w14:paraId="504AE203">
      <w:pPr>
        <w:spacing w:before="0" w:after="0" w:line="0" w:lineRule="exact"/>
        <w:ind w:left="0" w:right="0" w:firstLine="0"/>
        <w:jc w:val="left"/>
        <w:rPr>
          <w:rFonts w:ascii="Arial"/>
          <w:color w:val="FF0000"/>
          <w:spacing w:val="0"/>
          <w:sz w:val="2"/>
        </w:rPr>
      </w:pPr>
    </w:p>
    <w:p w14:paraId="7F3A6EE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41FE26A">
      <w:pPr>
        <w:spacing w:before="0" w:after="0" w:line="170" w:lineRule="exact"/>
        <w:ind w:left="0" w:right="0" w:firstLine="0"/>
        <w:jc w:val="left"/>
        <w:rPr>
          <w:rFonts w:ascii="Times New Roman"/>
          <w:color w:val="000000"/>
          <w:spacing w:val="0"/>
          <w:sz w:val="16"/>
        </w:rPr>
      </w:pPr>
      <w:r>
        <w:pict>
          <v:shape id="_x0000208" o:spid="_x0000_s1234"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97" o:title=""/>
            <o:lock v:ext="edit" aspectratio="t"/>
          </v:shape>
        </w:pict>
      </w:r>
      <w:r>
        <w:pict>
          <v:shape id="_x0000209" o:spid="_x0000_s123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EF020DA">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-92-</w:t>
      </w:r>
    </w:p>
    <w:p w14:paraId="5D02C5CE">
      <w:pPr>
        <w:spacing w:before="0" w:after="0" w:line="0" w:lineRule="exact"/>
        <w:ind w:left="0" w:right="0" w:firstLine="0"/>
        <w:jc w:val="left"/>
        <w:rPr>
          <w:rFonts w:ascii="Arial"/>
          <w:color w:val="FF0000"/>
          <w:spacing w:val="0"/>
          <w:sz w:val="2"/>
        </w:rPr>
      </w:pPr>
    </w:p>
    <w:p w14:paraId="0696906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FA2B4E5">
      <w:pPr>
        <w:spacing w:before="0" w:after="0" w:line="170" w:lineRule="exact"/>
        <w:ind w:left="0" w:right="0" w:firstLine="0"/>
        <w:jc w:val="left"/>
        <w:rPr>
          <w:rFonts w:ascii="Times New Roman"/>
          <w:color w:val="000000"/>
          <w:spacing w:val="0"/>
          <w:sz w:val="16"/>
        </w:rPr>
      </w:pPr>
      <w:r>
        <w:pict>
          <v:shape id="_x0000210" o:spid="_x0000_s1236"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8" o:title=""/>
            <o:lock v:ext="edit" aspectratio="t"/>
          </v:shape>
        </w:pict>
      </w:r>
      <w:r>
        <w:pict>
          <v:shape id="_x0000211" o:spid="_x0000_s123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7163613">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-93-</w:t>
      </w:r>
    </w:p>
    <w:p w14:paraId="559CA0BA">
      <w:pPr>
        <w:spacing w:before="0" w:after="0" w:line="0" w:lineRule="exact"/>
        <w:ind w:left="0" w:right="0" w:firstLine="0"/>
        <w:jc w:val="left"/>
        <w:rPr>
          <w:rFonts w:ascii="Arial"/>
          <w:color w:val="FF0000"/>
          <w:spacing w:val="0"/>
          <w:sz w:val="2"/>
        </w:rPr>
      </w:pPr>
    </w:p>
    <w:p w14:paraId="50906FF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B80DC4F">
      <w:pPr>
        <w:spacing w:before="0" w:after="0" w:line="170" w:lineRule="exact"/>
        <w:ind w:left="0" w:right="0" w:firstLine="0"/>
        <w:jc w:val="left"/>
        <w:rPr>
          <w:rFonts w:ascii="Times New Roman"/>
          <w:color w:val="000000"/>
          <w:spacing w:val="0"/>
          <w:sz w:val="16"/>
        </w:rPr>
      </w:pPr>
      <w:r>
        <w:pict>
          <v:shape id="_x0000212" o:spid="_x0000_s1238"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19" o:title=""/>
            <o:lock v:ext="edit" aspectratio="t"/>
          </v:shape>
        </w:pict>
      </w:r>
      <w:r>
        <w:pict>
          <v:shape id="_x0000213" o:spid="_x0000_s123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7728586">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-94-</w:t>
      </w:r>
    </w:p>
    <w:p w14:paraId="1935957C">
      <w:pPr>
        <w:spacing w:before="0" w:after="0" w:line="0" w:lineRule="exact"/>
        <w:ind w:left="0" w:right="0" w:firstLine="0"/>
        <w:jc w:val="left"/>
        <w:rPr>
          <w:rFonts w:ascii="Arial"/>
          <w:color w:val="FF0000"/>
          <w:spacing w:val="0"/>
          <w:sz w:val="2"/>
        </w:rPr>
      </w:pPr>
    </w:p>
    <w:p w14:paraId="44E167F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024477B">
      <w:pPr>
        <w:spacing w:before="0" w:after="0" w:line="170" w:lineRule="exact"/>
        <w:ind w:left="0" w:right="0" w:firstLine="0"/>
        <w:jc w:val="left"/>
        <w:rPr>
          <w:rFonts w:ascii="Times New Roman"/>
          <w:color w:val="000000"/>
          <w:spacing w:val="0"/>
          <w:sz w:val="16"/>
        </w:rPr>
      </w:pPr>
      <w:r>
        <w:pict>
          <v:shape id="_x0000214" o:spid="_x0000_s1240"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3" o:title=""/>
            <o:lock v:ext="edit" aspectratio="t"/>
          </v:shape>
        </w:pict>
      </w:r>
      <w:r>
        <w:pict>
          <v:shape id="_x0000215" o:spid="_x0000_s124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3945464">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-95-</w:t>
      </w:r>
    </w:p>
    <w:p w14:paraId="0B02A23C">
      <w:pPr>
        <w:spacing w:before="0" w:after="0" w:line="0" w:lineRule="exact"/>
        <w:ind w:left="0" w:right="0" w:firstLine="0"/>
        <w:jc w:val="left"/>
        <w:rPr>
          <w:rFonts w:ascii="Arial"/>
          <w:color w:val="FF0000"/>
          <w:spacing w:val="0"/>
          <w:sz w:val="2"/>
        </w:rPr>
      </w:pPr>
    </w:p>
    <w:p w14:paraId="061E538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A9399B9">
      <w:pPr>
        <w:sectPr>
          <w:pgSz w:w="11900" w:h="16840"/>
          <w:pgMar w:top="372" w:right="100" w:bottom="0" w:left="640" w:header="720" w:footer="720" w:gutter="0"/>
          <w:pgNumType w:start="1"/>
          <w:cols w:space="720" w:num="1"/>
          <w:docGrid w:linePitch="1" w:charSpace="0"/>
        </w:sectPr>
      </w:pPr>
    </w:p>
    <w:p w14:paraId="36363F3C">
      <w:pPr>
        <w:spacing w:before="0" w:after="0" w:line="0" w:lineRule="exact"/>
        <w:ind w:left="0" w:right="0" w:firstLine="0"/>
        <w:jc w:val="left"/>
        <w:rPr>
          <w:rFonts w:ascii="Arial"/>
          <w:color w:val="FF0000"/>
          <w:spacing w:val="0"/>
          <w:sz w:val="2"/>
        </w:rPr>
      </w:pPr>
    </w:p>
    <w:p w14:paraId="35DE902E">
      <w:pPr>
        <w:spacing w:before="0" w:after="0" w:line="170" w:lineRule="exact"/>
        <w:ind w:left="0" w:right="0" w:firstLine="0"/>
        <w:jc w:val="left"/>
        <w:rPr>
          <w:rFonts w:ascii="Times New Roman"/>
          <w:color w:val="000000"/>
          <w:spacing w:val="0"/>
          <w:sz w:val="16"/>
        </w:rPr>
      </w:pPr>
      <w:r>
        <w:pict>
          <v:shape id="_x0000216" o:spid="_x0000_s1242"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20" o:title=""/>
            <o:lock v:ext="edit" aspectratio="t"/>
          </v:shape>
        </w:pict>
      </w:r>
      <w:r>
        <w:pict>
          <v:shape id="_x0000217" o:spid="_x0000_s1243"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120C1EBE">
      <w:pPr>
        <w:spacing w:before="11030" w:after="0" w:line="170" w:lineRule="exact"/>
        <w:ind w:left="7641" w:right="0" w:firstLine="0"/>
        <w:jc w:val="left"/>
        <w:rPr>
          <w:rFonts w:ascii="Times New Roman"/>
          <w:color w:val="000000"/>
          <w:spacing w:val="0"/>
          <w:sz w:val="16"/>
        </w:rPr>
      </w:pPr>
      <w:r>
        <w:rPr>
          <w:rFonts w:ascii="MingLiU"/>
          <w:color w:val="000000"/>
          <w:spacing w:val="-11"/>
          <w:sz w:val="16"/>
        </w:rPr>
        <w:t>-96-</w:t>
      </w:r>
    </w:p>
    <w:p w14:paraId="23384BD7">
      <w:pPr>
        <w:spacing w:before="0" w:after="0" w:line="0" w:lineRule="exact"/>
        <w:ind w:left="0" w:right="0" w:firstLine="0"/>
        <w:jc w:val="left"/>
        <w:rPr>
          <w:rFonts w:ascii="Arial"/>
          <w:color w:val="FF0000"/>
          <w:spacing w:val="0"/>
          <w:sz w:val="2"/>
        </w:rPr>
      </w:pPr>
    </w:p>
    <w:p w14:paraId="0975F5A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7A40B00">
      <w:pPr>
        <w:spacing w:before="0" w:after="0" w:line="170" w:lineRule="exact"/>
        <w:ind w:left="0" w:right="0" w:firstLine="0"/>
        <w:jc w:val="left"/>
        <w:rPr>
          <w:rFonts w:ascii="Times New Roman"/>
          <w:color w:val="000000"/>
          <w:spacing w:val="0"/>
          <w:sz w:val="16"/>
        </w:rPr>
      </w:pPr>
      <w:r>
        <w:pict>
          <v:shape id="_x0000218" o:spid="_x0000_s1244"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21" o:title=""/>
            <o:lock v:ext="edit" aspectratio="t"/>
          </v:shape>
        </w:pict>
      </w:r>
      <w:r>
        <w:pict>
          <v:shape id="_x0000219" o:spid="_x0000_s1245"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6DE3CA72">
      <w:pPr>
        <w:spacing w:before="11030" w:after="0" w:line="170" w:lineRule="exact"/>
        <w:ind w:left="7641" w:right="0" w:firstLine="0"/>
        <w:jc w:val="left"/>
        <w:rPr>
          <w:rFonts w:ascii="Times New Roman"/>
          <w:color w:val="000000"/>
          <w:spacing w:val="0"/>
          <w:sz w:val="16"/>
        </w:rPr>
      </w:pPr>
      <w:r>
        <w:rPr>
          <w:rFonts w:ascii="MingLiU"/>
          <w:color w:val="000000"/>
          <w:spacing w:val="-11"/>
          <w:sz w:val="16"/>
        </w:rPr>
        <w:t>-97-</w:t>
      </w:r>
    </w:p>
    <w:p w14:paraId="47194383">
      <w:pPr>
        <w:spacing w:before="0" w:after="0" w:line="0" w:lineRule="exact"/>
        <w:ind w:left="0" w:right="0" w:firstLine="0"/>
        <w:jc w:val="left"/>
        <w:rPr>
          <w:rFonts w:ascii="Arial"/>
          <w:color w:val="FF0000"/>
          <w:spacing w:val="0"/>
          <w:sz w:val="2"/>
        </w:rPr>
      </w:pPr>
    </w:p>
    <w:p w14:paraId="043D7E3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855A91E">
      <w:pPr>
        <w:spacing w:before="0" w:after="0" w:line="170" w:lineRule="exact"/>
        <w:ind w:left="0" w:right="0" w:firstLine="0"/>
        <w:jc w:val="left"/>
        <w:rPr>
          <w:rFonts w:ascii="Times New Roman"/>
          <w:color w:val="000000"/>
          <w:spacing w:val="0"/>
          <w:sz w:val="16"/>
        </w:rPr>
      </w:pPr>
      <w:r>
        <w:pict>
          <v:shape id="_x0000220" o:spid="_x0000_s1246"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22" o:title=""/>
            <o:lock v:ext="edit" aspectratio="t"/>
          </v:shape>
        </w:pict>
      </w:r>
      <w:r>
        <w:pict>
          <v:shape id="_x0000221" o:spid="_x0000_s1247"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2DDD4E55">
      <w:pPr>
        <w:spacing w:before="11030" w:after="0" w:line="170" w:lineRule="exact"/>
        <w:ind w:left="7641" w:right="0" w:firstLine="0"/>
        <w:jc w:val="left"/>
        <w:rPr>
          <w:rFonts w:ascii="Times New Roman"/>
          <w:color w:val="000000"/>
          <w:spacing w:val="0"/>
          <w:sz w:val="16"/>
        </w:rPr>
      </w:pPr>
      <w:r>
        <w:rPr>
          <w:rFonts w:ascii="MingLiU"/>
          <w:color w:val="000000"/>
          <w:spacing w:val="-11"/>
          <w:sz w:val="16"/>
        </w:rPr>
        <w:t>-98-</w:t>
      </w:r>
    </w:p>
    <w:p w14:paraId="26A7266D">
      <w:pPr>
        <w:spacing w:before="0" w:after="0" w:line="0" w:lineRule="exact"/>
        <w:ind w:left="0" w:right="0" w:firstLine="0"/>
        <w:jc w:val="left"/>
        <w:rPr>
          <w:rFonts w:ascii="Arial"/>
          <w:color w:val="FF0000"/>
          <w:spacing w:val="0"/>
          <w:sz w:val="2"/>
        </w:rPr>
      </w:pPr>
    </w:p>
    <w:p w14:paraId="47B5F26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6AA35D6">
      <w:pPr>
        <w:sectPr>
          <w:pgSz w:w="16840" w:h="11900" w:orient="landscape"/>
          <w:pgMar w:top="372" w:right="100" w:bottom="0" w:left="640" w:header="720" w:footer="720" w:gutter="0"/>
          <w:pgNumType w:start="1"/>
          <w:cols w:space="720" w:num="1"/>
          <w:docGrid w:linePitch="1" w:charSpace="0"/>
        </w:sectPr>
      </w:pPr>
    </w:p>
    <w:p w14:paraId="492A61D9">
      <w:pPr>
        <w:spacing w:before="0" w:after="0" w:line="0" w:lineRule="exact"/>
        <w:ind w:left="0" w:right="0" w:firstLine="0"/>
        <w:jc w:val="left"/>
        <w:rPr>
          <w:rFonts w:ascii="Arial"/>
          <w:color w:val="FF0000"/>
          <w:spacing w:val="0"/>
          <w:sz w:val="2"/>
        </w:rPr>
      </w:pPr>
    </w:p>
    <w:p w14:paraId="3B746553">
      <w:pPr>
        <w:spacing w:before="0" w:after="0" w:line="170" w:lineRule="exact"/>
        <w:ind w:left="0" w:right="0" w:firstLine="0"/>
        <w:jc w:val="left"/>
        <w:rPr>
          <w:rFonts w:ascii="Times New Roman"/>
          <w:color w:val="000000"/>
          <w:spacing w:val="0"/>
          <w:sz w:val="16"/>
        </w:rPr>
      </w:pPr>
      <w:r>
        <w:pict>
          <v:shape id="_x0000222" o:spid="_x0000_s1248"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3" o:title=""/>
            <o:lock v:ext="edit" aspectratio="t"/>
          </v:shape>
        </w:pict>
      </w:r>
      <w:r>
        <w:pict>
          <v:shape id="_x0000223" o:spid="_x0000_s124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651D37B">
      <w:pPr>
        <w:spacing w:before="15970" w:after="0" w:line="170" w:lineRule="exact"/>
        <w:ind w:left="5241" w:right="0" w:firstLine="0"/>
        <w:jc w:val="left"/>
        <w:rPr>
          <w:rFonts w:ascii="Times New Roman"/>
          <w:color w:val="000000"/>
          <w:spacing w:val="0"/>
          <w:sz w:val="16"/>
        </w:rPr>
      </w:pPr>
      <w:r>
        <w:rPr>
          <w:rFonts w:ascii="MingLiU"/>
          <w:color w:val="000000"/>
          <w:spacing w:val="-11"/>
          <w:sz w:val="16"/>
        </w:rPr>
        <w:t>-99-</w:t>
      </w:r>
    </w:p>
    <w:p w14:paraId="126825B0">
      <w:pPr>
        <w:spacing w:before="0" w:after="0" w:line="0" w:lineRule="exact"/>
        <w:ind w:left="0" w:right="0" w:firstLine="0"/>
        <w:jc w:val="left"/>
        <w:rPr>
          <w:rFonts w:ascii="Arial"/>
          <w:color w:val="FF0000"/>
          <w:spacing w:val="0"/>
          <w:sz w:val="2"/>
        </w:rPr>
      </w:pPr>
    </w:p>
    <w:p w14:paraId="2AB0710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451F882">
      <w:pPr>
        <w:spacing w:before="0" w:after="0" w:line="170" w:lineRule="exact"/>
        <w:ind w:left="0" w:right="0" w:firstLine="0"/>
        <w:jc w:val="left"/>
        <w:rPr>
          <w:rFonts w:ascii="Times New Roman"/>
          <w:color w:val="000000"/>
          <w:spacing w:val="0"/>
          <w:sz w:val="16"/>
        </w:rPr>
      </w:pPr>
      <w:r>
        <w:pict>
          <v:shape id="_x0000224" o:spid="_x0000_s1250"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24" o:title=""/>
            <o:lock v:ext="edit" aspectratio="t"/>
          </v:shape>
        </w:pict>
      </w:r>
      <w:r>
        <w:rPr>
          <w:rFonts w:ascii="MingLiU" w:hAnsi="MingLiU" w:cs="MingLiU"/>
          <w:color w:val="000000"/>
          <w:spacing w:val="-1"/>
          <w:sz w:val="16"/>
        </w:rPr>
        <w:t>兴县魏家滩镇人民政府2023年部门决算公开报告</w:t>
      </w:r>
    </w:p>
    <w:p w14:paraId="6D3BDA31">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-100-</w:t>
      </w:r>
    </w:p>
    <w:p w14:paraId="2F8CBB8C">
      <w:pPr>
        <w:spacing w:before="0" w:after="0" w:line="0" w:lineRule="exact"/>
        <w:ind w:left="0" w:right="0" w:firstLine="0"/>
        <w:jc w:val="left"/>
        <w:rPr>
          <w:rFonts w:ascii="Arial"/>
          <w:color w:val="FF0000"/>
          <w:spacing w:val="0"/>
          <w:sz w:val="2"/>
        </w:rPr>
      </w:pPr>
    </w:p>
    <w:p w14:paraId="152C2BF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162E749">
      <w:pPr>
        <w:spacing w:before="0" w:after="0" w:line="170" w:lineRule="exact"/>
        <w:ind w:left="0" w:right="0" w:firstLine="0"/>
        <w:jc w:val="left"/>
        <w:rPr>
          <w:rFonts w:ascii="Times New Roman"/>
          <w:color w:val="000000"/>
          <w:spacing w:val="0"/>
          <w:sz w:val="16"/>
        </w:rPr>
      </w:pPr>
      <w:r>
        <w:pict>
          <v:shape id="_x0000225" o:spid="_x0000_s125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5" o:title=""/>
            <o:lock v:ext="edit" aspectratio="t"/>
          </v:shape>
        </w:pict>
      </w:r>
      <w:r>
        <w:pict>
          <v:shape id="_x0000226" o:spid="_x0000_s125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0CEAB1E0">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-101-</w:t>
      </w:r>
    </w:p>
    <w:p w14:paraId="58E5E60E">
      <w:pPr>
        <w:spacing w:before="0" w:after="0" w:line="0" w:lineRule="exact"/>
        <w:ind w:left="0" w:right="0" w:firstLine="0"/>
        <w:jc w:val="left"/>
        <w:rPr>
          <w:rFonts w:ascii="Arial"/>
          <w:color w:val="FF0000"/>
          <w:spacing w:val="0"/>
          <w:sz w:val="2"/>
        </w:rPr>
      </w:pPr>
    </w:p>
    <w:p w14:paraId="344F6EA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9B474C7">
      <w:pPr>
        <w:spacing w:before="0" w:after="0" w:line="170" w:lineRule="exact"/>
        <w:ind w:left="0" w:right="0" w:firstLine="0"/>
        <w:jc w:val="left"/>
        <w:rPr>
          <w:rFonts w:ascii="Times New Roman"/>
          <w:color w:val="000000"/>
          <w:spacing w:val="0"/>
          <w:sz w:val="16"/>
        </w:rPr>
      </w:pPr>
      <w:r>
        <w:pict>
          <v:shape id="_x0000227" o:spid="_x0000_s1253"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7" o:title=""/>
            <o:lock v:ext="edit" aspectratio="t"/>
          </v:shape>
        </w:pict>
      </w:r>
      <w:r>
        <w:pict>
          <v:shape id="_x0000228" o:spid="_x0000_s125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5B096B88">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-102-</w:t>
      </w:r>
    </w:p>
    <w:p w14:paraId="0CF96770">
      <w:pPr>
        <w:spacing w:before="0" w:after="0" w:line="0" w:lineRule="exact"/>
        <w:ind w:left="0" w:right="0" w:firstLine="0"/>
        <w:jc w:val="left"/>
        <w:rPr>
          <w:rFonts w:ascii="Arial"/>
          <w:color w:val="FF0000"/>
          <w:spacing w:val="0"/>
          <w:sz w:val="2"/>
        </w:rPr>
      </w:pPr>
    </w:p>
    <w:p w14:paraId="5947E84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C8D10FA">
      <w:pPr>
        <w:spacing w:before="0" w:after="0" w:line="170" w:lineRule="exact"/>
        <w:ind w:left="0" w:right="0" w:firstLine="0"/>
        <w:jc w:val="left"/>
        <w:rPr>
          <w:rFonts w:ascii="Times New Roman"/>
          <w:color w:val="000000"/>
          <w:spacing w:val="0"/>
          <w:sz w:val="16"/>
        </w:rPr>
      </w:pPr>
      <w:r>
        <w:pict>
          <v:shape id="_x0000229" o:spid="_x0000_s1255"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6" o:title=""/>
            <o:lock v:ext="edit" aspectratio="t"/>
          </v:shape>
        </w:pict>
      </w:r>
      <w:r>
        <w:pict>
          <v:shape id="_x0000230" o:spid="_x0000_s125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4F278365">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-103-</w:t>
      </w:r>
    </w:p>
    <w:p w14:paraId="46073844">
      <w:pPr>
        <w:spacing w:before="0" w:after="0" w:line="0" w:lineRule="exact"/>
        <w:ind w:left="0" w:right="0" w:firstLine="0"/>
        <w:jc w:val="left"/>
        <w:rPr>
          <w:rFonts w:ascii="Arial"/>
          <w:color w:val="FF0000"/>
          <w:spacing w:val="0"/>
          <w:sz w:val="2"/>
        </w:rPr>
      </w:pPr>
    </w:p>
    <w:p w14:paraId="31F79CB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3BD8824">
      <w:pPr>
        <w:spacing w:before="0" w:after="0" w:line="170" w:lineRule="exact"/>
        <w:ind w:left="0" w:right="0" w:firstLine="0"/>
        <w:jc w:val="left"/>
        <w:rPr>
          <w:rFonts w:ascii="Times New Roman"/>
          <w:color w:val="000000"/>
          <w:spacing w:val="0"/>
          <w:sz w:val="16"/>
        </w:rPr>
      </w:pPr>
      <w:r>
        <w:pict>
          <v:shape id="_x0000231" o:spid="_x0000_s1257"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79" o:title=""/>
            <o:lock v:ext="edit" aspectratio="t"/>
          </v:shape>
        </w:pict>
      </w:r>
      <w:r>
        <w:rPr>
          <w:rFonts w:ascii="MingLiU" w:hAnsi="MingLiU" w:cs="MingLiU"/>
          <w:color w:val="000000"/>
          <w:spacing w:val="-1"/>
          <w:sz w:val="16"/>
        </w:rPr>
        <w:t>兴县魏家滩镇人民政府2023年部门决算公开报告</w:t>
      </w:r>
    </w:p>
    <w:p w14:paraId="2FE72F92">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-104-</w:t>
      </w:r>
    </w:p>
    <w:p w14:paraId="37799D68">
      <w:pPr>
        <w:spacing w:before="0" w:after="0" w:line="0" w:lineRule="exact"/>
        <w:ind w:left="0" w:right="0" w:firstLine="0"/>
        <w:jc w:val="left"/>
        <w:rPr>
          <w:rFonts w:ascii="Arial"/>
          <w:color w:val="FF0000"/>
          <w:spacing w:val="0"/>
          <w:sz w:val="2"/>
        </w:rPr>
      </w:pPr>
    </w:p>
    <w:p w14:paraId="4D8F209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44ECDCC">
      <w:pPr>
        <w:spacing w:before="0" w:after="0" w:line="170" w:lineRule="exact"/>
        <w:ind w:left="0" w:right="0" w:firstLine="0"/>
        <w:jc w:val="left"/>
        <w:rPr>
          <w:rFonts w:ascii="Times New Roman"/>
          <w:color w:val="000000"/>
          <w:spacing w:val="0"/>
          <w:sz w:val="16"/>
        </w:rPr>
      </w:pPr>
      <w:r>
        <w:pict>
          <v:shape id="_x0000232" o:spid="_x0000_s1258"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80" o:title=""/>
            <o:lock v:ext="edit" aspectratio="t"/>
          </v:shape>
        </w:pict>
      </w:r>
      <w:r>
        <w:pict>
          <v:shape id="_x0000233" o:spid="_x0000_s125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565F321">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-105-</w:t>
      </w:r>
    </w:p>
    <w:p w14:paraId="166D36B0">
      <w:pPr>
        <w:spacing w:before="0" w:after="0" w:line="0" w:lineRule="exact"/>
        <w:ind w:left="0" w:right="0" w:firstLine="0"/>
        <w:jc w:val="left"/>
        <w:rPr>
          <w:rFonts w:ascii="Arial"/>
          <w:color w:val="FF0000"/>
          <w:spacing w:val="0"/>
          <w:sz w:val="2"/>
        </w:rPr>
      </w:pPr>
    </w:p>
    <w:p w14:paraId="191EA5D1">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3EE1092">
      <w:pPr>
        <w:spacing w:before="0" w:after="0" w:line="170" w:lineRule="exact"/>
        <w:ind w:left="0" w:right="0" w:firstLine="0"/>
        <w:jc w:val="left"/>
        <w:rPr>
          <w:rFonts w:ascii="Times New Roman"/>
          <w:color w:val="000000"/>
          <w:spacing w:val="0"/>
          <w:sz w:val="16"/>
        </w:rPr>
      </w:pPr>
      <w:r>
        <w:pict>
          <v:shape id="_x0000234" o:spid="_x0000_s1260"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7" o:title=""/>
            <o:lock v:ext="edit" aspectratio="t"/>
          </v:shape>
        </w:pict>
      </w:r>
      <w:r>
        <w:pict>
          <v:shape id="_x0000235" o:spid="_x0000_s1261"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6199A94">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-106-</w:t>
      </w:r>
    </w:p>
    <w:p w14:paraId="731EF3C7">
      <w:pPr>
        <w:spacing w:before="0" w:after="0" w:line="0" w:lineRule="exact"/>
        <w:ind w:left="0" w:right="0" w:firstLine="0"/>
        <w:jc w:val="left"/>
        <w:rPr>
          <w:rFonts w:ascii="Arial"/>
          <w:color w:val="FF0000"/>
          <w:spacing w:val="0"/>
          <w:sz w:val="2"/>
        </w:rPr>
      </w:pPr>
    </w:p>
    <w:p w14:paraId="08A0101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065CA5C">
      <w:pPr>
        <w:spacing w:before="0" w:after="0" w:line="170" w:lineRule="exact"/>
        <w:ind w:left="0" w:right="0" w:firstLine="0"/>
        <w:jc w:val="left"/>
        <w:rPr>
          <w:rFonts w:ascii="Times New Roman"/>
          <w:color w:val="000000"/>
          <w:spacing w:val="0"/>
          <w:sz w:val="16"/>
        </w:rPr>
      </w:pPr>
      <w:r>
        <w:pict>
          <v:shape id="_x0000236" o:spid="_x0000_s1262"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28" o:title=""/>
            <o:lock v:ext="edit" aspectratio="t"/>
          </v:shape>
        </w:pict>
      </w:r>
      <w:r>
        <w:rPr>
          <w:rFonts w:ascii="MingLiU" w:hAnsi="MingLiU" w:cs="MingLiU"/>
          <w:color w:val="000000"/>
          <w:spacing w:val="-1"/>
          <w:sz w:val="16"/>
        </w:rPr>
        <w:t>兴县魏家滩镇人民政府2023年部门决算公开报告</w:t>
      </w:r>
    </w:p>
    <w:p w14:paraId="72405067">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-107-</w:t>
      </w:r>
    </w:p>
    <w:p w14:paraId="46DAB1F9">
      <w:pPr>
        <w:spacing w:before="0" w:after="0" w:line="0" w:lineRule="exact"/>
        <w:ind w:left="0" w:right="0" w:firstLine="0"/>
        <w:jc w:val="left"/>
        <w:rPr>
          <w:rFonts w:ascii="Arial"/>
          <w:color w:val="FF0000"/>
          <w:spacing w:val="0"/>
          <w:sz w:val="2"/>
        </w:rPr>
      </w:pPr>
    </w:p>
    <w:p w14:paraId="056EE71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AAE2E77">
      <w:pPr>
        <w:spacing w:before="0" w:after="0" w:line="170" w:lineRule="exact"/>
        <w:ind w:left="0" w:right="0" w:firstLine="0"/>
        <w:jc w:val="left"/>
        <w:rPr>
          <w:rFonts w:ascii="Times New Roman"/>
          <w:color w:val="000000"/>
          <w:spacing w:val="0"/>
          <w:sz w:val="16"/>
        </w:rPr>
      </w:pPr>
      <w:r>
        <w:pict>
          <v:shape id="_x0000237" o:spid="_x0000_s1263"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29" o:title=""/>
            <o:lock v:ext="edit" aspectratio="t"/>
          </v:shape>
        </w:pict>
      </w:r>
      <w:r>
        <w:pict>
          <v:shape id="_x0000238" o:spid="_x0000_s1264"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4253338">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-108-</w:t>
      </w:r>
    </w:p>
    <w:p w14:paraId="36917CD6">
      <w:pPr>
        <w:spacing w:before="0" w:after="0" w:line="0" w:lineRule="exact"/>
        <w:ind w:left="0" w:right="0" w:firstLine="0"/>
        <w:jc w:val="left"/>
        <w:rPr>
          <w:rFonts w:ascii="Arial"/>
          <w:color w:val="FF0000"/>
          <w:spacing w:val="0"/>
          <w:sz w:val="2"/>
        </w:rPr>
      </w:pPr>
    </w:p>
    <w:p w14:paraId="4335B39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1FB39D9">
      <w:pPr>
        <w:spacing w:before="0" w:after="0" w:line="170" w:lineRule="exact"/>
        <w:ind w:left="0" w:right="0" w:firstLine="0"/>
        <w:jc w:val="left"/>
        <w:rPr>
          <w:rFonts w:ascii="Times New Roman"/>
          <w:color w:val="000000"/>
          <w:spacing w:val="0"/>
          <w:sz w:val="16"/>
        </w:rPr>
      </w:pPr>
      <w:r>
        <w:pict>
          <v:shape id="_x0000239" o:spid="_x0000_s1265"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30" o:title=""/>
            <o:lock v:ext="edit" aspectratio="t"/>
          </v:shape>
        </w:pict>
      </w:r>
      <w:r>
        <w:pict>
          <v:shape id="_x0000240" o:spid="_x0000_s1266"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136ECCD0">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-109-</w:t>
      </w:r>
    </w:p>
    <w:p w14:paraId="79240556">
      <w:pPr>
        <w:spacing w:before="0" w:after="0" w:line="0" w:lineRule="exact"/>
        <w:ind w:left="0" w:right="0" w:firstLine="0"/>
        <w:jc w:val="left"/>
        <w:rPr>
          <w:rFonts w:ascii="Arial"/>
          <w:color w:val="FF0000"/>
          <w:spacing w:val="0"/>
          <w:sz w:val="2"/>
        </w:rPr>
      </w:pPr>
    </w:p>
    <w:p w14:paraId="3D025F4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9551D4F">
      <w:pPr>
        <w:sectPr>
          <w:pgSz w:w="11900" w:h="16840"/>
          <w:pgMar w:top="372" w:right="100" w:bottom="0" w:left="640" w:header="720" w:footer="720" w:gutter="0"/>
          <w:pgNumType w:start="1"/>
          <w:cols w:space="720" w:num="1"/>
          <w:docGrid w:linePitch="1" w:charSpace="0"/>
        </w:sectPr>
      </w:pPr>
    </w:p>
    <w:p w14:paraId="6F72B9BC">
      <w:pPr>
        <w:spacing w:before="0" w:after="0" w:line="0" w:lineRule="exact"/>
        <w:ind w:left="0" w:right="0" w:firstLine="0"/>
        <w:jc w:val="left"/>
        <w:rPr>
          <w:rFonts w:ascii="Arial"/>
          <w:color w:val="FF0000"/>
          <w:spacing w:val="0"/>
          <w:sz w:val="2"/>
        </w:rPr>
      </w:pPr>
    </w:p>
    <w:p w14:paraId="0E927B9F">
      <w:pPr>
        <w:spacing w:before="0" w:after="0" w:line="170" w:lineRule="exact"/>
        <w:ind w:left="0" w:right="0" w:firstLine="0"/>
        <w:jc w:val="left"/>
        <w:rPr>
          <w:rFonts w:ascii="Times New Roman"/>
          <w:color w:val="000000"/>
          <w:spacing w:val="0"/>
          <w:sz w:val="16"/>
        </w:rPr>
      </w:pPr>
      <w:r>
        <w:pict>
          <v:shape id="_x0000241" o:spid="_x0000_s1267"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31" o:title=""/>
            <o:lock v:ext="edit" aspectratio="t"/>
          </v:shape>
        </w:pict>
      </w:r>
      <w:r>
        <w:pict>
          <v:shape id="_x0000242" o:spid="_x0000_s1268"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61166828">
      <w:pPr>
        <w:spacing w:before="11030" w:after="0" w:line="170" w:lineRule="exact"/>
        <w:ind w:left="7641" w:right="0" w:firstLine="0"/>
        <w:jc w:val="left"/>
        <w:rPr>
          <w:rFonts w:ascii="Times New Roman"/>
          <w:color w:val="000000"/>
          <w:spacing w:val="0"/>
          <w:sz w:val="16"/>
        </w:rPr>
      </w:pPr>
      <w:r>
        <w:rPr>
          <w:rFonts w:ascii="MingLiU"/>
          <w:color w:val="000000"/>
          <w:spacing w:val="-10"/>
          <w:sz w:val="16"/>
        </w:rPr>
        <w:t>-110-</w:t>
      </w:r>
    </w:p>
    <w:p w14:paraId="6D5E12AC">
      <w:pPr>
        <w:spacing w:before="0" w:after="0" w:line="0" w:lineRule="exact"/>
        <w:ind w:left="0" w:right="0" w:firstLine="0"/>
        <w:jc w:val="left"/>
        <w:rPr>
          <w:rFonts w:ascii="Arial"/>
          <w:color w:val="FF0000"/>
          <w:spacing w:val="0"/>
          <w:sz w:val="2"/>
        </w:rPr>
      </w:pPr>
    </w:p>
    <w:p w14:paraId="48E9D7E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2D24D2F">
      <w:pPr>
        <w:spacing w:before="0" w:after="0" w:line="170" w:lineRule="exact"/>
        <w:ind w:left="0" w:right="0" w:firstLine="0"/>
        <w:jc w:val="left"/>
        <w:rPr>
          <w:rFonts w:ascii="Times New Roman"/>
          <w:color w:val="000000"/>
          <w:spacing w:val="0"/>
          <w:sz w:val="16"/>
        </w:rPr>
      </w:pPr>
      <w:r>
        <w:pict>
          <v:shape id="_x0000243" o:spid="_x0000_s1269" o:spt="75" type="#_x0000_t75" style="position:absolute;left:0pt;margin-left:90.5pt;margin-top:58.1pt;height:468.5pt;width:662pt;mso-position-horizontal-relative:page;mso-position-vertical-relative:page;z-index:-251656192;mso-width-relative:page;mso-height-relative:page;" filled="f" coordsize="21600,21600">
            <v:path/>
            <v:fill on="f" focussize="0,0"/>
            <v:stroke/>
            <v:imagedata r:id="rId132" o:title=""/>
            <o:lock v:ext="edit" aspectratio="t"/>
          </v:shape>
        </w:pict>
      </w:r>
      <w:r>
        <w:pict>
          <v:shape id="_x0000244" o:spid="_x0000_s1270" o:spt="75" type="#_x0000_t75" style="position:absolute;left:0pt;margin-left:29pt;margin-top:29pt;height:3pt;width:784pt;mso-position-horizontal-relative:page;mso-position-vertical-relative:page;z-index:-251656192;mso-width-relative:page;mso-height-relative:page;" filled="f" coordsize="21600,21600">
            <v:path/>
            <v:fill on="f" focussize="0,0"/>
            <v:stroke/>
            <v:imagedata r:id="rId55" o:title=""/>
            <o:lock v:ext="edit" aspectratio="t"/>
          </v:shape>
        </w:pict>
      </w:r>
      <w:r>
        <w:rPr>
          <w:rFonts w:ascii="MingLiU" w:hAnsi="MingLiU" w:cs="MingLiU"/>
          <w:color w:val="000000"/>
          <w:spacing w:val="-1"/>
          <w:sz w:val="16"/>
        </w:rPr>
        <w:t>兴县魏家滩镇人民政府2023年部门决算公开报告</w:t>
      </w:r>
    </w:p>
    <w:p w14:paraId="3F82FFCE">
      <w:pPr>
        <w:spacing w:before="11030" w:after="0" w:line="170" w:lineRule="exact"/>
        <w:ind w:left="7641" w:right="0" w:firstLine="0"/>
        <w:jc w:val="left"/>
        <w:rPr>
          <w:rFonts w:ascii="Times New Roman"/>
          <w:color w:val="000000"/>
          <w:spacing w:val="0"/>
          <w:sz w:val="16"/>
        </w:rPr>
      </w:pPr>
      <w:r>
        <w:rPr>
          <w:rFonts w:ascii="MingLiU"/>
          <w:color w:val="000000"/>
          <w:spacing w:val="-10"/>
          <w:sz w:val="16"/>
        </w:rPr>
        <w:t>-111-</w:t>
      </w:r>
    </w:p>
    <w:p w14:paraId="074F9A04">
      <w:pPr>
        <w:spacing w:before="0" w:after="0" w:line="0" w:lineRule="exact"/>
        <w:ind w:left="0" w:right="0" w:firstLine="0"/>
        <w:jc w:val="left"/>
        <w:rPr>
          <w:rFonts w:ascii="Arial"/>
          <w:color w:val="FF0000"/>
          <w:spacing w:val="0"/>
          <w:sz w:val="2"/>
        </w:rPr>
      </w:pPr>
    </w:p>
    <w:p w14:paraId="0336577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038B2BF0">
      <w:pPr>
        <w:sectPr>
          <w:pgSz w:w="16840" w:h="11900" w:orient="landscape"/>
          <w:pgMar w:top="372" w:right="100" w:bottom="0" w:left="640" w:header="720" w:footer="720" w:gutter="0"/>
          <w:pgNumType w:start="1"/>
          <w:cols w:space="720" w:num="1"/>
          <w:docGrid w:linePitch="1" w:charSpace="0"/>
        </w:sectPr>
      </w:pPr>
    </w:p>
    <w:p w14:paraId="32E3EAE0">
      <w:pPr>
        <w:spacing w:before="0" w:after="0" w:line="0" w:lineRule="exact"/>
        <w:ind w:left="0" w:right="0" w:firstLine="0"/>
        <w:jc w:val="left"/>
        <w:rPr>
          <w:rFonts w:ascii="Arial"/>
          <w:color w:val="FF0000"/>
          <w:spacing w:val="0"/>
          <w:sz w:val="2"/>
        </w:rPr>
      </w:pPr>
    </w:p>
    <w:p w14:paraId="5FBB8F50">
      <w:pPr>
        <w:spacing w:before="0" w:after="0" w:line="170" w:lineRule="exact"/>
        <w:ind w:left="0" w:right="0" w:firstLine="0"/>
        <w:jc w:val="left"/>
        <w:rPr>
          <w:rFonts w:ascii="Times New Roman"/>
          <w:color w:val="000000"/>
          <w:spacing w:val="0"/>
          <w:sz w:val="16"/>
        </w:rPr>
      </w:pPr>
      <w:r>
        <w:pict>
          <v:shape id="_x0000245" o:spid="_x0000_s127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33" o:title=""/>
            <o:lock v:ext="edit" aspectratio="t"/>
          </v:shape>
        </w:pict>
      </w:r>
      <w:r>
        <w:pict>
          <v:shape id="_x0000246" o:spid="_x0000_s1272"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0776ECF7">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-112-</w:t>
      </w:r>
    </w:p>
    <w:p w14:paraId="56978221">
      <w:pPr>
        <w:spacing w:before="0" w:after="0" w:line="0" w:lineRule="exact"/>
        <w:ind w:left="0" w:right="0" w:firstLine="0"/>
        <w:jc w:val="left"/>
        <w:rPr>
          <w:rFonts w:ascii="Arial"/>
          <w:color w:val="FF0000"/>
          <w:spacing w:val="0"/>
          <w:sz w:val="2"/>
        </w:rPr>
      </w:pPr>
    </w:p>
    <w:p w14:paraId="5948846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7A6AC62">
      <w:pPr>
        <w:spacing w:before="0" w:after="0" w:line="170" w:lineRule="exact"/>
        <w:ind w:left="0" w:right="0" w:firstLine="0"/>
        <w:jc w:val="left"/>
        <w:rPr>
          <w:rFonts w:ascii="Times New Roman"/>
          <w:color w:val="000000"/>
          <w:spacing w:val="0"/>
          <w:sz w:val="16"/>
        </w:rPr>
      </w:pPr>
      <w:r>
        <w:pict>
          <v:shape id="_x0000247" o:spid="_x0000_s1273"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34" o:title=""/>
            <o:lock v:ext="edit" aspectratio="t"/>
          </v:shape>
        </w:pict>
      </w:r>
      <w:r>
        <w:rPr>
          <w:rFonts w:ascii="MingLiU" w:hAnsi="MingLiU" w:cs="MingLiU"/>
          <w:color w:val="000000"/>
          <w:spacing w:val="-1"/>
          <w:sz w:val="16"/>
        </w:rPr>
        <w:t>兴县魏家滩镇人民政府2023年部门决算公开报告</w:t>
      </w:r>
    </w:p>
    <w:p w14:paraId="3F0CA645">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-113-</w:t>
      </w:r>
    </w:p>
    <w:p w14:paraId="70E5B69F">
      <w:pPr>
        <w:spacing w:before="0" w:after="0" w:line="0" w:lineRule="exact"/>
        <w:ind w:left="0" w:right="0" w:firstLine="0"/>
        <w:jc w:val="left"/>
        <w:rPr>
          <w:rFonts w:ascii="Arial"/>
          <w:color w:val="FF0000"/>
          <w:spacing w:val="0"/>
          <w:sz w:val="2"/>
        </w:rPr>
      </w:pPr>
    </w:p>
    <w:p w14:paraId="41BA8B3F">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7F09932">
      <w:pPr>
        <w:spacing w:before="0" w:after="0" w:line="170" w:lineRule="exact"/>
        <w:ind w:left="0" w:right="0" w:firstLine="0"/>
        <w:jc w:val="left"/>
        <w:rPr>
          <w:rFonts w:ascii="Times New Roman"/>
          <w:color w:val="000000"/>
          <w:spacing w:val="0"/>
          <w:sz w:val="16"/>
        </w:rPr>
      </w:pPr>
      <w:r>
        <w:pict>
          <v:shape id="_x0000248" o:spid="_x0000_s1274"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35" o:title=""/>
            <o:lock v:ext="edit" aspectratio="t"/>
          </v:shape>
        </w:pict>
      </w:r>
      <w:r>
        <w:pict>
          <v:shape id="_x0000249" o:spid="_x0000_s1275"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685F347A">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-114-</w:t>
      </w:r>
    </w:p>
    <w:p w14:paraId="36A3E5BF">
      <w:pPr>
        <w:spacing w:before="0" w:after="0" w:line="0" w:lineRule="exact"/>
        <w:ind w:left="0" w:right="0" w:firstLine="0"/>
        <w:jc w:val="left"/>
        <w:rPr>
          <w:rFonts w:ascii="Arial"/>
          <w:color w:val="FF0000"/>
          <w:spacing w:val="0"/>
          <w:sz w:val="2"/>
        </w:rPr>
      </w:pPr>
    </w:p>
    <w:p w14:paraId="5AAC036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9F9D24B">
      <w:pPr>
        <w:spacing w:before="0" w:after="0" w:line="170" w:lineRule="exact"/>
        <w:ind w:left="0" w:right="0" w:firstLine="0"/>
        <w:jc w:val="left"/>
        <w:rPr>
          <w:rFonts w:ascii="Times New Roman"/>
          <w:color w:val="000000"/>
          <w:spacing w:val="0"/>
          <w:sz w:val="16"/>
        </w:rPr>
      </w:pPr>
      <w:r>
        <w:pict>
          <v:shape id="_x0000250" o:spid="_x0000_s1276"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07" o:title=""/>
            <o:lock v:ext="edit" aspectratio="t"/>
          </v:shape>
        </w:pict>
      </w:r>
      <w:r>
        <w:pict>
          <v:shape id="_x0000251" o:spid="_x0000_s1277"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05183FFF">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-115-</w:t>
      </w:r>
    </w:p>
    <w:p w14:paraId="52DCBBDA">
      <w:pPr>
        <w:spacing w:before="0" w:after="0" w:line="0" w:lineRule="exact"/>
        <w:ind w:left="0" w:right="0" w:firstLine="0"/>
        <w:jc w:val="left"/>
        <w:rPr>
          <w:rFonts w:ascii="Arial"/>
          <w:color w:val="FF0000"/>
          <w:spacing w:val="0"/>
          <w:sz w:val="2"/>
        </w:rPr>
      </w:pPr>
    </w:p>
    <w:p w14:paraId="2F63C80A">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FEF6898">
      <w:pPr>
        <w:spacing w:before="0" w:after="0" w:line="170" w:lineRule="exact"/>
        <w:ind w:left="0" w:right="0" w:firstLine="0"/>
        <w:jc w:val="left"/>
        <w:rPr>
          <w:rFonts w:ascii="Times New Roman"/>
          <w:color w:val="000000"/>
          <w:spacing w:val="0"/>
          <w:sz w:val="16"/>
        </w:rPr>
      </w:pPr>
      <w:r>
        <w:pict>
          <v:shape id="_x0000252" o:spid="_x0000_s1278"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36" o:title=""/>
            <o:lock v:ext="edit" aspectratio="t"/>
          </v:shape>
        </w:pict>
      </w:r>
      <w:r>
        <w:pict>
          <v:shape id="_x0000253" o:spid="_x0000_s1279" o:spt="75" type="#_x0000_t75" style="position:absolute;left:0pt;margin-left:29pt;margin-top:29pt;height:3pt;width:537pt;mso-position-horizontal-relative:page;mso-position-vertical-relative:page;z-index:-251656192;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2F498039">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-116-</w:t>
      </w:r>
    </w:p>
    <w:p w14:paraId="104C2ABC">
      <w:pPr>
        <w:spacing w:before="0" w:after="0" w:line="0" w:lineRule="exact"/>
        <w:ind w:left="0" w:right="0" w:firstLine="0"/>
        <w:jc w:val="left"/>
        <w:rPr>
          <w:rFonts w:ascii="Arial"/>
          <w:color w:val="FF0000"/>
          <w:spacing w:val="0"/>
          <w:sz w:val="2"/>
        </w:rPr>
      </w:pPr>
    </w:p>
    <w:p w14:paraId="7F0CD40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823B467">
      <w:pPr>
        <w:spacing w:before="0" w:after="0" w:line="170" w:lineRule="exact"/>
        <w:ind w:left="0" w:right="0" w:firstLine="0"/>
        <w:jc w:val="left"/>
        <w:rPr>
          <w:rFonts w:ascii="Times New Roman"/>
          <w:color w:val="000000"/>
          <w:spacing w:val="0"/>
          <w:sz w:val="16"/>
        </w:rPr>
      </w:pPr>
      <w:r>
        <w:pict>
          <v:shape id="_x0000254" o:spid="_x0000_s1280" o:spt="75" type="#_x0000_t75" style="position:absolute;left:0pt;margin-left:-1pt;margin-top:-1pt;height:844pt;width:597pt;mso-position-horizontal-relative:page;mso-position-vertical-relative:page;z-index:-251656192;mso-width-relative:page;mso-height-relative:page;" filled="f" coordsize="21600,21600">
            <v:path/>
            <v:fill on="f" focussize="0,0"/>
            <v:stroke/>
            <v:imagedata r:id="rId137" o:title=""/>
            <o:lock v:ext="edit" aspectratio="t"/>
          </v:shape>
        </w:pict>
      </w:r>
      <w:r>
        <w:rPr>
          <w:rFonts w:ascii="MingLiU" w:hAnsi="MingLiU" w:cs="MingLiU"/>
          <w:color w:val="000000"/>
          <w:spacing w:val="-1"/>
          <w:sz w:val="16"/>
        </w:rPr>
        <w:t>兴县魏家滩镇人民政府2023年部门决算公开报告</w:t>
      </w:r>
    </w:p>
    <w:p w14:paraId="03A59956">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-117-</w:t>
      </w:r>
    </w:p>
    <w:p w14:paraId="37600DCD">
      <w:pPr>
        <w:spacing w:before="0" w:after="0" w:line="0" w:lineRule="exact"/>
        <w:ind w:left="0" w:right="0" w:firstLine="0"/>
        <w:jc w:val="left"/>
        <w:rPr>
          <w:rFonts w:ascii="Arial"/>
          <w:color w:val="FF0000"/>
          <w:spacing w:val="0"/>
          <w:sz w:val="2"/>
        </w:rPr>
      </w:pPr>
    </w:p>
    <w:p w14:paraId="7BC660CC">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6BBFB22">
      <w:pPr>
        <w:spacing w:before="0" w:after="0" w:line="170" w:lineRule="exact"/>
        <w:ind w:left="0" w:right="0" w:firstLine="0"/>
        <w:jc w:val="left"/>
        <w:rPr>
          <w:rFonts w:ascii="Times New Roman"/>
          <w:color w:val="000000"/>
          <w:spacing w:val="0"/>
          <w:sz w:val="16"/>
        </w:rPr>
      </w:pPr>
      <w:r>
        <w:pict>
          <v:shape id="_x0000255" o:spid="_x0000_s1281" o:spt="75" type="#_x0000_t75" style="position:absolute;left:0pt;margin-left:-1pt;margin-top:59.1pt;height:844pt;width:597pt;mso-position-horizontal-relative:page;mso-position-vertical-relative:page;z-index:-251656192;mso-width-relative:page;mso-height-relative:page;" filled="f" coordsize="21600,21600">
            <v:path/>
            <v:fill on="f" focussize="0,0"/>
            <v:stroke/>
            <v:imagedata r:id="rId138" o:title=""/>
            <o:lock v:ext="edit" aspectratio="t"/>
          </v:shape>
        </w:pict>
      </w:r>
      <w:r>
        <w:pict>
          <v:shape id="_x0000256" o:spid="_x0000_s1282"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732895FA">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-118-</w:t>
      </w:r>
    </w:p>
    <w:p w14:paraId="55C0CA9B">
      <w:pPr>
        <w:spacing w:before="0" w:after="0" w:line="0" w:lineRule="exact"/>
        <w:ind w:left="0" w:right="0" w:firstLine="0"/>
        <w:jc w:val="left"/>
        <w:rPr>
          <w:rFonts w:ascii="Arial"/>
          <w:color w:val="FF0000"/>
          <w:spacing w:val="0"/>
          <w:sz w:val="2"/>
        </w:rPr>
      </w:pPr>
    </w:p>
    <w:p w14:paraId="097A3BD5">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7BBE2821">
      <w:pPr>
        <w:spacing w:before="0" w:after="0" w:line="170" w:lineRule="exact"/>
        <w:ind w:left="0" w:right="0" w:firstLine="0"/>
        <w:jc w:val="left"/>
        <w:rPr>
          <w:rFonts w:ascii="Times New Roman"/>
          <w:color w:val="000000"/>
          <w:spacing w:val="0"/>
          <w:sz w:val="16"/>
        </w:rPr>
      </w:pPr>
      <w:r>
        <w:pict>
          <v:shape id="_x0000257" o:spid="_x0000_s1283"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39" o:title=""/>
            <o:lock v:ext="edit" aspectratio="t"/>
          </v:shape>
        </w:pict>
      </w:r>
      <w:r>
        <w:rPr>
          <w:rFonts w:ascii="MingLiU" w:hAnsi="MingLiU" w:cs="MingLiU"/>
          <w:color w:val="000000"/>
          <w:spacing w:val="-1"/>
          <w:sz w:val="16"/>
        </w:rPr>
        <w:t>兴县魏家滩镇人民政府2023年部门决算公开报告</w:t>
      </w:r>
    </w:p>
    <w:p w14:paraId="2C5166BB">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-119-</w:t>
      </w:r>
    </w:p>
    <w:p w14:paraId="6325FAA8">
      <w:pPr>
        <w:spacing w:before="0" w:after="0" w:line="0" w:lineRule="exact"/>
        <w:ind w:left="0" w:right="0" w:firstLine="0"/>
        <w:jc w:val="left"/>
        <w:rPr>
          <w:rFonts w:ascii="Arial"/>
          <w:color w:val="FF0000"/>
          <w:spacing w:val="0"/>
          <w:sz w:val="2"/>
        </w:rPr>
      </w:pPr>
    </w:p>
    <w:p w14:paraId="2956E9D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DCBA3E6">
      <w:pPr>
        <w:spacing w:before="0" w:after="0" w:line="170" w:lineRule="exact"/>
        <w:ind w:left="0" w:right="0" w:firstLine="0"/>
        <w:jc w:val="left"/>
        <w:rPr>
          <w:rFonts w:ascii="Times New Roman"/>
          <w:color w:val="000000"/>
          <w:spacing w:val="0"/>
          <w:sz w:val="16"/>
        </w:rPr>
      </w:pPr>
      <w:r>
        <w:pict>
          <v:shape id="_x0000258" o:spid="_x0000_s1284"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40" o:title=""/>
            <o:lock v:ext="edit" aspectratio="t"/>
          </v:shape>
        </w:pict>
      </w:r>
      <w:r>
        <w:pict>
          <v:shape id="_x0000259" o:spid="_x0000_s1285"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532B5A59">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-120-</w:t>
      </w:r>
    </w:p>
    <w:p w14:paraId="785C5314">
      <w:pPr>
        <w:spacing w:before="0" w:after="0" w:line="0" w:lineRule="exact"/>
        <w:ind w:left="0" w:right="0" w:firstLine="0"/>
        <w:jc w:val="left"/>
        <w:rPr>
          <w:rFonts w:ascii="Arial"/>
          <w:color w:val="FF0000"/>
          <w:spacing w:val="0"/>
          <w:sz w:val="2"/>
        </w:rPr>
      </w:pPr>
    </w:p>
    <w:p w14:paraId="5B66B3E0">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4F915AA">
      <w:pPr>
        <w:spacing w:before="0" w:after="0" w:line="170" w:lineRule="exact"/>
        <w:ind w:left="0" w:right="0" w:firstLine="0"/>
        <w:jc w:val="left"/>
        <w:rPr>
          <w:rFonts w:ascii="Times New Roman"/>
          <w:color w:val="000000"/>
          <w:spacing w:val="0"/>
          <w:sz w:val="16"/>
        </w:rPr>
      </w:pPr>
      <w:r>
        <w:pict>
          <v:shape id="_x0000260" o:spid="_x0000_s1286"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41" o:title=""/>
            <o:lock v:ext="edit" aspectratio="t"/>
          </v:shape>
        </w:pict>
      </w:r>
      <w:r>
        <w:rPr>
          <w:rFonts w:ascii="MingLiU" w:hAnsi="MingLiU" w:cs="MingLiU"/>
          <w:color w:val="000000"/>
          <w:spacing w:val="-1"/>
          <w:sz w:val="16"/>
        </w:rPr>
        <w:t>兴县魏家滩镇人民政府2023年部门决算公开报告</w:t>
      </w:r>
    </w:p>
    <w:p w14:paraId="5D83961D">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-121-</w:t>
      </w:r>
    </w:p>
    <w:p w14:paraId="5CCD9AA2">
      <w:pPr>
        <w:spacing w:before="0" w:after="0" w:line="0" w:lineRule="exact"/>
        <w:ind w:left="0" w:right="0" w:firstLine="0"/>
        <w:jc w:val="left"/>
        <w:rPr>
          <w:rFonts w:ascii="Arial"/>
          <w:color w:val="FF0000"/>
          <w:spacing w:val="0"/>
          <w:sz w:val="2"/>
        </w:rPr>
      </w:pPr>
    </w:p>
    <w:p w14:paraId="1026D4F6">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58A7282C">
      <w:pPr>
        <w:spacing w:before="0" w:after="0" w:line="170" w:lineRule="exact"/>
        <w:ind w:left="0" w:right="0" w:firstLine="0"/>
        <w:jc w:val="left"/>
        <w:rPr>
          <w:rFonts w:ascii="Times New Roman"/>
          <w:color w:val="000000"/>
          <w:spacing w:val="0"/>
          <w:sz w:val="16"/>
        </w:rPr>
      </w:pPr>
      <w:r>
        <w:pict>
          <v:shape id="_x0000261" o:spid="_x0000_s1287"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42" o:title=""/>
            <o:lock v:ext="edit" aspectratio="t"/>
          </v:shape>
        </w:pict>
      </w:r>
      <w:r>
        <w:pict>
          <v:shape id="_x0000262" o:spid="_x0000_s1288"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14BD1254">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-122-</w:t>
      </w:r>
    </w:p>
    <w:p w14:paraId="0E99DFB8">
      <w:pPr>
        <w:spacing w:before="0" w:after="0" w:line="0" w:lineRule="exact"/>
        <w:ind w:left="0" w:right="0" w:firstLine="0"/>
        <w:jc w:val="left"/>
        <w:rPr>
          <w:rFonts w:ascii="Arial"/>
          <w:color w:val="FF0000"/>
          <w:spacing w:val="0"/>
          <w:sz w:val="2"/>
        </w:rPr>
      </w:pPr>
    </w:p>
    <w:p w14:paraId="0374BD0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2722C3B2">
      <w:pPr>
        <w:spacing w:before="0" w:after="0" w:line="170" w:lineRule="exact"/>
        <w:ind w:left="0" w:right="0" w:firstLine="0"/>
        <w:jc w:val="left"/>
        <w:rPr>
          <w:rFonts w:ascii="Times New Roman"/>
          <w:color w:val="000000"/>
          <w:spacing w:val="0"/>
          <w:sz w:val="16"/>
        </w:rPr>
      </w:pPr>
      <w:r>
        <w:pict>
          <v:shape id="_x0000263" o:spid="_x0000_s1289"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43" o:title=""/>
            <o:lock v:ext="edit" aspectratio="t"/>
          </v:shape>
        </w:pict>
      </w:r>
      <w:r>
        <w:rPr>
          <w:rFonts w:ascii="MingLiU" w:hAnsi="MingLiU" w:cs="MingLiU"/>
          <w:color w:val="000000"/>
          <w:spacing w:val="-1"/>
          <w:sz w:val="16"/>
        </w:rPr>
        <w:t>兴县魏家滩镇人民政府2023年部门决算公开报告</w:t>
      </w:r>
    </w:p>
    <w:p w14:paraId="4D14685D">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-123-</w:t>
      </w:r>
    </w:p>
    <w:p w14:paraId="1CB12A15">
      <w:pPr>
        <w:spacing w:before="0" w:after="0" w:line="0" w:lineRule="exact"/>
        <w:ind w:left="0" w:right="0" w:firstLine="0"/>
        <w:jc w:val="left"/>
        <w:rPr>
          <w:rFonts w:ascii="Arial"/>
          <w:color w:val="FF0000"/>
          <w:spacing w:val="0"/>
          <w:sz w:val="2"/>
        </w:rPr>
      </w:pPr>
    </w:p>
    <w:p w14:paraId="2636E353">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448B83C1">
      <w:pPr>
        <w:spacing w:before="0" w:after="0" w:line="170" w:lineRule="exact"/>
        <w:ind w:left="0" w:right="0" w:firstLine="0"/>
        <w:jc w:val="left"/>
        <w:rPr>
          <w:rFonts w:ascii="Times New Roman"/>
          <w:color w:val="000000"/>
          <w:spacing w:val="0"/>
          <w:sz w:val="16"/>
        </w:rPr>
      </w:pPr>
      <w:r>
        <w:pict>
          <v:shape id="_x0000264" o:spid="_x0000_s1290"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44" o:title=""/>
            <o:lock v:ext="edit" aspectratio="t"/>
          </v:shape>
        </w:pict>
      </w:r>
      <w:r>
        <w:pict>
          <v:shape id="_x0000265" o:spid="_x0000_s1291"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1C85D4C8">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-124-</w:t>
      </w:r>
    </w:p>
    <w:p w14:paraId="4EBCF0B6">
      <w:pPr>
        <w:spacing w:before="0" w:after="0" w:line="0" w:lineRule="exact"/>
        <w:ind w:left="0" w:right="0" w:firstLine="0"/>
        <w:jc w:val="left"/>
        <w:rPr>
          <w:rFonts w:ascii="Arial"/>
          <w:color w:val="FF0000"/>
          <w:spacing w:val="0"/>
          <w:sz w:val="2"/>
        </w:rPr>
      </w:pPr>
    </w:p>
    <w:p w14:paraId="349F5EAE">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89E25E9">
      <w:pPr>
        <w:spacing w:before="0" w:after="0" w:line="170" w:lineRule="exact"/>
        <w:ind w:left="0" w:right="0" w:firstLine="0"/>
        <w:jc w:val="left"/>
        <w:rPr>
          <w:rFonts w:ascii="Times New Roman"/>
          <w:color w:val="000000"/>
          <w:spacing w:val="0"/>
          <w:sz w:val="16"/>
        </w:rPr>
      </w:pPr>
      <w:r>
        <w:pict>
          <v:shape id="_x0000266" o:spid="_x0000_s1292"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45" o:title=""/>
            <o:lock v:ext="edit" aspectratio="t"/>
          </v:shape>
        </w:pict>
      </w:r>
      <w:r>
        <w:rPr>
          <w:rFonts w:ascii="MingLiU" w:hAnsi="MingLiU" w:cs="MingLiU"/>
          <w:color w:val="000000"/>
          <w:spacing w:val="-1"/>
          <w:sz w:val="16"/>
        </w:rPr>
        <w:t>兴县魏家滩镇人民政府2023年部门决算公开报告</w:t>
      </w:r>
    </w:p>
    <w:p w14:paraId="1FCAA250">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-125-</w:t>
      </w:r>
    </w:p>
    <w:p w14:paraId="0F02909B">
      <w:pPr>
        <w:spacing w:before="0" w:after="0" w:line="0" w:lineRule="exact"/>
        <w:ind w:left="0" w:right="0" w:firstLine="0"/>
        <w:jc w:val="left"/>
        <w:rPr>
          <w:rFonts w:ascii="Arial"/>
          <w:color w:val="FF0000"/>
          <w:spacing w:val="0"/>
          <w:sz w:val="2"/>
        </w:rPr>
      </w:pPr>
    </w:p>
    <w:p w14:paraId="421DC672">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6666B275">
      <w:pPr>
        <w:spacing w:before="0" w:after="0" w:line="170" w:lineRule="exact"/>
        <w:ind w:left="0" w:right="0" w:firstLine="0"/>
        <w:jc w:val="left"/>
        <w:rPr>
          <w:rFonts w:ascii="Times New Roman"/>
          <w:color w:val="000000"/>
          <w:spacing w:val="0"/>
          <w:sz w:val="16"/>
        </w:rPr>
      </w:pPr>
      <w:r>
        <w:pict>
          <v:shape id="_x0000267" o:spid="_x0000_s1293"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46" o:title=""/>
            <o:lock v:ext="edit" aspectratio="t"/>
          </v:shape>
        </w:pict>
      </w:r>
      <w:r>
        <w:pict>
          <v:shape id="_x0000268" o:spid="_x0000_s1294"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47439B62">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-126-</w:t>
      </w:r>
    </w:p>
    <w:p w14:paraId="72C51298">
      <w:pPr>
        <w:spacing w:before="0" w:after="0" w:line="0" w:lineRule="exact"/>
        <w:ind w:left="0" w:right="0" w:firstLine="0"/>
        <w:jc w:val="left"/>
        <w:rPr>
          <w:rFonts w:ascii="Arial"/>
          <w:color w:val="FF0000"/>
          <w:spacing w:val="0"/>
          <w:sz w:val="2"/>
        </w:rPr>
      </w:pPr>
    </w:p>
    <w:p w14:paraId="50A65848">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01C2157">
      <w:pPr>
        <w:spacing w:before="0" w:after="0" w:line="170" w:lineRule="exact"/>
        <w:ind w:left="0" w:right="0" w:firstLine="0"/>
        <w:jc w:val="left"/>
        <w:rPr>
          <w:rFonts w:ascii="Times New Roman"/>
          <w:color w:val="000000"/>
          <w:spacing w:val="0"/>
          <w:sz w:val="16"/>
        </w:rPr>
      </w:pPr>
      <w:r>
        <w:pict>
          <v:shape id="_x0000269" o:spid="_x0000_s1295"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47" o:title=""/>
            <o:lock v:ext="edit" aspectratio="t"/>
          </v:shape>
        </w:pict>
      </w:r>
      <w:r>
        <w:rPr>
          <w:rFonts w:ascii="MingLiU" w:hAnsi="MingLiU" w:cs="MingLiU"/>
          <w:color w:val="000000"/>
          <w:spacing w:val="-1"/>
          <w:sz w:val="16"/>
        </w:rPr>
        <w:t>兴县魏家滩镇人民政府2023年部门决算公开报告</w:t>
      </w:r>
    </w:p>
    <w:p w14:paraId="7B85ED76">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-127-</w:t>
      </w:r>
    </w:p>
    <w:p w14:paraId="5259E7C3">
      <w:pPr>
        <w:spacing w:before="0" w:after="0" w:line="0" w:lineRule="exact"/>
        <w:ind w:left="0" w:right="0" w:firstLine="0"/>
        <w:jc w:val="left"/>
        <w:rPr>
          <w:rFonts w:ascii="Arial"/>
          <w:color w:val="FF0000"/>
          <w:spacing w:val="0"/>
          <w:sz w:val="2"/>
        </w:rPr>
      </w:pPr>
    </w:p>
    <w:p w14:paraId="18157BD4">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383CE3E7">
      <w:pPr>
        <w:spacing w:before="0" w:after="0" w:line="170" w:lineRule="exact"/>
        <w:ind w:left="0" w:right="0" w:firstLine="0"/>
        <w:jc w:val="left"/>
        <w:rPr>
          <w:rFonts w:ascii="Times New Roman"/>
          <w:color w:val="000000"/>
          <w:spacing w:val="0"/>
          <w:sz w:val="16"/>
        </w:rPr>
      </w:pPr>
      <w:r>
        <w:pict>
          <v:shape id="_x0000270" o:spid="_x0000_s1296" o:spt="75" type="#_x0000_t75" style="position:absolute;left:0pt;margin-left:-1pt;margin-top:59.1pt;height:844pt;width:597pt;mso-position-horizontal-relative:page;mso-position-vertical-relative:page;z-index:-251657216;mso-width-relative:page;mso-height-relative:page;" filled="f" coordsize="21600,21600">
            <v:path/>
            <v:fill on="f" focussize="0,0"/>
            <v:stroke/>
            <v:imagedata r:id="rId148" o:title=""/>
            <o:lock v:ext="edit" aspectratio="t"/>
          </v:shape>
        </w:pict>
      </w:r>
      <w:r>
        <w:pict>
          <v:shape id="_x0000271" o:spid="_x0000_s1297" o:spt="75" type="#_x0000_t75" style="position:absolute;left:0pt;margin-left:29pt;margin-top:29pt;height:3pt;width:537pt;mso-position-horizontal-relative:page;mso-position-vertical-relative:page;z-index:-251657216;mso-width-relative:page;mso-height-relative:page;" filled="f" coordsize="21600,21600">
            <v:path/>
            <v:fill on="f" focussize="0,0"/>
            <v:stroke/>
            <v:imagedata r:id="rId33" o:title=""/>
            <o:lock v:ext="edit" aspectratio="t"/>
          </v:shape>
        </w:pict>
      </w:r>
      <w:r>
        <w:rPr>
          <w:rFonts w:ascii="MingLiU" w:hAnsi="MingLiU" w:cs="MingLiU"/>
          <w:color w:val="000000"/>
          <w:spacing w:val="-1"/>
          <w:sz w:val="16"/>
        </w:rPr>
        <w:t>兴县魏家滩镇人民政府2023年部门决算公开报告</w:t>
      </w:r>
    </w:p>
    <w:p w14:paraId="30BAF03A">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-128-</w:t>
      </w:r>
    </w:p>
    <w:p w14:paraId="182E7669">
      <w:pPr>
        <w:spacing w:before="0" w:after="0" w:line="0" w:lineRule="exact"/>
        <w:ind w:left="0" w:right="0" w:firstLine="0"/>
        <w:jc w:val="left"/>
        <w:rPr>
          <w:rFonts w:ascii="Arial"/>
          <w:color w:val="FF0000"/>
          <w:spacing w:val="0"/>
          <w:sz w:val="2"/>
        </w:rPr>
      </w:pPr>
    </w:p>
    <w:p w14:paraId="3CC848C9">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14:paraId="14C6C71E">
      <w:pPr>
        <w:spacing w:before="0" w:after="0" w:line="170" w:lineRule="exact"/>
        <w:ind w:left="0" w:right="0" w:firstLine="0"/>
        <w:jc w:val="left"/>
        <w:rPr>
          <w:rFonts w:ascii="Times New Roman"/>
          <w:color w:val="000000"/>
          <w:spacing w:val="0"/>
          <w:sz w:val="16"/>
        </w:rPr>
      </w:pPr>
      <w:r>
        <w:pict>
          <v:shape id="_x0000272" o:spid="_x0000_s1298" o:spt="75" type="#_x0000_t75" style="position:absolute;left:0pt;margin-left:-1pt;margin-top:-1pt;height:844pt;width:597pt;mso-position-horizontal-relative:page;mso-position-vertical-relative:page;z-index:-251657216;mso-width-relative:page;mso-height-relative:page;" filled="f" coordsize="21600,21600">
            <v:path/>
            <v:fill on="f" focussize="0,0"/>
            <v:stroke/>
            <v:imagedata r:id="rId149" o:title=""/>
            <o:lock v:ext="edit" aspectratio="t"/>
          </v:shape>
        </w:pict>
      </w:r>
      <w:r>
        <w:rPr>
          <w:rFonts w:ascii="MingLiU" w:hAnsi="MingLiU" w:cs="MingLiU"/>
          <w:color w:val="000000"/>
          <w:spacing w:val="-1"/>
          <w:sz w:val="16"/>
        </w:rPr>
        <w:t>兴县魏家滩镇人民政府2023年部门决算公开报告</w:t>
      </w:r>
    </w:p>
    <w:p w14:paraId="78585423">
      <w:pPr>
        <w:spacing w:before="15970" w:after="0" w:line="170" w:lineRule="exact"/>
        <w:ind w:left="5241" w:right="0" w:firstLine="0"/>
        <w:jc w:val="left"/>
        <w:rPr>
          <w:rFonts w:ascii="Times New Roman"/>
          <w:color w:val="000000"/>
          <w:spacing w:val="0"/>
          <w:sz w:val="16"/>
        </w:rPr>
      </w:pPr>
      <w:r>
        <w:rPr>
          <w:rFonts w:ascii="MingLiU"/>
          <w:color w:val="000000"/>
          <w:spacing w:val="-10"/>
          <w:sz w:val="16"/>
        </w:rPr>
        <w:t>-129-</w:t>
      </w:r>
    </w:p>
    <w:sectPr>
      <w:pgSz w:w="11900" w:h="16840"/>
      <w:pgMar w:top="372" w:right="100" w:bottom="0" w:left="64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3C554B07-CE0B-450E-9E10-73EAA6D0DFD1}"/>
  </w:font>
  <w:font w:name="宋体">
    <w:panose1 w:val="02010600030101010101"/>
    <w:charset w:val="86"/>
    <w:family w:val="auto"/>
    <w:pitch w:val="default"/>
    <w:sig w:usb0="00000003" w:usb1="288F0000" w:usb2="00000006" w:usb3="00000000" w:csb0="00040001" w:csb1="00000000"/>
    <w:embedRegular r:id="rId2" w:fontKey="{9B552107-613A-409D-97AA-865D0A2AEDAA}"/>
  </w:font>
  <w:font w:name="Wingdings">
    <w:panose1 w:val="05000000000000000000"/>
    <w:charset w:val="02"/>
    <w:family w:val="auto"/>
    <w:pitch w:val="default"/>
    <w:sig w:usb0="00000000" w:usb1="00000000" w:usb2="00000000" w:usb3="00000000" w:csb0="80000000" w:csb1="00000000"/>
    <w:embedRegular r:id="rId3" w:fontKey="{61E61D77-4C49-46EC-9FE4-A8FA9033C83D}"/>
  </w:font>
  <w:font w:name="Arial">
    <w:panose1 w:val="020B0604020202020204"/>
    <w:charset w:val="01"/>
    <w:family w:val="swiss"/>
    <w:pitch w:val="default"/>
    <w:sig w:usb0="E0002EFF" w:usb1="C000785B" w:usb2="00000009" w:usb3="00000000" w:csb0="400001FF" w:csb1="FFFF0000"/>
    <w:embedRegular r:id="rId4" w:fontKey="{1CCBCBE3-E580-4492-A2F8-A0543CB59318}"/>
  </w:font>
  <w:font w:name="黑体">
    <w:panose1 w:val="02010609060101010101"/>
    <w:charset w:val="86"/>
    <w:family w:val="auto"/>
    <w:pitch w:val="default"/>
    <w:sig w:usb0="800002BF" w:usb1="38CF7CFA" w:usb2="00000016" w:usb3="00000000" w:csb0="00040001" w:csb1="00000000"/>
    <w:embedRegular r:id="rId5" w:fontKey="{E0F42EB0-81B5-46D9-BDFD-3A75377B0E5F}"/>
  </w:font>
  <w:font w:name="Courier New">
    <w:panose1 w:val="02070309020205020404"/>
    <w:charset w:val="01"/>
    <w:family w:val="modern"/>
    <w:pitch w:val="default"/>
    <w:sig w:usb0="E0002EFF" w:usb1="C0007843" w:usb2="00000009" w:usb3="00000000" w:csb0="400001FF" w:csb1="FFFF0000"/>
    <w:embedRegular r:id="rId6" w:fontKey="{0793760D-A8B8-4EF8-A03B-C9A53D8E043B}"/>
  </w:font>
  <w:font w:name="Symbol">
    <w:panose1 w:val="05050102010706020507"/>
    <w:charset w:val="02"/>
    <w:family w:val="roman"/>
    <w:pitch w:val="default"/>
    <w:sig w:usb0="00000000" w:usb1="00000000" w:usb2="00000000" w:usb3="00000000" w:csb0="80000000" w:csb1="00000000"/>
    <w:embedRegular r:id="rId7" w:fontKey="{EF2BC08E-AFC3-4CA1-818E-DA0650FA8DC1}"/>
  </w:font>
  <w:font w:name="Calibri">
    <w:panose1 w:val="020F0502020204030204"/>
    <w:charset w:val="00"/>
    <w:family w:val="swiss"/>
    <w:pitch w:val="default"/>
    <w:sig w:usb0="E4002EFF" w:usb1="C000247B" w:usb2="00000009" w:usb3="00000000" w:csb0="200001FF" w:csb1="00000000"/>
    <w:embedRegular r:id="rId8" w:fontKey="{F44C914E-E864-4010-B5F9-462F791D13A8}"/>
  </w:font>
  <w:font w:name="PVRLDF+STZhongsong">
    <w:panose1 w:val="02010600040101010101"/>
    <w:charset w:val="86"/>
    <w:family w:val="auto"/>
    <w:pitch w:val="default"/>
    <w:sig w:usb0="00000001" w:usb1="08000000" w:usb2="00000000" w:usb3="00000000" w:csb0="0004009F" w:csb1="DFD70000"/>
    <w:embedRegular r:id="rId9" w:fontKey="{1FF24EF6-19E2-40FB-BCD3-58ACCC7BA6C4}"/>
  </w:font>
  <w:font w:name="Arial">
    <w:panose1 w:val="020B0604020202020204"/>
    <w:charset w:val="CC"/>
    <w:family w:val="swiss"/>
    <w:pitch w:val="default"/>
    <w:sig w:usb0="E0002EFF" w:usb1="C000785B" w:usb2="00000009" w:usb3="00000000" w:csb0="400001FF" w:csb1="FFFF0000"/>
    <w:embedRegular r:id="rId10" w:fontKey="{3FE98B22-AAA2-454E-90E3-831802D75FD5}"/>
  </w:font>
  <w:font w:name="仿宋">
    <w:panose1 w:val="02010609060101010101"/>
    <w:charset w:val="86"/>
    <w:family w:val="auto"/>
    <w:pitch w:val="default"/>
    <w:sig w:usb0="800002BF" w:usb1="38CF7CFA" w:usb2="00000016" w:usb3="00000000" w:csb0="00040001" w:csb1="00000000"/>
    <w:embedRegular r:id="rId11" w:fontKey="{57638A01-E1B3-4FDF-BDF9-7E7DB137F353}"/>
  </w:font>
  <w:font w:name="MingLiU">
    <w:altName w:val="Segoe Print"/>
    <w:panose1 w:val="00000000000000000000"/>
    <w:charset w:val="01"/>
    <w:family w:val="auto"/>
    <w:pitch w:val="default"/>
    <w:sig w:usb0="00000000" w:usb1="00000000" w:usb2="01010101" w:usb3="01010101" w:csb0="01010101" w:csb1="01010101"/>
    <w:embedRegular r:id="rId12" w:fontKey="{D26ED7F0-0AF0-4A03-8E18-0576AB798636}"/>
  </w:font>
  <w:font w:name="EEGAIA+SimSun">
    <w:panose1 w:val="02010600030101010101"/>
    <w:charset w:val="86"/>
    <w:family w:val="auto"/>
    <w:pitch w:val="default"/>
    <w:sig w:usb0="00000003" w:usb1="08000000" w:usb2="00000000" w:usb3="00000000" w:csb0="00040001" w:csb1="00000000"/>
    <w:embedRegular r:id="rId13" w:fontKey="{6CDE0C56-C6A0-4FBA-B274-F6A3A651FF6D}"/>
  </w:font>
  <w:font w:name="FJGWBS+SimSun">
    <w:panose1 w:val="02010600030101010101"/>
    <w:charset w:val="86"/>
    <w:family w:val="auto"/>
    <w:pitch w:val="default"/>
    <w:sig w:usb0="00000003" w:usb1="08000000" w:usb2="00000000" w:usb3="00000000" w:csb0="00040001" w:csb1="00000000"/>
    <w:embedRegular r:id="rId14" w:fontKey="{72D9F0B9-4C12-4866-AB4D-346BA76B0ED8}"/>
  </w:font>
  <w:font w:name="TVRBUE+SimSun">
    <w:panose1 w:val="02010600030101010101"/>
    <w:charset w:val="86"/>
    <w:family w:val="auto"/>
    <w:pitch w:val="default"/>
    <w:sig w:usb0="00000003" w:usb1="08000000" w:usb2="00000000" w:usb3="00000000" w:csb0="00040001" w:csb1="00000000"/>
    <w:embedRegular r:id="rId15" w:fontKey="{950E90EC-0657-49BC-BE36-8D32403295FD}"/>
  </w:font>
  <w:font w:name="TSFUFE+SimSun">
    <w:panose1 w:val="02010600030101010101"/>
    <w:charset w:val="86"/>
    <w:family w:val="auto"/>
    <w:pitch w:val="default"/>
    <w:sig w:usb0="00000003" w:usb1="08000000" w:usb2="00000000" w:usb3="00000000" w:csb0="00040001" w:csb1="00000000"/>
    <w:embedRegular r:id="rId16" w:fontKey="{A1162D9A-75EE-4F89-B62B-3791F4489E35}"/>
  </w:font>
  <w:font w:name="RNJAVP+SimSun">
    <w:panose1 w:val="02010600030101010101"/>
    <w:charset w:val="86"/>
    <w:family w:val="auto"/>
    <w:pitch w:val="default"/>
    <w:sig w:usb0="00000003" w:usb1="08000000" w:usb2="00000000" w:usb3="00000000" w:csb0="00040001" w:csb1="00000000"/>
    <w:embedRegular r:id="rId17" w:fontKey="{2749F858-7CAD-413C-A7BF-4B0D808D7252}"/>
  </w:font>
  <w:font w:name="MALUIQ+SimSun">
    <w:panose1 w:val="02010600030101010101"/>
    <w:charset w:val="86"/>
    <w:family w:val="auto"/>
    <w:pitch w:val="default"/>
    <w:sig w:usb0="00000003" w:usb1="08000000" w:usb2="00000000" w:usb3="00000000" w:csb0="00040001" w:csb1="00000000"/>
    <w:embedRegular r:id="rId18" w:fontKey="{A3D3B1FB-75CC-4A3A-8D43-162053380EE9}"/>
  </w:font>
  <w:font w:name="QDHISD+SimSun">
    <w:panose1 w:val="02010600030101010101"/>
    <w:charset w:val="86"/>
    <w:family w:val="auto"/>
    <w:pitch w:val="default"/>
    <w:sig w:usb0="00000003" w:usb1="08000000" w:usb2="00000000" w:usb3="00000000" w:csb0="00040001" w:csb1="00000000"/>
    <w:embedRegular r:id="rId19" w:fontKey="{DA090DB3-5446-4D21-8A2C-C790AA3BB2D7}"/>
  </w:font>
  <w:font w:name="Segoe Print">
    <w:panose1 w:val="02000600000000000000"/>
    <w:charset w:val="00"/>
    <w:family w:val="auto"/>
    <w:pitch w:val="default"/>
    <w:sig w:usb0="0000028F" w:usb1="00000000" w:usb2="00000000" w:usb3="00000000" w:csb0="2000009F" w:csb1="47010000"/>
    <w:embedRegular r:id="rId20" w:fontKey="{ABBD2803-AE16-4635-B232-3A94F7B2AA75}"/>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documentProtection w:enforcement="0"/>
  <w:defaultTabStop w:val="708"/>
  <w:characterSpacingControl w:val="doNotCompress"/>
  <w:footnotePr>
    <w:footnote w:id="0"/>
    <w:footnote w:id="1"/>
  </w:foot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B06B85"/>
    <w:rsid w:val="00BA5B2D"/>
    <w:rsid w:val="0E2F3E5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unhideWhenUsed="0" w:uiPriority="4294967295" w:semiHidden="0" w:name="header"/>
    <w:lsdException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qFormat="1"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unhideWhenUsed="0" w:uiPriority="4294967295" w:semiHidden="0" w:name="Normal Table"/>
    <w:lsdException w:unhideWhenUsed="0" w:uiPriority="4294967295" w:semiHidden="0" w:name="annotation subject"/>
    <w:lsdException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uiPriority w:val="0"/>
    <w:pPr>
      <w:spacing w:before="120" w:after="240"/>
      <w:jc w:val="both"/>
    </w:pPr>
    <w:rPr>
      <w:sz w:val="22"/>
      <w:szCs w:val="22"/>
      <w:lang w:val="en-US" w:eastAsia="en-US" w:bidi="ar-SA"/>
    </w:rPr>
  </w:style>
  <w:style w:type="character" w:default="1" w:styleId="3">
    <w:name w:val="Default Paragraph Font"/>
    <w:link w:val="1"/>
    <w:semiHidden/>
    <w:qFormat/>
    <w:uiPriority w:val="0"/>
  </w:style>
  <w:style w:type="table" w:default="1" w:styleId="2">
    <w:name w:val="Normal Table"/>
    <w:uiPriority w:val="4294967295"/>
    <w:tblPr>
      <w:tblCellMar>
        <w:top w:w="0" w:type="dxa"/>
        <w:left w:w="108" w:type="dxa"/>
        <w:bottom w:w="0" w:type="dxa"/>
        <w:right w:w="108" w:type="dxa"/>
      </w:tblCellMar>
    </w:tblPr>
  </w:style>
  <w:style w:type="paragraph" w:default="1" w:styleId="5">
    <w:name w:val="No List"/>
    <w:semiHidden/>
    <w:uiPriority w:val="0"/>
    <w:rPr>
      <w:sz w:val="21"/>
      <w:szCs w:val="22"/>
    </w:rPr>
  </w:style>
  <w:style w:type="table" w:customStyle="1" w:styleId="4">
    <w:name w:val="Table Normal"/>
    <w:semiHidden/>
    <w:uiPriority w:val="0"/>
    <w:tblPr>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95.jpeg"/><Relationship Id="rId98" Type="http://schemas.openxmlformats.org/officeDocument/2006/relationships/image" Target="media/image94.jpeg"/><Relationship Id="rId97" Type="http://schemas.openxmlformats.org/officeDocument/2006/relationships/image" Target="media/image93.jpeg"/><Relationship Id="rId96" Type="http://schemas.openxmlformats.org/officeDocument/2006/relationships/image" Target="media/image92.jpeg"/><Relationship Id="rId95" Type="http://schemas.openxmlformats.org/officeDocument/2006/relationships/image" Target="media/image91.jpeg"/><Relationship Id="rId94" Type="http://schemas.openxmlformats.org/officeDocument/2006/relationships/image" Target="media/image90.jpeg"/><Relationship Id="rId93" Type="http://schemas.openxmlformats.org/officeDocument/2006/relationships/image" Target="media/image89.jpe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5.jpe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notes" Target="footnotes.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1" Type="http://schemas.openxmlformats.org/officeDocument/2006/relationships/fontTable" Target="fontTable.xml"/><Relationship Id="rId150" Type="http://schemas.openxmlformats.org/officeDocument/2006/relationships/customXml" Target="../customXml/item1.xml"/><Relationship Id="rId15" Type="http://schemas.openxmlformats.org/officeDocument/2006/relationships/image" Target="media/image11.jpeg"/><Relationship Id="rId149" Type="http://schemas.openxmlformats.org/officeDocument/2006/relationships/image" Target="media/image145.jpeg"/><Relationship Id="rId148" Type="http://schemas.openxmlformats.org/officeDocument/2006/relationships/image" Target="media/image144.jpeg"/><Relationship Id="rId147" Type="http://schemas.openxmlformats.org/officeDocument/2006/relationships/image" Target="media/image143.jpeg"/><Relationship Id="rId146" Type="http://schemas.openxmlformats.org/officeDocument/2006/relationships/image" Target="media/image142.jpeg"/><Relationship Id="rId145" Type="http://schemas.openxmlformats.org/officeDocument/2006/relationships/image" Target="media/image141.jpeg"/><Relationship Id="rId144" Type="http://schemas.openxmlformats.org/officeDocument/2006/relationships/image" Target="media/image140.jpeg"/><Relationship Id="rId143" Type="http://schemas.openxmlformats.org/officeDocument/2006/relationships/image" Target="media/image139.jpeg"/><Relationship Id="rId142" Type="http://schemas.openxmlformats.org/officeDocument/2006/relationships/image" Target="media/image138.jpeg"/><Relationship Id="rId141" Type="http://schemas.openxmlformats.org/officeDocument/2006/relationships/image" Target="media/image137.jpeg"/><Relationship Id="rId140" Type="http://schemas.openxmlformats.org/officeDocument/2006/relationships/image" Target="media/image136.jpeg"/><Relationship Id="rId14" Type="http://schemas.openxmlformats.org/officeDocument/2006/relationships/image" Target="media/image10.jpeg"/><Relationship Id="rId139" Type="http://schemas.openxmlformats.org/officeDocument/2006/relationships/image" Target="media/image135.jpeg"/><Relationship Id="rId138" Type="http://schemas.openxmlformats.org/officeDocument/2006/relationships/image" Target="media/image134.jpeg"/><Relationship Id="rId137" Type="http://schemas.openxmlformats.org/officeDocument/2006/relationships/image" Target="media/image133.jpeg"/><Relationship Id="rId136" Type="http://schemas.openxmlformats.org/officeDocument/2006/relationships/image" Target="media/image132.jpeg"/><Relationship Id="rId135" Type="http://schemas.openxmlformats.org/officeDocument/2006/relationships/image" Target="media/image131.jpeg"/><Relationship Id="rId134" Type="http://schemas.openxmlformats.org/officeDocument/2006/relationships/image" Target="media/image130.jpeg"/><Relationship Id="rId133" Type="http://schemas.openxmlformats.org/officeDocument/2006/relationships/image" Target="media/image129.jpeg"/><Relationship Id="rId132" Type="http://schemas.openxmlformats.org/officeDocument/2006/relationships/image" Target="media/image128.jpeg"/><Relationship Id="rId131" Type="http://schemas.openxmlformats.org/officeDocument/2006/relationships/image" Target="media/image127.jpeg"/><Relationship Id="rId130" Type="http://schemas.openxmlformats.org/officeDocument/2006/relationships/image" Target="media/image126.jpeg"/><Relationship Id="rId13" Type="http://schemas.openxmlformats.org/officeDocument/2006/relationships/image" Target="media/image9.jpeg"/><Relationship Id="rId129" Type="http://schemas.openxmlformats.org/officeDocument/2006/relationships/image" Target="media/image125.jpeg"/><Relationship Id="rId128" Type="http://schemas.openxmlformats.org/officeDocument/2006/relationships/image" Target="media/image124.jpeg"/><Relationship Id="rId127" Type="http://schemas.openxmlformats.org/officeDocument/2006/relationships/image" Target="media/image123.jpeg"/><Relationship Id="rId126" Type="http://schemas.openxmlformats.org/officeDocument/2006/relationships/image" Target="media/image122.jpeg"/><Relationship Id="rId125" Type="http://schemas.openxmlformats.org/officeDocument/2006/relationships/image" Target="media/image121.jpeg"/><Relationship Id="rId124" Type="http://schemas.openxmlformats.org/officeDocument/2006/relationships/image" Target="media/image120.jpeg"/><Relationship Id="rId123" Type="http://schemas.openxmlformats.org/officeDocument/2006/relationships/image" Target="media/image119.jpeg"/><Relationship Id="rId122" Type="http://schemas.openxmlformats.org/officeDocument/2006/relationships/image" Target="media/image118.jpeg"/><Relationship Id="rId121" Type="http://schemas.openxmlformats.org/officeDocument/2006/relationships/image" Target="media/image117.jpeg"/><Relationship Id="rId120" Type="http://schemas.openxmlformats.org/officeDocument/2006/relationships/image" Target="media/image116.jpeg"/><Relationship Id="rId12" Type="http://schemas.openxmlformats.org/officeDocument/2006/relationships/image" Target="media/image8.jpeg"/><Relationship Id="rId119" Type="http://schemas.openxmlformats.org/officeDocument/2006/relationships/image" Target="media/image115.jpeg"/><Relationship Id="rId118" Type="http://schemas.openxmlformats.org/officeDocument/2006/relationships/image" Target="media/image114.jpeg"/><Relationship Id="rId117" Type="http://schemas.openxmlformats.org/officeDocument/2006/relationships/image" Target="media/image113.jpeg"/><Relationship Id="rId116" Type="http://schemas.openxmlformats.org/officeDocument/2006/relationships/image" Target="media/image112.jpeg"/><Relationship Id="rId115" Type="http://schemas.openxmlformats.org/officeDocument/2006/relationships/image" Target="media/image111.jpeg"/><Relationship Id="rId114" Type="http://schemas.openxmlformats.org/officeDocument/2006/relationships/image" Target="media/image110.jpeg"/><Relationship Id="rId113" Type="http://schemas.openxmlformats.org/officeDocument/2006/relationships/image" Target="media/image109.jpeg"/><Relationship Id="rId112" Type="http://schemas.openxmlformats.org/officeDocument/2006/relationships/image" Target="media/image108.jpeg"/><Relationship Id="rId111" Type="http://schemas.openxmlformats.org/officeDocument/2006/relationships/image" Target="media/image107.jpeg"/><Relationship Id="rId110" Type="http://schemas.openxmlformats.org/officeDocument/2006/relationships/image" Target="media/image106.jpeg"/><Relationship Id="rId11" Type="http://schemas.openxmlformats.org/officeDocument/2006/relationships/image" Target="media/image7.jpeg"/><Relationship Id="rId109" Type="http://schemas.openxmlformats.org/officeDocument/2006/relationships/image" Target="media/image105.jpeg"/><Relationship Id="rId108" Type="http://schemas.openxmlformats.org/officeDocument/2006/relationships/image" Target="media/image104.jpeg"/><Relationship Id="rId107" Type="http://schemas.openxmlformats.org/officeDocument/2006/relationships/image" Target="media/image103.jpeg"/><Relationship Id="rId106" Type="http://schemas.openxmlformats.org/officeDocument/2006/relationships/image" Target="media/image102.jpeg"/><Relationship Id="rId105" Type="http://schemas.openxmlformats.org/officeDocument/2006/relationships/image" Target="media/image101.jpeg"/><Relationship Id="rId104" Type="http://schemas.openxmlformats.org/officeDocument/2006/relationships/image" Target="media/image100.jpeg"/><Relationship Id="rId103" Type="http://schemas.openxmlformats.org/officeDocument/2006/relationships/image" Target="media/image99.jpeg"/><Relationship Id="rId102" Type="http://schemas.openxmlformats.org/officeDocument/2006/relationships/image" Target="media/image98.jpeg"/><Relationship Id="rId101" Type="http://schemas.openxmlformats.org/officeDocument/2006/relationships/image" Target="media/image97.jpeg"/><Relationship Id="rId100" Type="http://schemas.openxmlformats.org/officeDocument/2006/relationships/image" Target="media/image96.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65"/>
    <customShpInfo spid="_x0000_s1166"/>
    <customShpInfo spid="_x0000_s1167"/>
    <customShpInfo spid="_x0000_s1168"/>
    <customShpInfo spid="_x0000_s1169"/>
    <customShpInfo spid="_x0000_s1170"/>
    <customShpInfo spid="_x0000_s1171"/>
    <customShpInfo spid="_x0000_s1172"/>
    <customShpInfo spid="_x0000_s1173"/>
    <customShpInfo spid="_x0000_s1174"/>
    <customShpInfo spid="_x0000_s1175"/>
    <customShpInfo spid="_x0000_s1176"/>
    <customShpInfo spid="_x0000_s1177"/>
    <customShpInfo spid="_x0000_s1178"/>
    <customShpInfo spid="_x0000_s1179"/>
    <customShpInfo spid="_x0000_s1180"/>
    <customShpInfo spid="_x0000_s1181"/>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3"/>
    <customShpInfo spid="_x0000_s1204"/>
    <customShpInfo spid="_x0000_s1205"/>
    <customShpInfo spid="_x0000_s1206"/>
    <customShpInfo spid="_x0000_s1207"/>
    <customShpInfo spid="_x0000_s1208"/>
    <customShpInfo spid="_x0000_s1209"/>
    <customShpInfo spid="_x0000_s1210"/>
    <customShpInfo spid="_x0000_s1211"/>
    <customShpInfo spid="_x0000_s1212"/>
    <customShpInfo spid="_x0000_s1213"/>
    <customShpInfo spid="_x0000_s1214"/>
    <customShpInfo spid="_x0000_s1215"/>
    <customShpInfo spid="_x0000_s1216"/>
    <customShpInfo spid="_x0000_s1217"/>
    <customShpInfo spid="_x0000_s1218"/>
    <customShpInfo spid="_x0000_s1219"/>
    <customShpInfo spid="_x0000_s1220"/>
    <customShpInfo spid="_x0000_s1221"/>
    <customShpInfo spid="_x0000_s1222"/>
    <customShpInfo spid="_x0000_s1223"/>
    <customShpInfo spid="_x0000_s1224"/>
    <customShpInfo spid="_x0000_s1225"/>
    <customShpInfo spid="_x0000_s1226"/>
    <customShpInfo spid="_x0000_s1227"/>
    <customShpInfo spid="_x0000_s1228"/>
    <customShpInfo spid="_x0000_s1229"/>
    <customShpInfo spid="_x0000_s1230"/>
    <customShpInfo spid="_x0000_s1231"/>
    <customShpInfo spid="_x0000_s1232"/>
    <customShpInfo spid="_x0000_s1233"/>
    <customShpInfo spid="_x0000_s1234"/>
    <customShpInfo spid="_x0000_s1235"/>
    <customShpInfo spid="_x0000_s1236"/>
    <customShpInfo spid="_x0000_s1237"/>
    <customShpInfo spid="_x0000_s1238"/>
    <customShpInfo spid="_x0000_s1239"/>
    <customShpInfo spid="_x0000_s1240"/>
    <customShpInfo spid="_x0000_s1241"/>
    <customShpInfo spid="_x0000_s1242"/>
    <customShpInfo spid="_x0000_s1243"/>
    <customShpInfo spid="_x0000_s1244"/>
    <customShpInfo spid="_x0000_s1245"/>
    <customShpInfo spid="_x0000_s1246"/>
    <customShpInfo spid="_x0000_s1247"/>
    <customShpInfo spid="_x0000_s1248"/>
    <customShpInfo spid="_x0000_s1249"/>
    <customShpInfo spid="_x0000_s1250"/>
    <customShpInfo spid="_x0000_s1251"/>
    <customShpInfo spid="_x0000_s1252"/>
    <customShpInfo spid="_x0000_s1253"/>
    <customShpInfo spid="_x0000_s1254"/>
    <customShpInfo spid="_x0000_s1255"/>
    <customShpInfo spid="_x0000_s1256"/>
    <customShpInfo spid="_x0000_s1257"/>
    <customShpInfo spid="_x0000_s1258"/>
    <customShpInfo spid="_x0000_s1259"/>
    <customShpInfo spid="_x0000_s1260"/>
    <customShpInfo spid="_x0000_s1261"/>
    <customShpInfo spid="_x0000_s1262"/>
    <customShpInfo spid="_x0000_s1263"/>
    <customShpInfo spid="_x0000_s1264"/>
    <customShpInfo spid="_x0000_s1265"/>
    <customShpInfo spid="_x0000_s1266"/>
    <customShpInfo spid="_x0000_s1267"/>
    <customShpInfo spid="_x0000_s1268"/>
    <customShpInfo spid="_x0000_s1269"/>
    <customShpInfo spid="_x0000_s1270"/>
    <customShpInfo spid="_x0000_s1271"/>
    <customShpInfo spid="_x0000_s1272"/>
    <customShpInfo spid="_x0000_s1273"/>
    <customShpInfo spid="_x0000_s1274"/>
    <customShpInfo spid="_x0000_s1275"/>
    <customShpInfo spid="_x0000_s1276"/>
    <customShpInfo spid="_x0000_s1277"/>
    <customShpInfo spid="_x0000_s1278"/>
    <customShpInfo spid="_x0000_s1279"/>
    <customShpInfo spid="_x0000_s1280"/>
    <customShpInfo spid="_x0000_s1281"/>
    <customShpInfo spid="_x0000_s1282"/>
    <customShpInfo spid="_x0000_s1283"/>
    <customShpInfo spid="_x0000_s1284"/>
    <customShpInfo spid="_x0000_s1285"/>
    <customShpInfo spid="_x0000_s1286"/>
    <customShpInfo spid="_x0000_s1287"/>
    <customShpInfo spid="_x0000_s1288"/>
    <customShpInfo spid="_x0000_s1289"/>
    <customShpInfo spid="_x0000_s1290"/>
    <customShpInfo spid="_x0000_s1291"/>
    <customShpInfo spid="_x0000_s1292"/>
    <customShpInfo spid="_x0000_s1293"/>
    <customShpInfo spid="_x0000_s1294"/>
    <customShpInfo spid="_x0000_s1295"/>
    <customShpInfo spid="_x0000_s1296"/>
    <customShpInfo spid="_x0000_s1297"/>
    <customShpInfo spid="_x0000_s129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141</Pages>
  <Words>443</Words>
  <Characters>470</Characters>
  <Lines>82</Lines>
  <Paragraphs>1716</Paragraphs>
  <TotalTime>4</TotalTime>
  <ScaleCrop>false</ScaleCrop>
  <LinksUpToDate>false</LinksUpToDate>
  <CharactersWithSpaces>545</CharactersWithSpaces>
  <Application>WPS Office_12.1.0.22089_F1E327BC-269C-435d-A152-05C5408002CA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2025-09-25T16:18:00Z</dcterms:created>
  <dc:creator>Administrator</dc:creator>
  <cp:lastModifiedBy>遗憾</cp:lastModifiedBy>
  <dcterms:modified xsi:type="dcterms:W3CDTF">2025-10-16T05:12:57Z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eyJoZGlkIjoiM2VlYTQ2N2FmYzdmYzJhYjIxYTk5OWE4YmI3YWM5Y2MiLCJ1c2VySWQiOiI3MTc5MTUxMDUifQ==</vt:lpwstr>
  </property>
  <property fmtid="{D5CDD505-2E9C-101B-9397-08002B2CF9AE}" pid="3" name="KSOProductBuildVer">
    <vt:lpwstr>2052-12.1.0.22089</vt:lpwstr>
  </property>
  <property fmtid="{D5CDD505-2E9C-101B-9397-08002B2CF9AE}" pid="4" name="ICV">
    <vt:lpwstr>D29B02DECEA34C078B3D6A4EFB65D3CB_12</vt:lpwstr>
  </property>
</Properties>
</file>